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A1" w:rsidRDefault="001626A1" w:rsidP="001626A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ЗАНЯТИЯ</w:t>
      </w:r>
    </w:p>
    <w:p w:rsidR="001626A1" w:rsidRDefault="001626A1" w:rsidP="001626A1">
      <w:pPr>
        <w:ind w:firstLine="709"/>
        <w:jc w:val="center"/>
        <w:rPr>
          <w:b/>
        </w:rPr>
      </w:pPr>
      <w:r>
        <w:rPr>
          <w:b/>
        </w:rPr>
        <w:t>по учебной дисциплине «Русский язык и литература. Литература»</w:t>
      </w:r>
    </w:p>
    <w:p w:rsidR="001626A1" w:rsidRDefault="001626A1" w:rsidP="001626A1">
      <w:pPr>
        <w:ind w:firstLine="709"/>
        <w:jc w:val="center"/>
      </w:pPr>
      <w:r>
        <w:t xml:space="preserve">(№ занятия совпадает </w:t>
      </w:r>
      <w:proofErr w:type="gramStart"/>
      <w:r>
        <w:t>с</w:t>
      </w:r>
      <w:proofErr w:type="gramEnd"/>
      <w:r>
        <w:t xml:space="preserve"> № в КТП)</w:t>
      </w:r>
    </w:p>
    <w:p w:rsidR="001626A1" w:rsidRDefault="001626A1" w:rsidP="001626A1">
      <w:pPr>
        <w:ind w:firstLine="709"/>
        <w:jc w:val="center"/>
      </w:pPr>
    </w:p>
    <w:p w:rsidR="001626A1" w:rsidRDefault="001626A1" w:rsidP="001626A1">
      <w:pPr>
        <w:ind w:firstLine="709"/>
        <w:jc w:val="both"/>
      </w:pPr>
      <w:r>
        <w:rPr>
          <w:b/>
        </w:rPr>
        <w:t xml:space="preserve">Преподаватель: </w:t>
      </w:r>
      <w:r>
        <w:t>Маслова Л.В.</w:t>
      </w:r>
    </w:p>
    <w:p w:rsidR="001626A1" w:rsidRPr="00476055" w:rsidRDefault="001626A1" w:rsidP="001626A1">
      <w:pPr>
        <w:ind w:firstLine="709"/>
        <w:jc w:val="both"/>
      </w:pPr>
      <w:r>
        <w:rPr>
          <w:b/>
        </w:rPr>
        <w:t>Группа</w:t>
      </w:r>
      <w:proofErr w:type="gramStart"/>
      <w:r>
        <w:rPr>
          <w:b/>
        </w:rPr>
        <w:t>:</w:t>
      </w:r>
      <w:r w:rsidRPr="00476055">
        <w:t>З</w:t>
      </w:r>
      <w:proofErr w:type="gramEnd"/>
      <w:r w:rsidRPr="00476055">
        <w:t>м1-5-к</w:t>
      </w:r>
    </w:p>
    <w:p w:rsidR="001626A1" w:rsidRDefault="001626A1" w:rsidP="001626A1">
      <w:pPr>
        <w:ind w:firstLine="709"/>
        <w:jc w:val="both"/>
        <w:rPr>
          <w:b/>
        </w:rPr>
      </w:pPr>
      <w:r>
        <w:rPr>
          <w:b/>
        </w:rPr>
        <w:t>Дата:</w:t>
      </w:r>
    </w:p>
    <w:p w:rsidR="001626A1" w:rsidRPr="00E20383" w:rsidRDefault="001626A1" w:rsidP="001626A1">
      <w:pPr>
        <w:ind w:firstLine="708"/>
        <w:jc w:val="both"/>
        <w:rPr>
          <w:u w:val="single"/>
        </w:rPr>
      </w:pPr>
      <w:r>
        <w:rPr>
          <w:b/>
        </w:rPr>
        <w:t>Тема занятия:</w:t>
      </w:r>
      <w:r>
        <w:rPr>
          <w:sz w:val="20"/>
          <w:szCs w:val="20"/>
        </w:rPr>
        <w:t xml:space="preserve"> </w:t>
      </w:r>
      <w:r>
        <w:rPr>
          <w:u w:val="single"/>
        </w:rPr>
        <w:t>Художественное совершенство рассказов А.П. Чехова. «</w:t>
      </w:r>
      <w:proofErr w:type="spellStart"/>
      <w:r>
        <w:rPr>
          <w:u w:val="single"/>
        </w:rPr>
        <w:t>Ионыч</w:t>
      </w:r>
      <w:proofErr w:type="spellEnd"/>
      <w:r>
        <w:rPr>
          <w:u w:val="single"/>
        </w:rPr>
        <w:t>»</w:t>
      </w:r>
    </w:p>
    <w:p w:rsidR="001626A1" w:rsidRDefault="001626A1" w:rsidP="001626A1">
      <w:pPr>
        <w:ind w:firstLine="709"/>
        <w:jc w:val="both"/>
        <w:rPr>
          <w:u w:val="single"/>
        </w:rPr>
      </w:pPr>
      <w:r>
        <w:rPr>
          <w:b/>
        </w:rPr>
        <w:t>Тип занятия:</w:t>
      </w:r>
      <w:r>
        <w:t xml:space="preserve"> </w:t>
      </w:r>
      <w:r w:rsidRPr="00D74A05">
        <w:rPr>
          <w:u w:val="single"/>
        </w:rPr>
        <w:t>урок изучения нового материала</w:t>
      </w:r>
    </w:p>
    <w:p w:rsidR="001626A1" w:rsidRDefault="001626A1" w:rsidP="001626A1">
      <w:pPr>
        <w:ind w:firstLine="709"/>
        <w:jc w:val="both"/>
      </w:pPr>
      <w:r>
        <w:t>(урок изучения нового материала; урок совершенствования знаний, умений; урок обобщения и систематизации; комбинированный урок; урок контроля и коррекции знаний, умений).</w:t>
      </w:r>
    </w:p>
    <w:p w:rsidR="001626A1" w:rsidRPr="00AB4EAD" w:rsidRDefault="001626A1" w:rsidP="001626A1">
      <w:pPr>
        <w:ind w:firstLine="709"/>
        <w:jc w:val="both"/>
        <w:rPr>
          <w:u w:val="single"/>
        </w:rPr>
      </w:pPr>
      <w:r>
        <w:rPr>
          <w:b/>
        </w:rPr>
        <w:t xml:space="preserve">Вид занятия: </w:t>
      </w:r>
      <w:r w:rsidRPr="00AB4EAD">
        <w:rPr>
          <w:u w:val="single"/>
        </w:rPr>
        <w:t xml:space="preserve"> </w:t>
      </w:r>
      <w:r>
        <w:rPr>
          <w:u w:val="single"/>
        </w:rPr>
        <w:t>урок-проект</w:t>
      </w:r>
    </w:p>
    <w:p w:rsidR="001626A1" w:rsidRDefault="001626A1" w:rsidP="001626A1">
      <w:pPr>
        <w:ind w:firstLine="709"/>
        <w:jc w:val="both"/>
      </w:pPr>
      <w:r>
        <w:rPr>
          <w:b/>
        </w:rPr>
        <w:t>урок изучения нового материала (</w:t>
      </w:r>
      <w:r>
        <w:t>урок-лекция (</w:t>
      </w:r>
      <w:proofErr w:type="gramStart"/>
      <w:r>
        <w:t>вводная</w:t>
      </w:r>
      <w:proofErr w:type="gramEnd"/>
      <w:r>
        <w:t xml:space="preserve">, установочная, обзорная); урок-семинар; </w:t>
      </w:r>
      <w:proofErr w:type="spellStart"/>
      <w:r>
        <w:t>киноурок</w:t>
      </w:r>
      <w:proofErr w:type="spellEnd"/>
      <w:r>
        <w:t>; урок теоретических и практических самостоятельных работ и др.).</w:t>
      </w:r>
    </w:p>
    <w:p w:rsidR="001626A1" w:rsidRDefault="001626A1" w:rsidP="001626A1">
      <w:pPr>
        <w:ind w:firstLine="709"/>
        <w:jc w:val="both"/>
      </w:pPr>
      <w:r>
        <w:rPr>
          <w:b/>
        </w:rPr>
        <w:t xml:space="preserve">урок совершенствования знаний </w:t>
      </w:r>
      <w:r>
        <w:t xml:space="preserve">(урок повторения; </w:t>
      </w:r>
      <w:proofErr w:type="spellStart"/>
      <w:proofErr w:type="gramStart"/>
      <w:r>
        <w:t>урок-практическая</w:t>
      </w:r>
      <w:proofErr w:type="spellEnd"/>
      <w:proofErr w:type="gramEnd"/>
      <w:r>
        <w:t xml:space="preserve"> работа; </w:t>
      </w:r>
      <w:proofErr w:type="spellStart"/>
      <w:r>
        <w:t>урок-лабораторная</w:t>
      </w:r>
      <w:proofErr w:type="spellEnd"/>
      <w:r>
        <w:t xml:space="preserve"> работа; урок-экскурсия; урок-игра; урок-семинар и др.).</w:t>
      </w:r>
    </w:p>
    <w:p w:rsidR="001626A1" w:rsidRDefault="001626A1" w:rsidP="001626A1">
      <w:pPr>
        <w:ind w:firstLine="709"/>
        <w:jc w:val="both"/>
      </w:pPr>
      <w:r>
        <w:rPr>
          <w:b/>
        </w:rPr>
        <w:t>комбинированный урок(-)</w:t>
      </w:r>
      <w:r>
        <w:t>.</w:t>
      </w:r>
    </w:p>
    <w:p w:rsidR="001626A1" w:rsidRDefault="001626A1" w:rsidP="001626A1">
      <w:pPr>
        <w:ind w:firstLine="709"/>
        <w:jc w:val="both"/>
      </w:pPr>
      <w:r>
        <w:rPr>
          <w:b/>
        </w:rPr>
        <w:t xml:space="preserve">урок контроля и коррекции знаний и умений </w:t>
      </w:r>
      <w:r>
        <w:t xml:space="preserve">(урок-зачёт; урок-практикум; </w:t>
      </w:r>
      <w:proofErr w:type="spellStart"/>
      <w:proofErr w:type="gramStart"/>
      <w:r>
        <w:t>урок-контрольная</w:t>
      </w:r>
      <w:proofErr w:type="spellEnd"/>
      <w:proofErr w:type="gramEnd"/>
      <w:r>
        <w:t xml:space="preserve"> работа; </w:t>
      </w:r>
      <w:proofErr w:type="spellStart"/>
      <w:r>
        <w:t>урок-зачётная</w:t>
      </w:r>
      <w:proofErr w:type="spellEnd"/>
      <w:r>
        <w:t xml:space="preserve"> практическая работа; урок-тестирование и др.).</w:t>
      </w:r>
    </w:p>
    <w:p w:rsidR="001626A1" w:rsidRDefault="001626A1" w:rsidP="001626A1">
      <w:pPr>
        <w:ind w:firstLine="709"/>
        <w:jc w:val="both"/>
        <w:rPr>
          <w:b/>
        </w:rPr>
      </w:pPr>
      <w:r>
        <w:rPr>
          <w:b/>
        </w:rPr>
        <w:t>Дидактические цели занятия:</w:t>
      </w:r>
    </w:p>
    <w:p w:rsidR="001626A1" w:rsidRDefault="001626A1" w:rsidP="001626A1">
      <w:pPr>
        <w:spacing w:after="120"/>
        <w:ind w:firstLine="708"/>
        <w:jc w:val="both"/>
      </w:pPr>
      <w:r>
        <w:rPr>
          <w:b/>
        </w:rPr>
        <w:t xml:space="preserve">образовательные </w:t>
      </w:r>
      <w:r>
        <w:t xml:space="preserve">(знать, уметь): </w:t>
      </w:r>
      <w:r>
        <w:rPr>
          <w:bCs/>
        </w:rPr>
        <w:t xml:space="preserve">способствовать формированию целостного представления о сюжетно-композиционном единстве, художественного своеобразия рассказа; познакомиться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обстановкой, героями; </w:t>
      </w:r>
      <w:r>
        <w:t>понимать значение художественной детали, р</w:t>
      </w:r>
      <w:r w:rsidRPr="00D40494">
        <w:t>аскрыть трагизм повседневно-будничного существования и духовног</w:t>
      </w:r>
      <w:r>
        <w:t>о оскудения личности в рассказе;</w:t>
      </w:r>
      <w:r>
        <w:rPr>
          <w:bCs/>
        </w:rPr>
        <w:t xml:space="preserve"> проследить судьбу произведения в кино.</w:t>
      </w:r>
    </w:p>
    <w:p w:rsidR="001626A1" w:rsidRDefault="001626A1" w:rsidP="001626A1">
      <w:pPr>
        <w:spacing w:after="120"/>
        <w:ind w:firstLine="708"/>
        <w:jc w:val="both"/>
      </w:pPr>
      <w:r>
        <w:rPr>
          <w:b/>
        </w:rPr>
        <w:t xml:space="preserve">развивающие </w:t>
      </w:r>
      <w:r>
        <w:t xml:space="preserve">(учат выделять главное, составлять схемы и планы, формулировать выводы, сравнивать, классифицировать; развивают самостоятельность мышления, речь, волю, познавательный интерес): развивать необходимость в интеллектуальной и творческой деятельности через педагогическую технологию сотрудничества, </w:t>
      </w:r>
      <w:r w:rsidR="007D6BC5">
        <w:t xml:space="preserve">технологию </w:t>
      </w:r>
      <w:proofErr w:type="spellStart"/>
      <w:r w:rsidR="007D6BC5">
        <w:t>артпедагогика</w:t>
      </w:r>
      <w:proofErr w:type="spellEnd"/>
      <w:r>
        <w:t xml:space="preserve">, </w:t>
      </w:r>
      <w:proofErr w:type="spellStart"/>
      <w:r>
        <w:t>метапредметные</w:t>
      </w:r>
      <w:proofErr w:type="spellEnd"/>
      <w:r>
        <w:t xml:space="preserve"> связи; совершенствовать навыки работы с текстом произведения, у</w:t>
      </w:r>
      <w:r w:rsidRPr="00D40494">
        <w:t>мение анализировать художественное произведение</w:t>
      </w:r>
      <w:r>
        <w:t>.</w:t>
      </w:r>
    </w:p>
    <w:p w:rsidR="001626A1" w:rsidRDefault="001626A1" w:rsidP="001626A1">
      <w:pPr>
        <w:ind w:firstLine="709"/>
        <w:jc w:val="both"/>
      </w:pPr>
      <w:proofErr w:type="gramStart"/>
      <w:r>
        <w:rPr>
          <w:b/>
        </w:rPr>
        <w:t xml:space="preserve">воспитательные </w:t>
      </w:r>
      <w:r>
        <w:t>(содействуют формированию мировоззренческих понятий, осуществляют нравственное и эстетическое воспитание, решают задачи трудового, физического и санитарно-гигиенического воспитания): формировать систему нравственных отношений: умение сострадать, сопереживать, быть гуманным</w:t>
      </w:r>
      <w:r w:rsidRPr="00CE57D7">
        <w:t>,</w:t>
      </w:r>
      <w:r w:rsidRPr="00CE57D7">
        <w:rPr>
          <w:color w:val="333333"/>
        </w:rPr>
        <w:t xml:space="preserve"> воспитывать ответственность за собственную жизнь, осознавать истинные жизненные ценности,</w:t>
      </w:r>
      <w:r w:rsidRPr="00CE57D7">
        <w:t xml:space="preserve"> воспиты</w:t>
      </w:r>
      <w:r>
        <w:t>вать основы духовной культуры средствами искусства (слово, музыка, кино, живопись, театр).</w:t>
      </w:r>
      <w:proofErr w:type="gramEnd"/>
    </w:p>
    <w:p w:rsidR="001626A1" w:rsidRDefault="001626A1" w:rsidP="001626A1">
      <w:pPr>
        <w:ind w:firstLine="709"/>
        <w:jc w:val="both"/>
        <w:rPr>
          <w:b/>
        </w:rPr>
      </w:pPr>
      <w:proofErr w:type="spellStart"/>
      <w:r>
        <w:rPr>
          <w:b/>
        </w:rPr>
        <w:t>Межпредметные</w:t>
      </w:r>
      <w:proofErr w:type="spellEnd"/>
      <w:r>
        <w:rPr>
          <w:b/>
        </w:rPr>
        <w:t xml:space="preserve"> связи:</w:t>
      </w:r>
    </w:p>
    <w:p w:rsidR="001626A1" w:rsidRDefault="001626A1" w:rsidP="001626A1">
      <w:pPr>
        <w:ind w:firstLine="709"/>
        <w:jc w:val="both"/>
        <w:rPr>
          <w:u w:val="single"/>
        </w:rPr>
      </w:pPr>
      <w:r>
        <w:t>обеспечивающие дисциплины (указать темы) -  «</w:t>
      </w:r>
      <w:r>
        <w:rPr>
          <w:u w:val="single"/>
        </w:rPr>
        <w:t>Русский язык и литература. Литература»</w:t>
      </w:r>
    </w:p>
    <w:p w:rsidR="001626A1" w:rsidRDefault="001626A1" w:rsidP="001626A1">
      <w:pPr>
        <w:ind w:firstLine="709"/>
        <w:jc w:val="both"/>
        <w:rPr>
          <w:u w:val="single"/>
        </w:rPr>
      </w:pPr>
      <w:r>
        <w:t xml:space="preserve">обеспечиваемые дисциплины  - </w:t>
      </w:r>
      <w:r>
        <w:rPr>
          <w:u w:val="single"/>
        </w:rPr>
        <w:t>история</w:t>
      </w:r>
    </w:p>
    <w:p w:rsidR="001626A1" w:rsidRDefault="001626A1" w:rsidP="001626A1">
      <w:pPr>
        <w:ind w:firstLine="709"/>
        <w:jc w:val="both"/>
        <w:rPr>
          <w:u w:val="single"/>
        </w:rPr>
      </w:pPr>
      <w:r>
        <w:rPr>
          <w:b/>
        </w:rPr>
        <w:t xml:space="preserve">Методы обучения: </w:t>
      </w:r>
      <w:r>
        <w:rPr>
          <w:u w:val="single"/>
        </w:rPr>
        <w:t>наглядные</w:t>
      </w:r>
      <w:r>
        <w:t xml:space="preserve">, </w:t>
      </w:r>
      <w:r>
        <w:rPr>
          <w:u w:val="single"/>
        </w:rPr>
        <w:t xml:space="preserve">словесные, </w:t>
      </w:r>
      <w:proofErr w:type="gramStart"/>
      <w:r>
        <w:rPr>
          <w:u w:val="single"/>
        </w:rPr>
        <w:t>проблемный</w:t>
      </w:r>
      <w:proofErr w:type="gramEnd"/>
      <w:r>
        <w:rPr>
          <w:u w:val="single"/>
        </w:rPr>
        <w:t xml:space="preserve">  </w:t>
      </w:r>
    </w:p>
    <w:p w:rsidR="001626A1" w:rsidRDefault="001626A1" w:rsidP="001626A1">
      <w:pPr>
        <w:ind w:firstLine="709"/>
        <w:jc w:val="both"/>
      </w:pPr>
      <w:r>
        <w:rPr>
          <w:b/>
        </w:rPr>
        <w:t xml:space="preserve">проблемный; репродуктивный; практического обучения </w:t>
      </w:r>
      <w:r>
        <w:t xml:space="preserve">выполнение упражнений, лабораторные и практические занятия); </w:t>
      </w:r>
      <w:r>
        <w:rPr>
          <w:b/>
        </w:rPr>
        <w:t xml:space="preserve">наглядные </w:t>
      </w:r>
      <w:r>
        <w:t xml:space="preserve">(иллюстрации плакатов, карт, картин, демонстрация приборов, опытов, кинофильмов); </w:t>
      </w:r>
      <w:r>
        <w:rPr>
          <w:b/>
        </w:rPr>
        <w:t>словесные (</w:t>
      </w:r>
      <w:r>
        <w:t>рассказ, объяснение, дискуссия, беседа, лекция, работа с книгой).</w:t>
      </w:r>
    </w:p>
    <w:p w:rsidR="001626A1" w:rsidRDefault="001626A1" w:rsidP="001626A1">
      <w:pPr>
        <w:ind w:left="113" w:right="113" w:firstLine="709"/>
        <w:jc w:val="both"/>
        <w:rPr>
          <w:u w:val="single"/>
        </w:rPr>
      </w:pPr>
      <w:r>
        <w:rPr>
          <w:b/>
        </w:rPr>
        <w:t xml:space="preserve">Методическое обеспечение занятия: </w:t>
      </w:r>
      <w:r w:rsidRPr="00B04542">
        <w:rPr>
          <w:u w:val="single"/>
        </w:rPr>
        <w:t>портрет</w:t>
      </w:r>
      <w:r>
        <w:rPr>
          <w:u w:val="single"/>
        </w:rPr>
        <w:t>ы А.П. Чехова, П.И. Чайковского, В.М. Шукшина</w:t>
      </w:r>
      <w:r w:rsidRPr="00B04542">
        <w:rPr>
          <w:u w:val="single"/>
        </w:rPr>
        <w:t xml:space="preserve">, </w:t>
      </w:r>
      <w:r>
        <w:rPr>
          <w:u w:val="single"/>
        </w:rPr>
        <w:t>выставка книг А.П. Чехова, фильм «В городе С», текст произведения «</w:t>
      </w:r>
      <w:proofErr w:type="spellStart"/>
      <w:r>
        <w:rPr>
          <w:u w:val="single"/>
        </w:rPr>
        <w:t>Ионыч</w:t>
      </w:r>
      <w:proofErr w:type="spellEnd"/>
      <w:r>
        <w:rPr>
          <w:u w:val="single"/>
        </w:rPr>
        <w:t>», презентация, репродукции картин русских художников (И.И. Левитан «Осенний день. Сокольники»), текст рассказа В.М. Шукшина «Шире шаг, маэстро!», иллюстрации к поэме «Мёртвые души», к рассказу «</w:t>
      </w:r>
      <w:proofErr w:type="spellStart"/>
      <w:r>
        <w:rPr>
          <w:u w:val="single"/>
        </w:rPr>
        <w:t>Ионыч</w:t>
      </w:r>
      <w:proofErr w:type="spellEnd"/>
      <w:r>
        <w:rPr>
          <w:u w:val="single"/>
        </w:rPr>
        <w:t xml:space="preserve">», тексты стихотворений А. Ахматовой «Музыка», Н. </w:t>
      </w:r>
      <w:r>
        <w:rPr>
          <w:u w:val="single"/>
        </w:rPr>
        <w:lastRenderedPageBreak/>
        <w:t>Рубцова «Бриз», А. Дольского «Есть в музыке такая сила», Н. Заболоцкого «Не позволяй душе лениться», музыка П.И. Чайковского к опере «Евгений Онегин», романс А.С. Пушкина «Ночь», песня «Лучинушка», текст романа А.С. Пушкина «Евгений Онегин».</w:t>
      </w:r>
    </w:p>
    <w:p w:rsidR="001626A1" w:rsidRDefault="001626A1" w:rsidP="001626A1">
      <w:pPr>
        <w:ind w:left="113" w:right="113" w:firstLine="709"/>
        <w:jc w:val="both"/>
      </w:pPr>
      <w:r>
        <w:t xml:space="preserve"> (наглядные пособия, модели, макеты, технические средства обучения, электронные носители, раздаточный материал).</w:t>
      </w:r>
    </w:p>
    <w:p w:rsidR="001626A1" w:rsidRDefault="001626A1" w:rsidP="001626A1">
      <w:pPr>
        <w:ind w:firstLine="709"/>
        <w:jc w:val="both"/>
      </w:pPr>
      <w:r w:rsidRPr="006921D1">
        <w:rPr>
          <w:b/>
        </w:rPr>
        <w:t>Образовательные технологии:</w:t>
      </w:r>
      <w:r>
        <w:t xml:space="preserve"> </w:t>
      </w:r>
      <w:proofErr w:type="spellStart"/>
      <w:r>
        <w:t>артпедагогика</w:t>
      </w:r>
      <w:proofErr w:type="spellEnd"/>
      <w:r>
        <w:t xml:space="preserve">, педагогика сотрудничества, </w:t>
      </w:r>
      <w:proofErr w:type="spellStart"/>
      <w:r>
        <w:t>метапредметные</w:t>
      </w:r>
      <w:proofErr w:type="spellEnd"/>
      <w:r>
        <w:t xml:space="preserve"> связи.</w:t>
      </w:r>
    </w:p>
    <w:p w:rsidR="001626A1" w:rsidRPr="006921D1" w:rsidRDefault="001626A1" w:rsidP="001626A1">
      <w:pPr>
        <w:ind w:firstLine="709"/>
        <w:jc w:val="both"/>
      </w:pPr>
      <w:r>
        <w:rPr>
          <w:b/>
        </w:rPr>
        <w:t>Литература:</w:t>
      </w:r>
    </w:p>
    <w:p w:rsidR="001626A1" w:rsidRDefault="001626A1" w:rsidP="001626A1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Основная литература </w:t>
      </w:r>
    </w:p>
    <w:p w:rsidR="001626A1" w:rsidRDefault="001626A1" w:rsidP="001626A1">
      <w:pPr>
        <w:ind w:firstLine="720"/>
        <w:jc w:val="both"/>
      </w:pPr>
      <w:r>
        <w:t>1</w:t>
      </w:r>
      <w:r>
        <w:rPr>
          <w:b/>
        </w:rPr>
        <w:t xml:space="preserve"> </w:t>
      </w:r>
      <w:r>
        <w:t xml:space="preserve">Журавлёв В.П. Русская литература 20 в. 11 </w:t>
      </w:r>
      <w:proofErr w:type="spellStart"/>
      <w:r>
        <w:t>кл</w:t>
      </w:r>
      <w:proofErr w:type="spellEnd"/>
      <w:r>
        <w:t>. – Москва; Просвещение, 2011. – 444 с.</w:t>
      </w:r>
    </w:p>
    <w:p w:rsidR="001626A1" w:rsidRDefault="001626A1" w:rsidP="001626A1">
      <w:pPr>
        <w:ind w:firstLine="720"/>
        <w:jc w:val="both"/>
      </w:pPr>
      <w:r>
        <w:t xml:space="preserve">2 Сухих И.Н. Литература 11 </w:t>
      </w:r>
      <w:proofErr w:type="spellStart"/>
      <w:r>
        <w:t>кл</w:t>
      </w:r>
      <w:proofErr w:type="spellEnd"/>
      <w:r>
        <w:t xml:space="preserve">. В 2-х частях. Базовый уровень. Учебник для </w:t>
      </w:r>
      <w:proofErr w:type="spellStart"/>
      <w:r>
        <w:t>ССУЗов</w:t>
      </w:r>
      <w:proofErr w:type="spellEnd"/>
      <w:r>
        <w:t>. Академия. – 3-е издание, 2012. – 368 с.</w:t>
      </w:r>
    </w:p>
    <w:p w:rsidR="001626A1" w:rsidRDefault="001626A1" w:rsidP="001626A1">
      <w:pPr>
        <w:ind w:firstLine="720"/>
        <w:jc w:val="both"/>
      </w:pPr>
      <w:r>
        <w:t xml:space="preserve">3 Лебедев Ю.В. Русская литература 19 в. 10 </w:t>
      </w:r>
      <w:proofErr w:type="spellStart"/>
      <w:r>
        <w:t>кл</w:t>
      </w:r>
      <w:proofErr w:type="spellEnd"/>
      <w:r>
        <w:t>. – Москва; Просвещение, 2013. – 450 с.</w:t>
      </w:r>
    </w:p>
    <w:p w:rsidR="001626A1" w:rsidRDefault="001626A1" w:rsidP="001626A1">
      <w:pPr>
        <w:ind w:firstLine="720"/>
        <w:jc w:val="both"/>
      </w:pPr>
      <w:r>
        <w:t xml:space="preserve">4 Кутузов А.Т. В мире литературы. 10 </w:t>
      </w:r>
      <w:proofErr w:type="spellStart"/>
      <w:r>
        <w:t>кл</w:t>
      </w:r>
      <w:proofErr w:type="spellEnd"/>
      <w:r>
        <w:t>. – Москва; Дрофа, 2012. – 469 с.</w:t>
      </w:r>
    </w:p>
    <w:p w:rsidR="001626A1" w:rsidRDefault="001626A1" w:rsidP="001626A1">
      <w:pPr>
        <w:ind w:firstLine="720"/>
        <w:jc w:val="both"/>
        <w:rPr>
          <w:b/>
        </w:rPr>
      </w:pPr>
    </w:p>
    <w:p w:rsidR="001626A1" w:rsidRDefault="001626A1" w:rsidP="001626A1">
      <w:pPr>
        <w:ind w:firstLine="720"/>
        <w:jc w:val="both"/>
        <w:rPr>
          <w:b/>
        </w:rPr>
      </w:pPr>
      <w:r>
        <w:rPr>
          <w:b/>
        </w:rPr>
        <w:t>Для преподавателей</w:t>
      </w:r>
    </w:p>
    <w:p w:rsidR="001626A1" w:rsidRDefault="001626A1" w:rsidP="001626A1">
      <w:pPr>
        <w:ind w:firstLine="720"/>
        <w:jc w:val="both"/>
        <w:rPr>
          <w:b/>
        </w:rPr>
      </w:pPr>
      <w:r>
        <w:t xml:space="preserve">1 </w:t>
      </w:r>
      <w:proofErr w:type="spellStart"/>
      <w:r>
        <w:t>Лейдерман</w:t>
      </w:r>
      <w:proofErr w:type="spellEnd"/>
      <w:r>
        <w:t xml:space="preserve"> Н.Л. Русская литература 20 века (1950-1990). В 2-х томах – 5-е издание, Академия, 2012. – 413 с.</w:t>
      </w:r>
    </w:p>
    <w:p w:rsidR="001626A1" w:rsidRDefault="001626A1" w:rsidP="001626A1">
      <w:pPr>
        <w:ind w:firstLine="720"/>
        <w:jc w:val="both"/>
        <w:rPr>
          <w:b/>
        </w:rPr>
      </w:pPr>
      <w:r>
        <w:t>2 Тимина С.И. Русская литература 20-начала 21 века. Практикум. – Академия, 2011. – 272 с.</w:t>
      </w:r>
    </w:p>
    <w:p w:rsidR="001626A1" w:rsidRDefault="001626A1" w:rsidP="001626A1">
      <w:pPr>
        <w:ind w:firstLine="720"/>
        <w:jc w:val="both"/>
        <w:rPr>
          <w:b/>
        </w:rPr>
      </w:pPr>
      <w:r>
        <w:t>3</w:t>
      </w:r>
      <w:r>
        <w:rPr>
          <w:b/>
        </w:rPr>
        <w:t xml:space="preserve"> </w:t>
      </w:r>
      <w:proofErr w:type="spellStart"/>
      <w:r>
        <w:t>Загребельная</w:t>
      </w:r>
      <w:proofErr w:type="spellEnd"/>
      <w:r>
        <w:t xml:space="preserve"> И.Н. Литературные гостиные в 8-11 </w:t>
      </w:r>
      <w:proofErr w:type="spellStart"/>
      <w:r>
        <w:t>кл</w:t>
      </w:r>
      <w:proofErr w:type="spellEnd"/>
      <w:r>
        <w:t xml:space="preserve">. Учебник для </w:t>
      </w:r>
      <w:proofErr w:type="spellStart"/>
      <w:r>
        <w:t>ССУЗов</w:t>
      </w:r>
      <w:proofErr w:type="spellEnd"/>
      <w:r>
        <w:t>. Феникс. – 2012. – 318 с.</w:t>
      </w:r>
    </w:p>
    <w:p w:rsidR="001626A1" w:rsidRDefault="001626A1" w:rsidP="001626A1">
      <w:pPr>
        <w:ind w:firstLine="720"/>
        <w:jc w:val="both"/>
        <w:rPr>
          <w:rFonts w:eastAsia="Calibri"/>
          <w:lang w:eastAsia="en-US"/>
        </w:rPr>
      </w:pPr>
      <w:r>
        <w:t xml:space="preserve">4 Сухих И.Н. Литература в 11 </w:t>
      </w:r>
      <w:proofErr w:type="spellStart"/>
      <w:r>
        <w:t>кл</w:t>
      </w:r>
      <w:proofErr w:type="spellEnd"/>
      <w:r>
        <w:t xml:space="preserve">. Базовый уровень. Книга для учителя. Учебник для </w:t>
      </w:r>
      <w:proofErr w:type="spellStart"/>
      <w:r>
        <w:t>ССУЗов</w:t>
      </w:r>
      <w:proofErr w:type="spellEnd"/>
      <w:r>
        <w:t>. – Академия. -  2012. – 271 с.</w:t>
      </w:r>
    </w:p>
    <w:p w:rsidR="001626A1" w:rsidRDefault="001626A1" w:rsidP="001626A1">
      <w:pPr>
        <w:ind w:firstLine="720"/>
        <w:jc w:val="both"/>
      </w:pPr>
    </w:p>
    <w:p w:rsidR="001626A1" w:rsidRDefault="001626A1" w:rsidP="001626A1">
      <w:pPr>
        <w:ind w:firstLine="720"/>
        <w:jc w:val="both"/>
        <w:rPr>
          <w:b/>
        </w:rPr>
      </w:pPr>
      <w:r>
        <w:rPr>
          <w:b/>
        </w:rPr>
        <w:t>Интернет-ресурсы</w:t>
      </w:r>
    </w:p>
    <w:p w:rsidR="001626A1" w:rsidRDefault="001626A1" w:rsidP="001626A1">
      <w:pPr>
        <w:ind w:firstLine="720"/>
        <w:jc w:val="both"/>
        <w:rPr>
          <w:b/>
        </w:rPr>
      </w:pPr>
      <w:r w:rsidRPr="00476055">
        <w:t>5</w:t>
      </w:r>
      <w:r>
        <w:rPr>
          <w:color w:val="0000FF"/>
        </w:rPr>
        <w:t xml:space="preserve"> </w:t>
      </w:r>
      <w:hyperlink r:id="rId4" w:history="1">
        <w:r>
          <w:rPr>
            <w:rStyle w:val="a3"/>
          </w:rPr>
          <w:t>http://mlis.ru/</w:t>
        </w:r>
      </w:hyperlink>
    </w:p>
    <w:p w:rsidR="001626A1" w:rsidRDefault="001626A1" w:rsidP="001626A1">
      <w:pPr>
        <w:ind w:firstLine="720"/>
        <w:jc w:val="both"/>
        <w:rPr>
          <w:b/>
        </w:rPr>
      </w:pPr>
      <w:r>
        <w:t xml:space="preserve">6 </w:t>
      </w:r>
      <w:hyperlink r:id="rId5" w:history="1">
        <w:r>
          <w:rPr>
            <w:rStyle w:val="a3"/>
          </w:rPr>
          <w:t>http://lit.1september.ru/urok/</w:t>
        </w:r>
      </w:hyperlink>
    </w:p>
    <w:p w:rsidR="001626A1" w:rsidRDefault="001626A1" w:rsidP="001626A1">
      <w:pPr>
        <w:ind w:firstLine="720"/>
        <w:jc w:val="both"/>
        <w:rPr>
          <w:b/>
        </w:rPr>
      </w:pPr>
      <w:r>
        <w:rPr>
          <w:color w:val="333333"/>
        </w:rPr>
        <w:t xml:space="preserve">7 </w:t>
      </w:r>
      <w:hyperlink r:id="rId6" w:tgtFrame="_blank" w:history="1">
        <w:r>
          <w:rPr>
            <w:rStyle w:val="a3"/>
          </w:rPr>
          <w:t>http://www.netslova.ru/</w:t>
        </w:r>
      </w:hyperlink>
    </w:p>
    <w:p w:rsidR="001626A1" w:rsidRDefault="001626A1" w:rsidP="001626A1">
      <w:pPr>
        <w:ind w:firstLine="720"/>
        <w:jc w:val="both"/>
        <w:rPr>
          <w:b/>
        </w:rPr>
      </w:pPr>
      <w:r>
        <w:t xml:space="preserve">8 </w:t>
      </w:r>
      <w:hyperlink r:id="rId7" w:history="1">
        <w:r>
          <w:rPr>
            <w:rStyle w:val="a3"/>
          </w:rPr>
          <w:t>http://skolakras.narod.ru/</w:t>
        </w:r>
      </w:hyperlink>
    </w:p>
    <w:p w:rsidR="001626A1" w:rsidRDefault="001626A1" w:rsidP="001626A1">
      <w:pPr>
        <w:ind w:firstLine="720"/>
        <w:jc w:val="both"/>
        <w:rPr>
          <w:b/>
        </w:rPr>
      </w:pPr>
      <w:r>
        <w:t xml:space="preserve">9 </w:t>
      </w:r>
      <w:hyperlink r:id="rId8" w:history="1">
        <w:r>
          <w:rPr>
            <w:rStyle w:val="a3"/>
          </w:rPr>
          <w:t>http://www.slovesnik.narod.ru/ruslit.htm</w:t>
        </w:r>
      </w:hyperlink>
    </w:p>
    <w:p w:rsidR="009549F6" w:rsidRDefault="009549F6"/>
    <w:p w:rsidR="009A61BD" w:rsidRDefault="009A61BD"/>
    <w:p w:rsidR="009A61BD" w:rsidRDefault="009A61BD"/>
    <w:p w:rsidR="009A61BD" w:rsidRDefault="009A61BD"/>
    <w:p w:rsidR="009A61BD" w:rsidRDefault="009A61BD"/>
    <w:p w:rsidR="009A61BD" w:rsidRDefault="009A61BD"/>
    <w:p w:rsidR="009A61BD" w:rsidRDefault="009A61BD"/>
    <w:p w:rsidR="009A61BD" w:rsidRDefault="009A61BD"/>
    <w:p w:rsidR="009A61BD" w:rsidRDefault="009A61BD"/>
    <w:p w:rsidR="009A61BD" w:rsidRDefault="009A61BD"/>
    <w:p w:rsidR="009A61BD" w:rsidRDefault="009A61BD"/>
    <w:p w:rsidR="009A61BD" w:rsidRDefault="009A61BD"/>
    <w:p w:rsidR="009A61BD" w:rsidRDefault="009A61BD"/>
    <w:p w:rsidR="009A61BD" w:rsidRDefault="009A61BD"/>
    <w:p w:rsidR="009A61BD" w:rsidRDefault="009A61BD"/>
    <w:p w:rsidR="009A61BD" w:rsidRDefault="009A61BD"/>
    <w:p w:rsidR="009A61BD" w:rsidRDefault="009A61BD"/>
    <w:p w:rsidR="009A61BD" w:rsidRDefault="009A61BD"/>
    <w:p w:rsidR="009A61BD" w:rsidRDefault="009A61BD"/>
    <w:p w:rsidR="009A61BD" w:rsidRDefault="009A61BD"/>
    <w:p w:rsidR="009D0F64" w:rsidRDefault="009D0F64"/>
    <w:p w:rsidR="009D0F64" w:rsidRDefault="009D0F64"/>
    <w:p w:rsidR="009A61BD" w:rsidRDefault="009A61BD" w:rsidP="009A61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УЧЕБНОГО ЗАНЯТИЯ</w:t>
      </w:r>
    </w:p>
    <w:p w:rsidR="009A61BD" w:rsidRDefault="009A61BD" w:rsidP="009A61BD">
      <w:pPr>
        <w:ind w:firstLine="709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32"/>
        <w:gridCol w:w="4721"/>
        <w:gridCol w:w="2868"/>
      </w:tblGrid>
      <w:tr w:rsidR="009A61BD" w:rsidTr="00C714B2">
        <w:tc>
          <w:tcPr>
            <w:tcW w:w="3227" w:type="dxa"/>
          </w:tcPr>
          <w:p w:rsidR="009A61BD" w:rsidRPr="009A61BD" w:rsidRDefault="009A61BD" w:rsidP="009A61BD">
            <w:pPr>
              <w:jc w:val="center"/>
              <w:rPr>
                <w:b/>
                <w:sz w:val="24"/>
                <w:szCs w:val="24"/>
              </w:rPr>
            </w:pPr>
            <w:r w:rsidRPr="009A61BD">
              <w:rPr>
                <w:b/>
                <w:sz w:val="24"/>
                <w:szCs w:val="24"/>
              </w:rPr>
              <w:t>Элемент занятия,</w:t>
            </w:r>
          </w:p>
          <w:p w:rsidR="009A61BD" w:rsidRPr="009A61BD" w:rsidRDefault="009A61BD" w:rsidP="009A61BD">
            <w:pPr>
              <w:jc w:val="center"/>
              <w:rPr>
                <w:sz w:val="24"/>
                <w:szCs w:val="24"/>
              </w:rPr>
            </w:pPr>
            <w:r w:rsidRPr="009A61BD">
              <w:rPr>
                <w:b/>
                <w:sz w:val="24"/>
                <w:szCs w:val="24"/>
              </w:rPr>
              <w:t xml:space="preserve"> время</w:t>
            </w:r>
          </w:p>
        </w:tc>
        <w:tc>
          <w:tcPr>
            <w:tcW w:w="3720" w:type="dxa"/>
          </w:tcPr>
          <w:p w:rsidR="009A61BD" w:rsidRPr="009A61BD" w:rsidRDefault="009A61BD" w:rsidP="009A61BD">
            <w:pPr>
              <w:jc w:val="center"/>
              <w:rPr>
                <w:sz w:val="24"/>
                <w:szCs w:val="24"/>
              </w:rPr>
            </w:pPr>
            <w:r w:rsidRPr="009A61BD">
              <w:rPr>
                <w:b/>
                <w:sz w:val="24"/>
                <w:szCs w:val="24"/>
              </w:rPr>
              <w:t>Действия преподавателя</w:t>
            </w:r>
          </w:p>
        </w:tc>
        <w:tc>
          <w:tcPr>
            <w:tcW w:w="3474" w:type="dxa"/>
          </w:tcPr>
          <w:p w:rsidR="009A61BD" w:rsidRPr="009A61BD" w:rsidRDefault="009A61BD" w:rsidP="009A61BD">
            <w:pPr>
              <w:jc w:val="center"/>
              <w:rPr>
                <w:sz w:val="24"/>
                <w:szCs w:val="24"/>
              </w:rPr>
            </w:pPr>
            <w:r w:rsidRPr="009A61BD">
              <w:rPr>
                <w:b/>
                <w:sz w:val="24"/>
                <w:szCs w:val="24"/>
              </w:rPr>
              <w:t>Действия обучаемого</w:t>
            </w:r>
          </w:p>
        </w:tc>
      </w:tr>
      <w:tr w:rsidR="009A61BD" w:rsidTr="00C714B2">
        <w:tc>
          <w:tcPr>
            <w:tcW w:w="3227" w:type="dxa"/>
          </w:tcPr>
          <w:p w:rsidR="009A61BD" w:rsidRPr="009A61BD" w:rsidRDefault="009A61BD" w:rsidP="009A61BD">
            <w:pPr>
              <w:jc w:val="center"/>
              <w:rPr>
                <w:b/>
                <w:sz w:val="24"/>
                <w:szCs w:val="24"/>
              </w:rPr>
            </w:pPr>
            <w:r w:rsidRPr="009A61BD">
              <w:rPr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720" w:type="dxa"/>
          </w:tcPr>
          <w:p w:rsidR="009A61BD" w:rsidRPr="009A61BD" w:rsidRDefault="009A61BD" w:rsidP="009A61BD">
            <w:pPr>
              <w:jc w:val="center"/>
              <w:rPr>
                <w:sz w:val="24"/>
                <w:szCs w:val="24"/>
              </w:rPr>
            </w:pPr>
            <w:r w:rsidRPr="009A61BD">
              <w:rPr>
                <w:sz w:val="24"/>
                <w:szCs w:val="24"/>
              </w:rPr>
              <w:t>Работа с журналом, рапортичкой</w:t>
            </w:r>
          </w:p>
        </w:tc>
        <w:tc>
          <w:tcPr>
            <w:tcW w:w="3474" w:type="dxa"/>
          </w:tcPr>
          <w:p w:rsidR="009A61BD" w:rsidRPr="009A61BD" w:rsidRDefault="009A61BD" w:rsidP="009A61BD">
            <w:pPr>
              <w:jc w:val="center"/>
              <w:rPr>
                <w:sz w:val="24"/>
                <w:szCs w:val="24"/>
              </w:rPr>
            </w:pPr>
          </w:p>
        </w:tc>
      </w:tr>
      <w:tr w:rsidR="009A61BD" w:rsidTr="00081CE8">
        <w:trPr>
          <w:trHeight w:val="3050"/>
        </w:trPr>
        <w:tc>
          <w:tcPr>
            <w:tcW w:w="3227" w:type="dxa"/>
            <w:vAlign w:val="center"/>
          </w:tcPr>
          <w:p w:rsidR="009A61BD" w:rsidRPr="00081CE8" w:rsidRDefault="009A61BD" w:rsidP="00081CE8">
            <w:pPr>
              <w:jc w:val="center"/>
              <w:rPr>
                <w:b/>
                <w:sz w:val="24"/>
                <w:szCs w:val="24"/>
              </w:rPr>
            </w:pPr>
            <w:r w:rsidRPr="00081CE8">
              <w:rPr>
                <w:b/>
                <w:sz w:val="24"/>
                <w:szCs w:val="24"/>
              </w:rPr>
              <w:t>Актуализация</w:t>
            </w:r>
          </w:p>
          <w:p w:rsidR="009A61BD" w:rsidRPr="00081CE8" w:rsidRDefault="009A61BD" w:rsidP="00081CE8">
            <w:pPr>
              <w:jc w:val="center"/>
              <w:rPr>
                <w:b/>
                <w:sz w:val="24"/>
                <w:szCs w:val="24"/>
              </w:rPr>
            </w:pPr>
            <w:r w:rsidRPr="00081CE8">
              <w:rPr>
                <w:b/>
                <w:sz w:val="24"/>
                <w:szCs w:val="24"/>
              </w:rPr>
              <w:t>знаний</w:t>
            </w:r>
          </w:p>
        </w:tc>
        <w:tc>
          <w:tcPr>
            <w:tcW w:w="3720" w:type="dxa"/>
          </w:tcPr>
          <w:p w:rsidR="009A61BD" w:rsidRDefault="009A61BD" w:rsidP="009A6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Обращение к творчеству композитора П.И. Чайковского.</w:t>
            </w:r>
          </w:p>
          <w:p w:rsidR="009A61BD" w:rsidRDefault="009A61BD" w:rsidP="009A61BD">
            <w:pPr>
              <w:jc w:val="both"/>
              <w:rPr>
                <w:sz w:val="24"/>
                <w:szCs w:val="24"/>
              </w:rPr>
            </w:pPr>
          </w:p>
          <w:p w:rsidR="00C714B2" w:rsidRDefault="00C714B2" w:rsidP="009A61BD">
            <w:pPr>
              <w:jc w:val="both"/>
              <w:rPr>
                <w:sz w:val="24"/>
                <w:szCs w:val="24"/>
              </w:rPr>
            </w:pPr>
          </w:p>
          <w:p w:rsidR="009A61BD" w:rsidRDefault="009A61BD" w:rsidP="009A6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Обращение к творчеству А.П. Чехова (рассказ «</w:t>
            </w:r>
            <w:proofErr w:type="spellStart"/>
            <w:r>
              <w:rPr>
                <w:sz w:val="24"/>
                <w:szCs w:val="24"/>
              </w:rPr>
              <w:t>Ионыч</w:t>
            </w:r>
            <w:proofErr w:type="spellEnd"/>
            <w:r>
              <w:rPr>
                <w:sz w:val="24"/>
                <w:szCs w:val="24"/>
              </w:rPr>
              <w:t>»).</w:t>
            </w:r>
          </w:p>
          <w:p w:rsidR="009A61BD" w:rsidRDefault="009A61BD" w:rsidP="009A61BD">
            <w:pPr>
              <w:jc w:val="both"/>
              <w:rPr>
                <w:sz w:val="24"/>
                <w:szCs w:val="24"/>
              </w:rPr>
            </w:pPr>
          </w:p>
          <w:p w:rsidR="009A61BD" w:rsidRDefault="009A61BD" w:rsidP="009A61BD">
            <w:pPr>
              <w:jc w:val="both"/>
              <w:rPr>
                <w:sz w:val="24"/>
                <w:szCs w:val="24"/>
              </w:rPr>
            </w:pPr>
          </w:p>
          <w:p w:rsidR="009A61BD" w:rsidRDefault="009A61BD" w:rsidP="009A61BD">
            <w:pPr>
              <w:jc w:val="both"/>
              <w:rPr>
                <w:sz w:val="24"/>
                <w:szCs w:val="24"/>
              </w:rPr>
            </w:pPr>
          </w:p>
          <w:p w:rsidR="009A61BD" w:rsidRDefault="009A61BD" w:rsidP="009A61BD">
            <w:pPr>
              <w:jc w:val="both"/>
              <w:rPr>
                <w:sz w:val="24"/>
                <w:szCs w:val="24"/>
              </w:rPr>
            </w:pPr>
          </w:p>
          <w:p w:rsidR="009A61BD" w:rsidRPr="009A61BD" w:rsidRDefault="009A61BD" w:rsidP="009A61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9A61BD" w:rsidRPr="009A61BD" w:rsidRDefault="009A61BD" w:rsidP="009A61BD">
            <w:pPr>
              <w:jc w:val="both"/>
              <w:rPr>
                <w:sz w:val="24"/>
                <w:szCs w:val="24"/>
              </w:rPr>
            </w:pPr>
            <w:r w:rsidRPr="009A61BD">
              <w:rPr>
                <w:sz w:val="24"/>
                <w:szCs w:val="24"/>
              </w:rPr>
              <w:t>1</w:t>
            </w:r>
            <w:proofErr w:type="gramStart"/>
            <w:r w:rsidRPr="009A61BD">
              <w:rPr>
                <w:sz w:val="24"/>
                <w:szCs w:val="24"/>
              </w:rPr>
              <w:t xml:space="preserve"> С</w:t>
            </w:r>
            <w:proofErr w:type="gramEnd"/>
            <w:r w:rsidRPr="009A61BD">
              <w:rPr>
                <w:sz w:val="24"/>
                <w:szCs w:val="24"/>
              </w:rPr>
              <w:t>лушают фрагмент оперы П.И. Чайковского «Евгений Онегин».</w:t>
            </w:r>
          </w:p>
          <w:p w:rsidR="009A61BD" w:rsidRDefault="009A61BD" w:rsidP="009A61BD">
            <w:pPr>
              <w:jc w:val="both"/>
              <w:rPr>
                <w:sz w:val="24"/>
                <w:szCs w:val="24"/>
              </w:rPr>
            </w:pPr>
          </w:p>
          <w:p w:rsidR="009A61BD" w:rsidRPr="009A61BD" w:rsidRDefault="009A61BD" w:rsidP="009A61BD">
            <w:pPr>
              <w:jc w:val="both"/>
              <w:rPr>
                <w:sz w:val="24"/>
                <w:szCs w:val="24"/>
              </w:rPr>
            </w:pPr>
            <w:r w:rsidRPr="009A61BD">
              <w:rPr>
                <w:sz w:val="24"/>
                <w:szCs w:val="24"/>
              </w:rPr>
              <w:t>2</w:t>
            </w:r>
            <w:proofErr w:type="gramStart"/>
            <w:r w:rsidRPr="009A61BD">
              <w:rPr>
                <w:sz w:val="24"/>
                <w:szCs w:val="24"/>
              </w:rPr>
              <w:t xml:space="preserve"> С</w:t>
            </w:r>
            <w:proofErr w:type="gramEnd"/>
            <w:r w:rsidRPr="009A61BD">
              <w:rPr>
                <w:sz w:val="24"/>
                <w:szCs w:val="24"/>
              </w:rPr>
              <w:t>лушают</w:t>
            </w:r>
          </w:p>
          <w:p w:rsidR="009A61BD" w:rsidRPr="009A61BD" w:rsidRDefault="009A61BD" w:rsidP="009A61BD">
            <w:pPr>
              <w:jc w:val="both"/>
              <w:rPr>
                <w:sz w:val="24"/>
                <w:szCs w:val="24"/>
              </w:rPr>
            </w:pPr>
            <w:r w:rsidRPr="009A61BD">
              <w:rPr>
                <w:sz w:val="24"/>
                <w:szCs w:val="24"/>
              </w:rPr>
              <w:t>преподавателя.</w:t>
            </w:r>
          </w:p>
          <w:p w:rsidR="009A61BD" w:rsidRPr="009A61BD" w:rsidRDefault="009A61BD" w:rsidP="00A36758">
            <w:pPr>
              <w:jc w:val="both"/>
              <w:rPr>
                <w:sz w:val="24"/>
                <w:szCs w:val="24"/>
              </w:rPr>
            </w:pPr>
            <w:r w:rsidRPr="009A61BD">
              <w:rPr>
                <w:sz w:val="24"/>
                <w:szCs w:val="24"/>
              </w:rPr>
              <w:t>Определяют тему, проблему, цели, объект исследования, предмет исследования, методы исследования, гипотезу исходя из своих знаний и незнаний.</w:t>
            </w:r>
          </w:p>
        </w:tc>
      </w:tr>
      <w:tr w:rsidR="00A36758" w:rsidTr="00081CE8">
        <w:trPr>
          <w:trHeight w:val="3109"/>
        </w:trPr>
        <w:tc>
          <w:tcPr>
            <w:tcW w:w="3227" w:type="dxa"/>
            <w:vAlign w:val="center"/>
          </w:tcPr>
          <w:p w:rsidR="00A36758" w:rsidRPr="00081CE8" w:rsidRDefault="00A36758" w:rsidP="00081CE8">
            <w:pPr>
              <w:jc w:val="center"/>
              <w:rPr>
                <w:b/>
                <w:sz w:val="24"/>
                <w:szCs w:val="24"/>
              </w:rPr>
            </w:pPr>
            <w:r w:rsidRPr="00081CE8">
              <w:rPr>
                <w:b/>
                <w:sz w:val="24"/>
                <w:szCs w:val="24"/>
              </w:rPr>
              <w:t>Изучение</w:t>
            </w:r>
          </w:p>
          <w:p w:rsidR="00A36758" w:rsidRPr="00081CE8" w:rsidRDefault="00A36758" w:rsidP="00081CE8">
            <w:pPr>
              <w:jc w:val="center"/>
              <w:rPr>
                <w:b/>
                <w:sz w:val="24"/>
                <w:szCs w:val="24"/>
              </w:rPr>
            </w:pPr>
            <w:r w:rsidRPr="00081CE8">
              <w:rPr>
                <w:b/>
                <w:sz w:val="24"/>
                <w:szCs w:val="24"/>
              </w:rPr>
              <w:t>нового материала</w:t>
            </w:r>
          </w:p>
          <w:p w:rsidR="00A36758" w:rsidRPr="00081CE8" w:rsidRDefault="00A36758" w:rsidP="0008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36758" w:rsidRDefault="00A36758" w:rsidP="00A36758">
            <w:pPr>
              <w:jc w:val="both"/>
              <w:rPr>
                <w:sz w:val="24"/>
                <w:szCs w:val="24"/>
              </w:rPr>
            </w:pPr>
            <w:r>
              <w:t xml:space="preserve">1 </w:t>
            </w:r>
            <w:r w:rsidRPr="00A36758">
              <w:rPr>
                <w:sz w:val="24"/>
                <w:szCs w:val="24"/>
              </w:rPr>
              <w:t xml:space="preserve">Работа со словарями (определить значение слов ЭВОЛЮЦИЯ, ДЕГРАДАЦИЯ, </w:t>
            </w:r>
            <w:proofErr w:type="gramStart"/>
            <w:r w:rsidRPr="00A36758">
              <w:rPr>
                <w:sz w:val="24"/>
                <w:szCs w:val="24"/>
              </w:rPr>
              <w:t>ЗЕМСКИЙ</w:t>
            </w:r>
            <w:proofErr w:type="gramEnd"/>
            <w:r w:rsidRPr="00A36758">
              <w:rPr>
                <w:sz w:val="24"/>
                <w:szCs w:val="24"/>
              </w:rPr>
              <w:t>, ОБЫВАТЕЛЬЩИНА, МЕЩАНСТВО)</w:t>
            </w:r>
            <w:r>
              <w:rPr>
                <w:sz w:val="24"/>
                <w:szCs w:val="24"/>
              </w:rPr>
              <w:t>.</w:t>
            </w:r>
          </w:p>
          <w:p w:rsidR="00A36758" w:rsidRDefault="00A36758" w:rsidP="00A36758">
            <w:pPr>
              <w:jc w:val="both"/>
              <w:rPr>
                <w:sz w:val="24"/>
                <w:szCs w:val="24"/>
              </w:rPr>
            </w:pPr>
          </w:p>
          <w:p w:rsidR="00856FC6" w:rsidRDefault="00856FC6" w:rsidP="00A36758">
            <w:pPr>
              <w:jc w:val="both"/>
              <w:rPr>
                <w:sz w:val="24"/>
                <w:szCs w:val="24"/>
              </w:rPr>
            </w:pPr>
          </w:p>
          <w:p w:rsidR="00856FC6" w:rsidRDefault="00856FC6" w:rsidP="00A36758">
            <w:pPr>
              <w:jc w:val="both"/>
              <w:rPr>
                <w:sz w:val="24"/>
                <w:szCs w:val="24"/>
              </w:rPr>
            </w:pPr>
          </w:p>
          <w:p w:rsidR="00856FC6" w:rsidRDefault="00856FC6" w:rsidP="00A36758">
            <w:pPr>
              <w:jc w:val="both"/>
              <w:rPr>
                <w:sz w:val="24"/>
                <w:szCs w:val="24"/>
              </w:rPr>
            </w:pPr>
          </w:p>
          <w:p w:rsidR="00856FC6" w:rsidRDefault="00856FC6" w:rsidP="00A36758">
            <w:pPr>
              <w:jc w:val="both"/>
              <w:rPr>
                <w:sz w:val="24"/>
                <w:szCs w:val="24"/>
              </w:rPr>
            </w:pPr>
          </w:p>
          <w:p w:rsidR="00A36758" w:rsidRDefault="00A36758" w:rsidP="00A3675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 </w:t>
            </w:r>
            <w:r w:rsidRPr="009A61BD">
              <w:rPr>
                <w:sz w:val="24"/>
                <w:szCs w:val="24"/>
              </w:rPr>
              <w:t>Обращение к творчеству художника И.И. Левитана (репродукция картины «Осенний день.</w:t>
            </w:r>
            <w:proofErr w:type="gramEnd"/>
            <w:r w:rsidRPr="009A61BD">
              <w:rPr>
                <w:sz w:val="24"/>
                <w:szCs w:val="24"/>
              </w:rPr>
              <w:t xml:space="preserve"> </w:t>
            </w:r>
            <w:proofErr w:type="gramStart"/>
            <w:r w:rsidRPr="009A61BD">
              <w:rPr>
                <w:sz w:val="24"/>
                <w:szCs w:val="24"/>
              </w:rPr>
              <w:t>Сокольники») (индивидуальное задание)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C714B2" w:rsidRDefault="00C714B2" w:rsidP="00A36758">
            <w:pPr>
              <w:jc w:val="both"/>
              <w:rPr>
                <w:sz w:val="24"/>
                <w:szCs w:val="24"/>
              </w:rPr>
            </w:pPr>
          </w:p>
          <w:p w:rsidR="00C551BB" w:rsidRDefault="00C551BB" w:rsidP="00C714B2">
            <w:pPr>
              <w:jc w:val="both"/>
              <w:rPr>
                <w:sz w:val="24"/>
                <w:szCs w:val="24"/>
              </w:rPr>
            </w:pPr>
          </w:p>
          <w:p w:rsidR="00C551BB" w:rsidRDefault="00C551BB" w:rsidP="00C714B2">
            <w:pPr>
              <w:jc w:val="both"/>
              <w:rPr>
                <w:sz w:val="24"/>
                <w:szCs w:val="24"/>
              </w:rPr>
            </w:pPr>
          </w:p>
          <w:p w:rsidR="00C551BB" w:rsidRDefault="00C551BB" w:rsidP="00C714B2">
            <w:pPr>
              <w:jc w:val="both"/>
              <w:rPr>
                <w:sz w:val="24"/>
                <w:szCs w:val="24"/>
              </w:rPr>
            </w:pPr>
          </w:p>
          <w:p w:rsidR="00C714B2" w:rsidRPr="00C714B2" w:rsidRDefault="00C714B2" w:rsidP="00C71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C714B2">
              <w:rPr>
                <w:sz w:val="24"/>
                <w:szCs w:val="24"/>
              </w:rPr>
              <w:t>Беседа по организации произведения.</w:t>
            </w:r>
          </w:p>
          <w:p w:rsidR="00C714B2" w:rsidRDefault="00C714B2" w:rsidP="00C714B2">
            <w:pPr>
              <w:jc w:val="both"/>
            </w:pPr>
          </w:p>
          <w:p w:rsidR="00C551BB" w:rsidRDefault="00C551BB" w:rsidP="00C714B2">
            <w:pPr>
              <w:jc w:val="both"/>
              <w:rPr>
                <w:sz w:val="24"/>
                <w:szCs w:val="24"/>
              </w:rPr>
            </w:pPr>
          </w:p>
          <w:p w:rsidR="00C551BB" w:rsidRDefault="00C551BB" w:rsidP="00C714B2">
            <w:pPr>
              <w:jc w:val="both"/>
              <w:rPr>
                <w:sz w:val="24"/>
                <w:szCs w:val="24"/>
              </w:rPr>
            </w:pPr>
          </w:p>
          <w:p w:rsidR="00C714B2" w:rsidRPr="00C714B2" w:rsidRDefault="00C714B2" w:rsidP="00C714B2">
            <w:pPr>
              <w:jc w:val="both"/>
              <w:rPr>
                <w:sz w:val="24"/>
                <w:szCs w:val="24"/>
              </w:rPr>
            </w:pPr>
            <w:r w:rsidRPr="00C714B2">
              <w:rPr>
                <w:sz w:val="24"/>
                <w:szCs w:val="24"/>
              </w:rPr>
              <w:t>4 Беседа о системе образов рассказа.</w:t>
            </w:r>
          </w:p>
          <w:p w:rsidR="00C714B2" w:rsidRPr="00A36758" w:rsidRDefault="00C714B2" w:rsidP="00A36758">
            <w:pPr>
              <w:jc w:val="both"/>
              <w:rPr>
                <w:sz w:val="24"/>
                <w:szCs w:val="24"/>
              </w:rPr>
            </w:pPr>
          </w:p>
          <w:p w:rsidR="00C714B2" w:rsidRDefault="00C714B2" w:rsidP="00C714B2">
            <w:pPr>
              <w:jc w:val="center"/>
              <w:rPr>
                <w:b/>
                <w:sz w:val="24"/>
                <w:szCs w:val="24"/>
              </w:rPr>
            </w:pPr>
          </w:p>
          <w:p w:rsidR="00C551BB" w:rsidRDefault="00C551BB" w:rsidP="00C714B2">
            <w:pPr>
              <w:jc w:val="center"/>
              <w:rPr>
                <w:b/>
                <w:sz w:val="24"/>
                <w:szCs w:val="24"/>
              </w:rPr>
            </w:pPr>
          </w:p>
          <w:p w:rsidR="00C714B2" w:rsidRDefault="00C714B2" w:rsidP="00C714B2">
            <w:pPr>
              <w:jc w:val="center"/>
              <w:rPr>
                <w:b/>
                <w:sz w:val="24"/>
                <w:szCs w:val="24"/>
              </w:rPr>
            </w:pPr>
            <w:r w:rsidRPr="00C714B2">
              <w:rPr>
                <w:b/>
                <w:sz w:val="24"/>
                <w:szCs w:val="24"/>
              </w:rPr>
              <w:t>БЛОК «ПРОФЕССИЯ»</w:t>
            </w:r>
          </w:p>
          <w:p w:rsidR="00C714B2" w:rsidRPr="00C714B2" w:rsidRDefault="00C714B2" w:rsidP="00C714B2">
            <w:pPr>
              <w:jc w:val="both"/>
              <w:rPr>
                <w:b/>
                <w:sz w:val="24"/>
                <w:szCs w:val="24"/>
              </w:rPr>
            </w:pPr>
          </w:p>
          <w:p w:rsidR="00C714B2" w:rsidRPr="00F8106B" w:rsidRDefault="00C714B2" w:rsidP="00C714B2">
            <w:pPr>
              <w:jc w:val="both"/>
              <w:rPr>
                <w:b/>
                <w:sz w:val="24"/>
                <w:szCs w:val="24"/>
              </w:rPr>
            </w:pPr>
            <w:r w:rsidRPr="00F8106B">
              <w:rPr>
                <w:b/>
                <w:sz w:val="24"/>
                <w:szCs w:val="24"/>
              </w:rPr>
              <w:t>Задаёт вопросы:</w:t>
            </w:r>
          </w:p>
          <w:p w:rsidR="00C714B2" w:rsidRPr="00C714B2" w:rsidRDefault="00C714B2" w:rsidP="00C714B2">
            <w:pPr>
              <w:pStyle w:val="a5"/>
              <w:shd w:val="clear" w:color="auto" w:fill="FFFFFF"/>
              <w:spacing w:before="0" w:beforeAutospacing="0" w:after="150" w:afterAutospacing="0" w:line="315" w:lineRule="atLeast"/>
              <w:rPr>
                <w:sz w:val="24"/>
                <w:szCs w:val="24"/>
              </w:rPr>
            </w:pPr>
            <w:r w:rsidRPr="00C714B2">
              <w:rPr>
                <w:sz w:val="24"/>
                <w:szCs w:val="24"/>
              </w:rPr>
              <w:t xml:space="preserve">- Что мы знаем о </w:t>
            </w:r>
            <w:proofErr w:type="spellStart"/>
            <w:r w:rsidRPr="00C714B2">
              <w:rPr>
                <w:sz w:val="24"/>
                <w:szCs w:val="24"/>
              </w:rPr>
              <w:t>Старцеве</w:t>
            </w:r>
            <w:proofErr w:type="spellEnd"/>
            <w:r w:rsidRPr="00C714B2">
              <w:rPr>
                <w:sz w:val="24"/>
                <w:szCs w:val="24"/>
              </w:rPr>
              <w:t xml:space="preserve"> Дмитрии </w:t>
            </w:r>
            <w:proofErr w:type="spellStart"/>
            <w:r w:rsidRPr="00C714B2">
              <w:rPr>
                <w:sz w:val="24"/>
                <w:szCs w:val="24"/>
              </w:rPr>
              <w:t>Ионыче</w:t>
            </w:r>
            <w:proofErr w:type="spellEnd"/>
            <w:r w:rsidRPr="00C714B2">
              <w:rPr>
                <w:sz w:val="24"/>
                <w:szCs w:val="24"/>
              </w:rPr>
              <w:t>?</w:t>
            </w:r>
          </w:p>
          <w:p w:rsidR="00C714B2" w:rsidRPr="00C714B2" w:rsidRDefault="00C714B2" w:rsidP="00C714B2">
            <w:pPr>
              <w:pStyle w:val="a5"/>
              <w:shd w:val="clear" w:color="auto" w:fill="FFFFFF"/>
              <w:spacing w:before="0" w:beforeAutospacing="0" w:after="150" w:afterAutospacing="0" w:line="315" w:lineRule="atLeast"/>
              <w:jc w:val="both"/>
              <w:rPr>
                <w:color w:val="333333"/>
                <w:sz w:val="24"/>
                <w:szCs w:val="24"/>
              </w:rPr>
            </w:pPr>
            <w:r w:rsidRPr="00C714B2">
              <w:rPr>
                <w:sz w:val="24"/>
                <w:szCs w:val="24"/>
              </w:rPr>
              <w:t xml:space="preserve">- </w:t>
            </w:r>
            <w:r w:rsidRPr="00C714B2">
              <w:rPr>
                <w:rStyle w:val="apple-converted-space"/>
                <w:color w:val="333333"/>
                <w:sz w:val="24"/>
                <w:szCs w:val="24"/>
              </w:rPr>
              <w:t> </w:t>
            </w:r>
            <w:r w:rsidRPr="00C714B2">
              <w:rPr>
                <w:sz w:val="24"/>
                <w:szCs w:val="24"/>
              </w:rPr>
              <w:t xml:space="preserve">Кто получал медицинское образование в </w:t>
            </w:r>
            <w:r w:rsidRPr="00C714B2">
              <w:rPr>
                <w:sz w:val="24"/>
                <w:szCs w:val="24"/>
              </w:rPr>
              <w:lastRenderedPageBreak/>
              <w:t>то время?</w:t>
            </w:r>
            <w:r w:rsidRPr="00C714B2">
              <w:rPr>
                <w:rStyle w:val="apple-converted-space"/>
                <w:color w:val="333333"/>
                <w:sz w:val="24"/>
                <w:szCs w:val="24"/>
              </w:rPr>
              <w:t> </w:t>
            </w:r>
          </w:p>
          <w:p w:rsidR="00C714B2" w:rsidRPr="00C714B2" w:rsidRDefault="00C714B2" w:rsidP="00C714B2">
            <w:pPr>
              <w:pStyle w:val="a5"/>
              <w:shd w:val="clear" w:color="auto" w:fill="FFFFFF"/>
              <w:spacing w:before="0" w:beforeAutospacing="0" w:after="150" w:afterAutospacing="0" w:line="315" w:lineRule="atLeast"/>
              <w:jc w:val="both"/>
              <w:rPr>
                <w:sz w:val="24"/>
                <w:szCs w:val="24"/>
              </w:rPr>
            </w:pPr>
            <w:r w:rsidRPr="00C714B2">
              <w:rPr>
                <w:color w:val="333333"/>
                <w:sz w:val="24"/>
                <w:szCs w:val="24"/>
              </w:rPr>
              <w:t xml:space="preserve">- </w:t>
            </w:r>
            <w:r w:rsidRPr="00C714B2">
              <w:rPr>
                <w:sz w:val="24"/>
                <w:szCs w:val="24"/>
              </w:rPr>
              <w:t>Подтвердите это примером из художественной литературы.</w:t>
            </w:r>
          </w:p>
          <w:p w:rsidR="00C714B2" w:rsidRPr="00C714B2" w:rsidRDefault="00C714B2" w:rsidP="00C714B2">
            <w:pPr>
              <w:pStyle w:val="a5"/>
              <w:shd w:val="clear" w:color="auto" w:fill="FFFFFF"/>
              <w:spacing w:before="0" w:beforeAutospacing="0" w:after="150" w:afterAutospacing="0" w:line="315" w:lineRule="atLeast"/>
              <w:jc w:val="both"/>
              <w:rPr>
                <w:sz w:val="24"/>
                <w:szCs w:val="24"/>
              </w:rPr>
            </w:pPr>
            <w:r w:rsidRPr="00C714B2">
              <w:rPr>
                <w:sz w:val="24"/>
                <w:szCs w:val="24"/>
              </w:rPr>
              <w:t>- Сделайте вывод: можно ли разбогатеть благодаря профессии врача, работающего в провинции?</w:t>
            </w:r>
          </w:p>
          <w:p w:rsidR="00C714B2" w:rsidRPr="00C714B2" w:rsidRDefault="00C714B2" w:rsidP="00C714B2">
            <w:pPr>
              <w:pStyle w:val="a5"/>
              <w:shd w:val="clear" w:color="auto" w:fill="FFFFFF"/>
              <w:spacing w:before="0" w:beforeAutospacing="0" w:after="150" w:afterAutospacing="0" w:line="315" w:lineRule="atLeast"/>
              <w:jc w:val="both"/>
              <w:rPr>
                <w:rStyle w:val="apple-converted-space"/>
                <w:rFonts w:ascii="Helvetica" w:hAnsi="Helvetica" w:cs="Helvetica"/>
                <w:sz w:val="24"/>
                <w:szCs w:val="24"/>
              </w:rPr>
            </w:pPr>
            <w:r w:rsidRPr="00C714B2">
              <w:rPr>
                <w:sz w:val="24"/>
                <w:szCs w:val="24"/>
              </w:rPr>
              <w:t xml:space="preserve"> - Проверим второе предположение относительно профессии врача. Возможно, постоянное общение с больными делает врача равнодушным к людским страданиям. Что вы думаете по поводу этого?</w:t>
            </w:r>
            <w:r w:rsidRPr="00C714B2">
              <w:rPr>
                <w:rStyle w:val="apple-converted-space"/>
                <w:rFonts w:ascii="Helvetica" w:hAnsi="Helvetica" w:cs="Helvetica"/>
                <w:sz w:val="24"/>
                <w:szCs w:val="24"/>
              </w:rPr>
              <w:t> </w:t>
            </w:r>
          </w:p>
          <w:p w:rsidR="00C714B2" w:rsidRPr="00C714B2" w:rsidRDefault="00C714B2" w:rsidP="00C714B2">
            <w:pPr>
              <w:pStyle w:val="a5"/>
              <w:shd w:val="clear" w:color="auto" w:fill="FFFFFF"/>
              <w:spacing w:before="0" w:beforeAutospacing="0" w:after="150" w:afterAutospacing="0" w:line="315" w:lineRule="atLeast"/>
              <w:jc w:val="both"/>
              <w:rPr>
                <w:sz w:val="24"/>
                <w:szCs w:val="24"/>
              </w:rPr>
            </w:pPr>
            <w:r w:rsidRPr="00C714B2">
              <w:rPr>
                <w:rStyle w:val="apple-converted-space"/>
                <w:rFonts w:ascii="Helvetica" w:hAnsi="Helvetica" w:cs="Helvetica"/>
                <w:sz w:val="24"/>
                <w:szCs w:val="24"/>
              </w:rPr>
              <w:t xml:space="preserve"> - </w:t>
            </w:r>
            <w:r w:rsidRPr="00C714B2">
              <w:rPr>
                <w:sz w:val="24"/>
                <w:szCs w:val="24"/>
              </w:rPr>
              <w:t>Вспомните примеры из художественной литературы, опровергающие это.</w:t>
            </w:r>
          </w:p>
          <w:p w:rsidR="00C714B2" w:rsidRDefault="00C714B2" w:rsidP="00C714B2">
            <w:pPr>
              <w:pStyle w:val="a5"/>
              <w:shd w:val="clear" w:color="auto" w:fill="FFFFFF"/>
              <w:spacing w:before="0" w:beforeAutospacing="0" w:after="150" w:afterAutospacing="0" w:line="315" w:lineRule="atLeast"/>
              <w:jc w:val="both"/>
              <w:rPr>
                <w:sz w:val="24"/>
                <w:szCs w:val="24"/>
              </w:rPr>
            </w:pPr>
            <w:r w:rsidRPr="00C714B2">
              <w:rPr>
                <w:sz w:val="24"/>
                <w:szCs w:val="24"/>
              </w:rPr>
              <w:t xml:space="preserve"> - Итак, сделаем вывод: может ли профессия врача способствовать его деградации?</w:t>
            </w:r>
          </w:p>
          <w:p w:rsidR="008E374A" w:rsidRDefault="008E374A" w:rsidP="008E374A">
            <w:pPr>
              <w:pStyle w:val="a5"/>
              <w:shd w:val="clear" w:color="auto" w:fill="FFFFFF"/>
              <w:spacing w:before="0" w:beforeAutospacing="0" w:after="150" w:afterAutospacing="0" w:line="315" w:lineRule="atLeast"/>
              <w:jc w:val="center"/>
              <w:rPr>
                <w:b/>
                <w:sz w:val="24"/>
                <w:szCs w:val="24"/>
              </w:rPr>
            </w:pPr>
          </w:p>
          <w:p w:rsidR="008E374A" w:rsidRPr="008E374A" w:rsidRDefault="008E374A" w:rsidP="008E374A">
            <w:pPr>
              <w:pStyle w:val="a5"/>
              <w:shd w:val="clear" w:color="auto" w:fill="FFFFFF"/>
              <w:spacing w:before="0" w:beforeAutospacing="0" w:after="150" w:afterAutospacing="0" w:line="315" w:lineRule="atLeast"/>
              <w:jc w:val="center"/>
              <w:rPr>
                <w:b/>
                <w:sz w:val="24"/>
                <w:szCs w:val="24"/>
              </w:rPr>
            </w:pPr>
            <w:r w:rsidRPr="008E374A">
              <w:rPr>
                <w:b/>
                <w:sz w:val="24"/>
                <w:szCs w:val="24"/>
              </w:rPr>
              <w:t>БЛОК «ОБЩЕСТВО»</w:t>
            </w:r>
          </w:p>
          <w:p w:rsidR="00A36758" w:rsidRPr="00F40D42" w:rsidRDefault="00F40D42" w:rsidP="00F40D42">
            <w:pPr>
              <w:jc w:val="both"/>
              <w:rPr>
                <w:b/>
                <w:sz w:val="24"/>
                <w:szCs w:val="24"/>
              </w:rPr>
            </w:pPr>
            <w:r w:rsidRPr="00F40D42">
              <w:rPr>
                <w:b/>
                <w:sz w:val="24"/>
                <w:szCs w:val="24"/>
              </w:rPr>
              <w:t>Работа с текстом рассказа:</w:t>
            </w:r>
          </w:p>
          <w:p w:rsidR="00F40D42" w:rsidRPr="00F40D42" w:rsidRDefault="00F40D42" w:rsidP="00F40D42">
            <w:pPr>
              <w:jc w:val="both"/>
              <w:rPr>
                <w:sz w:val="24"/>
                <w:szCs w:val="24"/>
              </w:rPr>
            </w:pPr>
            <w:r w:rsidRPr="00F40D42">
              <w:rPr>
                <w:sz w:val="24"/>
                <w:szCs w:val="24"/>
              </w:rPr>
              <w:t>-описание города С</w:t>
            </w:r>
            <w:r>
              <w:rPr>
                <w:sz w:val="24"/>
                <w:szCs w:val="24"/>
              </w:rPr>
              <w:t>.</w:t>
            </w:r>
          </w:p>
          <w:p w:rsidR="00F40D42" w:rsidRDefault="00F40D42" w:rsidP="00F40D42">
            <w:pPr>
              <w:jc w:val="both"/>
              <w:rPr>
                <w:sz w:val="24"/>
                <w:szCs w:val="24"/>
              </w:rPr>
            </w:pPr>
            <w:r w:rsidRPr="00F40D42">
              <w:rPr>
                <w:sz w:val="24"/>
                <w:szCs w:val="24"/>
              </w:rPr>
              <w:t>- описание семьи Туркиных</w:t>
            </w:r>
            <w:r>
              <w:rPr>
                <w:sz w:val="24"/>
                <w:szCs w:val="24"/>
              </w:rPr>
              <w:t>.</w:t>
            </w:r>
          </w:p>
          <w:p w:rsidR="00B1372A" w:rsidRDefault="00B1372A" w:rsidP="00F40D42">
            <w:pPr>
              <w:jc w:val="both"/>
              <w:rPr>
                <w:sz w:val="24"/>
                <w:szCs w:val="24"/>
              </w:rPr>
            </w:pPr>
          </w:p>
          <w:p w:rsidR="00B1372A" w:rsidRDefault="00B1372A" w:rsidP="00F40D42">
            <w:pPr>
              <w:jc w:val="both"/>
              <w:rPr>
                <w:sz w:val="24"/>
                <w:szCs w:val="24"/>
              </w:rPr>
            </w:pPr>
          </w:p>
          <w:p w:rsidR="00B1372A" w:rsidRDefault="00B1372A" w:rsidP="00F40D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рассказа.</w:t>
            </w:r>
          </w:p>
          <w:p w:rsidR="00B1372A" w:rsidRDefault="00B1372A" w:rsidP="00F40D42">
            <w:pPr>
              <w:jc w:val="both"/>
              <w:rPr>
                <w:sz w:val="24"/>
                <w:szCs w:val="24"/>
              </w:rPr>
            </w:pPr>
          </w:p>
          <w:p w:rsidR="00B1372A" w:rsidRDefault="00B1372A" w:rsidP="00F40D42">
            <w:pPr>
              <w:jc w:val="both"/>
              <w:rPr>
                <w:sz w:val="24"/>
                <w:szCs w:val="24"/>
              </w:rPr>
            </w:pPr>
          </w:p>
          <w:p w:rsidR="00B1372A" w:rsidRDefault="00B1372A" w:rsidP="00F40D42">
            <w:pPr>
              <w:jc w:val="both"/>
              <w:rPr>
                <w:sz w:val="24"/>
                <w:szCs w:val="24"/>
              </w:rPr>
            </w:pPr>
          </w:p>
          <w:p w:rsidR="00856FC6" w:rsidRDefault="00856FC6" w:rsidP="00B1372A">
            <w:pPr>
              <w:jc w:val="both"/>
              <w:rPr>
                <w:b/>
                <w:sz w:val="24"/>
                <w:szCs w:val="24"/>
              </w:rPr>
            </w:pPr>
          </w:p>
          <w:p w:rsidR="00856FC6" w:rsidRDefault="00856FC6" w:rsidP="00B1372A">
            <w:pPr>
              <w:jc w:val="both"/>
              <w:rPr>
                <w:b/>
                <w:sz w:val="24"/>
                <w:szCs w:val="24"/>
              </w:rPr>
            </w:pPr>
          </w:p>
          <w:p w:rsidR="00856FC6" w:rsidRDefault="00856FC6" w:rsidP="00B1372A">
            <w:pPr>
              <w:jc w:val="both"/>
              <w:rPr>
                <w:b/>
                <w:sz w:val="24"/>
                <w:szCs w:val="24"/>
              </w:rPr>
            </w:pPr>
          </w:p>
          <w:p w:rsidR="00856FC6" w:rsidRDefault="00856FC6" w:rsidP="00B1372A">
            <w:pPr>
              <w:jc w:val="both"/>
              <w:rPr>
                <w:b/>
                <w:sz w:val="24"/>
                <w:szCs w:val="24"/>
              </w:rPr>
            </w:pPr>
          </w:p>
          <w:p w:rsidR="00856FC6" w:rsidRDefault="00856FC6" w:rsidP="00B1372A">
            <w:pPr>
              <w:jc w:val="both"/>
              <w:rPr>
                <w:b/>
                <w:sz w:val="24"/>
                <w:szCs w:val="24"/>
              </w:rPr>
            </w:pPr>
          </w:p>
          <w:p w:rsidR="00B1372A" w:rsidRPr="00D46680" w:rsidRDefault="00B1372A" w:rsidP="00B1372A">
            <w:pPr>
              <w:jc w:val="both"/>
              <w:rPr>
                <w:b/>
                <w:sz w:val="24"/>
                <w:szCs w:val="24"/>
              </w:rPr>
            </w:pPr>
            <w:r w:rsidRPr="00D46680">
              <w:rPr>
                <w:b/>
                <w:sz w:val="24"/>
                <w:szCs w:val="24"/>
              </w:rPr>
              <w:t>Работа с текстом рассказа:</w:t>
            </w:r>
          </w:p>
          <w:p w:rsidR="00B1372A" w:rsidRPr="00D46680" w:rsidRDefault="00B1372A" w:rsidP="00F40D42">
            <w:pPr>
              <w:jc w:val="both"/>
              <w:rPr>
                <w:sz w:val="24"/>
                <w:szCs w:val="24"/>
              </w:rPr>
            </w:pPr>
            <w:r w:rsidRPr="00D46680">
              <w:rPr>
                <w:sz w:val="24"/>
                <w:szCs w:val="24"/>
              </w:rPr>
              <w:t>- семья Туркиных.</w:t>
            </w:r>
          </w:p>
          <w:p w:rsidR="00B1372A" w:rsidRDefault="00B1372A" w:rsidP="00F40D42">
            <w:pPr>
              <w:jc w:val="both"/>
              <w:rPr>
                <w:sz w:val="24"/>
                <w:szCs w:val="24"/>
              </w:rPr>
            </w:pPr>
            <w:r w:rsidRPr="00D46680">
              <w:rPr>
                <w:sz w:val="24"/>
                <w:szCs w:val="24"/>
              </w:rPr>
              <w:t>- описание Екатерины.</w:t>
            </w:r>
          </w:p>
          <w:p w:rsidR="0014292B" w:rsidRDefault="0014292B" w:rsidP="00DD690B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DD690B">
            <w:pPr>
              <w:jc w:val="both"/>
              <w:rPr>
                <w:sz w:val="24"/>
                <w:szCs w:val="24"/>
              </w:rPr>
            </w:pPr>
          </w:p>
          <w:p w:rsidR="00DD690B" w:rsidRDefault="00DD690B" w:rsidP="00DD690B">
            <w:pPr>
              <w:jc w:val="both"/>
              <w:rPr>
                <w:b/>
                <w:sz w:val="24"/>
                <w:szCs w:val="24"/>
              </w:rPr>
            </w:pPr>
            <w:r w:rsidRPr="00D46680">
              <w:rPr>
                <w:b/>
                <w:sz w:val="24"/>
                <w:szCs w:val="24"/>
              </w:rPr>
              <w:t>Работа с текстом рассказа</w:t>
            </w:r>
            <w:r>
              <w:rPr>
                <w:b/>
                <w:sz w:val="24"/>
                <w:szCs w:val="24"/>
              </w:rPr>
              <w:t>.</w:t>
            </w:r>
          </w:p>
          <w:p w:rsidR="00DD690B" w:rsidRDefault="00DD690B" w:rsidP="00DD690B">
            <w:pPr>
              <w:jc w:val="both"/>
              <w:rPr>
                <w:b/>
                <w:sz w:val="24"/>
                <w:szCs w:val="24"/>
              </w:rPr>
            </w:pPr>
          </w:p>
          <w:p w:rsidR="00DD690B" w:rsidRDefault="00DD690B" w:rsidP="00DD690B">
            <w:pPr>
              <w:jc w:val="both"/>
              <w:rPr>
                <w:b/>
                <w:sz w:val="24"/>
                <w:szCs w:val="24"/>
              </w:rPr>
            </w:pPr>
          </w:p>
          <w:p w:rsidR="00DD690B" w:rsidRDefault="00DD690B" w:rsidP="00DD690B">
            <w:pPr>
              <w:jc w:val="both"/>
              <w:rPr>
                <w:b/>
                <w:sz w:val="24"/>
                <w:szCs w:val="24"/>
              </w:rPr>
            </w:pPr>
          </w:p>
          <w:p w:rsidR="00DD690B" w:rsidRPr="00D46680" w:rsidRDefault="00DD690B" w:rsidP="00DD690B">
            <w:pPr>
              <w:jc w:val="both"/>
              <w:rPr>
                <w:b/>
                <w:sz w:val="24"/>
                <w:szCs w:val="24"/>
              </w:rPr>
            </w:pPr>
          </w:p>
          <w:p w:rsidR="00DD690B" w:rsidRDefault="00DD690B" w:rsidP="00DD690B">
            <w:pPr>
              <w:jc w:val="both"/>
              <w:rPr>
                <w:b/>
                <w:sz w:val="24"/>
                <w:szCs w:val="24"/>
              </w:rPr>
            </w:pPr>
            <w:r w:rsidRPr="00D46680">
              <w:rPr>
                <w:b/>
                <w:sz w:val="24"/>
                <w:szCs w:val="24"/>
              </w:rPr>
              <w:t>Работа с текстом рассказа</w:t>
            </w:r>
            <w:r>
              <w:rPr>
                <w:b/>
                <w:sz w:val="24"/>
                <w:szCs w:val="24"/>
              </w:rPr>
              <w:t>.</w:t>
            </w:r>
          </w:p>
          <w:p w:rsidR="00D46680" w:rsidRDefault="00D46680" w:rsidP="00F40D42">
            <w:pPr>
              <w:jc w:val="both"/>
              <w:rPr>
                <w:sz w:val="24"/>
                <w:szCs w:val="24"/>
              </w:rPr>
            </w:pPr>
          </w:p>
          <w:p w:rsidR="00C551BB" w:rsidRDefault="00C551BB" w:rsidP="00F40D42">
            <w:pPr>
              <w:jc w:val="both"/>
              <w:rPr>
                <w:sz w:val="24"/>
                <w:szCs w:val="24"/>
              </w:rPr>
            </w:pPr>
          </w:p>
          <w:p w:rsidR="00C551BB" w:rsidRDefault="00C551BB" w:rsidP="00F40D42">
            <w:pPr>
              <w:jc w:val="both"/>
              <w:rPr>
                <w:sz w:val="24"/>
                <w:szCs w:val="24"/>
              </w:rPr>
            </w:pPr>
          </w:p>
          <w:p w:rsidR="002A76F3" w:rsidRPr="001046B9" w:rsidRDefault="00780431" w:rsidP="00F40D42">
            <w:pPr>
              <w:jc w:val="both"/>
              <w:rPr>
                <w:sz w:val="24"/>
                <w:szCs w:val="24"/>
              </w:rPr>
            </w:pPr>
            <w:r w:rsidRPr="001046B9">
              <w:rPr>
                <w:sz w:val="24"/>
                <w:szCs w:val="24"/>
              </w:rPr>
              <w:t>Беседа по роману А.С. Пушкина «Евгений Онегин». Две встречи Татьяны и Онегина.</w:t>
            </w:r>
          </w:p>
          <w:p w:rsidR="00780431" w:rsidRPr="001046B9" w:rsidRDefault="00780431" w:rsidP="00F40D42">
            <w:pPr>
              <w:jc w:val="both"/>
              <w:rPr>
                <w:sz w:val="24"/>
                <w:szCs w:val="24"/>
              </w:rPr>
            </w:pPr>
          </w:p>
          <w:p w:rsidR="00780431" w:rsidRPr="001046B9" w:rsidRDefault="00780431" w:rsidP="00F40D42">
            <w:pPr>
              <w:jc w:val="both"/>
              <w:rPr>
                <w:sz w:val="24"/>
                <w:szCs w:val="24"/>
              </w:rPr>
            </w:pPr>
          </w:p>
          <w:p w:rsidR="00780431" w:rsidRPr="001046B9" w:rsidRDefault="00780431" w:rsidP="00F40D42">
            <w:pPr>
              <w:jc w:val="both"/>
              <w:rPr>
                <w:sz w:val="24"/>
                <w:szCs w:val="24"/>
              </w:rPr>
            </w:pPr>
          </w:p>
          <w:p w:rsidR="00780431" w:rsidRPr="001046B9" w:rsidRDefault="00780431" w:rsidP="00F40D42">
            <w:pPr>
              <w:jc w:val="both"/>
              <w:rPr>
                <w:sz w:val="24"/>
                <w:szCs w:val="24"/>
              </w:rPr>
            </w:pPr>
          </w:p>
          <w:p w:rsidR="00C551BB" w:rsidRDefault="00C551BB" w:rsidP="00F40D42">
            <w:pPr>
              <w:jc w:val="both"/>
              <w:rPr>
                <w:b/>
                <w:sz w:val="24"/>
                <w:szCs w:val="24"/>
              </w:rPr>
            </w:pPr>
          </w:p>
          <w:p w:rsidR="00C551BB" w:rsidRDefault="00C551BB" w:rsidP="00F40D42">
            <w:pPr>
              <w:jc w:val="both"/>
              <w:rPr>
                <w:b/>
                <w:sz w:val="24"/>
                <w:szCs w:val="24"/>
              </w:rPr>
            </w:pPr>
          </w:p>
          <w:p w:rsidR="00C551BB" w:rsidRDefault="00C551BB" w:rsidP="00F40D42">
            <w:pPr>
              <w:jc w:val="both"/>
              <w:rPr>
                <w:b/>
                <w:sz w:val="24"/>
                <w:szCs w:val="24"/>
              </w:rPr>
            </w:pPr>
          </w:p>
          <w:p w:rsidR="00C551BB" w:rsidRDefault="00C551BB" w:rsidP="00F40D42">
            <w:pPr>
              <w:jc w:val="both"/>
              <w:rPr>
                <w:b/>
                <w:sz w:val="24"/>
                <w:szCs w:val="24"/>
              </w:rPr>
            </w:pPr>
          </w:p>
          <w:p w:rsidR="00780431" w:rsidRPr="001046B9" w:rsidRDefault="001046B9" w:rsidP="00F40D42">
            <w:pPr>
              <w:jc w:val="both"/>
              <w:rPr>
                <w:b/>
                <w:sz w:val="24"/>
                <w:szCs w:val="24"/>
              </w:rPr>
            </w:pPr>
            <w:r w:rsidRPr="001046B9">
              <w:rPr>
                <w:b/>
                <w:sz w:val="24"/>
                <w:szCs w:val="24"/>
              </w:rPr>
              <w:t>Ответы на вопросы:</w:t>
            </w:r>
          </w:p>
          <w:p w:rsidR="001046B9" w:rsidRDefault="001046B9" w:rsidP="00F40D42">
            <w:pPr>
              <w:jc w:val="both"/>
              <w:rPr>
                <w:sz w:val="24"/>
                <w:szCs w:val="24"/>
              </w:rPr>
            </w:pPr>
            <w:r w:rsidRPr="001046B9">
              <w:rPr>
                <w:sz w:val="24"/>
                <w:szCs w:val="24"/>
              </w:rPr>
              <w:t xml:space="preserve">- Что же осталось от прежнего </w:t>
            </w:r>
            <w:proofErr w:type="spellStart"/>
            <w:r w:rsidRPr="001046B9">
              <w:rPr>
                <w:sz w:val="24"/>
                <w:szCs w:val="24"/>
              </w:rPr>
              <w:t>Старцева</w:t>
            </w:r>
            <w:proofErr w:type="spellEnd"/>
            <w:r w:rsidRPr="001046B9">
              <w:rPr>
                <w:sz w:val="24"/>
                <w:szCs w:val="24"/>
              </w:rPr>
              <w:t xml:space="preserve"> и что изменилось в нем за </w:t>
            </w:r>
            <w:proofErr w:type="gramStart"/>
            <w:r w:rsidRPr="001046B9">
              <w:rPr>
                <w:sz w:val="24"/>
                <w:szCs w:val="24"/>
              </w:rPr>
              <w:t>прошедшие</w:t>
            </w:r>
            <w:proofErr w:type="gramEnd"/>
            <w:r w:rsidRPr="001046B9">
              <w:rPr>
                <w:sz w:val="24"/>
                <w:szCs w:val="24"/>
              </w:rPr>
              <w:t xml:space="preserve"> 4 года?</w:t>
            </w:r>
          </w:p>
          <w:p w:rsidR="00D32E4D" w:rsidRDefault="00D32E4D" w:rsidP="00F40D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Влияет ли общество на человека, который в нем живет?</w:t>
            </w:r>
          </w:p>
          <w:p w:rsidR="00D32E4D" w:rsidRDefault="00D32E4D" w:rsidP="00F40D42">
            <w:pPr>
              <w:jc w:val="both"/>
              <w:rPr>
                <w:sz w:val="24"/>
                <w:szCs w:val="24"/>
              </w:rPr>
            </w:pPr>
          </w:p>
          <w:p w:rsidR="004E48AF" w:rsidRPr="004E48AF" w:rsidRDefault="004E48AF" w:rsidP="004E48AF">
            <w:pPr>
              <w:jc w:val="center"/>
              <w:rPr>
                <w:b/>
                <w:sz w:val="24"/>
                <w:szCs w:val="24"/>
              </w:rPr>
            </w:pPr>
            <w:r w:rsidRPr="004E48AF">
              <w:rPr>
                <w:b/>
                <w:sz w:val="24"/>
                <w:szCs w:val="24"/>
              </w:rPr>
              <w:t xml:space="preserve">БЛОК </w:t>
            </w:r>
          </w:p>
          <w:p w:rsidR="00D32E4D" w:rsidRDefault="004E48AF" w:rsidP="004E48AF">
            <w:pPr>
              <w:jc w:val="center"/>
              <w:rPr>
                <w:b/>
                <w:sz w:val="24"/>
                <w:szCs w:val="24"/>
              </w:rPr>
            </w:pPr>
            <w:r w:rsidRPr="004E48AF">
              <w:rPr>
                <w:b/>
                <w:sz w:val="24"/>
                <w:szCs w:val="24"/>
              </w:rPr>
              <w:t>«ЛИЧНЫЕ КАЧЕСТВА. ИНТЕРЕСЫ»</w:t>
            </w:r>
          </w:p>
          <w:p w:rsidR="0014292B" w:rsidRDefault="0014292B" w:rsidP="004E48AF">
            <w:pPr>
              <w:jc w:val="center"/>
              <w:rPr>
                <w:b/>
                <w:sz w:val="24"/>
                <w:szCs w:val="24"/>
              </w:rPr>
            </w:pPr>
          </w:p>
          <w:p w:rsidR="004E48AF" w:rsidRDefault="005041AB" w:rsidP="004E48AF">
            <w:pPr>
              <w:jc w:val="center"/>
              <w:rPr>
                <w:b/>
                <w:sz w:val="24"/>
                <w:szCs w:val="24"/>
              </w:rPr>
            </w:pPr>
            <w:r w:rsidRPr="005041AB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5pt;height:139.85pt">
                  <v:imagedata r:id="rId9" o:title=""/>
                </v:shape>
              </w:pict>
            </w:r>
          </w:p>
          <w:p w:rsidR="0014292B" w:rsidRDefault="0014292B" w:rsidP="004E48AF">
            <w:pPr>
              <w:jc w:val="both"/>
              <w:rPr>
                <w:b/>
                <w:sz w:val="24"/>
                <w:szCs w:val="24"/>
              </w:rPr>
            </w:pPr>
          </w:p>
          <w:p w:rsidR="0014292B" w:rsidRPr="0014292B" w:rsidRDefault="0014292B" w:rsidP="0014292B">
            <w:pPr>
              <w:jc w:val="both"/>
              <w:rPr>
                <w:sz w:val="24"/>
                <w:szCs w:val="24"/>
              </w:rPr>
            </w:pPr>
            <w:r w:rsidRPr="0014292B">
              <w:rPr>
                <w:sz w:val="24"/>
                <w:szCs w:val="24"/>
              </w:rPr>
              <w:t xml:space="preserve">Работа с опорными положениями «Дорога жизни доктора </w:t>
            </w:r>
            <w:proofErr w:type="spellStart"/>
            <w:r w:rsidRPr="0014292B">
              <w:rPr>
                <w:sz w:val="24"/>
                <w:szCs w:val="24"/>
              </w:rPr>
              <w:t>Старцева</w:t>
            </w:r>
            <w:proofErr w:type="spellEnd"/>
            <w:r w:rsidRPr="0014292B">
              <w:rPr>
                <w:sz w:val="24"/>
                <w:szCs w:val="24"/>
              </w:rPr>
              <w:t>».</w:t>
            </w:r>
          </w:p>
          <w:p w:rsidR="0014292B" w:rsidRDefault="0014292B" w:rsidP="004E48AF">
            <w:pPr>
              <w:jc w:val="both"/>
              <w:rPr>
                <w:b/>
                <w:sz w:val="24"/>
                <w:szCs w:val="24"/>
              </w:rPr>
            </w:pPr>
          </w:p>
          <w:p w:rsidR="0014292B" w:rsidRDefault="0014292B" w:rsidP="004E48AF">
            <w:pPr>
              <w:jc w:val="both"/>
              <w:rPr>
                <w:b/>
                <w:sz w:val="24"/>
                <w:szCs w:val="24"/>
              </w:rPr>
            </w:pPr>
          </w:p>
          <w:p w:rsidR="0014292B" w:rsidRPr="0014292B" w:rsidRDefault="0014292B" w:rsidP="0014292B">
            <w:pPr>
              <w:jc w:val="both"/>
              <w:rPr>
                <w:sz w:val="24"/>
                <w:szCs w:val="24"/>
              </w:rPr>
            </w:pPr>
            <w:r w:rsidRPr="0014292B">
              <w:rPr>
                <w:sz w:val="24"/>
                <w:szCs w:val="24"/>
              </w:rPr>
              <w:t xml:space="preserve">Работа с опорными положениями «Линия любви доктора </w:t>
            </w:r>
            <w:proofErr w:type="spellStart"/>
            <w:r w:rsidRPr="0014292B">
              <w:rPr>
                <w:sz w:val="24"/>
                <w:szCs w:val="24"/>
              </w:rPr>
              <w:t>Старцева</w:t>
            </w:r>
            <w:proofErr w:type="spellEnd"/>
            <w:r w:rsidRPr="0014292B">
              <w:rPr>
                <w:sz w:val="24"/>
                <w:szCs w:val="24"/>
              </w:rPr>
              <w:t>».</w:t>
            </w:r>
          </w:p>
          <w:p w:rsidR="0014292B" w:rsidRDefault="0014292B" w:rsidP="004E48AF">
            <w:pPr>
              <w:jc w:val="both"/>
              <w:rPr>
                <w:b/>
                <w:sz w:val="24"/>
                <w:szCs w:val="24"/>
              </w:rPr>
            </w:pPr>
          </w:p>
          <w:p w:rsidR="0014292B" w:rsidRDefault="005041AB" w:rsidP="004E48AF">
            <w:pPr>
              <w:jc w:val="both"/>
              <w:rPr>
                <w:b/>
                <w:sz w:val="24"/>
                <w:szCs w:val="24"/>
              </w:rPr>
            </w:pPr>
            <w:r w:rsidRPr="005041AB">
              <w:rPr>
                <w:sz w:val="24"/>
                <w:szCs w:val="24"/>
              </w:rPr>
              <w:pict>
                <v:shape id="_x0000_i1026" type="#_x0000_t75" style="width:213.4pt;height:158.5pt">
                  <v:imagedata r:id="rId10" o:title=""/>
                </v:shape>
              </w:pict>
            </w:r>
          </w:p>
          <w:p w:rsidR="0014292B" w:rsidRDefault="0014292B" w:rsidP="004E48AF">
            <w:pPr>
              <w:jc w:val="both"/>
              <w:rPr>
                <w:b/>
                <w:sz w:val="24"/>
                <w:szCs w:val="24"/>
              </w:rPr>
            </w:pPr>
          </w:p>
          <w:p w:rsidR="0014292B" w:rsidRDefault="005041AB" w:rsidP="004E48AF">
            <w:pPr>
              <w:jc w:val="both"/>
              <w:rPr>
                <w:b/>
                <w:sz w:val="24"/>
                <w:szCs w:val="24"/>
              </w:rPr>
            </w:pPr>
            <w:r w:rsidRPr="005041AB">
              <w:rPr>
                <w:sz w:val="24"/>
                <w:szCs w:val="24"/>
              </w:rPr>
              <w:lastRenderedPageBreak/>
              <w:pict>
                <v:shape id="_x0000_i1027" type="#_x0000_t75" style="width:193.2pt;height:165.75pt">
                  <v:imagedata r:id="rId11" o:title=""/>
                </v:shape>
              </w:pict>
            </w:r>
          </w:p>
          <w:p w:rsidR="0014292B" w:rsidRDefault="0014292B" w:rsidP="004E48AF">
            <w:pPr>
              <w:jc w:val="both"/>
              <w:rPr>
                <w:b/>
                <w:sz w:val="24"/>
                <w:szCs w:val="24"/>
              </w:rPr>
            </w:pPr>
          </w:p>
          <w:p w:rsidR="004E48AF" w:rsidRDefault="004E48AF" w:rsidP="004E4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Задает вопросы:</w:t>
            </w:r>
          </w:p>
          <w:p w:rsidR="004E48AF" w:rsidRDefault="004E48AF" w:rsidP="004E4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-В чем смысл жизни? Для чего создан человек? </w:t>
            </w:r>
          </w:p>
          <w:p w:rsidR="004E48AF" w:rsidRDefault="004E48AF" w:rsidP="004E4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Какой должна быть цель, достойная всей жизни?</w:t>
            </w:r>
          </w:p>
          <w:p w:rsidR="004E48AF" w:rsidRPr="004E48AF" w:rsidRDefault="004E48AF" w:rsidP="004E4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Какой след оставить после себя?</w:t>
            </w:r>
          </w:p>
          <w:p w:rsidR="00D32E4D" w:rsidRDefault="00D32E4D" w:rsidP="00F40D42">
            <w:pPr>
              <w:jc w:val="both"/>
            </w:pPr>
          </w:p>
          <w:p w:rsidR="0014292B" w:rsidRDefault="0014292B" w:rsidP="00F40D42">
            <w:pPr>
              <w:jc w:val="both"/>
            </w:pPr>
          </w:p>
          <w:p w:rsidR="0014292B" w:rsidRDefault="0014292B" w:rsidP="0014292B">
            <w:pPr>
              <w:jc w:val="both"/>
              <w:rPr>
                <w:sz w:val="24"/>
                <w:szCs w:val="24"/>
              </w:rPr>
            </w:pPr>
            <w:r w:rsidRPr="0014292B">
              <w:rPr>
                <w:sz w:val="24"/>
                <w:szCs w:val="24"/>
              </w:rPr>
              <w:t xml:space="preserve">Словарная работа: </w:t>
            </w:r>
            <w:r>
              <w:rPr>
                <w:sz w:val="24"/>
                <w:szCs w:val="24"/>
              </w:rPr>
              <w:t xml:space="preserve">значение слов </w:t>
            </w:r>
            <w:r w:rsidRPr="0014292B">
              <w:rPr>
                <w:sz w:val="24"/>
                <w:szCs w:val="24"/>
              </w:rPr>
              <w:t>«ИОН», СТАРЦЕВ</w:t>
            </w:r>
          </w:p>
          <w:p w:rsidR="0014292B" w:rsidRDefault="0014292B" w:rsidP="0014292B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1429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CE502E">
              <w:rPr>
                <w:b/>
                <w:sz w:val="24"/>
                <w:szCs w:val="24"/>
              </w:rPr>
              <w:t>абота с кроссвордом.</w:t>
            </w:r>
          </w:p>
          <w:p w:rsidR="00CE502E" w:rsidRDefault="00CE502E" w:rsidP="0014292B">
            <w:pPr>
              <w:jc w:val="both"/>
              <w:rPr>
                <w:b/>
                <w:sz w:val="24"/>
                <w:szCs w:val="24"/>
              </w:rPr>
            </w:pPr>
          </w:p>
          <w:p w:rsidR="0014292B" w:rsidRDefault="00CE502E" w:rsidP="001429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841625" cy="1644650"/>
                  <wp:effectExtent l="19050" t="0" r="0" b="0"/>
                  <wp:docPr id="4" name="Рисунок 4" descr="http://festival.1september.ru/articles/597657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festival.1september.ru/articles/597657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625" cy="164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134" w:rsidRDefault="00B35134" w:rsidP="00B35134">
            <w:pPr>
              <w:jc w:val="both"/>
            </w:pPr>
            <w:r>
              <w:t>Работа со словарём (значение слова КОНФОРМИЗМ).</w:t>
            </w:r>
          </w:p>
          <w:p w:rsidR="00D85B44" w:rsidRDefault="00D85B44" w:rsidP="0014292B">
            <w:pPr>
              <w:jc w:val="both"/>
              <w:rPr>
                <w:b/>
                <w:sz w:val="24"/>
                <w:szCs w:val="24"/>
              </w:rPr>
            </w:pPr>
          </w:p>
          <w:p w:rsidR="00D45B78" w:rsidRPr="00D45B78" w:rsidRDefault="00D45B78" w:rsidP="00D45B78">
            <w:pPr>
              <w:jc w:val="both"/>
              <w:rPr>
                <w:sz w:val="24"/>
                <w:szCs w:val="24"/>
              </w:rPr>
            </w:pPr>
            <w:r w:rsidRPr="00D45B78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D45B78">
              <w:rPr>
                <w:sz w:val="24"/>
                <w:szCs w:val="24"/>
              </w:rPr>
              <w:t>метапредметных</w:t>
            </w:r>
            <w:proofErr w:type="spellEnd"/>
            <w:r w:rsidRPr="00D45B78">
              <w:rPr>
                <w:sz w:val="24"/>
                <w:szCs w:val="24"/>
              </w:rPr>
              <w:t xml:space="preserve"> связей (чтение наизусть и анализ стихотворения А.А. Ахматовой «Музыка», индивидуальное задание).</w:t>
            </w:r>
          </w:p>
          <w:p w:rsidR="00D45B78" w:rsidRDefault="00D45B78" w:rsidP="0014292B">
            <w:pPr>
              <w:jc w:val="both"/>
              <w:rPr>
                <w:b/>
                <w:sz w:val="24"/>
                <w:szCs w:val="24"/>
              </w:rPr>
            </w:pPr>
          </w:p>
          <w:p w:rsidR="00D45B78" w:rsidRDefault="00D45B78" w:rsidP="0014292B">
            <w:pPr>
              <w:jc w:val="both"/>
              <w:rPr>
                <w:b/>
                <w:sz w:val="24"/>
                <w:szCs w:val="24"/>
              </w:rPr>
            </w:pPr>
          </w:p>
          <w:p w:rsidR="00D45B78" w:rsidRPr="00D45B78" w:rsidRDefault="00D45B78" w:rsidP="00D45B78">
            <w:pPr>
              <w:jc w:val="both"/>
              <w:rPr>
                <w:sz w:val="24"/>
                <w:szCs w:val="24"/>
              </w:rPr>
            </w:pPr>
            <w:r w:rsidRPr="00D45B78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D45B78">
              <w:rPr>
                <w:sz w:val="24"/>
                <w:szCs w:val="24"/>
              </w:rPr>
              <w:t>метапредметных</w:t>
            </w:r>
            <w:proofErr w:type="spellEnd"/>
            <w:r w:rsidRPr="00D45B78">
              <w:rPr>
                <w:sz w:val="24"/>
                <w:szCs w:val="24"/>
              </w:rPr>
              <w:t xml:space="preserve"> связей (чтение наизусть и анализ стихотворения Н. Рубцова «Бриз»).</w:t>
            </w:r>
          </w:p>
          <w:p w:rsidR="00D45B78" w:rsidRDefault="00D45B78" w:rsidP="0014292B">
            <w:pPr>
              <w:jc w:val="both"/>
              <w:rPr>
                <w:b/>
                <w:sz w:val="24"/>
                <w:szCs w:val="24"/>
              </w:rPr>
            </w:pPr>
          </w:p>
          <w:p w:rsidR="00D45B78" w:rsidRDefault="00D45B78" w:rsidP="0014292B">
            <w:pPr>
              <w:jc w:val="both"/>
              <w:rPr>
                <w:b/>
                <w:sz w:val="24"/>
                <w:szCs w:val="24"/>
              </w:rPr>
            </w:pPr>
          </w:p>
          <w:p w:rsidR="00D45B78" w:rsidRDefault="00D45B78" w:rsidP="0014292B">
            <w:pPr>
              <w:jc w:val="both"/>
              <w:rPr>
                <w:b/>
                <w:sz w:val="24"/>
                <w:szCs w:val="24"/>
              </w:rPr>
            </w:pPr>
          </w:p>
          <w:p w:rsidR="00D45B78" w:rsidRPr="00D45B78" w:rsidRDefault="00D45B78" w:rsidP="00D45B78">
            <w:pPr>
              <w:jc w:val="both"/>
              <w:rPr>
                <w:sz w:val="24"/>
                <w:szCs w:val="24"/>
              </w:rPr>
            </w:pPr>
            <w:r w:rsidRPr="00D45B78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D45B78">
              <w:rPr>
                <w:sz w:val="24"/>
                <w:szCs w:val="24"/>
              </w:rPr>
              <w:t>метапредметных</w:t>
            </w:r>
            <w:proofErr w:type="spellEnd"/>
            <w:r w:rsidRPr="00D45B78">
              <w:rPr>
                <w:sz w:val="24"/>
                <w:szCs w:val="24"/>
              </w:rPr>
              <w:t xml:space="preserve"> связей (чтение наизусть и анализ стихотворения </w:t>
            </w:r>
            <w:r w:rsidRPr="00D45B78">
              <w:rPr>
                <w:sz w:val="24"/>
                <w:szCs w:val="24"/>
              </w:rPr>
              <w:lastRenderedPageBreak/>
              <w:t>А. Дольского «Есть в музыке такая сила»).</w:t>
            </w:r>
          </w:p>
          <w:p w:rsidR="00D45B78" w:rsidRDefault="00D45B78" w:rsidP="0014292B">
            <w:pPr>
              <w:jc w:val="both"/>
              <w:rPr>
                <w:b/>
                <w:sz w:val="24"/>
                <w:szCs w:val="24"/>
              </w:rPr>
            </w:pPr>
          </w:p>
          <w:p w:rsidR="00D45B78" w:rsidRDefault="00D45B78" w:rsidP="0014292B">
            <w:pPr>
              <w:jc w:val="both"/>
              <w:rPr>
                <w:b/>
                <w:sz w:val="24"/>
                <w:szCs w:val="24"/>
              </w:rPr>
            </w:pPr>
          </w:p>
          <w:p w:rsidR="00D45B78" w:rsidRDefault="00D45B78" w:rsidP="0014292B">
            <w:pPr>
              <w:jc w:val="both"/>
              <w:rPr>
                <w:b/>
                <w:sz w:val="24"/>
                <w:szCs w:val="24"/>
              </w:rPr>
            </w:pPr>
          </w:p>
          <w:p w:rsidR="00D45B78" w:rsidRPr="00D45B78" w:rsidRDefault="00D45B78" w:rsidP="00D45B78">
            <w:pPr>
              <w:jc w:val="both"/>
              <w:rPr>
                <w:sz w:val="24"/>
                <w:szCs w:val="24"/>
              </w:rPr>
            </w:pPr>
            <w:r w:rsidRPr="00D45B78">
              <w:rPr>
                <w:sz w:val="24"/>
                <w:szCs w:val="24"/>
              </w:rPr>
              <w:t>Работа со стихотворением Н. Заболоцкого «Не позволяй душе лениться».</w:t>
            </w:r>
          </w:p>
          <w:p w:rsidR="00D45B78" w:rsidRDefault="00D45B78" w:rsidP="0014292B">
            <w:pPr>
              <w:jc w:val="both"/>
              <w:rPr>
                <w:b/>
                <w:sz w:val="24"/>
                <w:szCs w:val="24"/>
              </w:rPr>
            </w:pPr>
          </w:p>
          <w:p w:rsidR="00D769A8" w:rsidRDefault="00D769A8" w:rsidP="0014292B">
            <w:pPr>
              <w:jc w:val="both"/>
              <w:rPr>
                <w:b/>
                <w:sz w:val="24"/>
                <w:szCs w:val="24"/>
              </w:rPr>
            </w:pPr>
          </w:p>
          <w:p w:rsidR="00D769A8" w:rsidRDefault="00D769A8" w:rsidP="0014292B">
            <w:pPr>
              <w:jc w:val="both"/>
              <w:rPr>
                <w:b/>
                <w:sz w:val="24"/>
                <w:szCs w:val="24"/>
              </w:rPr>
            </w:pPr>
          </w:p>
          <w:p w:rsidR="00D769A8" w:rsidRDefault="00D769A8" w:rsidP="0014292B">
            <w:pPr>
              <w:jc w:val="both"/>
              <w:rPr>
                <w:b/>
                <w:sz w:val="24"/>
                <w:szCs w:val="24"/>
              </w:rPr>
            </w:pPr>
          </w:p>
          <w:p w:rsidR="00D769A8" w:rsidRDefault="00D769A8" w:rsidP="0014292B">
            <w:pPr>
              <w:jc w:val="both"/>
              <w:rPr>
                <w:b/>
                <w:sz w:val="24"/>
                <w:szCs w:val="24"/>
              </w:rPr>
            </w:pPr>
          </w:p>
          <w:p w:rsidR="00D769A8" w:rsidRPr="00995A7E" w:rsidRDefault="00D769A8" w:rsidP="00D769A8">
            <w:pPr>
              <w:jc w:val="both"/>
              <w:rPr>
                <w:b/>
              </w:rPr>
            </w:pPr>
            <w:r w:rsidRPr="00995A7E">
              <w:rPr>
                <w:b/>
              </w:rPr>
              <w:t>ФИЗКУЛЬТМИНУТКА</w:t>
            </w:r>
          </w:p>
          <w:p w:rsidR="00D769A8" w:rsidRDefault="00D769A8" w:rsidP="0014292B">
            <w:pPr>
              <w:jc w:val="both"/>
              <w:rPr>
                <w:b/>
                <w:sz w:val="24"/>
                <w:szCs w:val="24"/>
              </w:rPr>
            </w:pPr>
          </w:p>
          <w:p w:rsidR="003A5F86" w:rsidRDefault="003A5F86" w:rsidP="0014292B">
            <w:pPr>
              <w:jc w:val="both"/>
              <w:rPr>
                <w:b/>
                <w:sz w:val="24"/>
                <w:szCs w:val="24"/>
              </w:rPr>
            </w:pPr>
          </w:p>
          <w:p w:rsidR="003A5F86" w:rsidRPr="003A5F86" w:rsidRDefault="003A5F86" w:rsidP="003A5F86">
            <w:pPr>
              <w:jc w:val="both"/>
              <w:rPr>
                <w:sz w:val="24"/>
                <w:szCs w:val="24"/>
              </w:rPr>
            </w:pPr>
            <w:r w:rsidRPr="003A5F86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3A5F86">
              <w:rPr>
                <w:sz w:val="24"/>
                <w:szCs w:val="24"/>
              </w:rPr>
              <w:t>метапредметных</w:t>
            </w:r>
            <w:proofErr w:type="spellEnd"/>
            <w:r w:rsidRPr="003A5F86">
              <w:rPr>
                <w:sz w:val="24"/>
                <w:szCs w:val="24"/>
              </w:rPr>
              <w:t xml:space="preserve"> связей. Работа с иллюстрациями к поэме «Мертвые души» и к рассказу «</w:t>
            </w:r>
            <w:proofErr w:type="spellStart"/>
            <w:r w:rsidRPr="003A5F86">
              <w:rPr>
                <w:sz w:val="24"/>
                <w:szCs w:val="24"/>
              </w:rPr>
              <w:t>Ионыч</w:t>
            </w:r>
            <w:proofErr w:type="spellEnd"/>
            <w:r w:rsidRPr="003A5F86">
              <w:rPr>
                <w:sz w:val="24"/>
                <w:szCs w:val="24"/>
              </w:rPr>
              <w:t>».</w:t>
            </w:r>
          </w:p>
          <w:p w:rsidR="003A5F86" w:rsidRPr="003A5F86" w:rsidRDefault="003A5F86" w:rsidP="003A5F86">
            <w:pPr>
              <w:jc w:val="both"/>
              <w:rPr>
                <w:sz w:val="24"/>
                <w:szCs w:val="24"/>
              </w:rPr>
            </w:pPr>
            <w:r w:rsidRPr="003A5F86">
              <w:rPr>
                <w:sz w:val="24"/>
                <w:szCs w:val="24"/>
              </w:rPr>
              <w:t xml:space="preserve"> - </w:t>
            </w:r>
            <w:r w:rsidRPr="003A5F86">
              <w:rPr>
                <w:rStyle w:val="a8"/>
                <w:sz w:val="24"/>
                <w:szCs w:val="24"/>
              </w:rPr>
              <w:t xml:space="preserve">Пётр Михайлович </w:t>
            </w:r>
            <w:proofErr w:type="spellStart"/>
            <w:r w:rsidRPr="003A5F86">
              <w:rPr>
                <w:rStyle w:val="a8"/>
                <w:sz w:val="24"/>
                <w:szCs w:val="24"/>
              </w:rPr>
              <w:t>Боклевский</w:t>
            </w:r>
            <w:proofErr w:type="spellEnd"/>
            <w:r w:rsidRPr="003A5F86">
              <w:rPr>
                <w:rStyle w:val="apple-converted-space"/>
                <w:sz w:val="24"/>
                <w:szCs w:val="24"/>
              </w:rPr>
              <w:t> </w:t>
            </w:r>
            <w:r w:rsidRPr="003A5F86">
              <w:rPr>
                <w:sz w:val="24"/>
                <w:szCs w:val="24"/>
              </w:rPr>
              <w:t xml:space="preserve"> - русский художник-иллюстратор;</w:t>
            </w:r>
          </w:p>
          <w:p w:rsidR="003A5F86" w:rsidRDefault="003A5F86" w:rsidP="003A5F86">
            <w:pPr>
              <w:jc w:val="both"/>
              <w:rPr>
                <w:color w:val="000000"/>
                <w:sz w:val="24"/>
                <w:szCs w:val="24"/>
              </w:rPr>
            </w:pPr>
            <w:r w:rsidRPr="003A5F86">
              <w:rPr>
                <w:sz w:val="24"/>
                <w:szCs w:val="24"/>
              </w:rPr>
              <w:t xml:space="preserve"> - </w:t>
            </w:r>
            <w:r w:rsidRPr="003A5F86">
              <w:rPr>
                <w:rStyle w:val="a8"/>
                <w:color w:val="000000"/>
                <w:sz w:val="24"/>
                <w:szCs w:val="24"/>
              </w:rPr>
              <w:t>Агин Александр Алексеевич</w:t>
            </w:r>
            <w:r w:rsidRPr="003A5F86">
              <w:rPr>
                <w:rStyle w:val="apple-converted-space"/>
                <w:b/>
                <w:color w:val="000000"/>
                <w:sz w:val="24"/>
                <w:szCs w:val="24"/>
              </w:rPr>
              <w:t> </w:t>
            </w:r>
            <w:r w:rsidRPr="003A5F86">
              <w:rPr>
                <w:b/>
                <w:color w:val="000000"/>
                <w:sz w:val="24"/>
                <w:szCs w:val="24"/>
              </w:rPr>
              <w:t xml:space="preserve"> – </w:t>
            </w:r>
            <w:r w:rsidRPr="003A5F86">
              <w:rPr>
                <w:color w:val="000000"/>
                <w:sz w:val="24"/>
                <w:szCs w:val="24"/>
              </w:rPr>
              <w:t>российский рисовальщик, основоположник российской жанровой иллюстрации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3235B" w:rsidRDefault="0093235B" w:rsidP="003A5F8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3235B" w:rsidRDefault="0093235B" w:rsidP="003A5F8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D3946" w:rsidRPr="00037FA7" w:rsidRDefault="0093235B" w:rsidP="0014292B">
            <w:pPr>
              <w:jc w:val="both"/>
              <w:rPr>
                <w:sz w:val="24"/>
                <w:szCs w:val="24"/>
              </w:rPr>
            </w:pPr>
            <w:r w:rsidRPr="0093235B">
              <w:rPr>
                <w:sz w:val="24"/>
                <w:szCs w:val="24"/>
              </w:rPr>
              <w:t>Сравнительная характеристика героев произведений А.П. Чехова «</w:t>
            </w:r>
            <w:proofErr w:type="spellStart"/>
            <w:r w:rsidRPr="0093235B">
              <w:rPr>
                <w:sz w:val="24"/>
                <w:szCs w:val="24"/>
              </w:rPr>
              <w:t>Ионыч</w:t>
            </w:r>
            <w:proofErr w:type="spellEnd"/>
            <w:r w:rsidRPr="0093235B">
              <w:rPr>
                <w:sz w:val="24"/>
                <w:szCs w:val="24"/>
              </w:rPr>
              <w:t>» и В.М. Шукшина «Шире шаг, маэстро!».</w:t>
            </w:r>
          </w:p>
        </w:tc>
        <w:tc>
          <w:tcPr>
            <w:tcW w:w="3474" w:type="dxa"/>
          </w:tcPr>
          <w:p w:rsidR="00A36758" w:rsidRDefault="00A36758" w:rsidP="00A36758">
            <w:pPr>
              <w:jc w:val="both"/>
              <w:rPr>
                <w:sz w:val="24"/>
                <w:szCs w:val="24"/>
              </w:rPr>
            </w:pPr>
            <w:r w:rsidRPr="00A36758">
              <w:rPr>
                <w:sz w:val="24"/>
                <w:szCs w:val="24"/>
              </w:rPr>
              <w:lastRenderedPageBreak/>
              <w:t>1</w:t>
            </w:r>
            <w:proofErr w:type="gramStart"/>
            <w:r w:rsidRPr="00A36758">
              <w:rPr>
                <w:sz w:val="24"/>
                <w:szCs w:val="24"/>
              </w:rPr>
              <w:t xml:space="preserve"> З</w:t>
            </w:r>
            <w:proofErr w:type="gramEnd"/>
            <w:r w:rsidRPr="00A36758">
              <w:rPr>
                <w:sz w:val="24"/>
                <w:szCs w:val="24"/>
              </w:rPr>
              <w:t>ачитывают лексическое значение слов</w:t>
            </w:r>
            <w:r>
              <w:rPr>
                <w:sz w:val="24"/>
                <w:szCs w:val="24"/>
              </w:rPr>
              <w:t>.</w:t>
            </w:r>
            <w:r w:rsidR="00856FC6">
              <w:rPr>
                <w:sz w:val="24"/>
                <w:szCs w:val="24"/>
              </w:rPr>
              <w:t xml:space="preserve"> Осуществляют учебные действия по намеченному плану, применяется групповой, </w:t>
            </w:r>
            <w:proofErr w:type="gramStart"/>
            <w:r w:rsidR="00856FC6">
              <w:rPr>
                <w:sz w:val="24"/>
                <w:szCs w:val="24"/>
              </w:rPr>
              <w:t>индивидуальный</w:t>
            </w:r>
            <w:proofErr w:type="gramEnd"/>
            <w:r w:rsidR="00856FC6">
              <w:rPr>
                <w:sz w:val="24"/>
                <w:szCs w:val="24"/>
              </w:rPr>
              <w:t xml:space="preserve"> методы.</w:t>
            </w:r>
          </w:p>
          <w:p w:rsidR="00A36758" w:rsidRDefault="00A36758" w:rsidP="00A36758">
            <w:pPr>
              <w:jc w:val="both"/>
              <w:rPr>
                <w:sz w:val="24"/>
                <w:szCs w:val="24"/>
              </w:rPr>
            </w:pPr>
          </w:p>
          <w:p w:rsidR="00A36758" w:rsidRDefault="00A36758" w:rsidP="00A36758">
            <w:pPr>
              <w:jc w:val="both"/>
              <w:rPr>
                <w:sz w:val="24"/>
                <w:szCs w:val="24"/>
              </w:rPr>
            </w:pPr>
          </w:p>
          <w:p w:rsidR="00A36758" w:rsidRDefault="00A36758" w:rsidP="00A367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A61BD">
              <w:rPr>
                <w:sz w:val="24"/>
                <w:szCs w:val="24"/>
              </w:rPr>
              <w:t>Р</w:t>
            </w:r>
            <w:proofErr w:type="gramEnd"/>
            <w:r w:rsidRPr="009A61BD">
              <w:rPr>
                <w:sz w:val="24"/>
                <w:szCs w:val="24"/>
              </w:rPr>
              <w:t xml:space="preserve">ассказывают о настроении репродукции картины И.И. Левитана «Осенний день. </w:t>
            </w:r>
            <w:proofErr w:type="gramStart"/>
            <w:r w:rsidRPr="009A61BD">
              <w:rPr>
                <w:sz w:val="24"/>
                <w:szCs w:val="24"/>
              </w:rPr>
              <w:t>Сокольники») (индивидуальное задание)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C714B2" w:rsidRDefault="00C714B2" w:rsidP="00A36758">
            <w:pPr>
              <w:jc w:val="both"/>
              <w:rPr>
                <w:sz w:val="24"/>
                <w:szCs w:val="24"/>
              </w:rPr>
            </w:pPr>
          </w:p>
          <w:p w:rsidR="00C714B2" w:rsidRPr="00040F81" w:rsidRDefault="00C551BB" w:rsidP="00C714B2">
            <w:pPr>
              <w:jc w:val="both"/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C714B2" w:rsidRPr="00C714B2">
              <w:rPr>
                <w:sz w:val="24"/>
                <w:szCs w:val="24"/>
              </w:rPr>
              <w:t>С</w:t>
            </w:r>
            <w:proofErr w:type="gramEnd"/>
            <w:r w:rsidR="00C714B2" w:rsidRPr="00C714B2">
              <w:rPr>
                <w:sz w:val="24"/>
                <w:szCs w:val="24"/>
              </w:rPr>
              <w:t>лушают преподавателя, отвечают на вопросы</w:t>
            </w:r>
            <w:r w:rsidR="00C714B2">
              <w:rPr>
                <w:sz w:val="24"/>
                <w:szCs w:val="24"/>
              </w:rPr>
              <w:t>.</w:t>
            </w:r>
            <w:r w:rsidR="00C714B2" w:rsidRPr="00040F81">
              <w:t xml:space="preserve"> </w:t>
            </w:r>
          </w:p>
          <w:p w:rsidR="00C714B2" w:rsidRPr="009A61BD" w:rsidRDefault="00C714B2" w:rsidP="00A36758">
            <w:pPr>
              <w:jc w:val="both"/>
              <w:rPr>
                <w:sz w:val="24"/>
                <w:szCs w:val="24"/>
              </w:rPr>
            </w:pPr>
          </w:p>
          <w:p w:rsidR="00A36758" w:rsidRPr="00A36758" w:rsidRDefault="00C551BB" w:rsidP="00A367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C714B2" w:rsidRPr="00C714B2">
              <w:rPr>
                <w:sz w:val="24"/>
                <w:szCs w:val="24"/>
              </w:rPr>
              <w:t>С</w:t>
            </w:r>
            <w:proofErr w:type="gramEnd"/>
            <w:r w:rsidR="00C714B2" w:rsidRPr="00C714B2">
              <w:rPr>
                <w:sz w:val="24"/>
                <w:szCs w:val="24"/>
              </w:rPr>
              <w:t>лушают преподавателя, отвечают на вопросы</w:t>
            </w:r>
            <w:r w:rsidR="00C714B2">
              <w:rPr>
                <w:sz w:val="24"/>
                <w:szCs w:val="24"/>
              </w:rPr>
              <w:t>.</w:t>
            </w:r>
          </w:p>
          <w:p w:rsidR="00A36758" w:rsidRDefault="00A36758" w:rsidP="009A61BD">
            <w:pPr>
              <w:jc w:val="both"/>
            </w:pPr>
          </w:p>
          <w:p w:rsidR="00C714B2" w:rsidRDefault="00C714B2" w:rsidP="009A61BD">
            <w:pPr>
              <w:jc w:val="both"/>
            </w:pPr>
          </w:p>
          <w:p w:rsidR="00C714B2" w:rsidRDefault="00C714B2" w:rsidP="00C714B2">
            <w:pPr>
              <w:jc w:val="both"/>
            </w:pPr>
          </w:p>
          <w:p w:rsidR="00C714B2" w:rsidRDefault="00C714B2" w:rsidP="00C714B2">
            <w:pPr>
              <w:jc w:val="both"/>
              <w:rPr>
                <w:sz w:val="24"/>
                <w:szCs w:val="24"/>
              </w:rPr>
            </w:pPr>
            <w:r w:rsidRPr="00C714B2">
              <w:rPr>
                <w:sz w:val="24"/>
                <w:szCs w:val="24"/>
              </w:rPr>
              <w:t>Слушают преподавателя, отвечают на вопросы</w:t>
            </w:r>
            <w:r>
              <w:rPr>
                <w:sz w:val="24"/>
                <w:szCs w:val="24"/>
              </w:rPr>
              <w:t>.</w:t>
            </w: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</w:p>
          <w:p w:rsidR="008E374A" w:rsidRDefault="008E374A" w:rsidP="00C714B2">
            <w:pPr>
              <w:jc w:val="both"/>
              <w:rPr>
                <w:sz w:val="24"/>
                <w:szCs w:val="24"/>
              </w:rPr>
            </w:pPr>
          </w:p>
          <w:p w:rsidR="00C551BB" w:rsidRDefault="00C551BB" w:rsidP="00C714B2">
            <w:pPr>
              <w:jc w:val="both"/>
              <w:rPr>
                <w:sz w:val="24"/>
                <w:szCs w:val="24"/>
              </w:rPr>
            </w:pPr>
          </w:p>
          <w:p w:rsidR="00C551BB" w:rsidRDefault="00C551BB" w:rsidP="00C714B2">
            <w:pPr>
              <w:jc w:val="both"/>
              <w:rPr>
                <w:sz w:val="24"/>
                <w:szCs w:val="24"/>
              </w:rPr>
            </w:pPr>
          </w:p>
          <w:p w:rsidR="009579F1" w:rsidRDefault="009579F1" w:rsidP="00C71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Зачитывают цитаты из текста.</w:t>
            </w:r>
          </w:p>
          <w:p w:rsidR="00B1372A" w:rsidRDefault="00B1372A" w:rsidP="00C714B2">
            <w:pPr>
              <w:jc w:val="both"/>
              <w:rPr>
                <w:sz w:val="24"/>
                <w:szCs w:val="24"/>
              </w:rPr>
            </w:pPr>
          </w:p>
          <w:p w:rsidR="00B1372A" w:rsidRDefault="00B1372A" w:rsidP="00C714B2">
            <w:pPr>
              <w:jc w:val="both"/>
              <w:rPr>
                <w:sz w:val="24"/>
                <w:szCs w:val="24"/>
              </w:rPr>
            </w:pPr>
          </w:p>
          <w:p w:rsidR="00B1372A" w:rsidRDefault="00B1372A" w:rsidP="00C714B2">
            <w:pPr>
              <w:jc w:val="both"/>
              <w:rPr>
                <w:sz w:val="24"/>
                <w:szCs w:val="24"/>
              </w:rPr>
            </w:pPr>
          </w:p>
          <w:p w:rsidR="00B1372A" w:rsidRPr="00C714B2" w:rsidRDefault="00B1372A" w:rsidP="00C71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наизусть «Элегии» на слова А. </w:t>
            </w:r>
            <w:proofErr w:type="spellStart"/>
            <w:r>
              <w:rPr>
                <w:sz w:val="24"/>
                <w:szCs w:val="24"/>
              </w:rPr>
              <w:t>Дельвига</w:t>
            </w:r>
            <w:proofErr w:type="spellEnd"/>
            <w:r>
              <w:rPr>
                <w:sz w:val="24"/>
                <w:szCs w:val="24"/>
              </w:rPr>
              <w:t xml:space="preserve"> (индивидуальное задание).</w:t>
            </w:r>
          </w:p>
          <w:p w:rsidR="00C714B2" w:rsidRDefault="00C714B2" w:rsidP="009A61BD">
            <w:pPr>
              <w:jc w:val="both"/>
            </w:pPr>
          </w:p>
          <w:p w:rsidR="00C551BB" w:rsidRDefault="00C551BB" w:rsidP="009A61BD">
            <w:pPr>
              <w:jc w:val="both"/>
            </w:pPr>
          </w:p>
          <w:p w:rsidR="00C551BB" w:rsidRDefault="00C551BB" w:rsidP="009A61BD">
            <w:pPr>
              <w:jc w:val="both"/>
            </w:pPr>
          </w:p>
          <w:p w:rsidR="00C551BB" w:rsidRDefault="00C551BB" w:rsidP="009A61BD">
            <w:pPr>
              <w:jc w:val="both"/>
            </w:pPr>
          </w:p>
          <w:p w:rsidR="00C551BB" w:rsidRDefault="00C551BB" w:rsidP="009A61BD">
            <w:pPr>
              <w:jc w:val="both"/>
            </w:pPr>
          </w:p>
          <w:p w:rsidR="00D46680" w:rsidRDefault="00D46680" w:rsidP="00D46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Зачитывают цитаты из текста.</w:t>
            </w:r>
          </w:p>
          <w:p w:rsidR="00D46680" w:rsidRDefault="005859C7" w:rsidP="009A6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Слушают </w:t>
            </w:r>
            <w:r w:rsidR="00D46680" w:rsidRPr="00155E7B">
              <w:rPr>
                <w:sz w:val="24"/>
                <w:szCs w:val="24"/>
              </w:rPr>
              <w:t>песню «Лучинушка».</w:t>
            </w:r>
          </w:p>
          <w:p w:rsidR="00DD690B" w:rsidRDefault="00DD690B" w:rsidP="009A61BD">
            <w:pPr>
              <w:jc w:val="both"/>
              <w:rPr>
                <w:sz w:val="24"/>
                <w:szCs w:val="24"/>
              </w:rPr>
            </w:pPr>
          </w:p>
          <w:p w:rsidR="00DD690B" w:rsidRPr="00C714B2" w:rsidRDefault="00DD690B" w:rsidP="00DD6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</w:t>
            </w:r>
            <w:r w:rsidR="003D3F25">
              <w:rPr>
                <w:sz w:val="24"/>
                <w:szCs w:val="24"/>
              </w:rPr>
              <w:t>. Отказ</w:t>
            </w:r>
            <w:r>
              <w:rPr>
                <w:sz w:val="24"/>
                <w:szCs w:val="24"/>
              </w:rPr>
              <w:t xml:space="preserve"> в любви. Первое свидание (индивидуальное задание, гл.3).</w:t>
            </w:r>
          </w:p>
          <w:p w:rsidR="00DD690B" w:rsidRDefault="00DD690B" w:rsidP="009A61BD">
            <w:pPr>
              <w:jc w:val="both"/>
              <w:rPr>
                <w:sz w:val="24"/>
                <w:szCs w:val="24"/>
              </w:rPr>
            </w:pPr>
          </w:p>
          <w:p w:rsidR="00DD690B" w:rsidRPr="00C714B2" w:rsidRDefault="00DD690B" w:rsidP="00DD6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</w:t>
            </w:r>
            <w:r w:rsidR="003D3F25">
              <w:rPr>
                <w:sz w:val="24"/>
                <w:szCs w:val="24"/>
              </w:rPr>
              <w:t>. Отказ</w:t>
            </w:r>
            <w:r>
              <w:rPr>
                <w:sz w:val="24"/>
                <w:szCs w:val="24"/>
              </w:rPr>
              <w:t xml:space="preserve"> в любви. Второе свидание (индивидуальное </w:t>
            </w:r>
            <w:r>
              <w:rPr>
                <w:sz w:val="24"/>
                <w:szCs w:val="24"/>
              </w:rPr>
              <w:lastRenderedPageBreak/>
              <w:t xml:space="preserve">задание, гл.4). </w:t>
            </w: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780431" w:rsidRDefault="00780431" w:rsidP="009A6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 отрывка из письма Татьяны к Онегину (индивидуальное задание). Чтение монолога Татьяны при встрече с Онегиным на балу (индивидуальное задание).</w:t>
            </w:r>
          </w:p>
          <w:p w:rsidR="001046B9" w:rsidRDefault="001046B9" w:rsidP="009A61BD">
            <w:pPr>
              <w:jc w:val="both"/>
              <w:rPr>
                <w:sz w:val="24"/>
                <w:szCs w:val="24"/>
              </w:rPr>
            </w:pPr>
          </w:p>
          <w:p w:rsidR="001046B9" w:rsidRDefault="001046B9" w:rsidP="009A6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</w:t>
            </w:r>
            <w:r w:rsidR="00D32E4D">
              <w:rPr>
                <w:sz w:val="24"/>
                <w:szCs w:val="24"/>
              </w:rPr>
              <w:t>ы.</w:t>
            </w:r>
          </w:p>
          <w:p w:rsidR="004E48AF" w:rsidRDefault="004E48AF" w:rsidP="009A61BD">
            <w:pPr>
              <w:jc w:val="both"/>
              <w:rPr>
                <w:sz w:val="24"/>
                <w:szCs w:val="24"/>
              </w:rPr>
            </w:pPr>
          </w:p>
          <w:p w:rsidR="004E48AF" w:rsidRDefault="004E48AF" w:rsidP="009A61BD">
            <w:pPr>
              <w:jc w:val="both"/>
              <w:rPr>
                <w:sz w:val="24"/>
                <w:szCs w:val="24"/>
              </w:rPr>
            </w:pPr>
          </w:p>
          <w:p w:rsidR="004E48AF" w:rsidRDefault="004E48AF" w:rsidP="009A61BD">
            <w:pPr>
              <w:jc w:val="both"/>
              <w:rPr>
                <w:sz w:val="24"/>
                <w:szCs w:val="24"/>
              </w:rPr>
            </w:pPr>
          </w:p>
          <w:p w:rsidR="004E48AF" w:rsidRDefault="004E48AF" w:rsidP="009A61BD">
            <w:pPr>
              <w:jc w:val="both"/>
              <w:rPr>
                <w:sz w:val="24"/>
                <w:szCs w:val="24"/>
              </w:rPr>
            </w:pPr>
          </w:p>
          <w:p w:rsidR="004E48AF" w:rsidRDefault="004E48AF" w:rsidP="009A61BD">
            <w:pPr>
              <w:jc w:val="both"/>
              <w:rPr>
                <w:sz w:val="24"/>
                <w:szCs w:val="24"/>
              </w:rPr>
            </w:pPr>
          </w:p>
          <w:p w:rsidR="004E48AF" w:rsidRDefault="004E48AF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4E48AF" w:rsidRDefault="004E48AF" w:rsidP="009A6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Смотрят слайды по линиям жизни </w:t>
            </w:r>
            <w:proofErr w:type="spellStart"/>
            <w:r>
              <w:rPr>
                <w:sz w:val="24"/>
                <w:szCs w:val="24"/>
              </w:rPr>
              <w:t>Ионыча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C551BB" w:rsidRDefault="00C551BB" w:rsidP="0014292B">
            <w:pPr>
              <w:jc w:val="both"/>
              <w:rPr>
                <w:sz w:val="24"/>
                <w:szCs w:val="24"/>
              </w:rPr>
            </w:pPr>
          </w:p>
          <w:p w:rsidR="00C551BB" w:rsidRDefault="00C551BB" w:rsidP="0014292B">
            <w:pPr>
              <w:jc w:val="both"/>
              <w:rPr>
                <w:sz w:val="24"/>
                <w:szCs w:val="24"/>
              </w:rPr>
            </w:pPr>
          </w:p>
          <w:p w:rsidR="00C551BB" w:rsidRDefault="00C551BB" w:rsidP="0014292B">
            <w:pPr>
              <w:jc w:val="both"/>
              <w:rPr>
                <w:sz w:val="24"/>
                <w:szCs w:val="24"/>
              </w:rPr>
            </w:pPr>
          </w:p>
          <w:p w:rsidR="0014292B" w:rsidRPr="0014292B" w:rsidRDefault="0014292B" w:rsidP="0014292B">
            <w:pPr>
              <w:jc w:val="both"/>
              <w:rPr>
                <w:sz w:val="24"/>
                <w:szCs w:val="24"/>
              </w:rPr>
            </w:pPr>
            <w:r w:rsidRPr="0014292B">
              <w:rPr>
                <w:sz w:val="24"/>
                <w:szCs w:val="24"/>
              </w:rPr>
              <w:t>Работают с опорными положениями и текстом рассказа.</w:t>
            </w: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Pr="0014292B" w:rsidRDefault="0014292B" w:rsidP="009A61BD">
            <w:pPr>
              <w:jc w:val="both"/>
              <w:rPr>
                <w:sz w:val="24"/>
                <w:szCs w:val="24"/>
              </w:rPr>
            </w:pPr>
            <w:r w:rsidRPr="0014292B">
              <w:rPr>
                <w:sz w:val="24"/>
                <w:szCs w:val="24"/>
              </w:rPr>
              <w:t>Работают с опорными положениями и текстом рассказа.</w:t>
            </w: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</w:p>
          <w:p w:rsidR="00C551BB" w:rsidRDefault="00C551BB" w:rsidP="009A61BD">
            <w:pPr>
              <w:jc w:val="both"/>
              <w:rPr>
                <w:sz w:val="24"/>
                <w:szCs w:val="24"/>
              </w:rPr>
            </w:pPr>
          </w:p>
          <w:p w:rsidR="00C551BB" w:rsidRDefault="00C551BB" w:rsidP="009A61BD">
            <w:pPr>
              <w:jc w:val="both"/>
              <w:rPr>
                <w:sz w:val="24"/>
                <w:szCs w:val="24"/>
              </w:rPr>
            </w:pPr>
          </w:p>
          <w:p w:rsidR="00C551BB" w:rsidRDefault="00C551BB" w:rsidP="009A61BD">
            <w:pPr>
              <w:jc w:val="both"/>
              <w:rPr>
                <w:sz w:val="24"/>
                <w:szCs w:val="24"/>
              </w:rPr>
            </w:pPr>
          </w:p>
          <w:p w:rsidR="00C551BB" w:rsidRDefault="00C551BB" w:rsidP="009A61BD">
            <w:pPr>
              <w:jc w:val="both"/>
              <w:rPr>
                <w:sz w:val="24"/>
                <w:szCs w:val="24"/>
              </w:rPr>
            </w:pPr>
          </w:p>
          <w:p w:rsidR="00C551BB" w:rsidRDefault="00C551BB" w:rsidP="009A6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  <w:p w:rsidR="00C551BB" w:rsidRDefault="00C551BB" w:rsidP="009A61BD">
            <w:pPr>
              <w:jc w:val="both"/>
              <w:rPr>
                <w:sz w:val="24"/>
                <w:szCs w:val="24"/>
              </w:rPr>
            </w:pPr>
          </w:p>
          <w:p w:rsidR="00C551BB" w:rsidRDefault="00C551BB" w:rsidP="009A61BD">
            <w:pPr>
              <w:jc w:val="both"/>
              <w:rPr>
                <w:sz w:val="24"/>
                <w:szCs w:val="24"/>
              </w:rPr>
            </w:pPr>
          </w:p>
          <w:p w:rsidR="00C551BB" w:rsidRDefault="00C551BB" w:rsidP="009A61BD">
            <w:pPr>
              <w:jc w:val="both"/>
              <w:rPr>
                <w:sz w:val="24"/>
                <w:szCs w:val="24"/>
              </w:rPr>
            </w:pPr>
          </w:p>
          <w:p w:rsidR="00C551BB" w:rsidRDefault="00C551BB" w:rsidP="009A61BD">
            <w:pPr>
              <w:jc w:val="both"/>
              <w:rPr>
                <w:sz w:val="24"/>
                <w:szCs w:val="24"/>
              </w:rPr>
            </w:pPr>
          </w:p>
          <w:p w:rsidR="00C551BB" w:rsidRDefault="00C551BB" w:rsidP="009A61BD">
            <w:pPr>
              <w:jc w:val="both"/>
              <w:rPr>
                <w:sz w:val="24"/>
                <w:szCs w:val="24"/>
              </w:rPr>
            </w:pPr>
          </w:p>
          <w:p w:rsidR="00C551BB" w:rsidRDefault="00C551BB" w:rsidP="009A61BD">
            <w:pPr>
              <w:jc w:val="both"/>
              <w:rPr>
                <w:sz w:val="24"/>
                <w:szCs w:val="24"/>
              </w:rPr>
            </w:pPr>
          </w:p>
          <w:p w:rsidR="0014292B" w:rsidRDefault="0014292B" w:rsidP="009A6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Зачитывают на слайде значение  слов.</w:t>
            </w:r>
          </w:p>
          <w:p w:rsidR="00D85B44" w:rsidRDefault="00D85B44" w:rsidP="009A61BD">
            <w:pPr>
              <w:jc w:val="both"/>
              <w:rPr>
                <w:sz w:val="24"/>
                <w:szCs w:val="24"/>
              </w:rPr>
            </w:pPr>
          </w:p>
          <w:p w:rsidR="00D85B44" w:rsidRDefault="00D85B44" w:rsidP="00D85B44">
            <w:pPr>
              <w:jc w:val="both"/>
              <w:rPr>
                <w:sz w:val="24"/>
                <w:szCs w:val="24"/>
              </w:rPr>
            </w:pPr>
            <w:r w:rsidRPr="00D85B44">
              <w:rPr>
                <w:sz w:val="24"/>
                <w:szCs w:val="24"/>
              </w:rPr>
              <w:t>Разгад</w:t>
            </w:r>
            <w:r w:rsidR="00EC780B">
              <w:rPr>
                <w:sz w:val="24"/>
                <w:szCs w:val="24"/>
              </w:rPr>
              <w:t>ывают кроссворд, осуществляют взаимоконтроль.</w:t>
            </w:r>
          </w:p>
          <w:p w:rsidR="00D45B78" w:rsidRDefault="00D45B78" w:rsidP="00D85B44">
            <w:pPr>
              <w:jc w:val="both"/>
              <w:rPr>
                <w:sz w:val="24"/>
                <w:szCs w:val="24"/>
              </w:rPr>
            </w:pPr>
          </w:p>
          <w:p w:rsidR="00D45B78" w:rsidRDefault="00D45B78" w:rsidP="00D85B44">
            <w:pPr>
              <w:jc w:val="both"/>
              <w:rPr>
                <w:sz w:val="24"/>
                <w:szCs w:val="24"/>
              </w:rPr>
            </w:pPr>
          </w:p>
          <w:p w:rsidR="00D45B78" w:rsidRDefault="00D45B78" w:rsidP="00D85B44">
            <w:pPr>
              <w:jc w:val="both"/>
              <w:rPr>
                <w:sz w:val="24"/>
                <w:szCs w:val="24"/>
              </w:rPr>
            </w:pPr>
          </w:p>
          <w:p w:rsidR="00D45B78" w:rsidRDefault="00D45B78" w:rsidP="00D85B44">
            <w:pPr>
              <w:jc w:val="both"/>
              <w:rPr>
                <w:sz w:val="24"/>
                <w:szCs w:val="24"/>
              </w:rPr>
            </w:pPr>
          </w:p>
          <w:p w:rsidR="00D45B78" w:rsidRDefault="00D45B78" w:rsidP="00D85B44">
            <w:pPr>
              <w:jc w:val="both"/>
              <w:rPr>
                <w:sz w:val="24"/>
                <w:szCs w:val="24"/>
              </w:rPr>
            </w:pPr>
          </w:p>
          <w:p w:rsidR="00D45B78" w:rsidRDefault="00D45B78" w:rsidP="00D85B44">
            <w:pPr>
              <w:jc w:val="both"/>
              <w:rPr>
                <w:sz w:val="24"/>
                <w:szCs w:val="24"/>
              </w:rPr>
            </w:pPr>
          </w:p>
          <w:p w:rsidR="00D45B78" w:rsidRDefault="00D45B78" w:rsidP="00D85B44">
            <w:pPr>
              <w:jc w:val="both"/>
              <w:rPr>
                <w:sz w:val="24"/>
                <w:szCs w:val="24"/>
              </w:rPr>
            </w:pPr>
          </w:p>
          <w:p w:rsidR="00D45B78" w:rsidRDefault="00D45B78" w:rsidP="00D85B44">
            <w:pPr>
              <w:jc w:val="both"/>
              <w:rPr>
                <w:sz w:val="24"/>
                <w:szCs w:val="24"/>
              </w:rPr>
            </w:pPr>
          </w:p>
          <w:p w:rsidR="00D45B78" w:rsidRDefault="00D45B78" w:rsidP="00D85B44">
            <w:pPr>
              <w:jc w:val="both"/>
              <w:rPr>
                <w:sz w:val="24"/>
                <w:szCs w:val="24"/>
              </w:rPr>
            </w:pPr>
          </w:p>
          <w:p w:rsidR="00D45B78" w:rsidRDefault="00D45B78" w:rsidP="00D85B44">
            <w:pPr>
              <w:jc w:val="both"/>
              <w:rPr>
                <w:sz w:val="24"/>
                <w:szCs w:val="24"/>
              </w:rPr>
            </w:pPr>
          </w:p>
          <w:p w:rsidR="00D45B78" w:rsidRDefault="00D45B78" w:rsidP="00D85B44">
            <w:pPr>
              <w:jc w:val="both"/>
              <w:rPr>
                <w:sz w:val="24"/>
                <w:szCs w:val="24"/>
              </w:rPr>
            </w:pPr>
          </w:p>
          <w:p w:rsidR="00D45B78" w:rsidRPr="00D45B78" w:rsidRDefault="00D45B78" w:rsidP="00D45B78">
            <w:pPr>
              <w:jc w:val="both"/>
              <w:rPr>
                <w:sz w:val="24"/>
                <w:szCs w:val="24"/>
              </w:rPr>
            </w:pPr>
            <w:r w:rsidRPr="00D45B78">
              <w:rPr>
                <w:sz w:val="24"/>
                <w:szCs w:val="24"/>
              </w:rPr>
              <w:t>Читают наизусть и анализируют стихотворение А.А. Ахматовой «Музыка», индивидуальное задание.</w:t>
            </w:r>
          </w:p>
          <w:p w:rsidR="00D45B78" w:rsidRPr="00D85B44" w:rsidRDefault="00D45B78" w:rsidP="00D85B44">
            <w:pPr>
              <w:jc w:val="both"/>
              <w:rPr>
                <w:sz w:val="24"/>
                <w:szCs w:val="24"/>
              </w:rPr>
            </w:pPr>
          </w:p>
          <w:p w:rsidR="00D45B78" w:rsidRPr="00D45B78" w:rsidRDefault="00D45B78" w:rsidP="00D45B78">
            <w:pPr>
              <w:jc w:val="both"/>
              <w:rPr>
                <w:sz w:val="24"/>
                <w:szCs w:val="24"/>
              </w:rPr>
            </w:pPr>
            <w:r w:rsidRPr="00D45B78">
              <w:rPr>
                <w:sz w:val="24"/>
                <w:szCs w:val="24"/>
              </w:rPr>
              <w:t>Читают наизусть и анализируют стихотворение Н. Рубцова «Бриз», индивидуальное задание.</w:t>
            </w:r>
          </w:p>
          <w:p w:rsidR="00D85B44" w:rsidRDefault="00D85B44" w:rsidP="009A61BD">
            <w:pPr>
              <w:jc w:val="both"/>
              <w:rPr>
                <w:sz w:val="24"/>
                <w:szCs w:val="24"/>
              </w:rPr>
            </w:pPr>
          </w:p>
          <w:p w:rsidR="00D45B78" w:rsidRPr="00D45B78" w:rsidRDefault="00D45B78" w:rsidP="00D45B78">
            <w:pPr>
              <w:jc w:val="both"/>
              <w:rPr>
                <w:sz w:val="24"/>
                <w:szCs w:val="24"/>
              </w:rPr>
            </w:pPr>
            <w:r w:rsidRPr="00D45B78">
              <w:rPr>
                <w:sz w:val="24"/>
                <w:szCs w:val="24"/>
              </w:rPr>
              <w:t xml:space="preserve">Читают наизусть и анализируют </w:t>
            </w:r>
            <w:r w:rsidRPr="00D45B78">
              <w:rPr>
                <w:sz w:val="24"/>
                <w:szCs w:val="24"/>
              </w:rPr>
              <w:lastRenderedPageBreak/>
              <w:t>стихотворение А. Дольского «Есть в музыке такая сила».</w:t>
            </w:r>
          </w:p>
          <w:p w:rsidR="00D45B78" w:rsidRDefault="00D45B78" w:rsidP="009A61BD">
            <w:pPr>
              <w:jc w:val="both"/>
              <w:rPr>
                <w:sz w:val="24"/>
                <w:szCs w:val="24"/>
              </w:rPr>
            </w:pPr>
          </w:p>
          <w:p w:rsidR="00D45B78" w:rsidRPr="00D45B78" w:rsidRDefault="00D45B78" w:rsidP="00D45B78">
            <w:pPr>
              <w:jc w:val="both"/>
              <w:rPr>
                <w:sz w:val="24"/>
                <w:szCs w:val="24"/>
              </w:rPr>
            </w:pPr>
            <w:r w:rsidRPr="00D45B78">
              <w:rPr>
                <w:sz w:val="24"/>
                <w:szCs w:val="24"/>
              </w:rPr>
              <w:t>Читают наизусть стихотворение Н. Заболоцкого «Не позволяй душе лениться», индивидуальное задание.</w:t>
            </w:r>
          </w:p>
          <w:p w:rsidR="00D45B78" w:rsidRDefault="00D45B78" w:rsidP="009A61BD">
            <w:pPr>
              <w:jc w:val="both"/>
              <w:rPr>
                <w:sz w:val="24"/>
                <w:szCs w:val="24"/>
              </w:rPr>
            </w:pPr>
          </w:p>
          <w:p w:rsidR="003A5F86" w:rsidRDefault="003A5F86" w:rsidP="009A61BD">
            <w:pPr>
              <w:jc w:val="both"/>
              <w:rPr>
                <w:sz w:val="24"/>
                <w:szCs w:val="24"/>
              </w:rPr>
            </w:pPr>
          </w:p>
          <w:p w:rsidR="003A5F86" w:rsidRDefault="003A5F86" w:rsidP="009A61BD">
            <w:pPr>
              <w:jc w:val="both"/>
              <w:rPr>
                <w:sz w:val="24"/>
                <w:szCs w:val="24"/>
              </w:rPr>
            </w:pPr>
          </w:p>
          <w:p w:rsidR="003A5F86" w:rsidRDefault="003A5F86" w:rsidP="009A61BD">
            <w:pPr>
              <w:jc w:val="both"/>
              <w:rPr>
                <w:sz w:val="24"/>
                <w:szCs w:val="24"/>
              </w:rPr>
            </w:pPr>
          </w:p>
          <w:p w:rsidR="003A5F86" w:rsidRDefault="003A5F86" w:rsidP="003A5F86">
            <w:pPr>
              <w:jc w:val="both"/>
              <w:rPr>
                <w:sz w:val="24"/>
                <w:szCs w:val="24"/>
              </w:rPr>
            </w:pPr>
            <w:r w:rsidRPr="003A5F86">
              <w:rPr>
                <w:sz w:val="24"/>
                <w:szCs w:val="24"/>
              </w:rPr>
              <w:t>Индивидуальные задания.</w:t>
            </w:r>
          </w:p>
          <w:p w:rsidR="0093235B" w:rsidRDefault="0093235B" w:rsidP="003A5F86">
            <w:pPr>
              <w:jc w:val="both"/>
              <w:rPr>
                <w:sz w:val="24"/>
                <w:szCs w:val="24"/>
              </w:rPr>
            </w:pPr>
          </w:p>
          <w:p w:rsidR="0093235B" w:rsidRDefault="0093235B" w:rsidP="003A5F86">
            <w:pPr>
              <w:jc w:val="both"/>
              <w:rPr>
                <w:sz w:val="24"/>
                <w:szCs w:val="24"/>
              </w:rPr>
            </w:pPr>
          </w:p>
          <w:p w:rsidR="0093235B" w:rsidRDefault="0093235B" w:rsidP="003A5F86">
            <w:pPr>
              <w:jc w:val="both"/>
              <w:rPr>
                <w:sz w:val="24"/>
                <w:szCs w:val="24"/>
              </w:rPr>
            </w:pPr>
          </w:p>
          <w:p w:rsidR="0093235B" w:rsidRDefault="0093235B" w:rsidP="003A5F86">
            <w:pPr>
              <w:jc w:val="both"/>
              <w:rPr>
                <w:sz w:val="24"/>
                <w:szCs w:val="24"/>
              </w:rPr>
            </w:pPr>
          </w:p>
          <w:p w:rsidR="0093235B" w:rsidRDefault="0093235B" w:rsidP="003A5F86">
            <w:pPr>
              <w:jc w:val="both"/>
              <w:rPr>
                <w:sz w:val="24"/>
                <w:szCs w:val="24"/>
              </w:rPr>
            </w:pPr>
          </w:p>
          <w:p w:rsidR="0093235B" w:rsidRDefault="0093235B" w:rsidP="003A5F86">
            <w:pPr>
              <w:jc w:val="both"/>
              <w:rPr>
                <w:sz w:val="24"/>
                <w:szCs w:val="24"/>
              </w:rPr>
            </w:pPr>
          </w:p>
          <w:p w:rsidR="0093235B" w:rsidRDefault="0093235B" w:rsidP="003A5F86">
            <w:pPr>
              <w:jc w:val="both"/>
              <w:rPr>
                <w:sz w:val="24"/>
                <w:szCs w:val="24"/>
              </w:rPr>
            </w:pPr>
          </w:p>
          <w:p w:rsidR="0093235B" w:rsidRDefault="0093235B" w:rsidP="003A5F86">
            <w:pPr>
              <w:jc w:val="both"/>
              <w:rPr>
                <w:sz w:val="24"/>
                <w:szCs w:val="24"/>
              </w:rPr>
            </w:pPr>
          </w:p>
          <w:p w:rsidR="0093235B" w:rsidRPr="0093235B" w:rsidRDefault="0093235B" w:rsidP="0093235B">
            <w:pPr>
              <w:jc w:val="both"/>
              <w:rPr>
                <w:sz w:val="24"/>
                <w:szCs w:val="24"/>
              </w:rPr>
            </w:pPr>
            <w:r w:rsidRPr="0093235B">
              <w:rPr>
                <w:sz w:val="24"/>
                <w:szCs w:val="24"/>
              </w:rPr>
              <w:t>Сравнивают героев, работают с текстами произведений.</w:t>
            </w:r>
          </w:p>
          <w:p w:rsidR="006D3946" w:rsidRPr="00155E7B" w:rsidRDefault="006D3946" w:rsidP="009A61BD">
            <w:pPr>
              <w:jc w:val="both"/>
              <w:rPr>
                <w:sz w:val="24"/>
                <w:szCs w:val="24"/>
              </w:rPr>
            </w:pPr>
          </w:p>
        </w:tc>
      </w:tr>
      <w:tr w:rsidR="00037FA7" w:rsidTr="00943C77">
        <w:tc>
          <w:tcPr>
            <w:tcW w:w="3227" w:type="dxa"/>
            <w:vAlign w:val="center"/>
          </w:tcPr>
          <w:p w:rsidR="00037FA7" w:rsidRPr="00943C77" w:rsidRDefault="00037FA7" w:rsidP="00943C77">
            <w:pPr>
              <w:jc w:val="center"/>
              <w:rPr>
                <w:b/>
                <w:sz w:val="24"/>
                <w:szCs w:val="24"/>
              </w:rPr>
            </w:pPr>
            <w:r w:rsidRPr="00943C77">
              <w:rPr>
                <w:b/>
                <w:sz w:val="24"/>
                <w:szCs w:val="24"/>
              </w:rPr>
              <w:lastRenderedPageBreak/>
              <w:t>Закрепление нового</w:t>
            </w:r>
          </w:p>
          <w:p w:rsidR="00037FA7" w:rsidRPr="00943C77" w:rsidRDefault="00037FA7" w:rsidP="00943C77">
            <w:pPr>
              <w:jc w:val="center"/>
              <w:rPr>
                <w:b/>
                <w:sz w:val="24"/>
                <w:szCs w:val="24"/>
              </w:rPr>
            </w:pPr>
            <w:r w:rsidRPr="00943C77">
              <w:rPr>
                <w:b/>
                <w:sz w:val="24"/>
                <w:szCs w:val="24"/>
              </w:rPr>
              <w:t>материала</w:t>
            </w:r>
          </w:p>
          <w:p w:rsidR="00037FA7" w:rsidRPr="00943C77" w:rsidRDefault="00037FA7" w:rsidP="00943C77">
            <w:pPr>
              <w:jc w:val="center"/>
              <w:rPr>
                <w:b/>
                <w:sz w:val="24"/>
                <w:szCs w:val="24"/>
              </w:rPr>
            </w:pPr>
          </w:p>
          <w:p w:rsidR="00037FA7" w:rsidRPr="00943C77" w:rsidRDefault="00037FA7" w:rsidP="00943C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037FA7" w:rsidRDefault="00037FA7" w:rsidP="00A367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Судьба рассказа «</w:t>
            </w:r>
            <w:proofErr w:type="spellStart"/>
            <w:r>
              <w:rPr>
                <w:b/>
                <w:sz w:val="24"/>
                <w:szCs w:val="24"/>
              </w:rPr>
              <w:t>Ионыч</w:t>
            </w:r>
            <w:proofErr w:type="spellEnd"/>
            <w:r>
              <w:rPr>
                <w:b/>
                <w:sz w:val="24"/>
                <w:szCs w:val="24"/>
              </w:rPr>
              <w:t>» в кино «В городе</w:t>
            </w:r>
            <w:proofErr w:type="gramStart"/>
            <w:r>
              <w:rPr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</w:rPr>
              <w:t>».</w:t>
            </w:r>
          </w:p>
          <w:p w:rsidR="00037FA7" w:rsidRDefault="00037FA7" w:rsidP="00A36758">
            <w:pPr>
              <w:jc w:val="both"/>
              <w:rPr>
                <w:b/>
                <w:sz w:val="24"/>
                <w:szCs w:val="24"/>
              </w:rPr>
            </w:pPr>
          </w:p>
          <w:p w:rsidR="00037FA7" w:rsidRPr="009838AC" w:rsidRDefault="00037FA7" w:rsidP="00A3675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Отвечают на вопрос: </w:t>
            </w:r>
            <w:r w:rsidRPr="00037FA7">
              <w:rPr>
                <w:sz w:val="24"/>
                <w:szCs w:val="24"/>
              </w:rPr>
              <w:t xml:space="preserve">есть ли пути решения проблемы </w:t>
            </w:r>
            <w:r w:rsidRPr="00037FA7">
              <w:rPr>
                <w:bCs/>
                <w:sz w:val="24"/>
                <w:szCs w:val="24"/>
              </w:rPr>
              <w:t>влияния среды на судьбу человека в рассказе «</w:t>
            </w:r>
            <w:proofErr w:type="spellStart"/>
            <w:r w:rsidRPr="00037FA7">
              <w:rPr>
                <w:bCs/>
                <w:sz w:val="24"/>
                <w:szCs w:val="24"/>
              </w:rPr>
              <w:t>Ионыч</w:t>
            </w:r>
            <w:proofErr w:type="spellEnd"/>
            <w:r w:rsidRPr="00037FA7">
              <w:rPr>
                <w:bCs/>
                <w:sz w:val="24"/>
                <w:szCs w:val="24"/>
              </w:rPr>
              <w:t>»?</w:t>
            </w:r>
            <w:r w:rsidRPr="00037FA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037FA7" w:rsidRDefault="00037FA7" w:rsidP="00A367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преподавателя.</w:t>
            </w:r>
          </w:p>
          <w:p w:rsidR="00037FA7" w:rsidRDefault="00037FA7" w:rsidP="00A36758">
            <w:pPr>
              <w:jc w:val="both"/>
              <w:rPr>
                <w:sz w:val="24"/>
                <w:szCs w:val="24"/>
              </w:rPr>
            </w:pPr>
          </w:p>
          <w:p w:rsidR="00037FA7" w:rsidRDefault="00037FA7" w:rsidP="00A36758">
            <w:pPr>
              <w:jc w:val="both"/>
              <w:rPr>
                <w:sz w:val="24"/>
                <w:szCs w:val="24"/>
              </w:rPr>
            </w:pPr>
          </w:p>
          <w:p w:rsidR="00037FA7" w:rsidRPr="00A36758" w:rsidRDefault="00037FA7" w:rsidP="00A36758">
            <w:pPr>
              <w:jc w:val="both"/>
            </w:pPr>
            <w:r>
              <w:rPr>
                <w:sz w:val="24"/>
                <w:szCs w:val="24"/>
              </w:rPr>
              <w:t>Отвечают на вопрос.</w:t>
            </w:r>
          </w:p>
        </w:tc>
      </w:tr>
      <w:tr w:rsidR="00943C77" w:rsidTr="00FC7934">
        <w:trPr>
          <w:trHeight w:val="1408"/>
        </w:trPr>
        <w:tc>
          <w:tcPr>
            <w:tcW w:w="3227" w:type="dxa"/>
            <w:vAlign w:val="center"/>
          </w:tcPr>
          <w:p w:rsidR="00943C77" w:rsidRPr="00943C77" w:rsidRDefault="00943C77" w:rsidP="00943C77">
            <w:pPr>
              <w:jc w:val="center"/>
              <w:rPr>
                <w:b/>
                <w:sz w:val="24"/>
                <w:szCs w:val="24"/>
              </w:rPr>
            </w:pPr>
            <w:r w:rsidRPr="00943C77">
              <w:rPr>
                <w:b/>
                <w:sz w:val="24"/>
                <w:szCs w:val="24"/>
              </w:rPr>
              <w:t>Выдача</w:t>
            </w:r>
          </w:p>
          <w:p w:rsidR="00943C77" w:rsidRPr="00943C77" w:rsidRDefault="00943C77" w:rsidP="00943C77">
            <w:pPr>
              <w:jc w:val="center"/>
              <w:rPr>
                <w:b/>
                <w:sz w:val="24"/>
                <w:szCs w:val="24"/>
              </w:rPr>
            </w:pPr>
            <w:r w:rsidRPr="00943C77">
              <w:rPr>
                <w:b/>
                <w:sz w:val="24"/>
                <w:szCs w:val="24"/>
              </w:rPr>
              <w:t>домашнего задания</w:t>
            </w:r>
          </w:p>
          <w:p w:rsidR="00943C77" w:rsidRPr="00943C77" w:rsidRDefault="00943C77" w:rsidP="00943C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F15FCC" w:rsidRDefault="00F15FCC" w:rsidP="00F15FCC">
            <w:pPr>
              <w:pStyle w:val="a5"/>
              <w:shd w:val="clear" w:color="auto" w:fill="FFFFFF"/>
              <w:spacing w:after="202" w:afterAutospacing="0"/>
              <w:ind w:left="360" w:right="-994"/>
              <w:jc w:val="both"/>
              <w:rPr>
                <w:color w:val="000000"/>
                <w:sz w:val="24"/>
                <w:szCs w:val="24"/>
              </w:rPr>
            </w:pPr>
            <w:r w:rsidRPr="00F15FCC">
              <w:rPr>
                <w:color w:val="000000"/>
                <w:sz w:val="24"/>
                <w:szCs w:val="24"/>
              </w:rPr>
              <w:t>Выпишите с примерами</w:t>
            </w:r>
          </w:p>
          <w:p w:rsidR="00F15FCC" w:rsidRDefault="00F15FCC" w:rsidP="00F15FCC">
            <w:pPr>
              <w:pStyle w:val="a5"/>
              <w:shd w:val="clear" w:color="auto" w:fill="FFFFFF"/>
              <w:spacing w:after="202" w:afterAutospacing="0"/>
              <w:ind w:left="360" w:right="-994"/>
              <w:jc w:val="both"/>
              <w:rPr>
                <w:color w:val="000000"/>
                <w:sz w:val="24"/>
                <w:szCs w:val="24"/>
              </w:rPr>
            </w:pPr>
            <w:r w:rsidRPr="00F15FCC">
              <w:rPr>
                <w:color w:val="000000"/>
                <w:sz w:val="24"/>
                <w:szCs w:val="24"/>
              </w:rPr>
              <w:t xml:space="preserve"> художественные приемы, </w:t>
            </w:r>
          </w:p>
          <w:p w:rsidR="00F15FCC" w:rsidRDefault="00F15FCC" w:rsidP="00F15FCC">
            <w:pPr>
              <w:pStyle w:val="a5"/>
              <w:shd w:val="clear" w:color="auto" w:fill="FFFFFF"/>
              <w:spacing w:after="202" w:afterAutospacing="0"/>
              <w:ind w:left="360" w:right="-994"/>
              <w:jc w:val="both"/>
              <w:rPr>
                <w:color w:val="000000"/>
                <w:sz w:val="24"/>
                <w:szCs w:val="24"/>
              </w:rPr>
            </w:pPr>
            <w:r w:rsidRPr="00F15FCC">
              <w:rPr>
                <w:color w:val="000000"/>
                <w:sz w:val="24"/>
                <w:szCs w:val="24"/>
              </w:rPr>
              <w:t xml:space="preserve">раскрывающие </w:t>
            </w:r>
          </w:p>
          <w:p w:rsidR="00F15FCC" w:rsidRDefault="00F15FCC" w:rsidP="00F15FCC">
            <w:pPr>
              <w:pStyle w:val="a5"/>
              <w:shd w:val="clear" w:color="auto" w:fill="FFFFFF"/>
              <w:spacing w:after="202" w:afterAutospacing="0"/>
              <w:ind w:left="360" w:right="-994"/>
              <w:jc w:val="both"/>
              <w:rPr>
                <w:color w:val="000000"/>
                <w:sz w:val="24"/>
                <w:szCs w:val="24"/>
              </w:rPr>
            </w:pPr>
            <w:r w:rsidRPr="00F15FCC">
              <w:rPr>
                <w:color w:val="000000"/>
                <w:sz w:val="24"/>
                <w:szCs w:val="24"/>
              </w:rPr>
              <w:t xml:space="preserve">губительную силу пошлости и </w:t>
            </w:r>
          </w:p>
          <w:p w:rsidR="00F15FCC" w:rsidRPr="00F15FCC" w:rsidRDefault="00F15FCC" w:rsidP="00F15FCC">
            <w:pPr>
              <w:pStyle w:val="a5"/>
              <w:shd w:val="clear" w:color="auto" w:fill="FFFFFF"/>
              <w:spacing w:after="202" w:afterAutospacing="0"/>
              <w:ind w:left="360" w:right="-99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15FCC">
              <w:rPr>
                <w:color w:val="000000"/>
                <w:sz w:val="24"/>
                <w:szCs w:val="24"/>
              </w:rPr>
              <w:t>обывательщины</w:t>
            </w:r>
            <w:proofErr w:type="gramEnd"/>
            <w:r w:rsidRPr="00F15FCC">
              <w:rPr>
                <w:color w:val="000000"/>
                <w:sz w:val="24"/>
                <w:szCs w:val="24"/>
              </w:rPr>
              <w:t>:</w:t>
            </w:r>
          </w:p>
          <w:p w:rsidR="00F15FCC" w:rsidRPr="00F15FCC" w:rsidRDefault="00F15FCC" w:rsidP="00F15FCC">
            <w:pPr>
              <w:pStyle w:val="a5"/>
              <w:shd w:val="clear" w:color="auto" w:fill="FFFFFF"/>
              <w:spacing w:after="202" w:afterAutospacing="0"/>
              <w:ind w:right="-994" w:firstLine="708"/>
              <w:jc w:val="both"/>
              <w:rPr>
                <w:color w:val="000000"/>
                <w:sz w:val="24"/>
                <w:szCs w:val="24"/>
              </w:rPr>
            </w:pPr>
            <w:r w:rsidRPr="00F15FCC">
              <w:rPr>
                <w:color w:val="000000"/>
                <w:sz w:val="24"/>
                <w:szCs w:val="24"/>
              </w:rPr>
              <w:t xml:space="preserve"> - Описание картин природы;</w:t>
            </w:r>
          </w:p>
          <w:p w:rsidR="00F15FCC" w:rsidRPr="00F15FCC" w:rsidRDefault="00F15FCC" w:rsidP="00F15FCC">
            <w:pPr>
              <w:pStyle w:val="a5"/>
              <w:shd w:val="clear" w:color="auto" w:fill="FFFFFF"/>
              <w:spacing w:after="202" w:afterAutospacing="0"/>
              <w:ind w:right="-994" w:firstLine="708"/>
              <w:jc w:val="both"/>
              <w:rPr>
                <w:color w:val="000000"/>
                <w:sz w:val="24"/>
                <w:szCs w:val="24"/>
              </w:rPr>
            </w:pPr>
            <w:r w:rsidRPr="00F15FCC">
              <w:rPr>
                <w:color w:val="000000"/>
                <w:sz w:val="24"/>
                <w:szCs w:val="24"/>
              </w:rPr>
              <w:t xml:space="preserve"> - Использование стихов и музыки;</w:t>
            </w:r>
          </w:p>
          <w:p w:rsidR="00F15FCC" w:rsidRPr="00F15FCC" w:rsidRDefault="00F15FCC" w:rsidP="00F15FCC">
            <w:pPr>
              <w:pStyle w:val="a5"/>
              <w:shd w:val="clear" w:color="auto" w:fill="FFFFFF"/>
              <w:spacing w:after="202" w:afterAutospacing="0"/>
              <w:ind w:right="-994" w:firstLine="708"/>
              <w:jc w:val="both"/>
              <w:rPr>
                <w:color w:val="000000"/>
                <w:sz w:val="24"/>
                <w:szCs w:val="24"/>
              </w:rPr>
            </w:pPr>
            <w:r w:rsidRPr="00F15FCC">
              <w:rPr>
                <w:color w:val="000000"/>
                <w:sz w:val="24"/>
                <w:szCs w:val="24"/>
              </w:rPr>
              <w:t xml:space="preserve"> - Повтор слов и выражений;</w:t>
            </w:r>
          </w:p>
          <w:p w:rsidR="00F15FCC" w:rsidRDefault="00F15FCC" w:rsidP="00F15FCC">
            <w:pPr>
              <w:pStyle w:val="a5"/>
              <w:shd w:val="clear" w:color="auto" w:fill="FFFFFF"/>
              <w:spacing w:after="202" w:afterAutospacing="0"/>
              <w:ind w:right="-994"/>
              <w:jc w:val="both"/>
              <w:rPr>
                <w:color w:val="000000"/>
                <w:sz w:val="24"/>
                <w:szCs w:val="24"/>
              </w:rPr>
            </w:pPr>
            <w:r w:rsidRPr="00F15FCC">
              <w:rPr>
                <w:color w:val="000000"/>
                <w:sz w:val="24"/>
                <w:szCs w:val="24"/>
              </w:rPr>
              <w:t xml:space="preserve"> </w:t>
            </w:r>
            <w:r w:rsidRPr="00F15FCC">
              <w:rPr>
                <w:color w:val="000000"/>
                <w:sz w:val="24"/>
                <w:szCs w:val="24"/>
              </w:rPr>
              <w:tab/>
              <w:t xml:space="preserve">- Эмоционально окрашенные </w:t>
            </w:r>
          </w:p>
          <w:p w:rsidR="00F15FCC" w:rsidRPr="00F15FCC" w:rsidRDefault="00F15FCC" w:rsidP="00F15FCC">
            <w:pPr>
              <w:pStyle w:val="a5"/>
              <w:shd w:val="clear" w:color="auto" w:fill="FFFFFF"/>
              <w:spacing w:after="202" w:afterAutospacing="0"/>
              <w:ind w:right="-994"/>
              <w:jc w:val="both"/>
              <w:rPr>
                <w:color w:val="000000"/>
                <w:sz w:val="24"/>
                <w:szCs w:val="24"/>
              </w:rPr>
            </w:pPr>
            <w:r w:rsidRPr="00F15FCC">
              <w:rPr>
                <w:color w:val="000000"/>
                <w:sz w:val="24"/>
                <w:szCs w:val="24"/>
              </w:rPr>
              <w:lastRenderedPageBreak/>
              <w:t>слова и выражения;</w:t>
            </w:r>
          </w:p>
          <w:p w:rsidR="00F15FCC" w:rsidRPr="00F15FCC" w:rsidRDefault="00F15FCC" w:rsidP="00F15FCC">
            <w:pPr>
              <w:pStyle w:val="a5"/>
              <w:shd w:val="clear" w:color="auto" w:fill="FFFFFF"/>
              <w:spacing w:after="202" w:afterAutospacing="0"/>
              <w:ind w:right="-994"/>
              <w:jc w:val="both"/>
              <w:rPr>
                <w:color w:val="000000"/>
                <w:sz w:val="24"/>
                <w:szCs w:val="24"/>
              </w:rPr>
            </w:pPr>
            <w:r w:rsidRPr="00F15FCC">
              <w:rPr>
                <w:color w:val="000000"/>
                <w:sz w:val="24"/>
                <w:szCs w:val="24"/>
              </w:rPr>
              <w:t xml:space="preserve"> </w:t>
            </w:r>
            <w:r w:rsidRPr="00F15FCC">
              <w:rPr>
                <w:color w:val="000000"/>
                <w:sz w:val="24"/>
                <w:szCs w:val="24"/>
              </w:rPr>
              <w:tab/>
              <w:t xml:space="preserve">- Сочетание грустного лиризма и </w:t>
            </w:r>
          </w:p>
          <w:p w:rsidR="00943C77" w:rsidRPr="00FC7934" w:rsidRDefault="00F15FCC" w:rsidP="00FC7934">
            <w:pPr>
              <w:pStyle w:val="a5"/>
              <w:shd w:val="clear" w:color="auto" w:fill="FFFFFF"/>
              <w:spacing w:after="202" w:afterAutospacing="0"/>
              <w:ind w:right="-994"/>
              <w:jc w:val="both"/>
              <w:rPr>
                <w:color w:val="000000"/>
                <w:sz w:val="24"/>
                <w:szCs w:val="24"/>
              </w:rPr>
            </w:pPr>
            <w:r w:rsidRPr="00F15FCC">
              <w:rPr>
                <w:color w:val="000000"/>
                <w:sz w:val="24"/>
                <w:szCs w:val="24"/>
              </w:rPr>
              <w:t>сатиры</w:t>
            </w:r>
          </w:p>
        </w:tc>
        <w:tc>
          <w:tcPr>
            <w:tcW w:w="3474" w:type="dxa"/>
          </w:tcPr>
          <w:p w:rsidR="00943C77" w:rsidRPr="00D8680B" w:rsidRDefault="00F15FCC" w:rsidP="00A36758">
            <w:pPr>
              <w:jc w:val="both"/>
              <w:rPr>
                <w:sz w:val="24"/>
                <w:szCs w:val="24"/>
              </w:rPr>
            </w:pPr>
            <w:r w:rsidRPr="00D8680B">
              <w:rPr>
                <w:sz w:val="24"/>
                <w:szCs w:val="24"/>
              </w:rPr>
              <w:lastRenderedPageBreak/>
              <w:t>Записывают домашнее задание.</w:t>
            </w:r>
            <w:r w:rsidR="00AA2DD6" w:rsidRPr="00D8680B">
              <w:rPr>
                <w:sz w:val="24"/>
                <w:szCs w:val="24"/>
              </w:rPr>
              <w:t xml:space="preserve"> Выбирают из предложенных с учетом индивидуальных возможностей. </w:t>
            </w:r>
          </w:p>
        </w:tc>
      </w:tr>
      <w:tr w:rsidR="00F15FCC" w:rsidTr="00943C77">
        <w:tc>
          <w:tcPr>
            <w:tcW w:w="3227" w:type="dxa"/>
            <w:vAlign w:val="center"/>
          </w:tcPr>
          <w:p w:rsidR="00F15FCC" w:rsidRPr="00F15FCC" w:rsidRDefault="00F15FCC" w:rsidP="00F15FCC">
            <w:pPr>
              <w:jc w:val="center"/>
              <w:rPr>
                <w:b/>
                <w:sz w:val="24"/>
                <w:szCs w:val="24"/>
              </w:rPr>
            </w:pPr>
            <w:r w:rsidRPr="00F15FCC">
              <w:rPr>
                <w:b/>
                <w:sz w:val="24"/>
                <w:szCs w:val="24"/>
              </w:rPr>
              <w:lastRenderedPageBreak/>
              <w:t xml:space="preserve">Подведение </w:t>
            </w:r>
          </w:p>
          <w:p w:rsidR="00F15FCC" w:rsidRPr="00F15FCC" w:rsidRDefault="00F15FCC" w:rsidP="00F15FCC">
            <w:pPr>
              <w:jc w:val="center"/>
              <w:rPr>
                <w:b/>
                <w:sz w:val="24"/>
                <w:szCs w:val="24"/>
              </w:rPr>
            </w:pPr>
            <w:r w:rsidRPr="00F15FCC">
              <w:rPr>
                <w:b/>
                <w:sz w:val="24"/>
                <w:szCs w:val="24"/>
              </w:rPr>
              <w:t>итогов</w:t>
            </w:r>
          </w:p>
          <w:p w:rsidR="00F15FCC" w:rsidRPr="00943C77" w:rsidRDefault="00F15FCC" w:rsidP="00943C77">
            <w:pPr>
              <w:jc w:val="center"/>
              <w:rPr>
                <w:b/>
              </w:rPr>
            </w:pPr>
          </w:p>
        </w:tc>
        <w:tc>
          <w:tcPr>
            <w:tcW w:w="3720" w:type="dxa"/>
          </w:tcPr>
          <w:p w:rsidR="00F15FCC" w:rsidRDefault="00F15FCC" w:rsidP="00F15F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15FCC">
              <w:rPr>
                <w:b/>
                <w:sz w:val="24"/>
                <w:szCs w:val="24"/>
              </w:rPr>
              <w:t>Взаимооценка</w:t>
            </w:r>
            <w:proofErr w:type="spellEnd"/>
          </w:p>
          <w:p w:rsidR="00F15FCC" w:rsidRPr="00F15FCC" w:rsidRDefault="00F15FCC" w:rsidP="00F15FCC">
            <w:pPr>
              <w:jc w:val="both"/>
              <w:rPr>
                <w:sz w:val="24"/>
                <w:szCs w:val="24"/>
              </w:rPr>
            </w:pPr>
            <w:r w:rsidRPr="00F15FCC">
              <w:rPr>
                <w:b/>
                <w:sz w:val="24"/>
                <w:szCs w:val="24"/>
              </w:rPr>
              <w:t xml:space="preserve">Звезда – </w:t>
            </w:r>
            <w:r w:rsidRPr="00F15FCC">
              <w:rPr>
                <w:sz w:val="24"/>
                <w:szCs w:val="24"/>
              </w:rPr>
              <w:t>символ чего-то прекрасного и недостижимого, как идеал.</w:t>
            </w:r>
          </w:p>
          <w:p w:rsidR="00F15FCC" w:rsidRPr="00F15FCC" w:rsidRDefault="00F15FCC" w:rsidP="00F15FCC">
            <w:pPr>
              <w:jc w:val="both"/>
              <w:rPr>
                <w:b/>
                <w:sz w:val="24"/>
                <w:szCs w:val="24"/>
              </w:rPr>
            </w:pPr>
            <w:r w:rsidRPr="00F15FCC">
              <w:rPr>
                <w:sz w:val="24"/>
                <w:szCs w:val="24"/>
              </w:rPr>
              <w:t>Каждый, уходя с урока, должен отдать свою звезду тому студенту, чьё выступление было сегодня на уроке убедительным и ярким.</w:t>
            </w:r>
          </w:p>
          <w:p w:rsidR="00FB4976" w:rsidRDefault="00FB4976" w:rsidP="00FB4976">
            <w:pPr>
              <w:pStyle w:val="a5"/>
              <w:shd w:val="clear" w:color="auto" w:fill="FFFFFF"/>
              <w:spacing w:after="202" w:afterAutospacing="0"/>
              <w:ind w:left="360" w:right="-994"/>
              <w:jc w:val="center"/>
              <w:rPr>
                <w:b/>
                <w:sz w:val="24"/>
                <w:szCs w:val="24"/>
              </w:rPr>
            </w:pPr>
          </w:p>
          <w:p w:rsidR="00F15FCC" w:rsidRDefault="00F15FCC" w:rsidP="00FB4976">
            <w:pPr>
              <w:pStyle w:val="a5"/>
              <w:shd w:val="clear" w:color="auto" w:fill="FFFFFF"/>
              <w:spacing w:after="202" w:afterAutospacing="0"/>
              <w:ind w:left="360" w:right="-994"/>
              <w:jc w:val="center"/>
              <w:rPr>
                <w:b/>
                <w:sz w:val="24"/>
                <w:szCs w:val="24"/>
              </w:rPr>
            </w:pPr>
            <w:r w:rsidRPr="00F15FCC">
              <w:rPr>
                <w:b/>
                <w:sz w:val="24"/>
                <w:szCs w:val="24"/>
              </w:rPr>
              <w:t>Рефлексия</w:t>
            </w:r>
          </w:p>
          <w:p w:rsidR="00F15FCC" w:rsidRDefault="00F15FCC" w:rsidP="00FB4976">
            <w:pPr>
              <w:pStyle w:val="a5"/>
              <w:shd w:val="clear" w:color="auto" w:fill="FFFFFF"/>
              <w:spacing w:after="202" w:afterAutospacing="0"/>
              <w:ind w:left="360" w:right="-994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07920" cy="1960245"/>
                  <wp:effectExtent l="19050" t="0" r="0" b="0"/>
                  <wp:docPr id="13" name="Рисунок 7" descr="http://festival.1september.ru/articles/512944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festival.1september.ru/articles/512944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96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DEE" w:rsidRPr="00767DEE" w:rsidRDefault="00767DEE" w:rsidP="00767DEE">
            <w:pPr>
              <w:spacing w:after="120"/>
              <w:ind w:firstLine="708"/>
              <w:jc w:val="both"/>
              <w:rPr>
                <w:sz w:val="24"/>
                <w:szCs w:val="24"/>
              </w:rPr>
            </w:pPr>
            <w:r w:rsidRPr="00767DEE">
              <w:rPr>
                <w:b/>
                <w:sz w:val="24"/>
                <w:szCs w:val="24"/>
              </w:rPr>
              <w:t>Развивающие цели:</w:t>
            </w:r>
            <w:r w:rsidRPr="00767DEE">
              <w:rPr>
                <w:sz w:val="24"/>
                <w:szCs w:val="24"/>
              </w:rPr>
              <w:t xml:space="preserve"> развивать необходимость в интеллектуальной и творческой деятельности через педагогическую технологию сотрудничества, </w:t>
            </w:r>
            <w:proofErr w:type="spellStart"/>
            <w:r w:rsidRPr="00767DEE">
              <w:rPr>
                <w:sz w:val="24"/>
                <w:szCs w:val="24"/>
              </w:rPr>
              <w:t>артпедагогику</w:t>
            </w:r>
            <w:proofErr w:type="spellEnd"/>
            <w:r w:rsidRPr="00767DEE">
              <w:rPr>
                <w:sz w:val="24"/>
                <w:szCs w:val="24"/>
              </w:rPr>
              <w:t xml:space="preserve">, </w:t>
            </w:r>
            <w:proofErr w:type="spellStart"/>
            <w:r w:rsidRPr="00767DEE">
              <w:rPr>
                <w:sz w:val="24"/>
                <w:szCs w:val="24"/>
              </w:rPr>
              <w:t>метапредметные</w:t>
            </w:r>
            <w:proofErr w:type="spellEnd"/>
            <w:r w:rsidRPr="00767DEE">
              <w:rPr>
                <w:sz w:val="24"/>
                <w:szCs w:val="24"/>
              </w:rPr>
              <w:t xml:space="preserve"> связи; совершенствовать навыки работы с текстом произведения, умение анализировать художественное произведение.</w:t>
            </w:r>
          </w:p>
          <w:p w:rsidR="00767DEE" w:rsidRPr="00AF5776" w:rsidRDefault="00767DEE" w:rsidP="00AF5776">
            <w:pPr>
              <w:ind w:firstLine="709"/>
              <w:jc w:val="both"/>
              <w:rPr>
                <w:sz w:val="24"/>
                <w:szCs w:val="24"/>
              </w:rPr>
            </w:pPr>
            <w:r w:rsidRPr="00767DEE">
              <w:rPr>
                <w:b/>
                <w:sz w:val="24"/>
                <w:szCs w:val="24"/>
              </w:rPr>
              <w:t xml:space="preserve">Воспитательные цели: </w:t>
            </w:r>
            <w:r w:rsidRPr="00767DEE">
              <w:rPr>
                <w:sz w:val="24"/>
                <w:szCs w:val="24"/>
              </w:rPr>
              <w:t>формировать систему нравственных отношений: умение сострадать, сопереживать, быть гуманным,</w:t>
            </w:r>
            <w:r w:rsidRPr="00767DEE">
              <w:rPr>
                <w:color w:val="333333"/>
                <w:sz w:val="24"/>
                <w:szCs w:val="24"/>
              </w:rPr>
              <w:t xml:space="preserve"> воспитывать ответственность за собственную жизнь, осознавать истинные жизненные ценности,</w:t>
            </w:r>
            <w:r w:rsidRPr="00767DEE">
              <w:rPr>
                <w:sz w:val="24"/>
                <w:szCs w:val="24"/>
              </w:rPr>
              <w:t xml:space="preserve"> воспитывать основы духовной культуры средствами искусства (слово, музыка, кино, живопись, театр), воспитывать в себе человека.</w:t>
            </w:r>
          </w:p>
        </w:tc>
        <w:tc>
          <w:tcPr>
            <w:tcW w:w="3474" w:type="dxa"/>
          </w:tcPr>
          <w:p w:rsidR="00F15FCC" w:rsidRDefault="00F15FCC" w:rsidP="00A36758">
            <w:pPr>
              <w:jc w:val="both"/>
              <w:rPr>
                <w:sz w:val="24"/>
                <w:szCs w:val="24"/>
              </w:rPr>
            </w:pPr>
            <w:r w:rsidRPr="00F15FCC">
              <w:rPr>
                <w:sz w:val="24"/>
                <w:szCs w:val="24"/>
              </w:rPr>
              <w:t xml:space="preserve">Студенты дают оценку деятельности по её результатам. </w:t>
            </w:r>
          </w:p>
          <w:p w:rsidR="00FB4976" w:rsidRDefault="00FB4976" w:rsidP="00A36758">
            <w:pPr>
              <w:jc w:val="both"/>
              <w:rPr>
                <w:sz w:val="24"/>
                <w:szCs w:val="24"/>
              </w:rPr>
            </w:pPr>
          </w:p>
          <w:p w:rsidR="00FB4976" w:rsidRDefault="00FB4976" w:rsidP="00A36758">
            <w:pPr>
              <w:jc w:val="both"/>
              <w:rPr>
                <w:sz w:val="24"/>
                <w:szCs w:val="24"/>
              </w:rPr>
            </w:pPr>
          </w:p>
          <w:p w:rsidR="00FB4976" w:rsidRDefault="00FB4976" w:rsidP="00A36758">
            <w:pPr>
              <w:jc w:val="both"/>
              <w:rPr>
                <w:sz w:val="24"/>
                <w:szCs w:val="24"/>
              </w:rPr>
            </w:pPr>
          </w:p>
          <w:p w:rsidR="00FB4976" w:rsidRDefault="00FB4976" w:rsidP="00A36758">
            <w:pPr>
              <w:jc w:val="both"/>
              <w:rPr>
                <w:sz w:val="24"/>
                <w:szCs w:val="24"/>
              </w:rPr>
            </w:pPr>
          </w:p>
          <w:p w:rsidR="00FB4976" w:rsidRDefault="00FB4976" w:rsidP="00A36758">
            <w:pPr>
              <w:jc w:val="both"/>
              <w:rPr>
                <w:sz w:val="24"/>
                <w:szCs w:val="24"/>
              </w:rPr>
            </w:pPr>
          </w:p>
          <w:p w:rsidR="00FB4976" w:rsidRDefault="00FB4976" w:rsidP="00A36758">
            <w:pPr>
              <w:jc w:val="both"/>
              <w:rPr>
                <w:sz w:val="24"/>
                <w:szCs w:val="24"/>
              </w:rPr>
            </w:pPr>
          </w:p>
          <w:p w:rsidR="00767DEE" w:rsidRDefault="00767DEE" w:rsidP="00A36758">
            <w:pPr>
              <w:jc w:val="both"/>
              <w:rPr>
                <w:sz w:val="24"/>
                <w:szCs w:val="24"/>
              </w:rPr>
            </w:pPr>
          </w:p>
          <w:p w:rsidR="00FB4976" w:rsidRPr="00F15FCC" w:rsidRDefault="00FB4976" w:rsidP="00A367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 рефлексию.</w:t>
            </w:r>
          </w:p>
        </w:tc>
      </w:tr>
    </w:tbl>
    <w:p w:rsidR="009A61BD" w:rsidRDefault="009A61BD" w:rsidP="009A61BD">
      <w:pPr>
        <w:jc w:val="center"/>
      </w:pPr>
    </w:p>
    <w:sectPr w:rsidR="009A61BD" w:rsidSect="001626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6A1"/>
    <w:rsid w:val="00037FA7"/>
    <w:rsid w:val="00081CE8"/>
    <w:rsid w:val="001046B9"/>
    <w:rsid w:val="001133AF"/>
    <w:rsid w:val="0014292B"/>
    <w:rsid w:val="00155E7B"/>
    <w:rsid w:val="001626A1"/>
    <w:rsid w:val="00200AE7"/>
    <w:rsid w:val="00283BED"/>
    <w:rsid w:val="002A76F3"/>
    <w:rsid w:val="003A5F86"/>
    <w:rsid w:val="003D3F25"/>
    <w:rsid w:val="004E48AF"/>
    <w:rsid w:val="005041AB"/>
    <w:rsid w:val="005859C7"/>
    <w:rsid w:val="005F1484"/>
    <w:rsid w:val="005F4D15"/>
    <w:rsid w:val="006D3946"/>
    <w:rsid w:val="00767DEE"/>
    <w:rsid w:val="00780431"/>
    <w:rsid w:val="007D6BC5"/>
    <w:rsid w:val="00856FC6"/>
    <w:rsid w:val="008E374A"/>
    <w:rsid w:val="0093235B"/>
    <w:rsid w:val="00943C77"/>
    <w:rsid w:val="009549F6"/>
    <w:rsid w:val="009579F1"/>
    <w:rsid w:val="009838AC"/>
    <w:rsid w:val="009A61BD"/>
    <w:rsid w:val="009D0F64"/>
    <w:rsid w:val="00A36758"/>
    <w:rsid w:val="00AA2DD6"/>
    <w:rsid w:val="00AF5776"/>
    <w:rsid w:val="00B1372A"/>
    <w:rsid w:val="00B35134"/>
    <w:rsid w:val="00B40B74"/>
    <w:rsid w:val="00C0097E"/>
    <w:rsid w:val="00C551BB"/>
    <w:rsid w:val="00C714B2"/>
    <w:rsid w:val="00CE502E"/>
    <w:rsid w:val="00D32E4D"/>
    <w:rsid w:val="00D45B78"/>
    <w:rsid w:val="00D46680"/>
    <w:rsid w:val="00D74A05"/>
    <w:rsid w:val="00D769A8"/>
    <w:rsid w:val="00D85B44"/>
    <w:rsid w:val="00D8680B"/>
    <w:rsid w:val="00DD690B"/>
    <w:rsid w:val="00EC780B"/>
    <w:rsid w:val="00F15FCC"/>
    <w:rsid w:val="00F40D42"/>
    <w:rsid w:val="00F8106B"/>
    <w:rsid w:val="00FB4976"/>
    <w:rsid w:val="00FC7934"/>
    <w:rsid w:val="00FE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6A1"/>
    <w:rPr>
      <w:color w:val="0000FF"/>
      <w:u w:val="single"/>
    </w:rPr>
  </w:style>
  <w:style w:type="table" w:styleId="a4">
    <w:name w:val="Table Grid"/>
    <w:basedOn w:val="a1"/>
    <w:uiPriority w:val="59"/>
    <w:rsid w:val="009A6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rsid w:val="00C714B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C714B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2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92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3A5F8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snik.narod.ru/ruslit.htm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://skolakras.narod.ru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tslova.ru/" TargetMode="External"/><Relationship Id="rId11" Type="http://schemas.openxmlformats.org/officeDocument/2006/relationships/image" Target="media/image3.emf"/><Relationship Id="rId5" Type="http://schemas.openxmlformats.org/officeDocument/2006/relationships/hyperlink" Target="http://lit.1september.ru/urok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hyperlink" Target="http://mlis.ru/" TargetMode="Externa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Presenter</dc:creator>
  <cp:keywords/>
  <dc:description/>
  <cp:lastModifiedBy>Presenter</cp:lastModifiedBy>
  <cp:revision>60</cp:revision>
  <dcterms:created xsi:type="dcterms:W3CDTF">2016-10-03T13:10:00Z</dcterms:created>
  <dcterms:modified xsi:type="dcterms:W3CDTF">2016-10-18T06:48:00Z</dcterms:modified>
</cp:coreProperties>
</file>