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4F" w:rsidRPr="00AB2E4F" w:rsidRDefault="001110BC" w:rsidP="00AB2E4F">
      <w:pPr>
        <w:spacing w:line="360" w:lineRule="auto"/>
        <w:jc w:val="center"/>
        <w:rPr>
          <w:rFonts w:ascii="Times New Roman" w:hAnsi="Times New Roman"/>
          <w:sz w:val="28"/>
          <w:szCs w:val="28"/>
        </w:rPr>
      </w:pPr>
      <w:r>
        <w:rPr>
          <w:rFonts w:ascii="Times New Roman" w:hAnsi="Times New Roman"/>
          <w:sz w:val="28"/>
          <w:szCs w:val="28"/>
        </w:rPr>
        <w:t>Областное государственное бюджетное профессиональное образовательное учреждение «Кораблинский агротехнологический техникум»</w:t>
      </w:r>
    </w:p>
    <w:p w:rsidR="00AB2E4F" w:rsidRPr="00AB2E4F" w:rsidRDefault="00AB2E4F" w:rsidP="00AB2E4F">
      <w:pPr>
        <w:spacing w:line="360" w:lineRule="auto"/>
        <w:jc w:val="center"/>
        <w:rPr>
          <w:rFonts w:ascii="Times New Roman" w:hAnsi="Times New Roman"/>
          <w:sz w:val="28"/>
          <w:szCs w:val="28"/>
        </w:rPr>
      </w:pPr>
    </w:p>
    <w:p w:rsidR="00AB2E4F" w:rsidRPr="00AB2E4F" w:rsidRDefault="00AB2E4F" w:rsidP="00AB2E4F">
      <w:pPr>
        <w:spacing w:line="360" w:lineRule="auto"/>
        <w:jc w:val="both"/>
        <w:rPr>
          <w:rFonts w:ascii="Times New Roman" w:hAnsi="Times New Roman"/>
          <w:sz w:val="28"/>
          <w:szCs w:val="28"/>
        </w:rPr>
      </w:pPr>
    </w:p>
    <w:p w:rsidR="00AB2E4F" w:rsidRPr="00AB194B" w:rsidRDefault="00AB194B" w:rsidP="00AB194B">
      <w:pPr>
        <w:pStyle w:val="aa"/>
        <w:jc w:val="center"/>
        <w:rPr>
          <w:rFonts w:ascii="Times New Roman" w:hAnsi="Times New Roman"/>
          <w:sz w:val="28"/>
          <w:szCs w:val="28"/>
        </w:rPr>
      </w:pPr>
      <w:r w:rsidRPr="00AB194B">
        <w:rPr>
          <w:rFonts w:ascii="Times New Roman" w:hAnsi="Times New Roman"/>
          <w:sz w:val="28"/>
          <w:szCs w:val="28"/>
        </w:rPr>
        <w:t>Долгова Ирина Владимировна, преподаватель истории</w:t>
      </w:r>
    </w:p>
    <w:p w:rsidR="00AB194B" w:rsidRDefault="00AB194B" w:rsidP="00AB194B">
      <w:pPr>
        <w:pStyle w:val="aa"/>
        <w:jc w:val="center"/>
        <w:rPr>
          <w:rFonts w:ascii="Times New Roman" w:hAnsi="Times New Roman"/>
          <w:sz w:val="28"/>
          <w:szCs w:val="28"/>
        </w:rPr>
      </w:pPr>
      <w:proofErr w:type="spellStart"/>
      <w:r w:rsidRPr="00AB194B">
        <w:rPr>
          <w:rFonts w:ascii="Times New Roman" w:hAnsi="Times New Roman"/>
          <w:sz w:val="28"/>
          <w:szCs w:val="28"/>
        </w:rPr>
        <w:t>Елманова</w:t>
      </w:r>
      <w:proofErr w:type="spellEnd"/>
      <w:r w:rsidRPr="00AB194B">
        <w:rPr>
          <w:rFonts w:ascii="Times New Roman" w:hAnsi="Times New Roman"/>
          <w:sz w:val="28"/>
          <w:szCs w:val="28"/>
        </w:rPr>
        <w:t xml:space="preserve"> Ольга Юрьевна, преподаватель химии</w:t>
      </w:r>
    </w:p>
    <w:p w:rsidR="00AB194B" w:rsidRDefault="00AB194B" w:rsidP="00AB194B">
      <w:pPr>
        <w:pStyle w:val="aa"/>
        <w:jc w:val="center"/>
        <w:rPr>
          <w:rFonts w:ascii="Times New Roman" w:hAnsi="Times New Roman"/>
          <w:sz w:val="28"/>
          <w:szCs w:val="28"/>
        </w:rPr>
      </w:pPr>
    </w:p>
    <w:p w:rsidR="00AB194B" w:rsidRPr="00AB194B" w:rsidRDefault="00AB194B" w:rsidP="00AB194B">
      <w:pPr>
        <w:pStyle w:val="aa"/>
        <w:jc w:val="center"/>
        <w:rPr>
          <w:rFonts w:ascii="Times New Roman" w:hAnsi="Times New Roman"/>
          <w:sz w:val="28"/>
          <w:szCs w:val="28"/>
        </w:rPr>
      </w:pPr>
    </w:p>
    <w:p w:rsidR="00AB194B" w:rsidRPr="00AB194B" w:rsidRDefault="00AB194B" w:rsidP="00AB194B">
      <w:pPr>
        <w:pStyle w:val="aa"/>
        <w:jc w:val="center"/>
        <w:rPr>
          <w:rFonts w:ascii="Times New Roman" w:hAnsi="Times New Roman"/>
          <w:sz w:val="28"/>
          <w:szCs w:val="28"/>
        </w:rPr>
      </w:pPr>
    </w:p>
    <w:p w:rsidR="00AB194B" w:rsidRPr="00AB194B" w:rsidRDefault="00AB194B" w:rsidP="00AB194B">
      <w:pPr>
        <w:tabs>
          <w:tab w:val="left" w:pos="1565"/>
        </w:tabs>
        <w:jc w:val="center"/>
        <w:rPr>
          <w:rFonts w:ascii="Times New Roman" w:hAnsi="Times New Roman"/>
          <w:sz w:val="28"/>
          <w:szCs w:val="28"/>
        </w:rPr>
      </w:pPr>
      <w:r w:rsidRPr="00AB194B">
        <w:rPr>
          <w:rFonts w:ascii="Times New Roman" w:hAnsi="Times New Roman"/>
          <w:sz w:val="28"/>
          <w:szCs w:val="28"/>
        </w:rPr>
        <w:t>Методическая разработка</w:t>
      </w:r>
      <w:r w:rsidRPr="00AB194B">
        <w:rPr>
          <w:rFonts w:ascii="Times New Roman" w:hAnsi="Times New Roman"/>
          <w:sz w:val="28"/>
          <w:szCs w:val="28"/>
        </w:rPr>
        <w:t xml:space="preserve"> </w:t>
      </w:r>
      <w:r w:rsidRPr="00AB194B">
        <w:rPr>
          <w:rFonts w:ascii="Times New Roman" w:hAnsi="Times New Roman"/>
          <w:sz w:val="28"/>
          <w:szCs w:val="28"/>
        </w:rPr>
        <w:t>интегрированного открытого урока</w:t>
      </w:r>
      <w:r w:rsidRPr="00AB194B">
        <w:rPr>
          <w:rFonts w:ascii="Times New Roman" w:hAnsi="Times New Roman"/>
          <w:sz w:val="28"/>
          <w:szCs w:val="28"/>
        </w:rPr>
        <w:t xml:space="preserve"> по теме:</w:t>
      </w:r>
    </w:p>
    <w:p w:rsidR="00AB2E4F" w:rsidRPr="00AB194B" w:rsidRDefault="00AB194B" w:rsidP="00AB2E4F">
      <w:pPr>
        <w:spacing w:after="300" w:line="240" w:lineRule="auto"/>
        <w:jc w:val="center"/>
        <w:outlineLvl w:val="1"/>
        <w:rPr>
          <w:rFonts w:ascii="Times New Roman" w:hAnsi="Times New Roman"/>
          <w:b/>
          <w:bCs/>
          <w:kern w:val="36"/>
          <w:sz w:val="44"/>
          <w:szCs w:val="44"/>
          <w:lang w:eastAsia="ru-RU"/>
        </w:rPr>
      </w:pPr>
      <w:r>
        <w:rPr>
          <w:rFonts w:ascii="Times New Roman" w:hAnsi="Times New Roman"/>
          <w:b/>
          <w:bCs/>
          <w:kern w:val="36"/>
          <w:sz w:val="44"/>
          <w:szCs w:val="44"/>
          <w:lang w:eastAsia="ru-RU"/>
        </w:rPr>
        <w:t>«</w:t>
      </w:r>
      <w:r w:rsidR="00AB2E4F" w:rsidRPr="00AB194B">
        <w:rPr>
          <w:rFonts w:ascii="Times New Roman" w:hAnsi="Times New Roman"/>
          <w:b/>
          <w:bCs/>
          <w:kern w:val="36"/>
          <w:sz w:val="44"/>
          <w:szCs w:val="44"/>
          <w:lang w:eastAsia="ru-RU"/>
        </w:rPr>
        <w:t>Применение химических веществ в ходе Первой мировой войны</w:t>
      </w:r>
      <w:r>
        <w:rPr>
          <w:rFonts w:ascii="Times New Roman" w:hAnsi="Times New Roman"/>
          <w:b/>
          <w:bCs/>
          <w:kern w:val="36"/>
          <w:sz w:val="44"/>
          <w:szCs w:val="44"/>
          <w:lang w:eastAsia="ru-RU"/>
        </w:rPr>
        <w:t>»</w:t>
      </w:r>
    </w:p>
    <w:p w:rsidR="00AB2E4F" w:rsidRDefault="00AB2E4F" w:rsidP="00AB2E4F">
      <w:pPr>
        <w:spacing w:line="360" w:lineRule="auto"/>
        <w:jc w:val="center"/>
        <w:rPr>
          <w:rFonts w:ascii="Times New Roman" w:hAnsi="Times New Roman"/>
          <w:sz w:val="28"/>
          <w:szCs w:val="28"/>
        </w:rPr>
      </w:pPr>
    </w:p>
    <w:p w:rsidR="00AB194B" w:rsidRDefault="00AB194B" w:rsidP="00AB2E4F">
      <w:pPr>
        <w:spacing w:line="360" w:lineRule="auto"/>
        <w:jc w:val="center"/>
        <w:rPr>
          <w:rFonts w:ascii="Times New Roman" w:hAnsi="Times New Roman"/>
          <w:sz w:val="28"/>
          <w:szCs w:val="28"/>
        </w:rPr>
      </w:pPr>
    </w:p>
    <w:p w:rsidR="00AB194B" w:rsidRDefault="00AB194B" w:rsidP="00AB2E4F">
      <w:pPr>
        <w:spacing w:line="360" w:lineRule="auto"/>
        <w:jc w:val="center"/>
        <w:rPr>
          <w:rFonts w:ascii="Times New Roman" w:hAnsi="Times New Roman"/>
          <w:sz w:val="28"/>
          <w:szCs w:val="28"/>
        </w:rPr>
      </w:pPr>
    </w:p>
    <w:p w:rsidR="00AB194B" w:rsidRPr="00AB2E4F" w:rsidRDefault="00AB194B" w:rsidP="00AB2E4F">
      <w:pPr>
        <w:spacing w:line="360" w:lineRule="auto"/>
        <w:jc w:val="center"/>
        <w:rPr>
          <w:rFonts w:ascii="Times New Roman" w:hAnsi="Times New Roman"/>
          <w:sz w:val="28"/>
          <w:szCs w:val="28"/>
        </w:rPr>
      </w:pPr>
    </w:p>
    <w:p w:rsidR="00AB2E4F" w:rsidRPr="00AB194B" w:rsidRDefault="00AB2E4F" w:rsidP="00AB194B">
      <w:pPr>
        <w:pStyle w:val="aa"/>
        <w:rPr>
          <w:rFonts w:ascii="Times New Roman" w:hAnsi="Times New Roman"/>
          <w:sz w:val="28"/>
          <w:szCs w:val="28"/>
        </w:rPr>
      </w:pPr>
      <w:r w:rsidRPr="00AB194B">
        <w:rPr>
          <w:rFonts w:ascii="Times New Roman" w:hAnsi="Times New Roman"/>
          <w:sz w:val="28"/>
          <w:szCs w:val="28"/>
        </w:rPr>
        <w:t>Дисциплина: история, химия</w:t>
      </w:r>
    </w:p>
    <w:p w:rsidR="00AB2E4F" w:rsidRPr="00AB194B" w:rsidRDefault="00AB2E4F" w:rsidP="00AB194B">
      <w:pPr>
        <w:pStyle w:val="aa"/>
        <w:rPr>
          <w:rFonts w:ascii="Times New Roman" w:hAnsi="Times New Roman"/>
          <w:sz w:val="28"/>
          <w:szCs w:val="28"/>
        </w:rPr>
      </w:pPr>
      <w:r w:rsidRPr="00AB194B">
        <w:rPr>
          <w:rFonts w:ascii="Times New Roman" w:hAnsi="Times New Roman"/>
          <w:sz w:val="28"/>
          <w:szCs w:val="28"/>
        </w:rPr>
        <w:t xml:space="preserve">Курс: </w:t>
      </w:r>
      <w:r w:rsidRPr="00AB194B">
        <w:rPr>
          <w:rFonts w:ascii="Times New Roman" w:hAnsi="Times New Roman"/>
          <w:sz w:val="28"/>
          <w:szCs w:val="28"/>
          <w:lang w:val="en-US"/>
        </w:rPr>
        <w:t>I</w:t>
      </w:r>
    </w:p>
    <w:p w:rsidR="00AB194B" w:rsidRPr="00AB194B" w:rsidRDefault="00AB194B" w:rsidP="00AB194B">
      <w:pPr>
        <w:pStyle w:val="aa"/>
        <w:rPr>
          <w:rFonts w:ascii="Times New Roman" w:hAnsi="Times New Roman"/>
          <w:sz w:val="28"/>
          <w:szCs w:val="28"/>
        </w:rPr>
      </w:pPr>
      <w:r w:rsidRPr="00AB194B">
        <w:rPr>
          <w:rFonts w:ascii="Times New Roman" w:hAnsi="Times New Roman"/>
          <w:sz w:val="28"/>
          <w:szCs w:val="28"/>
        </w:rPr>
        <w:t>С</w:t>
      </w:r>
      <w:r w:rsidRPr="00AB194B">
        <w:rPr>
          <w:rFonts w:ascii="Times New Roman" w:hAnsi="Times New Roman"/>
          <w:sz w:val="28"/>
          <w:szCs w:val="28"/>
        </w:rPr>
        <w:t>пециальность</w:t>
      </w:r>
      <w:r w:rsidRPr="00AB194B">
        <w:rPr>
          <w:rFonts w:ascii="Times New Roman" w:hAnsi="Times New Roman"/>
          <w:sz w:val="28"/>
          <w:szCs w:val="28"/>
        </w:rPr>
        <w:t>:</w:t>
      </w:r>
    </w:p>
    <w:p w:rsidR="00AB194B" w:rsidRPr="00AB194B" w:rsidRDefault="00AB194B" w:rsidP="00AB194B">
      <w:pPr>
        <w:pStyle w:val="aa"/>
        <w:rPr>
          <w:rFonts w:ascii="Times New Roman" w:hAnsi="Times New Roman"/>
          <w:sz w:val="28"/>
          <w:szCs w:val="28"/>
        </w:rPr>
      </w:pPr>
      <w:r w:rsidRPr="00AB194B">
        <w:rPr>
          <w:rFonts w:ascii="Times New Roman" w:hAnsi="Times New Roman"/>
          <w:i/>
          <w:sz w:val="28"/>
          <w:szCs w:val="28"/>
        </w:rPr>
        <w:t>23.02.03 Техническое обслуживание и ремонт автомобильного транспорта</w:t>
      </w:r>
    </w:p>
    <w:p w:rsidR="00AB2E4F" w:rsidRPr="00AB2E4F" w:rsidRDefault="00AB2E4F" w:rsidP="00AB194B">
      <w:pPr>
        <w:rPr>
          <w:rFonts w:ascii="Times New Roman" w:hAnsi="Times New Roman"/>
          <w:sz w:val="28"/>
          <w:szCs w:val="28"/>
        </w:rPr>
      </w:pPr>
    </w:p>
    <w:p w:rsidR="00AB2E4F" w:rsidRPr="00AB2E4F" w:rsidRDefault="00AB2E4F" w:rsidP="00AB2E4F">
      <w:pPr>
        <w:jc w:val="center"/>
        <w:rPr>
          <w:rFonts w:ascii="Times New Roman" w:hAnsi="Times New Roman"/>
          <w:sz w:val="28"/>
          <w:szCs w:val="28"/>
        </w:rPr>
      </w:pPr>
    </w:p>
    <w:p w:rsidR="00AB2E4F" w:rsidRDefault="00AB2E4F" w:rsidP="00AB2E4F">
      <w:pPr>
        <w:spacing w:line="360" w:lineRule="auto"/>
        <w:jc w:val="both"/>
        <w:rPr>
          <w:rFonts w:ascii="Times New Roman" w:hAnsi="Times New Roman"/>
          <w:b/>
          <w:color w:val="FF0000"/>
          <w:sz w:val="28"/>
          <w:szCs w:val="28"/>
        </w:rPr>
      </w:pPr>
    </w:p>
    <w:p w:rsidR="00AB194B" w:rsidRDefault="00AB194B" w:rsidP="00AB2E4F">
      <w:pPr>
        <w:spacing w:line="360" w:lineRule="auto"/>
        <w:jc w:val="both"/>
        <w:rPr>
          <w:rFonts w:ascii="Times New Roman" w:hAnsi="Times New Roman"/>
          <w:b/>
          <w:color w:val="FF0000"/>
          <w:sz w:val="28"/>
          <w:szCs w:val="28"/>
        </w:rPr>
      </w:pPr>
    </w:p>
    <w:p w:rsidR="00AB194B" w:rsidRDefault="00AB194B" w:rsidP="00AB2E4F">
      <w:pPr>
        <w:spacing w:line="360" w:lineRule="auto"/>
        <w:jc w:val="both"/>
        <w:rPr>
          <w:rFonts w:ascii="Times New Roman" w:hAnsi="Times New Roman"/>
          <w:b/>
          <w:color w:val="FF0000"/>
          <w:sz w:val="28"/>
          <w:szCs w:val="28"/>
        </w:rPr>
      </w:pPr>
    </w:p>
    <w:p w:rsidR="00AB194B" w:rsidRDefault="00AB194B" w:rsidP="00AB2E4F">
      <w:pPr>
        <w:spacing w:line="360" w:lineRule="auto"/>
        <w:jc w:val="both"/>
        <w:rPr>
          <w:rFonts w:ascii="Times New Roman" w:hAnsi="Times New Roman"/>
          <w:b/>
          <w:color w:val="FF0000"/>
          <w:sz w:val="28"/>
          <w:szCs w:val="28"/>
        </w:rPr>
      </w:pPr>
    </w:p>
    <w:p w:rsidR="00AB194B" w:rsidRDefault="00AB194B" w:rsidP="00AB2E4F">
      <w:pPr>
        <w:spacing w:line="360" w:lineRule="auto"/>
        <w:jc w:val="both"/>
        <w:rPr>
          <w:rFonts w:ascii="Times New Roman" w:hAnsi="Times New Roman"/>
          <w:b/>
          <w:color w:val="FF0000"/>
          <w:sz w:val="28"/>
          <w:szCs w:val="28"/>
        </w:rPr>
      </w:pPr>
    </w:p>
    <w:p w:rsidR="00AB2E4F" w:rsidRDefault="00F53A2A" w:rsidP="00692F19">
      <w:pPr>
        <w:spacing w:after="0" w:line="240" w:lineRule="auto"/>
        <w:rPr>
          <w:rFonts w:ascii="Times New Roman" w:hAnsi="Times New Roman"/>
          <w:b/>
          <w:bCs/>
          <w:sz w:val="28"/>
          <w:szCs w:val="28"/>
          <w:lang w:eastAsia="ru-RU"/>
        </w:rPr>
      </w:pPr>
      <w:r w:rsidRPr="00AB2E4F">
        <w:rPr>
          <w:rFonts w:ascii="Times New Roman" w:hAnsi="Times New Roman"/>
          <w:b/>
          <w:bCs/>
          <w:sz w:val="28"/>
          <w:szCs w:val="28"/>
          <w:lang w:eastAsia="ru-RU"/>
        </w:rPr>
        <w:lastRenderedPageBreak/>
        <w:t>Цель урока:</w:t>
      </w:r>
      <w:r w:rsidRPr="00AB2E4F">
        <w:rPr>
          <w:rFonts w:ascii="Times New Roman" w:hAnsi="Times New Roman"/>
          <w:sz w:val="28"/>
          <w:szCs w:val="28"/>
          <w:lang w:eastAsia="ru-RU"/>
        </w:rPr>
        <w:t xml:space="preserve"> обобщить знания об истории 1 Мировой войны, новых видах вооружений, химических веществах, применяемых в ходе 1 Мировой войны, обобщить знания об особенностях научно – технического прогресса. </w:t>
      </w:r>
      <w:r w:rsidRPr="00AB2E4F">
        <w:rPr>
          <w:rFonts w:ascii="Times New Roman" w:hAnsi="Times New Roman"/>
          <w:sz w:val="28"/>
          <w:szCs w:val="28"/>
          <w:lang w:eastAsia="ru-RU"/>
        </w:rPr>
        <w:br/>
        <w:t xml:space="preserve">Деятельность обучающихся на уроке будет направлена на формирование следующих результатов: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Личностные результаты: </w:t>
      </w:r>
      <w:r w:rsidRPr="00AB2E4F">
        <w:rPr>
          <w:rFonts w:ascii="Times New Roman" w:hAnsi="Times New Roman"/>
          <w:sz w:val="28"/>
          <w:szCs w:val="28"/>
          <w:lang w:eastAsia="ru-RU"/>
        </w:rPr>
        <w:t xml:space="preserve">осознание своей идентичности как гражданина страны, освоение гуманистических традиций и ценностей современного общества, осмысление социально-нравственного опыта предшествующих поколений, способность к определению своей позиции и ответственному поведению в обществе, толерантность,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Метапредметные результаты: </w:t>
      </w:r>
      <w:r w:rsidRPr="00AB2E4F">
        <w:rPr>
          <w:rFonts w:ascii="Times New Roman" w:hAnsi="Times New Roman"/>
          <w:sz w:val="28"/>
          <w:szCs w:val="28"/>
          <w:lang w:eastAsia="ru-RU"/>
        </w:rPr>
        <w:br/>
        <w:t xml:space="preserve">- регулятивные: способность сознательно организовывать и регулировать свою деятельность; </w:t>
      </w:r>
      <w:r w:rsidRPr="00AB2E4F">
        <w:rPr>
          <w:rFonts w:ascii="Times New Roman" w:hAnsi="Times New Roman"/>
          <w:sz w:val="28"/>
          <w:szCs w:val="28"/>
          <w:lang w:eastAsia="ru-RU"/>
        </w:rPr>
        <w:br/>
        <w:t xml:space="preserve">- познавательные: владение умениями работать с учебной и внешкольной информацией; анализировать и обобщать факты, формулировать и обосновывать выводы, способность решать творческие задачи, представлять результаты своей работы, формировать познавательный интерес учащихся, реализуя межпредметные связи химии и истории; </w:t>
      </w:r>
      <w:r w:rsidRPr="00AB2E4F">
        <w:rPr>
          <w:rFonts w:ascii="Times New Roman" w:hAnsi="Times New Roman"/>
          <w:sz w:val="28"/>
          <w:szCs w:val="28"/>
          <w:lang w:eastAsia="ru-RU"/>
        </w:rPr>
        <w:br/>
        <w:t xml:space="preserve">- коммуникативные: готовность к сотрудничеству в коллективной работе, формирование коммуникативных навыков через работу в группе. </w:t>
      </w:r>
      <w:r w:rsidRPr="00AB2E4F">
        <w:rPr>
          <w:rFonts w:ascii="Times New Roman" w:hAnsi="Times New Roman"/>
          <w:sz w:val="28"/>
          <w:szCs w:val="28"/>
          <w:lang w:eastAsia="ru-RU"/>
        </w:rPr>
        <w:br/>
      </w:r>
      <w:r w:rsidRPr="00AB2E4F">
        <w:rPr>
          <w:rFonts w:ascii="Times New Roman" w:hAnsi="Times New Roman"/>
          <w:b/>
          <w:bCs/>
          <w:sz w:val="28"/>
          <w:szCs w:val="28"/>
          <w:lang w:eastAsia="ru-RU"/>
        </w:rPr>
        <w:t>Предметные результаты:</w:t>
      </w:r>
      <w:r w:rsidRPr="00AB2E4F">
        <w:rPr>
          <w:rFonts w:ascii="Times New Roman" w:hAnsi="Times New Roman"/>
          <w:sz w:val="28"/>
          <w:szCs w:val="28"/>
          <w:lang w:eastAsia="ru-RU"/>
        </w:rPr>
        <w:t xml:space="preserve"> овладение целостными представлениями об историческом пути народов своей страны и человечества , способность применять понятийный аппарат, приемы исторического анализа для раскрытия сущности и значения событий Первой мировой войны для прошлого и современности, умения изучать и систематизировать информацию из различных исторических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Дидактические средства и оборудование: </w:t>
      </w:r>
      <w:r w:rsidRPr="00AB2E4F">
        <w:rPr>
          <w:rFonts w:ascii="Times New Roman" w:hAnsi="Times New Roman"/>
          <w:sz w:val="28"/>
          <w:szCs w:val="28"/>
          <w:lang w:eastAsia="ru-RU"/>
        </w:rPr>
        <w:br/>
        <w:t xml:space="preserve">- презентация к уроку; </w:t>
      </w:r>
      <w:r w:rsidRPr="00AB2E4F">
        <w:rPr>
          <w:rFonts w:ascii="Times New Roman" w:hAnsi="Times New Roman"/>
          <w:sz w:val="28"/>
          <w:szCs w:val="28"/>
          <w:lang w:eastAsia="ru-RU"/>
        </w:rPr>
        <w:br/>
        <w:t xml:space="preserve">- </w:t>
      </w:r>
      <w:r w:rsidR="00007AC6">
        <w:rPr>
          <w:rFonts w:ascii="Times New Roman" w:hAnsi="Times New Roman"/>
          <w:sz w:val="28"/>
          <w:szCs w:val="28"/>
          <w:lang w:eastAsia="ru-RU"/>
        </w:rPr>
        <w:t>исторические атласы;</w:t>
      </w:r>
      <w:r w:rsidRPr="00AB2E4F">
        <w:rPr>
          <w:rFonts w:ascii="Times New Roman" w:hAnsi="Times New Roman"/>
          <w:sz w:val="28"/>
          <w:szCs w:val="28"/>
          <w:lang w:eastAsia="ru-RU"/>
        </w:rPr>
        <w:t xml:space="preserve"> </w:t>
      </w:r>
      <w:r w:rsidRPr="00AB2E4F">
        <w:rPr>
          <w:rFonts w:ascii="Times New Roman" w:hAnsi="Times New Roman"/>
          <w:sz w:val="28"/>
          <w:szCs w:val="28"/>
          <w:lang w:eastAsia="ru-RU"/>
        </w:rPr>
        <w:br/>
      </w:r>
      <w:r w:rsidR="00C60775">
        <w:rPr>
          <w:rFonts w:ascii="Times New Roman" w:hAnsi="Times New Roman"/>
          <w:sz w:val="28"/>
          <w:szCs w:val="28"/>
          <w:lang w:eastAsia="ru-RU"/>
        </w:rPr>
        <w:t xml:space="preserve">- </w:t>
      </w:r>
      <w:r w:rsidRPr="00AB2E4F">
        <w:rPr>
          <w:rFonts w:ascii="Times New Roman" w:hAnsi="Times New Roman"/>
          <w:sz w:val="28"/>
          <w:szCs w:val="28"/>
          <w:lang w:eastAsia="ru-RU"/>
        </w:rPr>
        <w:t>лабораторная посуда (пробирки, штатив для пробирок) и реактивы (железо, соляная</w:t>
      </w:r>
      <w:r w:rsidR="00007AC6">
        <w:rPr>
          <w:rFonts w:ascii="Times New Roman" w:hAnsi="Times New Roman"/>
          <w:sz w:val="28"/>
          <w:szCs w:val="28"/>
          <w:lang w:eastAsia="ru-RU"/>
        </w:rPr>
        <w:t xml:space="preserve"> кислота) для проведения опыта; образцы алюминия и дюралюминия.</w:t>
      </w:r>
      <w:r w:rsidRPr="00AB2E4F">
        <w:rPr>
          <w:rFonts w:ascii="Times New Roman" w:hAnsi="Times New Roman"/>
          <w:sz w:val="28"/>
          <w:szCs w:val="28"/>
          <w:lang w:eastAsia="ru-RU"/>
        </w:rPr>
        <w:t xml:space="preserve"> </w:t>
      </w:r>
      <w:r w:rsidRPr="00AB2E4F">
        <w:rPr>
          <w:rFonts w:ascii="Times New Roman" w:hAnsi="Times New Roman"/>
          <w:sz w:val="28"/>
          <w:szCs w:val="28"/>
          <w:lang w:eastAsia="ru-RU"/>
        </w:rPr>
        <w:br/>
        <w:t xml:space="preserve">- дидактические карточки.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Предварительная работа: </w:t>
      </w:r>
      <w:r w:rsidRPr="00AB2E4F">
        <w:rPr>
          <w:rFonts w:ascii="Times New Roman" w:hAnsi="Times New Roman"/>
          <w:sz w:val="28"/>
          <w:szCs w:val="28"/>
          <w:lang w:eastAsia="ru-RU"/>
        </w:rPr>
        <w:t xml:space="preserve">подготовка учащихся (сообщения). </w:t>
      </w:r>
      <w:r w:rsidRPr="00AB2E4F">
        <w:rPr>
          <w:rFonts w:ascii="Times New Roman" w:hAnsi="Times New Roman"/>
          <w:sz w:val="28"/>
          <w:szCs w:val="28"/>
          <w:lang w:eastAsia="ru-RU"/>
        </w:rPr>
        <w:br/>
      </w:r>
      <w:r w:rsidRPr="00AB2E4F">
        <w:rPr>
          <w:rFonts w:ascii="Times New Roman" w:hAnsi="Times New Roman"/>
          <w:b/>
          <w:bCs/>
          <w:sz w:val="28"/>
          <w:szCs w:val="28"/>
          <w:lang w:eastAsia="ru-RU"/>
        </w:rPr>
        <w:t>Тип урока:</w:t>
      </w:r>
      <w:r w:rsidRPr="00AB2E4F">
        <w:rPr>
          <w:rFonts w:ascii="Times New Roman" w:hAnsi="Times New Roman"/>
          <w:sz w:val="28"/>
          <w:szCs w:val="28"/>
          <w:lang w:eastAsia="ru-RU"/>
        </w:rPr>
        <w:t xml:space="preserve"> урок обобщения и систематизации знаний. </w:t>
      </w:r>
      <w:r w:rsidRPr="00AB2E4F">
        <w:rPr>
          <w:rFonts w:ascii="Times New Roman" w:hAnsi="Times New Roman"/>
          <w:sz w:val="28"/>
          <w:szCs w:val="28"/>
          <w:lang w:eastAsia="ru-RU"/>
        </w:rPr>
        <w:br/>
      </w:r>
      <w:r w:rsidRPr="00AB2E4F">
        <w:rPr>
          <w:rFonts w:ascii="Times New Roman" w:hAnsi="Times New Roman"/>
          <w:b/>
          <w:bCs/>
          <w:sz w:val="28"/>
          <w:szCs w:val="28"/>
          <w:lang w:eastAsia="ru-RU"/>
        </w:rPr>
        <w:t>Форма урока:</w:t>
      </w:r>
      <w:r w:rsidRPr="00AB2E4F">
        <w:rPr>
          <w:rFonts w:ascii="Times New Roman" w:hAnsi="Times New Roman"/>
          <w:sz w:val="28"/>
          <w:szCs w:val="28"/>
          <w:lang w:eastAsia="ru-RU"/>
        </w:rPr>
        <w:t xml:space="preserve"> бинарный.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Форма организации деятельности учащихся: </w:t>
      </w:r>
      <w:r w:rsidRPr="00AB2E4F">
        <w:rPr>
          <w:rFonts w:ascii="Times New Roman" w:hAnsi="Times New Roman"/>
          <w:sz w:val="28"/>
          <w:szCs w:val="28"/>
          <w:lang w:eastAsia="ru-RU"/>
        </w:rPr>
        <w:t xml:space="preserve">фронтальная, групповая, индивидуальная. </w:t>
      </w:r>
      <w:r w:rsidRPr="00AB2E4F">
        <w:rPr>
          <w:rFonts w:ascii="Times New Roman" w:hAnsi="Times New Roman"/>
          <w:sz w:val="28"/>
          <w:szCs w:val="28"/>
          <w:lang w:eastAsia="ru-RU"/>
        </w:rPr>
        <w:br/>
      </w:r>
      <w:r w:rsidRPr="00AB2E4F">
        <w:rPr>
          <w:rFonts w:ascii="Times New Roman" w:hAnsi="Times New Roman"/>
          <w:b/>
          <w:bCs/>
          <w:sz w:val="28"/>
          <w:szCs w:val="28"/>
          <w:lang w:eastAsia="ru-RU"/>
        </w:rPr>
        <w:t>Методы обучения:</w:t>
      </w:r>
      <w:r w:rsidRPr="00AB2E4F">
        <w:rPr>
          <w:rFonts w:ascii="Times New Roman" w:hAnsi="Times New Roman"/>
          <w:sz w:val="28"/>
          <w:szCs w:val="28"/>
          <w:lang w:eastAsia="ru-RU"/>
        </w:rPr>
        <w:t xml:space="preserve"> иллюстративный, проблемный. </w:t>
      </w:r>
      <w:r w:rsidRPr="00AB2E4F">
        <w:rPr>
          <w:rFonts w:ascii="Times New Roman" w:hAnsi="Times New Roman"/>
          <w:sz w:val="28"/>
          <w:szCs w:val="28"/>
          <w:lang w:eastAsia="ru-RU"/>
        </w:rPr>
        <w:br/>
      </w:r>
    </w:p>
    <w:p w:rsidR="00AB2E4F" w:rsidRDefault="00AB2E4F" w:rsidP="00782B50">
      <w:pPr>
        <w:spacing w:after="0" w:line="240" w:lineRule="auto"/>
        <w:rPr>
          <w:rFonts w:ascii="Times New Roman" w:hAnsi="Times New Roman"/>
          <w:b/>
          <w:bCs/>
          <w:sz w:val="28"/>
          <w:szCs w:val="28"/>
          <w:lang w:eastAsia="ru-RU"/>
        </w:rPr>
      </w:pPr>
    </w:p>
    <w:p w:rsidR="00C60775" w:rsidRDefault="00C60775" w:rsidP="00782B50">
      <w:pPr>
        <w:spacing w:after="0" w:line="240" w:lineRule="auto"/>
        <w:rPr>
          <w:rFonts w:ascii="Times New Roman" w:hAnsi="Times New Roman"/>
          <w:b/>
          <w:bCs/>
          <w:sz w:val="28"/>
          <w:szCs w:val="28"/>
          <w:lang w:eastAsia="ru-RU"/>
        </w:rPr>
      </w:pPr>
    </w:p>
    <w:p w:rsidR="00F53A2A" w:rsidRPr="00AB2E4F" w:rsidRDefault="00F53A2A" w:rsidP="00782B50">
      <w:pPr>
        <w:spacing w:after="0" w:line="240" w:lineRule="auto"/>
        <w:rPr>
          <w:rFonts w:ascii="Times New Roman" w:hAnsi="Times New Roman"/>
          <w:b/>
          <w:bCs/>
          <w:sz w:val="28"/>
          <w:szCs w:val="28"/>
          <w:lang w:eastAsia="ru-RU"/>
        </w:rPr>
      </w:pPr>
      <w:r w:rsidRPr="00AB2E4F">
        <w:rPr>
          <w:rFonts w:ascii="Times New Roman" w:hAnsi="Times New Roman"/>
          <w:b/>
          <w:bCs/>
          <w:sz w:val="28"/>
          <w:szCs w:val="28"/>
          <w:lang w:eastAsia="ru-RU"/>
        </w:rPr>
        <w:lastRenderedPageBreak/>
        <w:t>Ход урока</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1.Организационный момент. </w:t>
      </w:r>
      <w:r w:rsidRPr="00AB2E4F">
        <w:rPr>
          <w:rFonts w:ascii="Times New Roman" w:hAnsi="Times New Roman"/>
          <w:sz w:val="28"/>
          <w:szCs w:val="28"/>
          <w:lang w:eastAsia="ru-RU"/>
        </w:rPr>
        <w:br/>
        <w:t xml:space="preserve">Приветствие. </w:t>
      </w:r>
      <w:r w:rsidRPr="00AB2E4F">
        <w:rPr>
          <w:rFonts w:ascii="Times New Roman" w:hAnsi="Times New Roman"/>
          <w:sz w:val="28"/>
          <w:szCs w:val="28"/>
          <w:lang w:eastAsia="ru-RU"/>
        </w:rPr>
        <w:br/>
        <w:t xml:space="preserve">Проверка готовности учащихся к уроку. </w:t>
      </w:r>
      <w:r w:rsidRPr="00AB2E4F">
        <w:rPr>
          <w:rFonts w:ascii="Times New Roman" w:hAnsi="Times New Roman"/>
          <w:sz w:val="28"/>
          <w:szCs w:val="28"/>
          <w:lang w:eastAsia="ru-RU"/>
        </w:rPr>
        <w:br/>
        <w:t xml:space="preserve">Организация внимания.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2. Мотивация и целеполагание. </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Звучит песня А.Дольского «Прощай, 20 век!» (1 куплет)</w:t>
      </w:r>
    </w:p>
    <w:p w:rsidR="00F53A2A" w:rsidRPr="00AB2E4F" w:rsidRDefault="00F53A2A" w:rsidP="00782B50">
      <w:pPr>
        <w:spacing w:after="0" w:line="240" w:lineRule="auto"/>
        <w:rPr>
          <w:rFonts w:ascii="Times New Roman" w:hAnsi="Times New Roman"/>
          <w:bCs/>
          <w:sz w:val="28"/>
          <w:szCs w:val="28"/>
          <w:lang w:eastAsia="ru-RU"/>
        </w:rPr>
      </w:pPr>
    </w:p>
    <w:p w:rsidR="00F53A2A" w:rsidRPr="00AB2E4F" w:rsidRDefault="00F53A2A" w:rsidP="00782B50">
      <w:pPr>
        <w:spacing w:after="0" w:line="240" w:lineRule="auto"/>
        <w:rPr>
          <w:rFonts w:ascii="Times New Roman" w:hAnsi="Times New Roman"/>
          <w:bCs/>
          <w:sz w:val="28"/>
          <w:szCs w:val="28"/>
          <w:lang w:eastAsia="ru-RU"/>
        </w:rPr>
      </w:pPr>
      <w:r w:rsidRPr="00F3249E">
        <w:rPr>
          <w:rFonts w:ascii="Times New Roman" w:hAnsi="Times New Roman"/>
          <w:b/>
          <w:bCs/>
          <w:sz w:val="28"/>
          <w:szCs w:val="28"/>
          <w:lang w:eastAsia="ru-RU"/>
        </w:rPr>
        <w:t>Преподаватель  истории</w:t>
      </w:r>
      <w:r w:rsidR="00F3249E">
        <w:rPr>
          <w:rFonts w:ascii="Times New Roman" w:hAnsi="Times New Roman"/>
          <w:b/>
          <w:bCs/>
          <w:sz w:val="28"/>
          <w:szCs w:val="28"/>
          <w:lang w:eastAsia="ru-RU"/>
        </w:rPr>
        <w:t>.</w:t>
      </w:r>
      <w:r w:rsidRPr="00AB2E4F">
        <w:rPr>
          <w:rFonts w:ascii="Times New Roman" w:hAnsi="Times New Roman"/>
          <w:bCs/>
          <w:sz w:val="28"/>
          <w:szCs w:val="28"/>
          <w:lang w:eastAsia="ru-RU"/>
        </w:rPr>
        <w:t xml:space="preserve"> С каждым годом 20-й  век будет уходить от нас все дальше и дальше.  Это </w:t>
      </w:r>
      <w:proofErr w:type="gramStart"/>
      <w:r w:rsidRPr="00AB2E4F">
        <w:rPr>
          <w:rFonts w:ascii="Times New Roman" w:hAnsi="Times New Roman"/>
          <w:bCs/>
          <w:sz w:val="28"/>
          <w:szCs w:val="28"/>
          <w:lang w:eastAsia="ru-RU"/>
        </w:rPr>
        <w:t>был  удивительный</w:t>
      </w:r>
      <w:proofErr w:type="gramEnd"/>
      <w:r w:rsidRPr="00AB2E4F">
        <w:rPr>
          <w:rFonts w:ascii="Times New Roman" w:hAnsi="Times New Roman"/>
          <w:bCs/>
          <w:sz w:val="28"/>
          <w:szCs w:val="28"/>
          <w:lang w:eastAsia="ru-RU"/>
        </w:rPr>
        <w:t xml:space="preserve"> век – век космоса,  атома, автомобилей, компьютеров и ракет. </w:t>
      </w:r>
      <w:r w:rsidR="00F3249E" w:rsidRPr="00F3249E">
        <w:rPr>
          <w:rFonts w:ascii="Times New Roman" w:hAnsi="Times New Roman"/>
          <w:b/>
          <w:bCs/>
          <w:i/>
          <w:sz w:val="28"/>
          <w:szCs w:val="28"/>
          <w:lang w:eastAsia="ru-RU"/>
        </w:rPr>
        <w:t>(слайд 2).</w:t>
      </w:r>
      <w:r w:rsidR="00993698">
        <w:rPr>
          <w:rFonts w:ascii="Times New Roman" w:hAnsi="Times New Roman"/>
          <w:b/>
          <w:bCs/>
          <w:i/>
          <w:sz w:val="28"/>
          <w:szCs w:val="28"/>
          <w:lang w:eastAsia="ru-RU"/>
        </w:rPr>
        <w:t xml:space="preserve"> </w:t>
      </w:r>
      <w:r w:rsidRPr="00AB2E4F">
        <w:rPr>
          <w:rFonts w:ascii="Times New Roman" w:hAnsi="Times New Roman"/>
          <w:bCs/>
          <w:sz w:val="28"/>
          <w:szCs w:val="28"/>
          <w:lang w:eastAsia="ru-RU"/>
        </w:rPr>
        <w:t>Но вместе с тем и век мировых катастроф, масштабных войн и жестоких тиранов. Каков же он, век, ушедший от нас, какой след он оставил в истории и памяти потомков?</w:t>
      </w:r>
    </w:p>
    <w:p w:rsidR="00F53A2A" w:rsidRPr="00AB2E4F" w:rsidRDefault="00F53A2A" w:rsidP="00782B50">
      <w:pPr>
        <w:spacing w:after="0" w:line="240" w:lineRule="auto"/>
        <w:rPr>
          <w:rFonts w:ascii="Times New Roman" w:hAnsi="Times New Roman"/>
          <w:bCs/>
          <w:sz w:val="28"/>
          <w:szCs w:val="28"/>
          <w:lang w:eastAsia="ru-RU"/>
        </w:rPr>
      </w:pPr>
    </w:p>
    <w:p w:rsidR="00F53A2A" w:rsidRPr="00993698" w:rsidRDefault="00F53A2A" w:rsidP="00782B50">
      <w:pPr>
        <w:spacing w:after="0" w:line="240" w:lineRule="auto"/>
        <w:rPr>
          <w:rFonts w:ascii="Times New Roman" w:hAnsi="Times New Roman"/>
          <w:b/>
          <w:bCs/>
          <w:sz w:val="28"/>
          <w:szCs w:val="28"/>
          <w:u w:val="single"/>
          <w:lang w:eastAsia="ru-RU"/>
        </w:rPr>
      </w:pPr>
      <w:r w:rsidRPr="00993698">
        <w:rPr>
          <w:rFonts w:ascii="Times New Roman" w:hAnsi="Times New Roman"/>
          <w:b/>
          <w:bCs/>
          <w:sz w:val="28"/>
          <w:szCs w:val="28"/>
          <w:u w:val="single"/>
          <w:lang w:eastAsia="ru-RU"/>
        </w:rPr>
        <w:t xml:space="preserve">Обучающийся: </w:t>
      </w:r>
    </w:p>
    <w:p w:rsidR="00F53A2A" w:rsidRPr="00AB2E4F" w:rsidRDefault="00F53A2A" w:rsidP="00782B50">
      <w:pPr>
        <w:spacing w:after="0" w:line="240" w:lineRule="auto"/>
        <w:rPr>
          <w:rFonts w:ascii="Times New Roman" w:hAnsi="Times New Roman"/>
          <w:bCs/>
          <w:sz w:val="28"/>
          <w:szCs w:val="28"/>
          <w:u w:val="single"/>
          <w:lang w:eastAsia="ru-RU"/>
        </w:rPr>
      </w:pP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Каким он был нелегким для Земли!</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Какие клокотали в нем идеи!</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Какие люди сквозь него прошли!</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Герои! Боги! Гении! Злодеи!</w:t>
      </w:r>
    </w:p>
    <w:p w:rsidR="00F53A2A" w:rsidRPr="00AB2E4F" w:rsidRDefault="00F53A2A" w:rsidP="00782B50">
      <w:pPr>
        <w:spacing w:after="0" w:line="240" w:lineRule="auto"/>
        <w:rPr>
          <w:rFonts w:ascii="Times New Roman" w:hAnsi="Times New Roman"/>
          <w:bCs/>
          <w:sz w:val="28"/>
          <w:szCs w:val="28"/>
          <w:lang w:eastAsia="ru-RU"/>
        </w:rPr>
      </w:pP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Какие громы грохотали в нем!</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Какие революции сверкали!</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Каким испепеляющим огнем</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С лица Земли враги врагов сметали!</w:t>
      </w:r>
    </w:p>
    <w:p w:rsidR="00F53A2A" w:rsidRPr="00AB2E4F" w:rsidRDefault="00F53A2A" w:rsidP="00782B50">
      <w:pPr>
        <w:spacing w:after="0" w:line="240" w:lineRule="auto"/>
        <w:rPr>
          <w:rFonts w:ascii="Times New Roman" w:hAnsi="Times New Roman"/>
          <w:bCs/>
          <w:sz w:val="28"/>
          <w:szCs w:val="28"/>
          <w:lang w:eastAsia="ru-RU"/>
        </w:rPr>
      </w:pP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Какой во всем достигнут был прогресс!</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 изменил он вид и суть планеты!</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Метро. Кино. Автомобили. Стресс.</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Телеэкраны. Радио.  Ракеты.</w:t>
      </w:r>
    </w:p>
    <w:p w:rsidR="00F53A2A" w:rsidRPr="00AB2E4F" w:rsidRDefault="00F53A2A" w:rsidP="00782B50">
      <w:pPr>
        <w:spacing w:after="0" w:line="240" w:lineRule="auto"/>
        <w:rPr>
          <w:rFonts w:ascii="Times New Roman" w:hAnsi="Times New Roman"/>
          <w:bCs/>
          <w:sz w:val="28"/>
          <w:szCs w:val="28"/>
          <w:lang w:eastAsia="ru-RU"/>
        </w:rPr>
      </w:pP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Двадцатый век прощается с тобой.</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Каким он будет, этот сменщик твой?</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Какие принесет он перемены?</w:t>
      </w:r>
    </w:p>
    <w:p w:rsidR="00F53A2A" w:rsidRPr="00AB2E4F" w:rsidRDefault="00F53A2A" w:rsidP="00782B50">
      <w:pPr>
        <w:spacing w:after="0" w:line="240" w:lineRule="auto"/>
        <w:rPr>
          <w:rFonts w:ascii="Times New Roman" w:hAnsi="Times New Roman"/>
          <w:bCs/>
          <w:color w:val="FF0000"/>
          <w:sz w:val="28"/>
          <w:szCs w:val="28"/>
          <w:lang w:eastAsia="ru-RU"/>
        </w:rPr>
      </w:pPr>
      <w:r w:rsidRPr="00AB2E4F">
        <w:rPr>
          <w:rFonts w:ascii="Times New Roman" w:hAnsi="Times New Roman"/>
          <w:bCs/>
          <w:sz w:val="28"/>
          <w:szCs w:val="28"/>
          <w:lang w:eastAsia="ru-RU"/>
        </w:rPr>
        <w:t>Взойдет ли мир на атомный костер</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Или свернет с пути огня и краха?..</w:t>
      </w:r>
    </w:p>
    <w:p w:rsidR="00F53A2A" w:rsidRPr="00AB2E4F" w:rsidRDefault="00F53A2A" w:rsidP="00782B50">
      <w:pPr>
        <w:spacing w:after="0" w:line="240" w:lineRule="auto"/>
        <w:rPr>
          <w:rFonts w:ascii="Times New Roman" w:hAnsi="Times New Roman"/>
          <w:bCs/>
          <w:sz w:val="28"/>
          <w:szCs w:val="28"/>
          <w:lang w:eastAsia="ru-RU"/>
        </w:rPr>
      </w:pPr>
      <w:r w:rsidRPr="00AB2E4F">
        <w:rPr>
          <w:rFonts w:ascii="Times New Roman" w:hAnsi="Times New Roman"/>
          <w:bCs/>
          <w:sz w:val="28"/>
          <w:szCs w:val="28"/>
          <w:lang w:eastAsia="ru-RU"/>
        </w:rPr>
        <w:t xml:space="preserve">                                     (Павел </w:t>
      </w:r>
      <w:proofErr w:type="spellStart"/>
      <w:r w:rsidRPr="00AB2E4F">
        <w:rPr>
          <w:rFonts w:ascii="Times New Roman" w:hAnsi="Times New Roman"/>
          <w:bCs/>
          <w:sz w:val="28"/>
          <w:szCs w:val="28"/>
          <w:lang w:eastAsia="ru-RU"/>
        </w:rPr>
        <w:t>Хмара</w:t>
      </w:r>
      <w:proofErr w:type="spellEnd"/>
      <w:r w:rsidRPr="00AB2E4F">
        <w:rPr>
          <w:rFonts w:ascii="Times New Roman" w:hAnsi="Times New Roman"/>
          <w:bCs/>
          <w:sz w:val="28"/>
          <w:szCs w:val="28"/>
          <w:lang w:eastAsia="ru-RU"/>
        </w:rPr>
        <w:t>)</w:t>
      </w:r>
    </w:p>
    <w:p w:rsidR="00F53A2A" w:rsidRPr="00AB2E4F" w:rsidRDefault="00F53A2A" w:rsidP="00782B50">
      <w:pPr>
        <w:spacing w:after="0" w:line="240" w:lineRule="auto"/>
        <w:rPr>
          <w:rFonts w:ascii="Times New Roman" w:hAnsi="Times New Roman"/>
          <w:bCs/>
          <w:sz w:val="28"/>
          <w:szCs w:val="28"/>
          <w:lang w:eastAsia="ru-RU"/>
        </w:rPr>
      </w:pPr>
    </w:p>
    <w:p w:rsidR="00212337" w:rsidRDefault="00F3249E" w:rsidP="00782B50">
      <w:pPr>
        <w:spacing w:after="0" w:line="240" w:lineRule="auto"/>
        <w:rPr>
          <w:rFonts w:ascii="Times New Roman" w:hAnsi="Times New Roman"/>
          <w:sz w:val="28"/>
          <w:szCs w:val="28"/>
          <w:lang w:eastAsia="ru-RU"/>
        </w:rPr>
      </w:pPr>
      <w:r>
        <w:rPr>
          <w:rFonts w:ascii="Times New Roman" w:hAnsi="Times New Roman"/>
          <w:b/>
          <w:sz w:val="28"/>
          <w:szCs w:val="28"/>
          <w:lang w:eastAsia="ru-RU"/>
        </w:rPr>
        <w:t>Преподаватель истории.</w:t>
      </w:r>
      <w:r w:rsidR="00F53A2A" w:rsidRPr="00AB2E4F">
        <w:rPr>
          <w:rFonts w:ascii="Times New Roman" w:hAnsi="Times New Roman"/>
          <w:sz w:val="28"/>
          <w:szCs w:val="28"/>
          <w:lang w:eastAsia="ru-RU"/>
        </w:rPr>
        <w:t xml:space="preserve">  20 век… Излом тысячелетия… Великий и страшный…  Великий в своих открытиях и прорывах человеческого разума… И страшный в своих разрушениях…</w:t>
      </w:r>
      <w:r w:rsidR="00F53A2A" w:rsidRPr="00AB2E4F">
        <w:rPr>
          <w:rFonts w:ascii="Times New Roman" w:hAnsi="Times New Roman"/>
          <w:sz w:val="28"/>
          <w:szCs w:val="28"/>
          <w:lang w:eastAsia="ru-RU"/>
        </w:rPr>
        <w:br/>
      </w:r>
      <w:r w:rsidR="00F53A2A" w:rsidRPr="00AB2E4F">
        <w:rPr>
          <w:rFonts w:ascii="Times New Roman" w:hAnsi="Times New Roman"/>
          <w:sz w:val="28"/>
          <w:szCs w:val="28"/>
          <w:lang w:eastAsia="ru-RU"/>
        </w:rPr>
        <w:br/>
      </w:r>
      <w:r w:rsidR="00F53A2A" w:rsidRPr="00F3249E">
        <w:rPr>
          <w:rFonts w:ascii="Times New Roman" w:hAnsi="Times New Roman"/>
          <w:b/>
          <w:sz w:val="28"/>
          <w:szCs w:val="28"/>
          <w:lang w:eastAsia="ru-RU"/>
        </w:rPr>
        <w:t>Преподаватель истории.</w:t>
      </w:r>
      <w:r w:rsidR="00F53A2A" w:rsidRPr="00AB2E4F">
        <w:rPr>
          <w:rFonts w:ascii="Times New Roman" w:hAnsi="Times New Roman"/>
          <w:sz w:val="28"/>
          <w:szCs w:val="28"/>
          <w:lang w:eastAsia="ru-RU"/>
        </w:rPr>
        <w:t xml:space="preserve"> И первое тяжелейшее испытание – война. Сколько пережил человек за эти сто лет! Первая мировая война явилась рубежным событием, положившим начал</w:t>
      </w:r>
      <w:r>
        <w:rPr>
          <w:rFonts w:ascii="Times New Roman" w:hAnsi="Times New Roman"/>
          <w:sz w:val="28"/>
          <w:szCs w:val="28"/>
          <w:lang w:eastAsia="ru-RU"/>
        </w:rPr>
        <w:t>о новейшей истории человечества</w:t>
      </w:r>
      <w:r w:rsidR="00212337">
        <w:rPr>
          <w:rFonts w:ascii="Times New Roman" w:hAnsi="Times New Roman"/>
          <w:sz w:val="28"/>
          <w:szCs w:val="28"/>
          <w:lang w:eastAsia="ru-RU"/>
        </w:rPr>
        <w:t xml:space="preserve"> </w:t>
      </w:r>
      <w:r w:rsidRPr="00F3249E">
        <w:rPr>
          <w:rFonts w:ascii="Times New Roman" w:hAnsi="Times New Roman"/>
          <w:b/>
          <w:i/>
          <w:sz w:val="28"/>
          <w:szCs w:val="28"/>
          <w:lang w:eastAsia="ru-RU"/>
        </w:rPr>
        <w:t>(слайд 3).</w:t>
      </w:r>
      <w:r w:rsidR="00F53A2A" w:rsidRPr="00AB2E4F">
        <w:rPr>
          <w:rFonts w:ascii="Times New Roman" w:hAnsi="Times New Roman"/>
          <w:sz w:val="28"/>
          <w:szCs w:val="28"/>
          <w:lang w:eastAsia="ru-RU"/>
        </w:rPr>
        <w:t xml:space="preserve">В </w:t>
      </w:r>
      <w:r w:rsidR="00F53A2A" w:rsidRPr="00AB2E4F">
        <w:rPr>
          <w:rFonts w:ascii="Times New Roman" w:hAnsi="Times New Roman"/>
          <w:sz w:val="28"/>
          <w:szCs w:val="28"/>
          <w:lang w:eastAsia="ru-RU"/>
        </w:rPr>
        <w:lastRenderedPageBreak/>
        <w:t>ней участвовало более 30 держав из разных частей света. На полях её сражений пог</w:t>
      </w:r>
      <w:r>
        <w:rPr>
          <w:rFonts w:ascii="Times New Roman" w:hAnsi="Times New Roman"/>
          <w:sz w:val="28"/>
          <w:szCs w:val="28"/>
          <w:lang w:eastAsia="ru-RU"/>
        </w:rPr>
        <w:t>ибло более 10 миллионов человек</w:t>
      </w:r>
      <w:r w:rsidRPr="00F3249E">
        <w:rPr>
          <w:rFonts w:ascii="Times New Roman" w:hAnsi="Times New Roman"/>
          <w:b/>
          <w:i/>
          <w:sz w:val="28"/>
          <w:szCs w:val="28"/>
          <w:lang w:eastAsia="ru-RU"/>
        </w:rPr>
        <w:t xml:space="preserve">(слайд </w:t>
      </w:r>
      <w:r>
        <w:rPr>
          <w:rFonts w:ascii="Times New Roman" w:hAnsi="Times New Roman"/>
          <w:b/>
          <w:i/>
          <w:sz w:val="28"/>
          <w:szCs w:val="28"/>
          <w:lang w:eastAsia="ru-RU"/>
        </w:rPr>
        <w:t>4</w:t>
      </w:r>
      <w:r w:rsidRPr="00F3249E">
        <w:rPr>
          <w:rFonts w:ascii="Times New Roman" w:hAnsi="Times New Roman"/>
          <w:b/>
          <w:i/>
          <w:sz w:val="28"/>
          <w:szCs w:val="28"/>
          <w:lang w:eastAsia="ru-RU"/>
        </w:rPr>
        <w:t>).</w:t>
      </w:r>
      <w:r w:rsidR="00F53A2A" w:rsidRPr="00AB2E4F">
        <w:rPr>
          <w:rFonts w:ascii="Times New Roman" w:hAnsi="Times New Roman"/>
          <w:sz w:val="28"/>
          <w:szCs w:val="28"/>
          <w:lang w:eastAsia="ru-RU"/>
        </w:rPr>
        <w:t xml:space="preserve">Она положила конец четырём могущественным империям: Российской, Германской, Австро-Венгерской и Османской. Для России как одного из ключевых государств – участников войны она обернулась самыми трагическими последствиями Революции, Гражданская война. </w:t>
      </w:r>
      <w:r w:rsidR="00F53A2A" w:rsidRPr="00AB2E4F">
        <w:rPr>
          <w:rFonts w:ascii="Times New Roman" w:hAnsi="Times New Roman"/>
          <w:sz w:val="28"/>
          <w:szCs w:val="28"/>
          <w:lang w:eastAsia="ru-RU"/>
        </w:rPr>
        <w:br/>
        <w:t>Первую мировую войну часто называли «войной химиков», т.к. в ходе войны активно</w:t>
      </w:r>
      <w:r>
        <w:rPr>
          <w:rFonts w:ascii="Times New Roman" w:hAnsi="Times New Roman"/>
          <w:sz w:val="28"/>
          <w:szCs w:val="28"/>
          <w:lang w:eastAsia="ru-RU"/>
        </w:rPr>
        <w:t xml:space="preserve"> использовали химическое оружие </w:t>
      </w:r>
      <w:r w:rsidRPr="00F3249E">
        <w:rPr>
          <w:rFonts w:ascii="Times New Roman" w:hAnsi="Times New Roman"/>
          <w:b/>
          <w:i/>
          <w:sz w:val="28"/>
          <w:szCs w:val="28"/>
          <w:lang w:eastAsia="ru-RU"/>
        </w:rPr>
        <w:t xml:space="preserve">(слайд </w:t>
      </w:r>
      <w:r>
        <w:rPr>
          <w:rFonts w:ascii="Times New Roman" w:hAnsi="Times New Roman"/>
          <w:b/>
          <w:i/>
          <w:sz w:val="28"/>
          <w:szCs w:val="28"/>
          <w:lang w:eastAsia="ru-RU"/>
        </w:rPr>
        <w:t>5</w:t>
      </w:r>
      <w:r w:rsidRPr="00F3249E">
        <w:rPr>
          <w:rFonts w:ascii="Times New Roman" w:hAnsi="Times New Roman"/>
          <w:b/>
          <w:i/>
          <w:sz w:val="28"/>
          <w:szCs w:val="28"/>
          <w:lang w:eastAsia="ru-RU"/>
        </w:rPr>
        <w:t>).</w:t>
      </w:r>
      <w:r w:rsidR="00F53A2A" w:rsidRPr="00AB2E4F">
        <w:rPr>
          <w:rFonts w:ascii="Times New Roman" w:hAnsi="Times New Roman"/>
          <w:sz w:val="28"/>
          <w:szCs w:val="28"/>
          <w:lang w:eastAsia="ru-RU"/>
        </w:rPr>
        <w:br/>
      </w:r>
      <w:r w:rsidR="00F53A2A" w:rsidRPr="00F3249E">
        <w:rPr>
          <w:rFonts w:ascii="Times New Roman" w:hAnsi="Times New Roman"/>
          <w:b/>
          <w:sz w:val="28"/>
          <w:szCs w:val="28"/>
          <w:lang w:eastAsia="ru-RU"/>
        </w:rPr>
        <w:t>Преподаватель  химии.</w:t>
      </w:r>
      <w:r w:rsidR="00F53A2A" w:rsidRPr="00AB2E4F">
        <w:rPr>
          <w:rFonts w:ascii="Times New Roman" w:hAnsi="Times New Roman"/>
          <w:sz w:val="28"/>
          <w:szCs w:val="28"/>
          <w:lang w:eastAsia="ru-RU"/>
        </w:rPr>
        <w:t xml:space="preserve"> Ребята, как вы думаете,</w:t>
      </w:r>
      <w:r w:rsidR="00212337">
        <w:rPr>
          <w:rFonts w:ascii="Times New Roman" w:hAnsi="Times New Roman"/>
          <w:sz w:val="28"/>
          <w:szCs w:val="28"/>
          <w:lang w:eastAsia="ru-RU"/>
        </w:rPr>
        <w:t xml:space="preserve"> почему сегодня урок проводят два преподавателя: истории и химии? (ответ обучающихся).</w:t>
      </w:r>
    </w:p>
    <w:p w:rsidR="00212337" w:rsidRDefault="00212337" w:rsidP="0021233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 </w:t>
      </w:r>
      <w:r w:rsidR="00F53A2A" w:rsidRPr="00AB2E4F">
        <w:rPr>
          <w:rFonts w:ascii="Times New Roman" w:hAnsi="Times New Roman"/>
          <w:sz w:val="28"/>
          <w:szCs w:val="28"/>
          <w:lang w:eastAsia="ru-RU"/>
        </w:rPr>
        <w:t>чем мы сегодня будем говорить на уроке?</w:t>
      </w:r>
      <w:r>
        <w:rPr>
          <w:rFonts w:ascii="Times New Roman" w:hAnsi="Times New Roman"/>
          <w:sz w:val="28"/>
          <w:szCs w:val="28"/>
          <w:lang w:eastAsia="ru-RU"/>
        </w:rPr>
        <w:t xml:space="preserve"> (ответ обучающихся).</w:t>
      </w:r>
    </w:p>
    <w:p w:rsidR="00212337" w:rsidRDefault="00212337" w:rsidP="00212337">
      <w:pPr>
        <w:spacing w:after="0" w:line="240" w:lineRule="auto"/>
        <w:rPr>
          <w:rFonts w:ascii="Times New Roman" w:hAnsi="Times New Roman"/>
          <w:sz w:val="28"/>
          <w:szCs w:val="28"/>
          <w:lang w:eastAsia="ru-RU"/>
        </w:rPr>
      </w:pPr>
      <w:r w:rsidRPr="00993698">
        <w:rPr>
          <w:rFonts w:ascii="Times New Roman" w:hAnsi="Times New Roman"/>
          <w:b/>
          <w:sz w:val="28"/>
          <w:szCs w:val="28"/>
          <w:lang w:eastAsia="ru-RU"/>
        </w:rPr>
        <w:t>Тема урока:</w:t>
      </w:r>
      <w:r>
        <w:rPr>
          <w:rFonts w:ascii="Times New Roman" w:hAnsi="Times New Roman"/>
          <w:sz w:val="28"/>
          <w:szCs w:val="28"/>
          <w:lang w:eastAsia="ru-RU"/>
        </w:rPr>
        <w:t xml:space="preserve"> «Применение химических веществ в ходе Первой мировой войны».</w:t>
      </w:r>
    </w:p>
    <w:p w:rsidR="007530B7" w:rsidRDefault="00F53A2A" w:rsidP="00782B50">
      <w:pPr>
        <w:spacing w:after="0" w:line="240" w:lineRule="auto"/>
        <w:rPr>
          <w:rFonts w:ascii="Times New Roman" w:hAnsi="Times New Roman"/>
          <w:sz w:val="28"/>
          <w:szCs w:val="28"/>
          <w:lang w:eastAsia="ru-RU"/>
        </w:rPr>
      </w:pPr>
      <w:r w:rsidRPr="00AB2E4F">
        <w:rPr>
          <w:rFonts w:ascii="Times New Roman" w:hAnsi="Times New Roman"/>
          <w:b/>
          <w:bCs/>
          <w:sz w:val="28"/>
          <w:szCs w:val="28"/>
          <w:lang w:eastAsia="ru-RU"/>
        </w:rPr>
        <w:t xml:space="preserve">Цель урока: </w:t>
      </w:r>
      <w:r w:rsidR="00F3249E" w:rsidRPr="00F3249E">
        <w:rPr>
          <w:rFonts w:ascii="Times New Roman" w:hAnsi="Times New Roman"/>
          <w:b/>
          <w:i/>
          <w:sz w:val="28"/>
          <w:szCs w:val="28"/>
          <w:lang w:eastAsia="ru-RU"/>
        </w:rPr>
        <w:t xml:space="preserve">(слайд </w:t>
      </w:r>
      <w:r w:rsidR="00F3249E">
        <w:rPr>
          <w:rFonts w:ascii="Times New Roman" w:hAnsi="Times New Roman"/>
          <w:b/>
          <w:i/>
          <w:sz w:val="28"/>
          <w:szCs w:val="28"/>
          <w:lang w:eastAsia="ru-RU"/>
        </w:rPr>
        <w:t>7</w:t>
      </w:r>
      <w:r w:rsidR="00F3249E" w:rsidRPr="00F3249E">
        <w:rPr>
          <w:rFonts w:ascii="Times New Roman" w:hAnsi="Times New Roman"/>
          <w:b/>
          <w:i/>
          <w:sz w:val="28"/>
          <w:szCs w:val="28"/>
          <w:lang w:eastAsia="ru-RU"/>
        </w:rPr>
        <w:t>).</w:t>
      </w:r>
      <w:r w:rsidRPr="00AB2E4F">
        <w:rPr>
          <w:rFonts w:ascii="Times New Roman" w:hAnsi="Times New Roman"/>
          <w:sz w:val="28"/>
          <w:szCs w:val="28"/>
          <w:lang w:eastAsia="ru-RU"/>
        </w:rPr>
        <w:br/>
        <w:t xml:space="preserve">- обобщить знания об истории </w:t>
      </w:r>
      <w:r w:rsidR="00212337">
        <w:rPr>
          <w:rFonts w:ascii="Times New Roman" w:hAnsi="Times New Roman"/>
          <w:sz w:val="28"/>
          <w:szCs w:val="28"/>
          <w:lang w:eastAsia="ru-RU"/>
        </w:rPr>
        <w:t xml:space="preserve">Первой мировой </w:t>
      </w:r>
      <w:r w:rsidRPr="00AB2E4F">
        <w:rPr>
          <w:rFonts w:ascii="Times New Roman" w:hAnsi="Times New Roman"/>
          <w:sz w:val="28"/>
          <w:szCs w:val="28"/>
          <w:lang w:eastAsia="ru-RU"/>
        </w:rPr>
        <w:t>войны</w:t>
      </w:r>
      <w:r w:rsidR="00212337">
        <w:rPr>
          <w:rFonts w:ascii="Times New Roman" w:hAnsi="Times New Roman"/>
          <w:sz w:val="28"/>
          <w:szCs w:val="28"/>
          <w:lang w:eastAsia="ru-RU"/>
        </w:rPr>
        <w:t>;</w:t>
      </w:r>
      <w:r w:rsidRPr="00AB2E4F">
        <w:rPr>
          <w:rFonts w:ascii="Times New Roman" w:hAnsi="Times New Roman"/>
          <w:sz w:val="28"/>
          <w:szCs w:val="28"/>
          <w:lang w:eastAsia="ru-RU"/>
        </w:rPr>
        <w:t xml:space="preserve"> </w:t>
      </w:r>
      <w:r w:rsidRPr="00AB2E4F">
        <w:rPr>
          <w:rFonts w:ascii="Times New Roman" w:hAnsi="Times New Roman"/>
          <w:sz w:val="28"/>
          <w:szCs w:val="28"/>
          <w:lang w:eastAsia="ru-RU"/>
        </w:rPr>
        <w:br/>
        <w:t xml:space="preserve">- узнать о химических веществах, применяемых в ходе </w:t>
      </w:r>
      <w:r w:rsidR="00212337">
        <w:rPr>
          <w:rFonts w:ascii="Times New Roman" w:hAnsi="Times New Roman"/>
          <w:sz w:val="28"/>
          <w:szCs w:val="28"/>
          <w:lang w:eastAsia="ru-RU"/>
        </w:rPr>
        <w:t xml:space="preserve">Первой мировой </w:t>
      </w:r>
      <w:r w:rsidRPr="00AB2E4F">
        <w:rPr>
          <w:rFonts w:ascii="Times New Roman" w:hAnsi="Times New Roman"/>
          <w:sz w:val="28"/>
          <w:szCs w:val="28"/>
          <w:lang w:eastAsia="ru-RU"/>
        </w:rPr>
        <w:t>войн</w:t>
      </w:r>
      <w:r w:rsidR="007530B7">
        <w:rPr>
          <w:rFonts w:ascii="Times New Roman" w:hAnsi="Times New Roman"/>
          <w:sz w:val="28"/>
          <w:szCs w:val="28"/>
          <w:lang w:eastAsia="ru-RU"/>
        </w:rPr>
        <w:t>ы в качестве химического оружия</w:t>
      </w:r>
      <w:r w:rsidR="00F3249E">
        <w:rPr>
          <w:rFonts w:ascii="Times New Roman" w:hAnsi="Times New Roman"/>
          <w:sz w:val="28"/>
          <w:szCs w:val="28"/>
          <w:lang w:eastAsia="ru-RU"/>
        </w:rPr>
        <w:t>.</w:t>
      </w:r>
    </w:p>
    <w:p w:rsidR="00F53A2A" w:rsidRDefault="00993698" w:rsidP="00782B50">
      <w:pPr>
        <w:spacing w:after="0" w:line="240" w:lineRule="auto"/>
        <w:rPr>
          <w:rFonts w:ascii="Times New Roman" w:hAnsi="Times New Roman"/>
          <w:color w:val="000000" w:themeColor="text1"/>
          <w:sz w:val="28"/>
          <w:szCs w:val="28"/>
          <w:lang w:eastAsia="ru-RU"/>
        </w:rPr>
      </w:pPr>
      <w:r>
        <w:rPr>
          <w:rFonts w:ascii="Times New Roman" w:hAnsi="Times New Roman"/>
          <w:b/>
          <w:sz w:val="28"/>
          <w:szCs w:val="28"/>
          <w:lang w:eastAsia="ru-RU"/>
        </w:rPr>
        <w:t xml:space="preserve">Проблемный вопрос </w:t>
      </w:r>
      <w:r w:rsidR="00F53A2A" w:rsidRPr="00212337">
        <w:rPr>
          <w:rFonts w:ascii="Times New Roman" w:hAnsi="Times New Roman"/>
          <w:b/>
          <w:sz w:val="28"/>
          <w:szCs w:val="28"/>
          <w:lang w:eastAsia="ru-RU"/>
        </w:rPr>
        <w:t>урок</w:t>
      </w:r>
      <w:r>
        <w:rPr>
          <w:rFonts w:ascii="Times New Roman" w:hAnsi="Times New Roman"/>
          <w:b/>
          <w:sz w:val="28"/>
          <w:szCs w:val="28"/>
          <w:lang w:eastAsia="ru-RU"/>
        </w:rPr>
        <w:t>а</w:t>
      </w:r>
      <w:r w:rsidR="00F53A2A" w:rsidRPr="00212337">
        <w:rPr>
          <w:rFonts w:ascii="Times New Roman" w:hAnsi="Times New Roman"/>
          <w:b/>
          <w:sz w:val="28"/>
          <w:szCs w:val="28"/>
          <w:lang w:eastAsia="ru-RU"/>
        </w:rPr>
        <w:t>:</w:t>
      </w:r>
      <w:r w:rsidR="00F53A2A" w:rsidRPr="00AB2E4F">
        <w:rPr>
          <w:rFonts w:ascii="Times New Roman" w:hAnsi="Times New Roman"/>
          <w:sz w:val="28"/>
          <w:szCs w:val="28"/>
          <w:lang w:eastAsia="ru-RU"/>
        </w:rPr>
        <w:t xml:space="preserve"> Как бы вы оценили достижения химической науки в годы Первой мировой войны? </w:t>
      </w:r>
      <w:r w:rsidR="00F53A2A" w:rsidRPr="00AB2E4F">
        <w:rPr>
          <w:rFonts w:ascii="Times New Roman" w:hAnsi="Times New Roman"/>
          <w:sz w:val="28"/>
          <w:szCs w:val="28"/>
          <w:lang w:eastAsia="ru-RU"/>
        </w:rPr>
        <w:br/>
      </w:r>
      <w:r w:rsidR="00F53A2A" w:rsidRPr="00AB2E4F">
        <w:rPr>
          <w:rFonts w:ascii="Times New Roman" w:hAnsi="Times New Roman"/>
          <w:b/>
          <w:bCs/>
          <w:sz w:val="28"/>
          <w:szCs w:val="28"/>
          <w:lang w:eastAsia="ru-RU"/>
        </w:rPr>
        <w:t xml:space="preserve">3. Актуализация знаний. </w:t>
      </w:r>
      <w:r w:rsidR="00F53A2A" w:rsidRPr="00AB2E4F">
        <w:rPr>
          <w:rFonts w:ascii="Times New Roman" w:hAnsi="Times New Roman"/>
          <w:sz w:val="28"/>
          <w:szCs w:val="28"/>
          <w:lang w:eastAsia="ru-RU"/>
        </w:rPr>
        <w:br/>
      </w:r>
      <w:r w:rsidR="00F53A2A" w:rsidRPr="00F3249E">
        <w:rPr>
          <w:rFonts w:ascii="Times New Roman" w:hAnsi="Times New Roman"/>
          <w:b/>
          <w:sz w:val="28"/>
          <w:szCs w:val="28"/>
          <w:lang w:eastAsia="ru-RU"/>
        </w:rPr>
        <w:t>Преподаватель истории.</w:t>
      </w:r>
      <w:r w:rsidR="00F53A2A" w:rsidRPr="00AB2E4F">
        <w:rPr>
          <w:rFonts w:ascii="Times New Roman" w:hAnsi="Times New Roman"/>
          <w:sz w:val="28"/>
          <w:szCs w:val="28"/>
          <w:lang w:eastAsia="ru-RU"/>
        </w:rPr>
        <w:t xml:space="preserve"> </w:t>
      </w:r>
      <w:r w:rsidR="00F53A2A" w:rsidRPr="00AB7922">
        <w:rPr>
          <w:rFonts w:ascii="Times New Roman" w:hAnsi="Times New Roman"/>
          <w:color w:val="000000" w:themeColor="text1"/>
          <w:sz w:val="28"/>
          <w:szCs w:val="28"/>
          <w:lang w:eastAsia="ru-RU"/>
        </w:rPr>
        <w:t>Давайте вспомн</w:t>
      </w:r>
      <w:r>
        <w:rPr>
          <w:rFonts w:ascii="Times New Roman" w:hAnsi="Times New Roman"/>
          <w:color w:val="000000" w:themeColor="text1"/>
          <w:sz w:val="28"/>
          <w:szCs w:val="28"/>
          <w:lang w:eastAsia="ru-RU"/>
        </w:rPr>
        <w:t>им события Первой мировой войны</w:t>
      </w:r>
      <w:r w:rsidR="00F53A2A" w:rsidRPr="00AB7922">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(ответы обучающихся)</w:t>
      </w:r>
    </w:p>
    <w:p w:rsidR="00982812" w:rsidRPr="00725532" w:rsidRDefault="00982812" w:rsidP="00782B50">
      <w:pPr>
        <w:spacing w:after="0" w:line="240" w:lineRule="auto"/>
        <w:rPr>
          <w:rFonts w:ascii="Times New Roman" w:hAnsi="Times New Roman"/>
          <w:color w:val="FF0000"/>
          <w:sz w:val="28"/>
          <w:szCs w:val="28"/>
          <w:lang w:eastAsia="ru-RU"/>
        </w:rPr>
      </w:pPr>
    </w:p>
    <w:p w:rsidR="00F53A2A" w:rsidRPr="00692F19" w:rsidRDefault="00F53A2A" w:rsidP="00782B50">
      <w:pPr>
        <w:spacing w:after="0" w:line="240" w:lineRule="auto"/>
        <w:rPr>
          <w:rFonts w:ascii="Times New Roman" w:hAnsi="Times New Roman"/>
          <w:color w:val="00B050"/>
          <w:sz w:val="28"/>
          <w:szCs w:val="28"/>
          <w:lang w:eastAsia="ru-RU"/>
        </w:rPr>
      </w:pPr>
      <w:r w:rsidRPr="00AB2E4F">
        <w:rPr>
          <w:rFonts w:ascii="Times New Roman" w:hAnsi="Times New Roman"/>
          <w:b/>
          <w:sz w:val="28"/>
          <w:szCs w:val="28"/>
          <w:lang w:eastAsia="ru-RU"/>
        </w:rPr>
        <w:t>Создание военных блоков</w:t>
      </w:r>
      <w:r w:rsidR="00692F19">
        <w:rPr>
          <w:rFonts w:ascii="Times New Roman" w:hAnsi="Times New Roman"/>
          <w:b/>
          <w:sz w:val="28"/>
          <w:szCs w:val="28"/>
          <w:lang w:eastAsia="ru-RU"/>
        </w:rPr>
        <w:t xml:space="preserve"> </w:t>
      </w:r>
      <w:r w:rsidR="00692F19">
        <w:rPr>
          <w:rFonts w:ascii="Times New Roman" w:hAnsi="Times New Roman"/>
          <w:sz w:val="28"/>
          <w:szCs w:val="28"/>
          <w:lang w:eastAsia="ru-RU"/>
        </w:rPr>
        <w:t>(групповая работа с картой)</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Тройственный союз, Четверной союз, Антанта</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Великобритания, Франция, Россия</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Австро-Венгрия, Германия, Италия, Османская империя, Болгария</w:t>
      </w:r>
    </w:p>
    <w:p w:rsidR="00F53A2A" w:rsidRPr="00AB2E4F" w:rsidRDefault="00982812" w:rsidP="00782B50">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b/>
          <w:i/>
          <w:sz w:val="28"/>
          <w:szCs w:val="28"/>
          <w:lang w:eastAsia="ru-RU"/>
        </w:rPr>
        <w:t>(слайд 8)</w:t>
      </w:r>
    </w:p>
    <w:p w:rsidR="00F53A2A" w:rsidRPr="00AB2E4F" w:rsidRDefault="00F53A2A" w:rsidP="00782B50">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Причины войны:</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борьба за передел колониальных владений и рынков сбыта промышленной продукции;</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стремление к переделу границ в Европе;</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необходимость отвлечь рабочих от социальной борьбы;</w:t>
      </w:r>
    </w:p>
    <w:p w:rsidR="00F53A2A" w:rsidRPr="00AB2E4F" w:rsidRDefault="00F53A2A" w:rsidP="00782B50">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милитаризация экономики.</w:t>
      </w:r>
    </w:p>
    <w:p w:rsidR="00F53A2A" w:rsidRPr="00AB2E4F" w:rsidRDefault="00F53A2A" w:rsidP="00782B50">
      <w:pPr>
        <w:spacing w:after="0" w:line="240" w:lineRule="auto"/>
        <w:rPr>
          <w:rFonts w:ascii="Times New Roman" w:hAnsi="Times New Roman"/>
          <w:sz w:val="28"/>
          <w:szCs w:val="28"/>
          <w:lang w:eastAsia="ru-RU"/>
        </w:rPr>
      </w:pPr>
    </w:p>
    <w:p w:rsidR="00F53A2A" w:rsidRPr="00AB2E4F" w:rsidRDefault="00F53A2A" w:rsidP="00782B50">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 xml:space="preserve">Цели </w:t>
      </w:r>
      <w:r w:rsidR="00993698">
        <w:rPr>
          <w:rFonts w:ascii="Times New Roman" w:hAnsi="Times New Roman"/>
          <w:b/>
          <w:sz w:val="28"/>
          <w:szCs w:val="28"/>
          <w:lang w:eastAsia="ru-RU"/>
        </w:rPr>
        <w:t xml:space="preserve">участников Первой мировой войны </w:t>
      </w:r>
      <w:r w:rsidR="00993698">
        <w:rPr>
          <w:rFonts w:ascii="Times New Roman" w:hAnsi="Times New Roman"/>
          <w:color w:val="000000" w:themeColor="text1"/>
          <w:sz w:val="28"/>
          <w:szCs w:val="28"/>
          <w:lang w:eastAsia="ru-RU"/>
        </w:rPr>
        <w:t>(ответы обучающихся)</w:t>
      </w:r>
    </w:p>
    <w:p w:rsidR="00F53A2A" w:rsidRPr="00AB2E4F" w:rsidRDefault="00F53A2A" w:rsidP="00782B50">
      <w:pPr>
        <w:spacing w:after="0" w:line="240" w:lineRule="auto"/>
        <w:rPr>
          <w:rFonts w:ascii="Times New Roman" w:hAnsi="Times New Roman"/>
          <w:sz w:val="28"/>
          <w:szCs w:val="28"/>
          <w:lang w:eastAsia="ru-RU"/>
        </w:rPr>
      </w:pPr>
    </w:p>
    <w:p w:rsidR="00F53A2A" w:rsidRPr="00AB2E4F" w:rsidRDefault="00F53A2A" w:rsidP="00782B50">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Повод войны:</w:t>
      </w:r>
    </w:p>
    <w:p w:rsidR="00982812" w:rsidRPr="00AB2E4F" w:rsidRDefault="00F53A2A" w:rsidP="00982812">
      <w:pPr>
        <w:spacing w:after="0" w:line="240" w:lineRule="auto"/>
        <w:rPr>
          <w:rFonts w:ascii="Times New Roman" w:hAnsi="Times New Roman"/>
          <w:sz w:val="28"/>
          <w:szCs w:val="28"/>
          <w:lang w:eastAsia="ru-RU"/>
        </w:rPr>
      </w:pPr>
      <w:r w:rsidRPr="00AB2E4F">
        <w:rPr>
          <w:rFonts w:ascii="Times New Roman" w:hAnsi="Times New Roman"/>
          <w:b/>
          <w:sz w:val="28"/>
          <w:szCs w:val="28"/>
          <w:lang w:eastAsia="ru-RU"/>
        </w:rPr>
        <w:t xml:space="preserve">- </w:t>
      </w:r>
      <w:r w:rsidRPr="00AB2E4F">
        <w:rPr>
          <w:rFonts w:ascii="Times New Roman" w:hAnsi="Times New Roman"/>
          <w:sz w:val="28"/>
          <w:szCs w:val="28"/>
          <w:lang w:eastAsia="ru-RU"/>
        </w:rPr>
        <w:t xml:space="preserve">убийствов Сараево наследника австро-венгерского престола Франца Фердинанда членом тайной организации </w:t>
      </w:r>
      <w:proofErr w:type="spellStart"/>
      <w:r w:rsidRPr="00AB2E4F">
        <w:rPr>
          <w:rFonts w:ascii="Times New Roman" w:hAnsi="Times New Roman"/>
          <w:sz w:val="28"/>
          <w:szCs w:val="28"/>
          <w:lang w:eastAsia="ru-RU"/>
        </w:rPr>
        <w:t>Гаврилом</w:t>
      </w:r>
      <w:proofErr w:type="spellEnd"/>
      <w:r w:rsidRPr="00AB2E4F">
        <w:rPr>
          <w:rFonts w:ascii="Times New Roman" w:hAnsi="Times New Roman"/>
          <w:sz w:val="28"/>
          <w:szCs w:val="28"/>
          <w:lang w:eastAsia="ru-RU"/>
        </w:rPr>
        <w:t xml:space="preserve"> Принципом</w:t>
      </w:r>
      <w:r w:rsidR="00982812">
        <w:rPr>
          <w:rFonts w:ascii="Times New Roman" w:hAnsi="Times New Roman"/>
          <w:sz w:val="28"/>
          <w:szCs w:val="28"/>
          <w:lang w:eastAsia="ru-RU"/>
        </w:rPr>
        <w:t xml:space="preserve"> </w:t>
      </w:r>
      <w:r w:rsidR="00982812">
        <w:rPr>
          <w:rFonts w:ascii="Times New Roman" w:hAnsi="Times New Roman"/>
          <w:b/>
          <w:sz w:val="28"/>
          <w:szCs w:val="28"/>
          <w:lang w:eastAsia="ru-RU"/>
        </w:rPr>
        <w:t xml:space="preserve"> </w:t>
      </w:r>
      <w:r w:rsidR="00982812">
        <w:rPr>
          <w:rFonts w:ascii="Times New Roman" w:hAnsi="Times New Roman"/>
          <w:b/>
          <w:i/>
          <w:sz w:val="28"/>
          <w:szCs w:val="28"/>
          <w:lang w:eastAsia="ru-RU"/>
        </w:rPr>
        <w:t>(слайд 9)</w:t>
      </w:r>
    </w:p>
    <w:p w:rsidR="00F53A2A" w:rsidRDefault="00F53A2A" w:rsidP="00782B50">
      <w:pPr>
        <w:spacing w:after="0" w:line="240" w:lineRule="auto"/>
        <w:rPr>
          <w:rFonts w:ascii="Times New Roman" w:hAnsi="Times New Roman"/>
          <w:sz w:val="28"/>
          <w:szCs w:val="28"/>
          <w:lang w:eastAsia="ru-RU"/>
        </w:rPr>
      </w:pPr>
    </w:p>
    <w:p w:rsidR="00692F19" w:rsidRPr="00AB2E4F" w:rsidRDefault="00692F19" w:rsidP="00782B50">
      <w:pPr>
        <w:spacing w:after="0" w:line="240" w:lineRule="auto"/>
        <w:rPr>
          <w:rFonts w:ascii="Times New Roman" w:hAnsi="Times New Roman"/>
          <w:sz w:val="28"/>
          <w:szCs w:val="28"/>
          <w:lang w:eastAsia="ru-RU"/>
        </w:rPr>
      </w:pPr>
    </w:p>
    <w:p w:rsidR="00F53A2A" w:rsidRDefault="00F53A2A" w:rsidP="00782B50">
      <w:pPr>
        <w:spacing w:after="0" w:line="240" w:lineRule="auto"/>
        <w:rPr>
          <w:rFonts w:ascii="Times New Roman" w:hAnsi="Times New Roman"/>
          <w:b/>
          <w:i/>
          <w:sz w:val="28"/>
          <w:szCs w:val="28"/>
          <w:lang w:eastAsia="ru-RU"/>
        </w:rPr>
      </w:pPr>
      <w:r w:rsidRPr="00AB2E4F">
        <w:rPr>
          <w:rFonts w:ascii="Times New Roman" w:hAnsi="Times New Roman"/>
          <w:b/>
          <w:sz w:val="28"/>
          <w:szCs w:val="28"/>
          <w:lang w:eastAsia="ru-RU"/>
        </w:rPr>
        <w:t xml:space="preserve">План </w:t>
      </w:r>
      <w:proofErr w:type="spellStart"/>
      <w:r w:rsidRPr="00AB2E4F">
        <w:rPr>
          <w:rFonts w:ascii="Times New Roman" w:hAnsi="Times New Roman"/>
          <w:b/>
          <w:sz w:val="28"/>
          <w:szCs w:val="28"/>
          <w:lang w:eastAsia="ru-RU"/>
        </w:rPr>
        <w:t>Шлиффена</w:t>
      </w:r>
      <w:proofErr w:type="spellEnd"/>
      <w:r w:rsidRPr="00AB2E4F">
        <w:rPr>
          <w:rFonts w:ascii="Times New Roman" w:hAnsi="Times New Roman"/>
          <w:b/>
          <w:sz w:val="28"/>
          <w:szCs w:val="28"/>
          <w:lang w:eastAsia="ru-RU"/>
        </w:rPr>
        <w:t>:</w:t>
      </w:r>
      <w:r w:rsidR="00982812">
        <w:rPr>
          <w:rFonts w:ascii="Times New Roman" w:hAnsi="Times New Roman"/>
          <w:b/>
          <w:sz w:val="28"/>
          <w:szCs w:val="28"/>
          <w:lang w:eastAsia="ru-RU"/>
        </w:rPr>
        <w:t xml:space="preserve"> </w:t>
      </w:r>
      <w:r w:rsidR="00982812">
        <w:rPr>
          <w:rFonts w:ascii="Times New Roman" w:hAnsi="Times New Roman"/>
          <w:b/>
          <w:i/>
          <w:sz w:val="28"/>
          <w:szCs w:val="28"/>
          <w:lang w:eastAsia="ru-RU"/>
        </w:rPr>
        <w:t>(слайд 10</w:t>
      </w:r>
      <w:r w:rsidR="0093430D" w:rsidRPr="0093430D">
        <w:rPr>
          <w:rFonts w:ascii="Times New Roman" w:hAnsi="Times New Roman"/>
          <w:b/>
          <w:i/>
          <w:sz w:val="28"/>
          <w:szCs w:val="28"/>
          <w:lang w:eastAsia="ru-RU"/>
        </w:rPr>
        <w:t>).</w:t>
      </w:r>
    </w:p>
    <w:p w:rsidR="00982812" w:rsidRPr="00AB2E4F" w:rsidRDefault="00982812" w:rsidP="00782B50">
      <w:pPr>
        <w:spacing w:after="0" w:line="240" w:lineRule="auto"/>
        <w:rPr>
          <w:rFonts w:ascii="Times New Roman" w:hAnsi="Times New Roman"/>
          <w:b/>
          <w:sz w:val="28"/>
          <w:szCs w:val="28"/>
          <w:lang w:eastAsia="ru-RU"/>
        </w:rPr>
      </w:pPr>
    </w:p>
    <w:p w:rsidR="00982812" w:rsidRPr="00AB7922" w:rsidRDefault="00982812" w:rsidP="00993698">
      <w:pPr>
        <w:spacing w:after="0" w:line="240" w:lineRule="auto"/>
        <w:rPr>
          <w:rFonts w:ascii="Times New Roman" w:hAnsi="Times New Roman"/>
          <w:color w:val="000000" w:themeColor="text1"/>
          <w:sz w:val="28"/>
          <w:szCs w:val="28"/>
          <w:lang w:eastAsia="ru-RU"/>
        </w:rPr>
      </w:pPr>
      <w:r w:rsidRPr="00AB7922">
        <w:rPr>
          <w:rFonts w:ascii="Times New Roman" w:hAnsi="Times New Roman"/>
          <w:color w:val="000000" w:themeColor="text1"/>
          <w:sz w:val="28"/>
          <w:szCs w:val="28"/>
          <w:lang w:eastAsia="ru-RU"/>
        </w:rPr>
        <w:lastRenderedPageBreak/>
        <w:t>Перед вами карточки с событиями Первой ми</w:t>
      </w:r>
      <w:r w:rsidR="00993698">
        <w:rPr>
          <w:rFonts w:ascii="Times New Roman" w:hAnsi="Times New Roman"/>
          <w:color w:val="000000" w:themeColor="text1"/>
          <w:sz w:val="28"/>
          <w:szCs w:val="28"/>
          <w:lang w:eastAsia="ru-RU"/>
        </w:rPr>
        <w:t>ровой войны. Вам надо, работая по группам</w:t>
      </w:r>
      <w:r w:rsidRPr="00AB7922">
        <w:rPr>
          <w:rFonts w:ascii="Times New Roman" w:hAnsi="Times New Roman"/>
          <w:color w:val="000000" w:themeColor="text1"/>
          <w:sz w:val="28"/>
          <w:szCs w:val="28"/>
          <w:lang w:eastAsia="ru-RU"/>
        </w:rPr>
        <w:t xml:space="preserve">, </w:t>
      </w:r>
      <w:r w:rsidR="00993698">
        <w:rPr>
          <w:rFonts w:ascii="Times New Roman" w:hAnsi="Times New Roman"/>
          <w:color w:val="000000" w:themeColor="text1"/>
          <w:sz w:val="28"/>
          <w:szCs w:val="28"/>
          <w:lang w:eastAsia="ru-RU"/>
        </w:rPr>
        <w:t>слушая преподавателя, используя</w:t>
      </w:r>
      <w:r>
        <w:rPr>
          <w:rFonts w:ascii="Times New Roman" w:hAnsi="Times New Roman"/>
          <w:color w:val="000000" w:themeColor="text1"/>
          <w:sz w:val="28"/>
          <w:szCs w:val="28"/>
          <w:lang w:eastAsia="ru-RU"/>
        </w:rPr>
        <w:t xml:space="preserve"> атласы</w:t>
      </w:r>
      <w:r w:rsidR="00993698">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пр</w:t>
      </w:r>
      <w:r w:rsidR="00993698">
        <w:rPr>
          <w:rFonts w:ascii="Times New Roman" w:hAnsi="Times New Roman"/>
          <w:color w:val="000000" w:themeColor="text1"/>
          <w:sz w:val="28"/>
          <w:szCs w:val="28"/>
          <w:lang w:eastAsia="ru-RU"/>
        </w:rPr>
        <w:t>ивести в соответствие год войны с</w:t>
      </w:r>
      <w:r>
        <w:rPr>
          <w:rFonts w:ascii="Times New Roman" w:hAnsi="Times New Roman"/>
          <w:color w:val="000000" w:themeColor="text1"/>
          <w:sz w:val="28"/>
          <w:szCs w:val="28"/>
          <w:lang w:eastAsia="ru-RU"/>
        </w:rPr>
        <w:t xml:space="preserve"> события</w:t>
      </w:r>
      <w:r w:rsidR="00993698">
        <w:rPr>
          <w:rFonts w:ascii="Times New Roman" w:hAnsi="Times New Roman"/>
          <w:color w:val="000000" w:themeColor="text1"/>
          <w:sz w:val="28"/>
          <w:szCs w:val="28"/>
          <w:lang w:eastAsia="ru-RU"/>
        </w:rPr>
        <w:t>ми</w:t>
      </w:r>
      <w:r>
        <w:rPr>
          <w:rFonts w:ascii="Times New Roman" w:hAnsi="Times New Roman"/>
          <w:color w:val="000000" w:themeColor="text1"/>
          <w:sz w:val="28"/>
          <w:szCs w:val="28"/>
          <w:lang w:eastAsia="ru-RU"/>
        </w:rPr>
        <w:t xml:space="preserve"> на Восточном и Западном фронте и результаты военных действий. </w:t>
      </w:r>
      <w:r w:rsidRPr="00AB7922">
        <w:rPr>
          <w:rFonts w:ascii="Times New Roman" w:hAnsi="Times New Roman"/>
          <w:color w:val="000000" w:themeColor="text1"/>
          <w:sz w:val="28"/>
          <w:szCs w:val="28"/>
          <w:lang w:eastAsia="ru-RU"/>
        </w:rPr>
        <w:br/>
      </w:r>
    </w:p>
    <w:p w:rsidR="00F53A2A" w:rsidRPr="00AB2E4F" w:rsidRDefault="00F53A2A" w:rsidP="00782B50">
      <w:pPr>
        <w:spacing w:after="0" w:line="240" w:lineRule="auto"/>
        <w:rPr>
          <w:rFonts w:ascii="Times New Roman" w:hAnsi="Times New Roman"/>
          <w:b/>
          <w:sz w:val="28"/>
          <w:szCs w:val="28"/>
          <w:lang w:eastAsia="ru-RU"/>
        </w:rPr>
      </w:pPr>
    </w:p>
    <w:p w:rsidR="00F53A2A" w:rsidRPr="00AB2E4F" w:rsidRDefault="0014428E" w:rsidP="00782B50">
      <w:pPr>
        <w:spacing w:after="0" w:line="240" w:lineRule="auto"/>
        <w:rPr>
          <w:rFonts w:ascii="Times New Roman" w:hAnsi="Times New Roman"/>
          <w:b/>
          <w:sz w:val="28"/>
          <w:szCs w:val="28"/>
          <w:lang w:eastAsia="ru-RU"/>
        </w:rPr>
      </w:pPr>
      <w:r w:rsidRPr="00AB2E4F">
        <w:rPr>
          <w:rFonts w:ascii="Times New Roman" w:hAnsi="Times New Roman"/>
          <w:b/>
          <w:bCs/>
          <w:sz w:val="28"/>
          <w:szCs w:val="28"/>
          <w:lang w:eastAsia="ru-RU"/>
        </w:rPr>
        <w:t xml:space="preserve">4. Изучение нового материала. </w:t>
      </w:r>
      <w:r w:rsidRPr="00AB2E4F">
        <w:rPr>
          <w:rFonts w:ascii="Times New Roman" w:hAnsi="Times New Roman"/>
          <w:sz w:val="28"/>
          <w:szCs w:val="28"/>
          <w:lang w:eastAsia="ru-RU"/>
        </w:rPr>
        <w:br/>
      </w:r>
    </w:p>
    <w:p w:rsidR="00F53A2A" w:rsidRPr="00AB2E4F" w:rsidRDefault="00F53A2A" w:rsidP="00782B50">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Основные события Первой мировой войны 1914-1918 гг.</w:t>
      </w:r>
    </w:p>
    <w:p w:rsidR="00F53A2A" w:rsidRPr="00AB2E4F" w:rsidRDefault="00F53A2A" w:rsidP="00782B50">
      <w:pPr>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7"/>
        <w:gridCol w:w="3561"/>
        <w:gridCol w:w="2492"/>
        <w:gridCol w:w="2361"/>
      </w:tblGrid>
      <w:tr w:rsidR="00F53A2A" w:rsidRPr="00AB2E4F" w:rsidTr="00B317B9">
        <w:tc>
          <w:tcPr>
            <w:tcW w:w="1157" w:type="dxa"/>
          </w:tcPr>
          <w:p w:rsidR="00F53A2A" w:rsidRPr="00AB2E4F" w:rsidRDefault="00F53A2A" w:rsidP="00B317B9">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Период</w:t>
            </w:r>
          </w:p>
        </w:tc>
        <w:tc>
          <w:tcPr>
            <w:tcW w:w="3561" w:type="dxa"/>
          </w:tcPr>
          <w:p w:rsidR="00F53A2A" w:rsidRPr="00AB2E4F" w:rsidRDefault="00F53A2A" w:rsidP="00B317B9">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Западный фронт</w:t>
            </w:r>
          </w:p>
        </w:tc>
        <w:tc>
          <w:tcPr>
            <w:tcW w:w="2492" w:type="dxa"/>
          </w:tcPr>
          <w:p w:rsidR="00F53A2A" w:rsidRPr="00AB2E4F" w:rsidRDefault="00F53A2A" w:rsidP="00B317B9">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Восточный фронт</w:t>
            </w:r>
          </w:p>
        </w:tc>
        <w:tc>
          <w:tcPr>
            <w:tcW w:w="2361" w:type="dxa"/>
          </w:tcPr>
          <w:p w:rsidR="00F53A2A" w:rsidRPr="00AB2E4F" w:rsidRDefault="00F53A2A" w:rsidP="00B317B9">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Результат</w:t>
            </w:r>
          </w:p>
        </w:tc>
      </w:tr>
      <w:tr w:rsidR="00F53A2A" w:rsidRPr="00AB2E4F" w:rsidTr="00B317B9">
        <w:tc>
          <w:tcPr>
            <w:tcW w:w="1157" w:type="dxa"/>
          </w:tcPr>
          <w:p w:rsidR="00F53A2A" w:rsidRDefault="00F53A2A" w:rsidP="00B317B9">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1914</w:t>
            </w:r>
          </w:p>
          <w:p w:rsidR="00587AD8" w:rsidRPr="00587AD8" w:rsidRDefault="00587AD8" w:rsidP="00B317B9">
            <w:pPr>
              <w:spacing w:after="0" w:line="240" w:lineRule="auto"/>
              <w:rPr>
                <w:rFonts w:ascii="Times New Roman" w:hAnsi="Times New Roman"/>
                <w:b/>
                <w:i/>
                <w:sz w:val="28"/>
                <w:szCs w:val="28"/>
                <w:lang w:eastAsia="ru-RU"/>
              </w:rPr>
            </w:pPr>
            <w:r w:rsidRPr="00587AD8">
              <w:rPr>
                <w:rFonts w:ascii="Times New Roman" w:hAnsi="Times New Roman"/>
                <w:b/>
                <w:i/>
                <w:sz w:val="28"/>
                <w:szCs w:val="28"/>
                <w:lang w:eastAsia="ru-RU"/>
              </w:rPr>
              <w:t>(слайд 11)</w:t>
            </w:r>
          </w:p>
        </w:tc>
        <w:tc>
          <w:tcPr>
            <w:tcW w:w="3561" w:type="dxa"/>
          </w:tcPr>
          <w:p w:rsidR="00F53A2A" w:rsidRPr="00AB2E4F" w:rsidRDefault="00F53A2A" w:rsidP="00982812">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Наступление германских войск через Бельгию. Сражение на Марне. Немецкие войска остановлены и отброшены от Парижа.</w:t>
            </w:r>
          </w:p>
        </w:tc>
        <w:tc>
          <w:tcPr>
            <w:tcW w:w="2492" w:type="dxa"/>
          </w:tcPr>
          <w:p w:rsidR="00F53A2A" w:rsidRPr="00AB2E4F" w:rsidRDefault="00F53A2A" w:rsidP="00B317B9">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xml:space="preserve">Неудачное наступление двух русских армий (генералов </w:t>
            </w:r>
            <w:proofErr w:type="spellStart"/>
            <w:r w:rsidRPr="00AB2E4F">
              <w:rPr>
                <w:rFonts w:ascii="Times New Roman" w:hAnsi="Times New Roman"/>
                <w:sz w:val="28"/>
                <w:szCs w:val="28"/>
                <w:lang w:eastAsia="ru-RU"/>
              </w:rPr>
              <w:t>П.К.Ренненкампфа</w:t>
            </w:r>
            <w:proofErr w:type="spellEnd"/>
            <w:r w:rsidRPr="00AB2E4F">
              <w:rPr>
                <w:rFonts w:ascii="Times New Roman" w:hAnsi="Times New Roman"/>
                <w:sz w:val="28"/>
                <w:szCs w:val="28"/>
                <w:lang w:eastAsia="ru-RU"/>
              </w:rPr>
              <w:t xml:space="preserve"> и </w:t>
            </w:r>
            <w:proofErr w:type="spellStart"/>
            <w:r w:rsidRPr="00AB2E4F">
              <w:rPr>
                <w:rFonts w:ascii="Times New Roman" w:hAnsi="Times New Roman"/>
                <w:sz w:val="28"/>
                <w:szCs w:val="28"/>
                <w:lang w:eastAsia="ru-RU"/>
              </w:rPr>
              <w:t>А.В.Самсонова</w:t>
            </w:r>
            <w:proofErr w:type="spellEnd"/>
            <w:r w:rsidRPr="00AB2E4F">
              <w:rPr>
                <w:rFonts w:ascii="Times New Roman" w:hAnsi="Times New Roman"/>
                <w:sz w:val="28"/>
                <w:szCs w:val="28"/>
                <w:lang w:eastAsia="ru-RU"/>
              </w:rPr>
              <w:t>) в Восточной Пруссии. Наступление русских войск в Галиции против Австро-Венгрии</w:t>
            </w:r>
          </w:p>
        </w:tc>
        <w:tc>
          <w:tcPr>
            <w:tcW w:w="2361" w:type="dxa"/>
          </w:tcPr>
          <w:p w:rsidR="00F53A2A" w:rsidRPr="00AB2E4F" w:rsidRDefault="00F53A2A" w:rsidP="00B317B9">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xml:space="preserve">Восточно-Прусская операция русских войск помогла французам и англичанам выстоять  в битве на р. Марне. «План </w:t>
            </w:r>
            <w:proofErr w:type="spellStart"/>
            <w:r w:rsidRPr="00AB2E4F">
              <w:rPr>
                <w:rFonts w:ascii="Times New Roman" w:hAnsi="Times New Roman"/>
                <w:sz w:val="28"/>
                <w:szCs w:val="28"/>
                <w:lang w:eastAsia="ru-RU"/>
              </w:rPr>
              <w:t>Шлиффена</w:t>
            </w:r>
            <w:proofErr w:type="spellEnd"/>
            <w:r w:rsidRPr="00AB2E4F">
              <w:rPr>
                <w:rFonts w:ascii="Times New Roman" w:hAnsi="Times New Roman"/>
                <w:sz w:val="28"/>
                <w:szCs w:val="28"/>
                <w:lang w:eastAsia="ru-RU"/>
              </w:rPr>
              <w:t>» провалился. Германии не удалось избежать войны на два фронта. Османская империя присоединилась к Германии и Австро-Венгрии.</w:t>
            </w:r>
          </w:p>
        </w:tc>
      </w:tr>
      <w:tr w:rsidR="00F53A2A" w:rsidRPr="00AB2E4F" w:rsidTr="00B317B9">
        <w:tc>
          <w:tcPr>
            <w:tcW w:w="1157" w:type="dxa"/>
          </w:tcPr>
          <w:p w:rsidR="00F53A2A" w:rsidRDefault="00F53A2A" w:rsidP="00B317B9">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1915</w:t>
            </w:r>
          </w:p>
          <w:p w:rsidR="00587AD8" w:rsidRPr="00AB2E4F" w:rsidRDefault="00587AD8" w:rsidP="00B317B9">
            <w:pPr>
              <w:spacing w:after="0" w:line="240" w:lineRule="auto"/>
              <w:rPr>
                <w:rFonts w:ascii="Times New Roman" w:hAnsi="Times New Roman"/>
                <w:b/>
                <w:sz w:val="28"/>
                <w:szCs w:val="28"/>
                <w:lang w:eastAsia="ru-RU"/>
              </w:rPr>
            </w:pPr>
            <w:r>
              <w:rPr>
                <w:rFonts w:ascii="Times New Roman" w:hAnsi="Times New Roman"/>
                <w:b/>
                <w:i/>
                <w:sz w:val="28"/>
                <w:szCs w:val="28"/>
                <w:lang w:eastAsia="ru-RU"/>
              </w:rPr>
              <w:t>(слайд 12</w:t>
            </w:r>
            <w:r w:rsidRPr="00587AD8">
              <w:rPr>
                <w:rFonts w:ascii="Times New Roman" w:hAnsi="Times New Roman"/>
                <w:b/>
                <w:i/>
                <w:sz w:val="28"/>
                <w:szCs w:val="28"/>
                <w:lang w:eastAsia="ru-RU"/>
              </w:rPr>
              <w:t>)</w:t>
            </w:r>
          </w:p>
        </w:tc>
        <w:tc>
          <w:tcPr>
            <w:tcW w:w="3561" w:type="dxa"/>
          </w:tcPr>
          <w:p w:rsidR="00F53A2A" w:rsidRPr="00B1023C" w:rsidRDefault="00F53A2A" w:rsidP="00B317B9">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xml:space="preserve">Активные военные действия почти не велись. </w:t>
            </w:r>
            <w:r w:rsidRPr="00B1023C">
              <w:rPr>
                <w:rFonts w:ascii="Times New Roman" w:hAnsi="Times New Roman"/>
                <w:sz w:val="28"/>
                <w:szCs w:val="28"/>
                <w:lang w:eastAsia="ru-RU"/>
              </w:rPr>
              <w:t xml:space="preserve">Беспощадная подводная война Германии против флота Антанты. Первая в истории химическая атака германских войск под Ипром (Бельгия). </w:t>
            </w:r>
          </w:p>
          <w:p w:rsidR="00F53A2A" w:rsidRPr="00AB2E4F" w:rsidRDefault="00F53A2A" w:rsidP="00B317B9">
            <w:pPr>
              <w:spacing w:after="0" w:line="240" w:lineRule="auto"/>
              <w:rPr>
                <w:rFonts w:ascii="Times New Roman" w:hAnsi="Times New Roman"/>
                <w:color w:val="00B050"/>
                <w:sz w:val="28"/>
                <w:szCs w:val="28"/>
                <w:lang w:eastAsia="ru-RU"/>
              </w:rPr>
            </w:pPr>
          </w:p>
          <w:p w:rsidR="00F53A2A" w:rsidRPr="00AB2E4F" w:rsidRDefault="00F53A2A" w:rsidP="00B317B9">
            <w:pPr>
              <w:spacing w:after="0" w:line="240" w:lineRule="auto"/>
              <w:rPr>
                <w:rFonts w:ascii="Times New Roman" w:hAnsi="Times New Roman"/>
                <w:color w:val="FF0000"/>
                <w:sz w:val="28"/>
                <w:szCs w:val="28"/>
                <w:lang w:eastAsia="ru-RU"/>
              </w:rPr>
            </w:pPr>
          </w:p>
        </w:tc>
        <w:tc>
          <w:tcPr>
            <w:tcW w:w="2492" w:type="dxa"/>
          </w:tcPr>
          <w:p w:rsidR="00F53A2A" w:rsidRPr="00AB2E4F" w:rsidRDefault="00F53A2A" w:rsidP="00B317B9">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xml:space="preserve">Наступление Германии и Австро-Венгрии против русских войск. Русская армия с большими потерями вынуждена отступать. Россия потеряла Польшу, часть Прибалтики, Белоруссию и Украину. </w:t>
            </w:r>
          </w:p>
        </w:tc>
        <w:tc>
          <w:tcPr>
            <w:tcW w:w="2361" w:type="dxa"/>
          </w:tcPr>
          <w:p w:rsidR="00F53A2A" w:rsidRPr="00AB2E4F" w:rsidRDefault="00F53A2A" w:rsidP="00B317B9">
            <w:pPr>
              <w:spacing w:after="0" w:line="240" w:lineRule="auto"/>
              <w:rPr>
                <w:rFonts w:ascii="Times New Roman" w:hAnsi="Times New Roman"/>
                <w:sz w:val="28"/>
                <w:szCs w:val="28"/>
                <w:lang w:eastAsia="ru-RU"/>
              </w:rPr>
            </w:pPr>
            <w:proofErr w:type="gramStart"/>
            <w:r w:rsidRPr="00AB2E4F">
              <w:rPr>
                <w:rFonts w:ascii="Times New Roman" w:hAnsi="Times New Roman"/>
                <w:sz w:val="28"/>
                <w:szCs w:val="28"/>
                <w:lang w:eastAsia="ru-RU"/>
              </w:rPr>
              <w:t>Германии  и</w:t>
            </w:r>
            <w:proofErr w:type="gramEnd"/>
            <w:r w:rsidRPr="00AB2E4F">
              <w:rPr>
                <w:rFonts w:ascii="Times New Roman" w:hAnsi="Times New Roman"/>
                <w:sz w:val="28"/>
                <w:szCs w:val="28"/>
                <w:lang w:eastAsia="ru-RU"/>
              </w:rPr>
              <w:t xml:space="preserve"> ее союзникам не удалось ликвидировать Восточный фронт. Позиционная («окопная») война. Франция и Англия укрепили свой военный потенциал. Наметился </w:t>
            </w:r>
            <w:r w:rsidRPr="00AB2E4F">
              <w:rPr>
                <w:rFonts w:ascii="Times New Roman" w:hAnsi="Times New Roman"/>
                <w:sz w:val="28"/>
                <w:szCs w:val="28"/>
                <w:lang w:eastAsia="ru-RU"/>
              </w:rPr>
              <w:lastRenderedPageBreak/>
              <w:t>военно-экономический перевес стран Антанты.</w:t>
            </w:r>
          </w:p>
        </w:tc>
      </w:tr>
    </w:tbl>
    <w:p w:rsidR="00F53A2A" w:rsidRPr="00AB2E4F" w:rsidRDefault="00F53A2A" w:rsidP="00782B50">
      <w:pPr>
        <w:spacing w:after="0" w:line="240" w:lineRule="auto"/>
        <w:rPr>
          <w:rFonts w:ascii="Times New Roman" w:hAnsi="Times New Roman"/>
          <w:b/>
          <w:sz w:val="28"/>
          <w:szCs w:val="28"/>
          <w:lang w:eastAsia="ru-RU"/>
        </w:rPr>
      </w:pPr>
    </w:p>
    <w:p w:rsidR="00A11AED" w:rsidRPr="00A11AED" w:rsidRDefault="00A11AED" w:rsidP="00A11AED">
      <w:pPr>
        <w:shd w:val="clear" w:color="auto" w:fill="FFFFFF"/>
        <w:jc w:val="both"/>
        <w:rPr>
          <w:rFonts w:ascii="Times New Roman" w:hAnsi="Times New Roman"/>
          <w:sz w:val="28"/>
          <w:szCs w:val="28"/>
        </w:rPr>
      </w:pPr>
      <w:r>
        <w:rPr>
          <w:rFonts w:ascii="Times New Roman" w:hAnsi="Times New Roman"/>
          <w:b/>
          <w:sz w:val="28"/>
          <w:szCs w:val="28"/>
        </w:rPr>
        <w:t xml:space="preserve">Учитель химии. </w:t>
      </w:r>
      <w:r w:rsidRPr="00A11AED">
        <w:rPr>
          <w:rFonts w:ascii="Times New Roman" w:hAnsi="Times New Roman"/>
          <w:sz w:val="28"/>
          <w:szCs w:val="28"/>
        </w:rPr>
        <w:t>Первое применение химического оружия в Первой мировой войне ранним апрельским утром 1915 года со стороны германских позиций, противостоявших линии обороны войск Антанты в двадцати километрах от города Ипра (Бельгия), подул лёгкий ветерок. Вместе с ним в направлении окопов союзников стало перемещаться внезапно появившееся плотное желтовато-зелёное облако. В тот момент мало кто знал, что это было дыхание смерти</w:t>
      </w:r>
      <w:r w:rsidR="00587AD8">
        <w:rPr>
          <w:rFonts w:ascii="Times New Roman" w:hAnsi="Times New Roman"/>
          <w:sz w:val="28"/>
          <w:szCs w:val="28"/>
        </w:rPr>
        <w:t xml:space="preserve"> </w:t>
      </w:r>
      <w:r w:rsidR="002E51F7" w:rsidRPr="002E51F7">
        <w:rPr>
          <w:rFonts w:ascii="Times New Roman" w:hAnsi="Times New Roman"/>
          <w:b/>
          <w:i/>
          <w:sz w:val="28"/>
          <w:szCs w:val="28"/>
        </w:rPr>
        <w:t>(слайд</w:t>
      </w:r>
      <w:r w:rsidR="00587AD8">
        <w:rPr>
          <w:rFonts w:ascii="Times New Roman" w:hAnsi="Times New Roman"/>
          <w:b/>
          <w:i/>
          <w:sz w:val="28"/>
          <w:szCs w:val="28"/>
        </w:rPr>
        <w:t>13</w:t>
      </w:r>
      <w:r w:rsidR="002E51F7" w:rsidRPr="002E51F7">
        <w:rPr>
          <w:rFonts w:ascii="Times New Roman" w:hAnsi="Times New Roman"/>
          <w:b/>
          <w:i/>
          <w:sz w:val="28"/>
          <w:szCs w:val="28"/>
        </w:rPr>
        <w:t>).</w:t>
      </w:r>
    </w:p>
    <w:p w:rsidR="00E564BD" w:rsidRPr="00587AD8" w:rsidRDefault="00E564BD" w:rsidP="00E564BD">
      <w:pPr>
        <w:pStyle w:val="a4"/>
        <w:shd w:val="clear" w:color="auto" w:fill="FFFFFF"/>
        <w:spacing w:before="0" w:after="0" w:line="276" w:lineRule="auto"/>
        <w:jc w:val="both"/>
        <w:rPr>
          <w:color w:val="auto"/>
          <w:sz w:val="28"/>
          <w:szCs w:val="28"/>
        </w:rPr>
      </w:pPr>
      <w:r w:rsidRPr="00065334">
        <w:rPr>
          <w:b/>
          <w:color w:val="000000"/>
          <w:sz w:val="28"/>
          <w:szCs w:val="28"/>
        </w:rPr>
        <w:t xml:space="preserve">Учитель химии. </w:t>
      </w:r>
      <w:r w:rsidRPr="00065334">
        <w:rPr>
          <w:color w:val="000000"/>
          <w:sz w:val="28"/>
          <w:szCs w:val="28"/>
        </w:rPr>
        <w:t>В истории</w:t>
      </w:r>
      <w:r>
        <w:rPr>
          <w:color w:val="000000"/>
          <w:sz w:val="28"/>
          <w:szCs w:val="28"/>
        </w:rPr>
        <w:t xml:space="preserve"> </w:t>
      </w:r>
      <w:r w:rsidRPr="00065334">
        <w:rPr>
          <w:color w:val="000000"/>
          <w:sz w:val="28"/>
          <w:szCs w:val="28"/>
        </w:rPr>
        <w:t xml:space="preserve">войны этот эпизод был обозначен «чёрным днём у Ипра». Красноречивое описание газовой атаки можно прочитать в </w:t>
      </w:r>
      <w:r w:rsidR="00587AD8">
        <w:rPr>
          <w:color w:val="000000"/>
          <w:sz w:val="28"/>
          <w:szCs w:val="28"/>
        </w:rPr>
        <w:t xml:space="preserve">воспоминаниях английского журналиста </w:t>
      </w:r>
      <w:r w:rsidRPr="00065334">
        <w:rPr>
          <w:color w:val="000000"/>
          <w:sz w:val="28"/>
          <w:szCs w:val="28"/>
        </w:rPr>
        <w:t xml:space="preserve">О.С. </w:t>
      </w:r>
      <w:proofErr w:type="spellStart"/>
      <w:r w:rsidRPr="00065334">
        <w:rPr>
          <w:color w:val="000000"/>
          <w:sz w:val="28"/>
          <w:szCs w:val="28"/>
        </w:rPr>
        <w:t>Уоткинса</w:t>
      </w:r>
      <w:proofErr w:type="spellEnd"/>
      <w:r w:rsidRPr="00065334">
        <w:rPr>
          <w:color w:val="000000"/>
          <w:sz w:val="28"/>
          <w:szCs w:val="28"/>
        </w:rPr>
        <w:t>.</w:t>
      </w:r>
      <w:r w:rsidR="00587AD8">
        <w:rPr>
          <w:color w:val="000000"/>
          <w:sz w:val="28"/>
          <w:szCs w:val="28"/>
        </w:rPr>
        <w:t xml:space="preserve"> </w:t>
      </w:r>
      <w:r w:rsidR="00587AD8" w:rsidRPr="00587AD8">
        <w:rPr>
          <w:b/>
          <w:i/>
          <w:color w:val="auto"/>
          <w:sz w:val="28"/>
          <w:szCs w:val="28"/>
        </w:rPr>
        <w:t>(слайд 14)</w:t>
      </w:r>
    </w:p>
    <w:p w:rsidR="00E564BD" w:rsidRPr="00A11AED" w:rsidRDefault="00E564BD" w:rsidP="00E564BD">
      <w:pPr>
        <w:pStyle w:val="a4"/>
        <w:shd w:val="clear" w:color="auto" w:fill="FFFFFF"/>
        <w:spacing w:before="0" w:after="0" w:line="276" w:lineRule="auto"/>
        <w:jc w:val="both"/>
        <w:rPr>
          <w:color w:val="000000" w:themeColor="text1"/>
          <w:sz w:val="28"/>
          <w:szCs w:val="28"/>
          <w:shd w:val="clear" w:color="auto" w:fill="FFFFFF"/>
        </w:rPr>
      </w:pPr>
      <w:r w:rsidRPr="000042C2">
        <w:rPr>
          <w:b/>
          <w:color w:val="000000" w:themeColor="text1"/>
          <w:sz w:val="28"/>
          <w:szCs w:val="28"/>
          <w:u w:val="single"/>
          <w:shd w:val="clear" w:color="auto" w:fill="FFFFFF"/>
        </w:rPr>
        <w:t>Сообщение учащегося.</w:t>
      </w:r>
      <w:r w:rsidR="00692F19">
        <w:rPr>
          <w:color w:val="000000" w:themeColor="text1"/>
          <w:sz w:val="28"/>
          <w:szCs w:val="28"/>
          <w:shd w:val="clear" w:color="auto" w:fill="FFFFFF"/>
        </w:rPr>
        <w:t xml:space="preserve"> </w:t>
      </w:r>
      <w:r w:rsidRPr="00A11AED">
        <w:rPr>
          <w:color w:val="000000" w:themeColor="text1"/>
          <w:sz w:val="28"/>
          <w:szCs w:val="28"/>
          <w:shd w:val="clear" w:color="auto" w:fill="FFFFFF"/>
        </w:rPr>
        <w:t>«</w:t>
      </w:r>
      <w:r w:rsidR="00B91184">
        <w:rPr>
          <w:color w:val="000000" w:themeColor="text1"/>
          <w:sz w:val="28"/>
          <w:szCs w:val="28"/>
          <w:shd w:val="clear" w:color="auto" w:fill="FFFFFF"/>
        </w:rPr>
        <w:t>С 20 п</w:t>
      </w:r>
      <w:r w:rsidRPr="00A11AED">
        <w:rPr>
          <w:color w:val="000000" w:themeColor="text1"/>
          <w:sz w:val="28"/>
          <w:szCs w:val="28"/>
          <w:shd w:val="clear" w:color="auto" w:fill="FFFFFF"/>
        </w:rPr>
        <w:t>о 22 апреля</w:t>
      </w:r>
      <w:r w:rsidR="00B91184">
        <w:rPr>
          <w:color w:val="000000" w:themeColor="text1"/>
          <w:sz w:val="28"/>
          <w:szCs w:val="28"/>
          <w:shd w:val="clear" w:color="auto" w:fill="FFFFFF"/>
        </w:rPr>
        <w:t xml:space="preserve"> город Ипр подвергся бомбардировке.</w:t>
      </w:r>
      <w:r w:rsidRPr="00A11AED">
        <w:rPr>
          <w:color w:val="000000" w:themeColor="text1"/>
          <w:sz w:val="28"/>
          <w:szCs w:val="28"/>
          <w:shd w:val="clear" w:color="auto" w:fill="FFFFFF"/>
        </w:rPr>
        <w:t xml:space="preserve"> </w:t>
      </w:r>
      <w:r w:rsidR="00B91184">
        <w:rPr>
          <w:color w:val="000000" w:themeColor="text1"/>
          <w:sz w:val="28"/>
          <w:szCs w:val="28"/>
          <w:shd w:val="clear" w:color="auto" w:fill="FFFFFF"/>
        </w:rPr>
        <w:t>С</w:t>
      </w:r>
      <w:r w:rsidRPr="00A11AED">
        <w:rPr>
          <w:color w:val="000000" w:themeColor="text1"/>
          <w:sz w:val="28"/>
          <w:szCs w:val="28"/>
          <w:shd w:val="clear" w:color="auto" w:fill="FFFFFF"/>
        </w:rPr>
        <w:t>реди этого хаоса вдруг появился ядовитый газ.</w:t>
      </w:r>
    </w:p>
    <w:p w:rsidR="00E564BD" w:rsidRDefault="00E564BD" w:rsidP="00E564BD">
      <w:pPr>
        <w:pStyle w:val="a4"/>
        <w:shd w:val="clear" w:color="auto" w:fill="FFFFFF"/>
        <w:spacing w:before="0" w:after="0" w:line="276" w:lineRule="auto"/>
        <w:jc w:val="both"/>
        <w:rPr>
          <w:color w:val="000000" w:themeColor="text1"/>
          <w:sz w:val="28"/>
          <w:szCs w:val="28"/>
          <w:shd w:val="clear" w:color="auto" w:fill="FFFFFF"/>
        </w:rPr>
      </w:pPr>
      <w:r w:rsidRPr="00A11AED">
        <w:rPr>
          <w:color w:val="000000" w:themeColor="text1"/>
          <w:sz w:val="28"/>
          <w:szCs w:val="28"/>
          <w:shd w:val="clear" w:color="auto" w:fill="FFFFFF"/>
        </w:rPr>
        <w:t>Когда мы вышли на свежий воздух, чтобы отдохнуть несколько минут от душной атмосферы окопов, наше внимание было привлечено очень сильной стрельбой на севере, где фронт занимали французы. Очевидно, шел горячий бой, и мы энергично принялись исследовать местность нашими полевыми биноклями, надеясь уловить что-нибудь новое</w:t>
      </w:r>
      <w:r w:rsidR="00B91184">
        <w:rPr>
          <w:color w:val="000000" w:themeColor="text1"/>
          <w:sz w:val="28"/>
          <w:szCs w:val="28"/>
          <w:shd w:val="clear" w:color="auto" w:fill="FFFFFF"/>
        </w:rPr>
        <w:t xml:space="preserve"> в ходе сражения. Тогда мы увиде</w:t>
      </w:r>
      <w:r w:rsidRPr="00A11AED">
        <w:rPr>
          <w:color w:val="000000" w:themeColor="text1"/>
          <w:sz w:val="28"/>
          <w:szCs w:val="28"/>
          <w:shd w:val="clear" w:color="auto" w:fill="FFFFFF"/>
        </w:rPr>
        <w:t>ли зрелище, заставившее остановиться наши сердца, — фигуры людей, бегущих в смятении через поля.</w:t>
      </w:r>
      <w:r w:rsidR="00B91184">
        <w:rPr>
          <w:color w:val="000000" w:themeColor="text1"/>
          <w:sz w:val="28"/>
          <w:szCs w:val="28"/>
          <w:shd w:val="clear" w:color="auto" w:fill="FFFFFF"/>
        </w:rPr>
        <w:t xml:space="preserve"> </w:t>
      </w:r>
      <w:r w:rsidRPr="00A11AED">
        <w:rPr>
          <w:color w:val="000000" w:themeColor="text1"/>
          <w:sz w:val="28"/>
          <w:szCs w:val="28"/>
          <w:shd w:val="clear" w:color="auto" w:fill="FFFFFF"/>
        </w:rPr>
        <w:t>Мы не могли верить тому, что услыхали от беглецов: мы приписывали их слова расстроенному воображению: зеленовато-серое облако, спустясь на них, становилось жёлтым по мере своего распространения и опаляло на своем пути все, до чего касалось, заставляя растения гибнуть. Никакой самый мужественный человек не мог устоять перед подобной опасностью.</w:t>
      </w:r>
      <w:r w:rsidR="00B91184">
        <w:rPr>
          <w:color w:val="000000" w:themeColor="text1"/>
          <w:sz w:val="28"/>
          <w:szCs w:val="28"/>
          <w:shd w:val="clear" w:color="auto" w:fill="FFFFFF"/>
        </w:rPr>
        <w:t xml:space="preserve"> </w:t>
      </w:r>
      <w:r w:rsidRPr="00A11AED">
        <w:rPr>
          <w:color w:val="000000" w:themeColor="text1"/>
          <w:sz w:val="28"/>
          <w:szCs w:val="28"/>
          <w:shd w:val="clear" w:color="auto" w:fill="FFFFFF"/>
        </w:rPr>
        <w:t>Среди нас, шатаясь, появились французские солдаты, ослепленные, кашляющие, тяжело дышащие, с лицами тёмно-багрового цвета, безмолвные от страданий, а позади их в отравленных газом траншеях остались, как мы узнали, сотни их умирающих товарищей».</w:t>
      </w:r>
    </w:p>
    <w:p w:rsidR="00B91184" w:rsidRPr="00A11AED" w:rsidRDefault="00B91184" w:rsidP="00E564BD">
      <w:pPr>
        <w:pStyle w:val="a4"/>
        <w:shd w:val="clear" w:color="auto" w:fill="FFFFFF"/>
        <w:spacing w:before="0" w:after="0" w:line="276" w:lineRule="auto"/>
        <w:jc w:val="both"/>
        <w:rPr>
          <w:color w:val="000000" w:themeColor="text1"/>
          <w:sz w:val="28"/>
          <w:szCs w:val="28"/>
          <w:shd w:val="clear" w:color="auto" w:fill="FFFFFF"/>
        </w:rPr>
      </w:pPr>
    </w:p>
    <w:p w:rsidR="00A11AED" w:rsidRPr="00A11AED" w:rsidRDefault="00A11AED" w:rsidP="00A11AED">
      <w:pPr>
        <w:pStyle w:val="a4"/>
        <w:shd w:val="clear" w:color="auto" w:fill="FFFFFF"/>
        <w:spacing w:before="0" w:after="0" w:line="276" w:lineRule="auto"/>
        <w:jc w:val="both"/>
        <w:rPr>
          <w:color w:val="000000" w:themeColor="text1"/>
          <w:sz w:val="28"/>
          <w:szCs w:val="28"/>
        </w:rPr>
      </w:pPr>
      <w:r w:rsidRPr="000042C2">
        <w:rPr>
          <w:b/>
          <w:color w:val="000000" w:themeColor="text1"/>
          <w:sz w:val="28"/>
          <w:szCs w:val="28"/>
          <w:u w:val="single"/>
        </w:rPr>
        <w:t>Сообщение учащегося.</w:t>
      </w:r>
      <w:r w:rsidR="00692F19">
        <w:rPr>
          <w:color w:val="000000" w:themeColor="text1"/>
          <w:sz w:val="28"/>
          <w:szCs w:val="28"/>
        </w:rPr>
        <w:t xml:space="preserve"> </w:t>
      </w:r>
      <w:r w:rsidRPr="00A11AED">
        <w:rPr>
          <w:b/>
          <w:color w:val="000000" w:themeColor="text1"/>
          <w:sz w:val="28"/>
          <w:szCs w:val="28"/>
        </w:rPr>
        <w:t>Хлор (</w:t>
      </w:r>
      <w:r w:rsidRPr="00A11AED">
        <w:rPr>
          <w:b/>
          <w:color w:val="000000" w:themeColor="text1"/>
          <w:sz w:val="28"/>
          <w:szCs w:val="28"/>
          <w:lang w:val="en-US"/>
        </w:rPr>
        <w:t>CI</w:t>
      </w:r>
      <w:r w:rsidR="0014428E">
        <w:rPr>
          <w:b/>
          <w:color w:val="000000" w:themeColor="text1"/>
          <w:sz w:val="28"/>
          <w:szCs w:val="28"/>
          <w:vertAlign w:val="subscript"/>
        </w:rPr>
        <w:t>2</w:t>
      </w:r>
      <w:r w:rsidRPr="00A11AED">
        <w:rPr>
          <w:b/>
          <w:color w:val="000000" w:themeColor="text1"/>
          <w:sz w:val="28"/>
          <w:szCs w:val="28"/>
        </w:rPr>
        <w:t>)</w:t>
      </w:r>
      <w:r w:rsidR="00B91184">
        <w:rPr>
          <w:b/>
          <w:color w:val="000000" w:themeColor="text1"/>
          <w:sz w:val="28"/>
          <w:szCs w:val="28"/>
        </w:rPr>
        <w:t xml:space="preserve"> </w:t>
      </w:r>
      <w:r w:rsidR="00B91184" w:rsidRPr="00587AD8">
        <w:rPr>
          <w:b/>
          <w:i/>
          <w:color w:val="auto"/>
          <w:sz w:val="28"/>
          <w:szCs w:val="28"/>
        </w:rPr>
        <w:t>(слайд 1</w:t>
      </w:r>
      <w:r w:rsidR="00B91184">
        <w:rPr>
          <w:b/>
          <w:i/>
          <w:color w:val="auto"/>
          <w:sz w:val="28"/>
          <w:szCs w:val="28"/>
        </w:rPr>
        <w:t>5</w:t>
      </w:r>
      <w:r w:rsidR="00B91184" w:rsidRPr="00587AD8">
        <w:rPr>
          <w:b/>
          <w:i/>
          <w:color w:val="auto"/>
          <w:sz w:val="28"/>
          <w:szCs w:val="28"/>
        </w:rPr>
        <w:t>)</w:t>
      </w:r>
      <w:r w:rsidRPr="00A11AED">
        <w:rPr>
          <w:color w:val="000000" w:themeColor="text1"/>
          <w:sz w:val="28"/>
          <w:szCs w:val="28"/>
        </w:rPr>
        <w:t xml:space="preserve"> – газ </w:t>
      </w:r>
      <w:proofErr w:type="gramStart"/>
      <w:r w:rsidRPr="00A11AED">
        <w:rPr>
          <w:color w:val="000000" w:themeColor="text1"/>
          <w:sz w:val="28"/>
          <w:szCs w:val="28"/>
        </w:rPr>
        <w:t>с  резким</w:t>
      </w:r>
      <w:proofErr w:type="gramEnd"/>
      <w:r w:rsidRPr="00A11AED">
        <w:rPr>
          <w:color w:val="000000" w:themeColor="text1"/>
          <w:sz w:val="28"/>
          <w:szCs w:val="28"/>
        </w:rPr>
        <w:t xml:space="preserve"> неприятным запахом, желто-зелёного цвета.  Хлор относится к группе веществ удушающего действия. Вдыхание этого газа вызывает сильное раздражение дыхательных путей и глаз, воспаление слизистых оболочек.  Хлор разрушает лёгочную ткань, вызывая отёк лёгких. Под воздействием хлора весь организм подвергается сильному отравлению. Хлор – это смертельный газ.</w:t>
      </w:r>
    </w:p>
    <w:p w:rsidR="00A11AED" w:rsidRPr="00A11AED" w:rsidRDefault="00A11AED" w:rsidP="00A11AED">
      <w:pPr>
        <w:pStyle w:val="a4"/>
        <w:shd w:val="clear" w:color="auto" w:fill="FFFFFF"/>
        <w:spacing w:before="0" w:after="0" w:line="276" w:lineRule="auto"/>
        <w:jc w:val="both"/>
        <w:rPr>
          <w:color w:val="000000" w:themeColor="text1"/>
          <w:sz w:val="28"/>
          <w:szCs w:val="28"/>
        </w:rPr>
      </w:pPr>
      <w:r w:rsidRPr="00A11AED">
        <w:rPr>
          <w:color w:val="000000" w:themeColor="text1"/>
          <w:sz w:val="28"/>
          <w:szCs w:val="28"/>
        </w:rPr>
        <w:lastRenderedPageBreak/>
        <w:t>22 апреля 1915 года немецкая армия распылила 168 тонн хлора. Надо заметить, что немецкая пехота также пострадала от  этого газа.</w:t>
      </w:r>
    </w:p>
    <w:p w:rsidR="00A11AED" w:rsidRPr="00A11AED" w:rsidRDefault="00A11AED" w:rsidP="00A11AED">
      <w:pPr>
        <w:pStyle w:val="a4"/>
        <w:shd w:val="clear" w:color="auto" w:fill="FFFFFF"/>
        <w:spacing w:before="0" w:after="0" w:line="276" w:lineRule="auto"/>
        <w:jc w:val="both"/>
        <w:rPr>
          <w:color w:val="000000" w:themeColor="text1"/>
          <w:sz w:val="28"/>
          <w:szCs w:val="28"/>
        </w:rPr>
      </w:pPr>
      <w:r w:rsidRPr="00A11AED">
        <w:rPr>
          <w:b/>
          <w:color w:val="000000" w:themeColor="text1"/>
          <w:sz w:val="28"/>
          <w:szCs w:val="28"/>
        </w:rPr>
        <w:t>Учитель химии</w:t>
      </w:r>
      <w:r w:rsidRPr="00A11AED">
        <w:rPr>
          <w:color w:val="000000" w:themeColor="text1"/>
          <w:sz w:val="28"/>
          <w:szCs w:val="28"/>
        </w:rPr>
        <w:t xml:space="preserve">. Хлор, однако, оказался не так эффективен, как полагали немцы, потому что после первых применений были использованы средства защиты. Хлор имеет специфический запах и яркий  цвет, за счёт чего его было достаточно легко обнаружить. Газ хорошо растворим в воде, поэтому самым простым способом защиты от него было просто прикрытие лица влажной тканью. </w:t>
      </w:r>
    </w:p>
    <w:p w:rsidR="00A11AED" w:rsidRPr="00794C30" w:rsidRDefault="00E564BD" w:rsidP="00A11AED">
      <w:pPr>
        <w:pStyle w:val="a4"/>
        <w:shd w:val="clear" w:color="auto" w:fill="FFFFFF"/>
        <w:spacing w:before="0" w:after="0" w:line="276" w:lineRule="auto"/>
        <w:jc w:val="both"/>
        <w:rPr>
          <w:color w:val="000000" w:themeColor="text1"/>
          <w:sz w:val="28"/>
          <w:szCs w:val="28"/>
        </w:rPr>
      </w:pPr>
      <w:r w:rsidRPr="000042C2">
        <w:rPr>
          <w:b/>
          <w:color w:val="000000" w:themeColor="text1"/>
          <w:sz w:val="28"/>
          <w:szCs w:val="28"/>
          <w:u w:val="single"/>
        </w:rPr>
        <w:t>Сообщение учащегося.</w:t>
      </w:r>
      <w:r w:rsidR="00B91184">
        <w:rPr>
          <w:color w:val="000000" w:themeColor="text1"/>
          <w:sz w:val="28"/>
          <w:szCs w:val="28"/>
          <w:u w:val="single"/>
        </w:rPr>
        <w:t xml:space="preserve"> </w:t>
      </w:r>
      <w:r w:rsidR="00456C0A">
        <w:rPr>
          <w:color w:val="000000" w:themeColor="text1"/>
          <w:sz w:val="28"/>
          <w:szCs w:val="28"/>
        </w:rPr>
        <w:t>В 1915 году</w:t>
      </w:r>
      <w:r w:rsidR="00A11AED" w:rsidRPr="00A11AED">
        <w:rPr>
          <w:color w:val="000000" w:themeColor="text1"/>
          <w:sz w:val="28"/>
          <w:szCs w:val="28"/>
        </w:rPr>
        <w:t xml:space="preserve"> был применен </w:t>
      </w:r>
      <w:r w:rsidR="00A11AED" w:rsidRPr="00E564BD">
        <w:rPr>
          <w:color w:val="000000" w:themeColor="text1"/>
          <w:sz w:val="28"/>
          <w:szCs w:val="28"/>
        </w:rPr>
        <w:t>бром (</w:t>
      </w:r>
      <w:r w:rsidR="00A11AED" w:rsidRPr="00E564BD">
        <w:rPr>
          <w:color w:val="000000" w:themeColor="text1"/>
          <w:sz w:val="28"/>
          <w:szCs w:val="28"/>
          <w:lang w:val="en-US"/>
        </w:rPr>
        <w:t>Br</w:t>
      </w:r>
      <w:r w:rsidR="0014428E" w:rsidRPr="00E564BD">
        <w:rPr>
          <w:color w:val="000000" w:themeColor="text1"/>
          <w:sz w:val="28"/>
          <w:szCs w:val="28"/>
          <w:vertAlign w:val="subscript"/>
        </w:rPr>
        <w:t>2</w:t>
      </w:r>
      <w:r w:rsidR="00A11AED" w:rsidRPr="00E564BD">
        <w:rPr>
          <w:color w:val="000000" w:themeColor="text1"/>
          <w:sz w:val="28"/>
          <w:szCs w:val="28"/>
        </w:rPr>
        <w:t>),</w:t>
      </w:r>
      <w:r w:rsidR="00A11AED" w:rsidRPr="00A11AED">
        <w:rPr>
          <w:color w:val="000000" w:themeColor="text1"/>
          <w:sz w:val="28"/>
          <w:szCs w:val="28"/>
        </w:rPr>
        <w:t xml:space="preserve"> </w:t>
      </w:r>
      <w:r w:rsidR="009568E4" w:rsidRPr="00587AD8">
        <w:rPr>
          <w:b/>
          <w:i/>
          <w:color w:val="auto"/>
          <w:sz w:val="28"/>
          <w:szCs w:val="28"/>
        </w:rPr>
        <w:t>(слайд 1</w:t>
      </w:r>
      <w:r w:rsidR="009568E4">
        <w:rPr>
          <w:b/>
          <w:i/>
          <w:color w:val="auto"/>
          <w:sz w:val="28"/>
          <w:szCs w:val="28"/>
        </w:rPr>
        <w:t>6</w:t>
      </w:r>
      <w:r w:rsidR="009568E4" w:rsidRPr="00587AD8">
        <w:rPr>
          <w:b/>
          <w:i/>
          <w:color w:val="auto"/>
          <w:sz w:val="28"/>
          <w:szCs w:val="28"/>
        </w:rPr>
        <w:t>)</w:t>
      </w:r>
      <w:r w:rsidR="009568E4">
        <w:rPr>
          <w:b/>
          <w:i/>
          <w:color w:val="auto"/>
          <w:sz w:val="28"/>
          <w:szCs w:val="28"/>
        </w:rPr>
        <w:t xml:space="preserve"> </w:t>
      </w:r>
      <w:r w:rsidR="00A11AED" w:rsidRPr="00A11AED">
        <w:rPr>
          <w:color w:val="000000" w:themeColor="text1"/>
          <w:sz w:val="28"/>
          <w:szCs w:val="28"/>
        </w:rPr>
        <w:t>его уп</w:t>
      </w:r>
      <w:r w:rsidR="00A11AED">
        <w:rPr>
          <w:color w:val="000000" w:themeColor="text1"/>
          <w:sz w:val="28"/>
          <w:szCs w:val="28"/>
        </w:rPr>
        <w:t xml:space="preserve">отребляли в минометных снарядах. </w:t>
      </w:r>
      <w:r w:rsidR="00A11AED" w:rsidRPr="00A11AED">
        <w:rPr>
          <w:bCs/>
          <w:color w:val="000000" w:themeColor="text1"/>
          <w:sz w:val="28"/>
          <w:szCs w:val="28"/>
        </w:rPr>
        <w:t>Бром</w:t>
      </w:r>
      <w:r w:rsidR="00A11AED" w:rsidRPr="00A11AED">
        <w:rPr>
          <w:color w:val="000000" w:themeColor="text1"/>
          <w:sz w:val="28"/>
          <w:szCs w:val="28"/>
        </w:rPr>
        <w:t xml:space="preserve"> при нормальных условиях является тяжёлой ядовитой жидкостью красно-бурого цвета с сильным неприятным запахом. При соприкосновении с кожей вызывает ожоги, при вдыхании паров брома  возникает удушье.</w:t>
      </w:r>
    </w:p>
    <w:p w:rsidR="00692F19" w:rsidRDefault="00456C0A" w:rsidP="00A11AED">
      <w:pPr>
        <w:pStyle w:val="a4"/>
        <w:shd w:val="clear" w:color="auto" w:fill="FFFFFF"/>
        <w:spacing w:before="0" w:after="0" w:line="276" w:lineRule="auto"/>
        <w:jc w:val="both"/>
        <w:rPr>
          <w:b/>
          <w:i/>
          <w:color w:val="auto"/>
          <w:sz w:val="28"/>
          <w:szCs w:val="28"/>
        </w:rPr>
      </w:pPr>
      <w:r w:rsidRPr="00A11AED">
        <w:rPr>
          <w:b/>
          <w:color w:val="000000" w:themeColor="text1"/>
          <w:sz w:val="28"/>
          <w:szCs w:val="28"/>
        </w:rPr>
        <w:t>Учитель химии</w:t>
      </w:r>
      <w:r w:rsidRPr="00A11AED">
        <w:rPr>
          <w:color w:val="000000" w:themeColor="text1"/>
          <w:sz w:val="28"/>
          <w:szCs w:val="28"/>
        </w:rPr>
        <w:t xml:space="preserve">. </w:t>
      </w:r>
      <w:r w:rsidR="009B4366">
        <w:rPr>
          <w:color w:val="000000" w:themeColor="text1"/>
          <w:sz w:val="28"/>
          <w:szCs w:val="28"/>
        </w:rPr>
        <w:t xml:space="preserve">Воздушный флот в мировой войне 1914-1918гг. играл значительную роль. В боевых действиях применяли цеппелины (дирижабли) и самолеты. </w:t>
      </w:r>
      <w:r w:rsidR="004E136E">
        <w:rPr>
          <w:color w:val="000000" w:themeColor="text1"/>
          <w:sz w:val="28"/>
          <w:szCs w:val="28"/>
        </w:rPr>
        <w:t xml:space="preserve">Что такое цеппелин? </w:t>
      </w:r>
      <w:r w:rsidR="004E136E" w:rsidRPr="00587AD8">
        <w:rPr>
          <w:b/>
          <w:i/>
          <w:color w:val="auto"/>
          <w:sz w:val="28"/>
          <w:szCs w:val="28"/>
        </w:rPr>
        <w:t>(слайд 1</w:t>
      </w:r>
      <w:r w:rsidR="004E136E">
        <w:rPr>
          <w:b/>
          <w:i/>
          <w:color w:val="auto"/>
          <w:sz w:val="28"/>
          <w:szCs w:val="28"/>
        </w:rPr>
        <w:t>7</w:t>
      </w:r>
      <w:r w:rsidR="004E136E" w:rsidRPr="00587AD8">
        <w:rPr>
          <w:b/>
          <w:i/>
          <w:color w:val="auto"/>
          <w:sz w:val="28"/>
          <w:szCs w:val="28"/>
        </w:rPr>
        <w:t>)</w:t>
      </w:r>
      <w:r w:rsidR="004E136E">
        <w:rPr>
          <w:b/>
          <w:i/>
          <w:color w:val="auto"/>
          <w:sz w:val="28"/>
          <w:szCs w:val="28"/>
        </w:rPr>
        <w:t xml:space="preserve">. </w:t>
      </w:r>
    </w:p>
    <w:p w:rsidR="009B4366" w:rsidRDefault="009B4366" w:rsidP="00A11AED">
      <w:pPr>
        <w:pStyle w:val="a4"/>
        <w:shd w:val="clear" w:color="auto" w:fill="FFFFFF"/>
        <w:spacing w:before="0" w:after="0" w:line="276" w:lineRule="auto"/>
        <w:jc w:val="both"/>
        <w:rPr>
          <w:color w:val="000000" w:themeColor="text1"/>
          <w:sz w:val="28"/>
          <w:szCs w:val="28"/>
        </w:rPr>
      </w:pPr>
      <w:r>
        <w:rPr>
          <w:color w:val="000000" w:themeColor="text1"/>
          <w:sz w:val="28"/>
          <w:szCs w:val="28"/>
        </w:rPr>
        <w:t xml:space="preserve">В 1915 г. </w:t>
      </w:r>
      <w:r w:rsidR="004E136E">
        <w:rPr>
          <w:color w:val="000000" w:themeColor="text1"/>
          <w:sz w:val="28"/>
          <w:szCs w:val="28"/>
        </w:rPr>
        <w:t>с</w:t>
      </w:r>
      <w:r>
        <w:rPr>
          <w:color w:val="000000" w:themeColor="text1"/>
          <w:sz w:val="28"/>
          <w:szCs w:val="28"/>
        </w:rPr>
        <w:t xml:space="preserve"> помощью цеппелинов несколько немецких бомб были сброшены на Лондон и Париж. Страны Антанты заговорили о желательности производства</w:t>
      </w:r>
      <w:r w:rsidR="00B05242">
        <w:rPr>
          <w:color w:val="000000" w:themeColor="text1"/>
          <w:sz w:val="28"/>
          <w:szCs w:val="28"/>
        </w:rPr>
        <w:t xml:space="preserve"> таких же летательных аппаратов. Разведки Англии и Франции начали поиск секретов производства получения дюралюминия для каркаса дирижабля. И все же добыть технические данные не удалось. Германия держала технологию цеппелинов в строжайшей тайне.</w:t>
      </w:r>
    </w:p>
    <w:p w:rsidR="00692F19" w:rsidRDefault="004E136E" w:rsidP="00A11AED">
      <w:pPr>
        <w:pStyle w:val="a4"/>
        <w:shd w:val="clear" w:color="auto" w:fill="FFFFFF"/>
        <w:spacing w:before="0" w:after="0" w:line="276" w:lineRule="auto"/>
        <w:jc w:val="both"/>
        <w:rPr>
          <w:i/>
          <w:color w:val="000000" w:themeColor="text1"/>
          <w:sz w:val="28"/>
          <w:szCs w:val="28"/>
        </w:rPr>
      </w:pPr>
      <w:r w:rsidRPr="00692F19">
        <w:rPr>
          <w:i/>
          <w:color w:val="000000" w:themeColor="text1"/>
          <w:sz w:val="28"/>
          <w:szCs w:val="28"/>
        </w:rPr>
        <w:t>Преподаватель химии предлагает студентам две пластины.</w:t>
      </w:r>
    </w:p>
    <w:p w:rsidR="004E136E" w:rsidRPr="00692F19" w:rsidRDefault="004E136E" w:rsidP="00A11AED">
      <w:pPr>
        <w:pStyle w:val="a4"/>
        <w:shd w:val="clear" w:color="auto" w:fill="FFFFFF"/>
        <w:spacing w:before="0" w:after="0" w:line="276" w:lineRule="auto"/>
        <w:jc w:val="both"/>
        <w:rPr>
          <w:i/>
          <w:color w:val="000000" w:themeColor="text1"/>
          <w:sz w:val="28"/>
          <w:szCs w:val="28"/>
        </w:rPr>
      </w:pPr>
      <w:r w:rsidRPr="00692F19">
        <w:rPr>
          <w:i/>
          <w:color w:val="000000" w:themeColor="text1"/>
          <w:sz w:val="28"/>
          <w:szCs w:val="28"/>
        </w:rPr>
        <w:t>Задание: опреде</w:t>
      </w:r>
      <w:r w:rsidR="00692F19">
        <w:rPr>
          <w:i/>
          <w:color w:val="000000" w:themeColor="text1"/>
          <w:sz w:val="28"/>
          <w:szCs w:val="28"/>
        </w:rPr>
        <w:t>лить где алюминий и дюралюминий (идет обмен мнениями).</w:t>
      </w:r>
    </w:p>
    <w:p w:rsidR="009B4366" w:rsidRDefault="004E136E" w:rsidP="00A11AED">
      <w:pPr>
        <w:pStyle w:val="a4"/>
        <w:shd w:val="clear" w:color="auto" w:fill="FFFFFF"/>
        <w:spacing w:before="0" w:after="0" w:line="276" w:lineRule="auto"/>
        <w:jc w:val="both"/>
        <w:rPr>
          <w:color w:val="000000" w:themeColor="text1"/>
          <w:sz w:val="28"/>
          <w:szCs w:val="28"/>
        </w:rPr>
      </w:pPr>
      <w:r>
        <w:rPr>
          <w:color w:val="000000" w:themeColor="text1"/>
          <w:sz w:val="28"/>
          <w:szCs w:val="28"/>
        </w:rPr>
        <w:t>Германия не только впервые применила газы в ходе боевых действий, но и цеппелины для бомбардировки городов противника.</w:t>
      </w:r>
    </w:p>
    <w:p w:rsidR="009135C9" w:rsidRDefault="004E136E" w:rsidP="00A11AED">
      <w:pPr>
        <w:pStyle w:val="a4"/>
        <w:shd w:val="clear" w:color="auto" w:fill="FFFFFF"/>
        <w:spacing w:before="0" w:after="0" w:line="276" w:lineRule="auto"/>
        <w:jc w:val="both"/>
        <w:rPr>
          <w:color w:val="000000" w:themeColor="text1"/>
          <w:sz w:val="28"/>
          <w:szCs w:val="28"/>
        </w:rPr>
      </w:pPr>
      <w:r w:rsidRPr="00A11AED">
        <w:rPr>
          <w:b/>
          <w:color w:val="000000" w:themeColor="text1"/>
          <w:sz w:val="28"/>
          <w:szCs w:val="28"/>
        </w:rPr>
        <w:t>Учитель химии</w:t>
      </w:r>
      <w:r w:rsidRPr="00A11AED">
        <w:rPr>
          <w:color w:val="000000" w:themeColor="text1"/>
          <w:sz w:val="28"/>
          <w:szCs w:val="28"/>
        </w:rPr>
        <w:t xml:space="preserve">. </w:t>
      </w:r>
      <w:r w:rsidR="00A11AED" w:rsidRPr="00A11AED">
        <w:rPr>
          <w:color w:val="000000" w:themeColor="text1"/>
          <w:sz w:val="28"/>
          <w:szCs w:val="28"/>
        </w:rPr>
        <w:t xml:space="preserve">В </w:t>
      </w:r>
      <w:r w:rsidR="00456C0A">
        <w:rPr>
          <w:color w:val="000000" w:themeColor="text1"/>
          <w:sz w:val="28"/>
          <w:szCs w:val="28"/>
        </w:rPr>
        <w:t>этом же</w:t>
      </w:r>
      <w:r w:rsidR="00AC7825">
        <w:rPr>
          <w:color w:val="000000" w:themeColor="text1"/>
          <w:sz w:val="28"/>
          <w:szCs w:val="28"/>
        </w:rPr>
        <w:t xml:space="preserve"> году</w:t>
      </w:r>
      <w:r w:rsidR="00A11AED" w:rsidRPr="00A11AED">
        <w:rPr>
          <w:color w:val="000000" w:themeColor="text1"/>
          <w:sz w:val="28"/>
          <w:szCs w:val="28"/>
        </w:rPr>
        <w:t xml:space="preserve"> немцами была совершена химическая атака, направленная против русских</w:t>
      </w:r>
      <w:r w:rsidR="0014428E">
        <w:rPr>
          <w:color w:val="000000" w:themeColor="text1"/>
          <w:sz w:val="28"/>
          <w:szCs w:val="28"/>
        </w:rPr>
        <w:t xml:space="preserve"> частей, защищавших крепость </w:t>
      </w:r>
      <w:proofErr w:type="spellStart"/>
      <w:r w:rsidR="0014428E">
        <w:rPr>
          <w:color w:val="000000" w:themeColor="text1"/>
          <w:sz w:val="28"/>
          <w:szCs w:val="28"/>
        </w:rPr>
        <w:t>Ос</w:t>
      </w:r>
      <w:r w:rsidR="00A11AED" w:rsidRPr="00A11AED">
        <w:rPr>
          <w:color w:val="000000" w:themeColor="text1"/>
          <w:sz w:val="28"/>
          <w:szCs w:val="28"/>
        </w:rPr>
        <w:t>овец</w:t>
      </w:r>
      <w:proofErr w:type="spellEnd"/>
      <w:r w:rsidR="00A11AED" w:rsidRPr="00A11AED">
        <w:rPr>
          <w:color w:val="000000" w:themeColor="text1"/>
          <w:sz w:val="28"/>
          <w:szCs w:val="28"/>
        </w:rPr>
        <w:t xml:space="preserve">, расположенную в пятидесяти километрах от </w:t>
      </w:r>
      <w:proofErr w:type="spellStart"/>
      <w:r w:rsidR="00A11AED" w:rsidRPr="00A11AED">
        <w:rPr>
          <w:color w:val="000000" w:themeColor="text1"/>
          <w:sz w:val="28"/>
          <w:szCs w:val="28"/>
        </w:rPr>
        <w:t>Белостока</w:t>
      </w:r>
      <w:proofErr w:type="spellEnd"/>
      <w:r w:rsidR="00A11AED" w:rsidRPr="00A11AED">
        <w:rPr>
          <w:color w:val="000000" w:themeColor="text1"/>
          <w:sz w:val="28"/>
          <w:szCs w:val="28"/>
        </w:rPr>
        <w:t xml:space="preserve"> (нынешняя территория Польши). </w:t>
      </w:r>
    </w:p>
    <w:p w:rsidR="00692F19" w:rsidRPr="00692F19" w:rsidRDefault="00692F19" w:rsidP="00F115F1">
      <w:pPr>
        <w:pStyle w:val="a4"/>
        <w:shd w:val="clear" w:color="auto" w:fill="FFFFFF"/>
        <w:spacing w:before="0" w:after="0" w:line="276" w:lineRule="auto"/>
        <w:jc w:val="both"/>
        <w:rPr>
          <w:color w:val="000000" w:themeColor="text1"/>
          <w:sz w:val="28"/>
          <w:szCs w:val="28"/>
          <w:u w:val="single"/>
        </w:rPr>
      </w:pPr>
      <w:r w:rsidRPr="000042C2">
        <w:rPr>
          <w:b/>
          <w:color w:val="000000" w:themeColor="text1"/>
          <w:sz w:val="28"/>
          <w:szCs w:val="28"/>
          <w:u w:val="single"/>
        </w:rPr>
        <w:t xml:space="preserve">Сообщение учащегося </w:t>
      </w:r>
      <w:r w:rsidRPr="000042C2">
        <w:rPr>
          <w:i/>
          <w:color w:val="000000" w:themeColor="text1"/>
          <w:sz w:val="28"/>
          <w:szCs w:val="28"/>
          <w:u w:val="single"/>
        </w:rPr>
        <w:t>в форме солдата Первой мировой войны</w:t>
      </w:r>
      <w:r>
        <w:rPr>
          <w:color w:val="000000" w:themeColor="text1"/>
          <w:sz w:val="28"/>
          <w:szCs w:val="28"/>
        </w:rPr>
        <w:t xml:space="preserve"> </w:t>
      </w:r>
      <w:r w:rsidR="009568E4" w:rsidRPr="00587AD8">
        <w:rPr>
          <w:b/>
          <w:i/>
          <w:color w:val="auto"/>
          <w:sz w:val="28"/>
          <w:szCs w:val="28"/>
        </w:rPr>
        <w:t>(слайд 1</w:t>
      </w:r>
      <w:r w:rsidR="009568E4">
        <w:rPr>
          <w:b/>
          <w:i/>
          <w:color w:val="auto"/>
          <w:sz w:val="28"/>
          <w:szCs w:val="28"/>
        </w:rPr>
        <w:t>8</w:t>
      </w:r>
      <w:r w:rsidR="009568E4" w:rsidRPr="00587AD8">
        <w:rPr>
          <w:b/>
          <w:i/>
          <w:color w:val="auto"/>
          <w:sz w:val="28"/>
          <w:szCs w:val="28"/>
        </w:rPr>
        <w:t>)</w:t>
      </w:r>
    </w:p>
    <w:p w:rsidR="004E136E" w:rsidRPr="004E136E" w:rsidRDefault="004E136E" w:rsidP="004E136E">
      <w:pPr>
        <w:pStyle w:val="a4"/>
        <w:shd w:val="clear" w:color="auto" w:fill="FFFFFF"/>
        <w:spacing w:before="0" w:after="0" w:line="276" w:lineRule="auto"/>
        <w:jc w:val="both"/>
        <w:rPr>
          <w:b/>
          <w:i/>
          <w:color w:val="000000" w:themeColor="text1"/>
          <w:sz w:val="28"/>
          <w:szCs w:val="28"/>
        </w:rPr>
      </w:pPr>
      <w:r w:rsidRPr="004E136E">
        <w:rPr>
          <w:b/>
          <w:i/>
          <w:color w:val="000000" w:themeColor="text1"/>
          <w:sz w:val="28"/>
          <w:szCs w:val="28"/>
        </w:rPr>
        <w:t>Из донесения Генштаба русских войск.</w:t>
      </w:r>
    </w:p>
    <w:p w:rsidR="00AB7922" w:rsidRPr="00456C0A" w:rsidRDefault="00AC7825" w:rsidP="00456C0A">
      <w:pPr>
        <w:shd w:val="clear" w:color="auto" w:fill="FFFFFF"/>
        <w:spacing w:after="0" w:line="240" w:lineRule="auto"/>
        <w:jc w:val="both"/>
        <w:textAlignment w:val="baseline"/>
        <w:rPr>
          <w:rFonts w:ascii="Times New Roman" w:eastAsia="Times New Roman" w:hAnsi="Times New Roman"/>
          <w:color w:val="000000" w:themeColor="text1"/>
          <w:sz w:val="28"/>
          <w:szCs w:val="28"/>
          <w:lang w:eastAsia="ru-RU"/>
        </w:rPr>
      </w:pPr>
      <w:r w:rsidRPr="00456C0A">
        <w:rPr>
          <w:rFonts w:ascii="Times New Roman" w:hAnsi="Times New Roman"/>
          <w:color w:val="000000" w:themeColor="text1"/>
          <w:sz w:val="28"/>
          <w:szCs w:val="28"/>
          <w:shd w:val="clear" w:color="auto" w:fill="FFFFFF"/>
        </w:rPr>
        <w:t xml:space="preserve">Тринадцать дней немцы ждали, когда подует благоприятный для них западный ветер, и 6 августа в 4:00 начали газовую атаку. На </w:t>
      </w:r>
      <w:proofErr w:type="spellStart"/>
      <w:r w:rsidRPr="00456C0A">
        <w:rPr>
          <w:rFonts w:ascii="Times New Roman" w:hAnsi="Times New Roman"/>
          <w:color w:val="000000" w:themeColor="text1"/>
          <w:sz w:val="28"/>
          <w:szCs w:val="28"/>
          <w:shd w:val="clear" w:color="auto" w:fill="FFFFFF"/>
        </w:rPr>
        <w:t>Сосненских</w:t>
      </w:r>
      <w:proofErr w:type="spellEnd"/>
      <w:r w:rsidRPr="00456C0A">
        <w:rPr>
          <w:rFonts w:ascii="Times New Roman" w:hAnsi="Times New Roman"/>
          <w:color w:val="000000" w:themeColor="text1"/>
          <w:sz w:val="28"/>
          <w:szCs w:val="28"/>
          <w:shd w:val="clear" w:color="auto" w:fill="FFFFFF"/>
        </w:rPr>
        <w:t xml:space="preserve"> позициях в это время находилось девять русских рот</w:t>
      </w:r>
      <w:r w:rsidR="00A938E6" w:rsidRPr="00456C0A">
        <w:rPr>
          <w:rFonts w:ascii="Times New Roman" w:hAnsi="Times New Roman"/>
          <w:color w:val="000000" w:themeColor="text1"/>
          <w:sz w:val="28"/>
          <w:szCs w:val="28"/>
          <w:shd w:val="clear" w:color="auto" w:fill="FFFFFF"/>
        </w:rPr>
        <w:t xml:space="preserve">. </w:t>
      </w:r>
      <w:r w:rsidRPr="00456C0A">
        <w:rPr>
          <w:rFonts w:ascii="Times New Roman" w:hAnsi="Times New Roman"/>
          <w:color w:val="000000" w:themeColor="text1"/>
          <w:sz w:val="28"/>
          <w:szCs w:val="28"/>
          <w:shd w:val="clear" w:color="auto" w:fill="FFFFFF"/>
        </w:rPr>
        <w:t xml:space="preserve"> </w:t>
      </w:r>
      <w:r w:rsidR="00AB7922" w:rsidRPr="00456C0A">
        <w:rPr>
          <w:rFonts w:ascii="Times New Roman" w:hAnsi="Times New Roman"/>
          <w:color w:val="000000" w:themeColor="text1"/>
          <w:sz w:val="28"/>
          <w:szCs w:val="28"/>
          <w:shd w:val="clear" w:color="auto" w:fill="FFFFFF"/>
        </w:rPr>
        <w:t>Газы, пущенные немцами, имели темно</w:t>
      </w:r>
      <w:r w:rsidR="00456C0A">
        <w:rPr>
          <w:rFonts w:ascii="Times New Roman" w:hAnsi="Times New Roman"/>
          <w:color w:val="000000" w:themeColor="text1"/>
          <w:sz w:val="28"/>
          <w:szCs w:val="28"/>
          <w:shd w:val="clear" w:color="auto" w:fill="FFFFFF"/>
        </w:rPr>
        <w:t>-</w:t>
      </w:r>
      <w:r w:rsidR="00AB7922" w:rsidRPr="00456C0A">
        <w:rPr>
          <w:rFonts w:ascii="Times New Roman" w:hAnsi="Times New Roman"/>
          <w:color w:val="000000" w:themeColor="text1"/>
          <w:sz w:val="28"/>
          <w:szCs w:val="28"/>
          <w:shd w:val="clear" w:color="auto" w:fill="FFFFFF"/>
        </w:rPr>
        <w:t xml:space="preserve">зеленую окраску — это был хлор с примесью брома. Газовая волна, имевшая при выпуске около 3 км по фронту, стала быстро распространяться в стороны. Все живое на открытом воздухе на плацдарме крепости было отравлено насмерть, большие потери несла во время стрельбы крепостная артиллерия; не участвующие в бою люди спаслись в казармах, </w:t>
      </w:r>
      <w:r w:rsidR="00AB7922" w:rsidRPr="00456C0A">
        <w:rPr>
          <w:rFonts w:ascii="Times New Roman" w:hAnsi="Times New Roman"/>
          <w:color w:val="000000" w:themeColor="text1"/>
          <w:sz w:val="28"/>
          <w:szCs w:val="28"/>
          <w:shd w:val="clear" w:color="auto" w:fill="FFFFFF"/>
        </w:rPr>
        <w:lastRenderedPageBreak/>
        <w:t xml:space="preserve">убежищах, жилых домах, плотно заперев двери и окна, обильно обливая их водой. </w:t>
      </w:r>
      <w:r w:rsidR="00AB7922" w:rsidRPr="00456C0A">
        <w:rPr>
          <w:rFonts w:ascii="Times New Roman" w:eastAsia="Times New Roman" w:hAnsi="Times New Roman"/>
          <w:color w:val="000000" w:themeColor="text1"/>
          <w:sz w:val="28"/>
          <w:szCs w:val="28"/>
          <w:bdr w:val="none" w:sz="0" w:space="0" w:color="auto" w:frame="1"/>
          <w:lang w:eastAsia="ru-RU"/>
        </w:rPr>
        <w:t>Газ застаивал</w:t>
      </w:r>
      <w:r w:rsidRPr="00456C0A">
        <w:rPr>
          <w:rFonts w:ascii="Times New Roman" w:eastAsia="Times New Roman" w:hAnsi="Times New Roman"/>
          <w:color w:val="000000" w:themeColor="text1"/>
          <w:sz w:val="28"/>
          <w:szCs w:val="28"/>
          <w:bdr w:val="none" w:sz="0" w:space="0" w:color="auto" w:frame="1"/>
          <w:lang w:eastAsia="ru-RU"/>
        </w:rPr>
        <w:t xml:space="preserve">ся в лесу и около водяных рвов. </w:t>
      </w:r>
      <w:r w:rsidR="00AB7922" w:rsidRPr="00456C0A">
        <w:rPr>
          <w:rFonts w:ascii="Times New Roman" w:eastAsia="Times New Roman" w:hAnsi="Times New Roman"/>
          <w:color w:val="000000" w:themeColor="text1"/>
          <w:sz w:val="28"/>
          <w:szCs w:val="28"/>
          <w:bdr w:val="none" w:sz="0" w:space="0" w:color="auto" w:frame="1"/>
          <w:lang w:eastAsia="ru-RU"/>
        </w:rPr>
        <w:t>Вся зелень в крепости и в ближайшем районе по пути движения газов была уничтожена, листья на деревьях пожелтели, свернулись и опали, трава почернела и легла на землю, лепестки цветов облетели…</w:t>
      </w:r>
    </w:p>
    <w:p w:rsidR="00AB7922" w:rsidRPr="00AB7922" w:rsidRDefault="00AB7922" w:rsidP="00456C0A">
      <w:pPr>
        <w:shd w:val="clear" w:color="auto" w:fill="FFFFFF"/>
        <w:spacing w:after="0" w:line="240" w:lineRule="auto"/>
        <w:jc w:val="both"/>
        <w:textAlignment w:val="baseline"/>
        <w:rPr>
          <w:rFonts w:ascii="Times New Roman" w:eastAsia="Times New Roman" w:hAnsi="Times New Roman"/>
          <w:color w:val="000000" w:themeColor="text1"/>
          <w:sz w:val="28"/>
          <w:szCs w:val="28"/>
          <w:lang w:eastAsia="ru-RU"/>
        </w:rPr>
      </w:pPr>
      <w:r w:rsidRPr="00AB7922">
        <w:rPr>
          <w:rFonts w:ascii="Times New Roman" w:eastAsia="Times New Roman" w:hAnsi="Times New Roman"/>
          <w:color w:val="000000" w:themeColor="text1"/>
          <w:sz w:val="28"/>
          <w:szCs w:val="28"/>
          <w:bdr w:val="none" w:sz="0" w:space="0" w:color="auto" w:frame="1"/>
          <w:lang w:eastAsia="ru-RU"/>
        </w:rPr>
        <w:t>Штурм крепости 6 августа с применением отравляющих газов указал, что крепость совершенно не обеспечена от газовых атак.</w:t>
      </w:r>
      <w:r w:rsidRPr="00456C0A">
        <w:rPr>
          <w:rFonts w:ascii="Times New Roman" w:hAnsi="Times New Roman"/>
          <w:color w:val="000000" w:themeColor="text1"/>
          <w:sz w:val="28"/>
          <w:szCs w:val="28"/>
          <w:shd w:val="clear" w:color="auto" w:fill="FFFFFF"/>
        </w:rPr>
        <w:t xml:space="preserve"> Не было выработано никаких инструкций, не было никаких средств для коллективной и индивидуальной защиты гарнизона; присланные противогазы оказались малопригодными, все принятые меры, как то: костры из соломы, поливание брустверов известковым раствором и прочее, были недостаточны, большая часть каза</w:t>
      </w:r>
      <w:r w:rsidR="00456C0A" w:rsidRPr="00456C0A">
        <w:rPr>
          <w:rFonts w:ascii="Times New Roman" w:hAnsi="Times New Roman"/>
          <w:color w:val="000000" w:themeColor="text1"/>
          <w:sz w:val="28"/>
          <w:szCs w:val="28"/>
          <w:shd w:val="clear" w:color="auto" w:fill="FFFFFF"/>
        </w:rPr>
        <w:t xml:space="preserve">рм, убежищ </w:t>
      </w:r>
      <w:r w:rsidRPr="00456C0A">
        <w:rPr>
          <w:rFonts w:ascii="Times New Roman" w:hAnsi="Times New Roman"/>
          <w:color w:val="000000" w:themeColor="text1"/>
          <w:sz w:val="28"/>
          <w:szCs w:val="28"/>
          <w:shd w:val="clear" w:color="auto" w:fill="FFFFFF"/>
        </w:rPr>
        <w:t>не только не имела искусственной вентиляции, но даже не была снабжена какими-либо приборами для выработки кислорода»</w:t>
      </w:r>
      <w:r w:rsidR="009568E4">
        <w:rPr>
          <w:rFonts w:ascii="Times New Roman" w:hAnsi="Times New Roman"/>
          <w:color w:val="000000" w:themeColor="text1"/>
          <w:sz w:val="28"/>
          <w:szCs w:val="28"/>
          <w:shd w:val="clear" w:color="auto" w:fill="FFFFFF"/>
        </w:rPr>
        <w:t>.</w:t>
      </w:r>
      <w:r w:rsidRPr="00456C0A">
        <w:rPr>
          <w:rFonts w:ascii="Times New Roman" w:hAnsi="Times New Roman"/>
          <w:color w:val="000000" w:themeColor="text1"/>
          <w:sz w:val="28"/>
          <w:szCs w:val="28"/>
          <w:shd w:val="clear" w:color="auto" w:fill="FFFFFF"/>
        </w:rPr>
        <w:t xml:space="preserve"> </w:t>
      </w:r>
      <w:r w:rsidR="00456C0A" w:rsidRPr="00456C0A">
        <w:rPr>
          <w:rFonts w:ascii="Times New Roman" w:hAnsi="Times New Roman"/>
          <w:color w:val="000000" w:themeColor="text1"/>
          <w:sz w:val="28"/>
          <w:szCs w:val="28"/>
          <w:shd w:val="clear" w:color="auto" w:fill="FFFFFF"/>
        </w:rPr>
        <w:t xml:space="preserve"> </w:t>
      </w:r>
      <w:r w:rsidR="009568E4" w:rsidRPr="00587AD8">
        <w:rPr>
          <w:rFonts w:ascii="Times New Roman" w:hAnsi="Times New Roman"/>
          <w:b/>
          <w:i/>
          <w:sz w:val="28"/>
          <w:szCs w:val="28"/>
          <w:lang w:eastAsia="ru-RU"/>
        </w:rPr>
        <w:t>(слайд 1</w:t>
      </w:r>
      <w:r w:rsidR="009568E4">
        <w:rPr>
          <w:b/>
          <w:i/>
          <w:sz w:val="28"/>
          <w:szCs w:val="28"/>
        </w:rPr>
        <w:t>9</w:t>
      </w:r>
      <w:r w:rsidR="009568E4" w:rsidRPr="00587AD8">
        <w:rPr>
          <w:rFonts w:ascii="Times New Roman" w:hAnsi="Times New Roman"/>
          <w:b/>
          <w:i/>
          <w:sz w:val="28"/>
          <w:szCs w:val="28"/>
          <w:lang w:eastAsia="ru-RU"/>
        </w:rPr>
        <w:t>)</w:t>
      </w:r>
      <w:r w:rsidR="009568E4">
        <w:rPr>
          <w:rFonts w:ascii="Times New Roman" w:hAnsi="Times New Roman"/>
          <w:b/>
          <w:i/>
          <w:sz w:val="28"/>
          <w:szCs w:val="28"/>
          <w:lang w:eastAsia="ru-RU"/>
        </w:rPr>
        <w:t xml:space="preserve"> </w:t>
      </w:r>
      <w:r w:rsidR="00456C0A" w:rsidRPr="00456C0A">
        <w:rPr>
          <w:rFonts w:ascii="Times New Roman" w:hAnsi="Times New Roman"/>
          <w:color w:val="000000" w:themeColor="text1"/>
          <w:sz w:val="28"/>
          <w:szCs w:val="28"/>
          <w:shd w:val="clear" w:color="auto" w:fill="FFFFFF"/>
        </w:rPr>
        <w:t xml:space="preserve">После выпуска газов в небо взлетели красные ракеты, и в атаку пошли немецкие пехотные роты. Через их голову немецкая артиллерия нанесла удар по окопам, траншеям и ходам сообщения </w:t>
      </w:r>
      <w:proofErr w:type="spellStart"/>
      <w:r w:rsidR="00456C0A" w:rsidRPr="00456C0A">
        <w:rPr>
          <w:rFonts w:ascii="Times New Roman" w:hAnsi="Times New Roman"/>
          <w:color w:val="000000" w:themeColor="text1"/>
          <w:sz w:val="28"/>
          <w:szCs w:val="28"/>
          <w:shd w:val="clear" w:color="auto" w:fill="FFFFFF"/>
        </w:rPr>
        <w:t>Сосненских</w:t>
      </w:r>
      <w:proofErr w:type="spellEnd"/>
      <w:r w:rsidR="00456C0A" w:rsidRPr="00456C0A">
        <w:rPr>
          <w:rFonts w:ascii="Times New Roman" w:hAnsi="Times New Roman"/>
          <w:color w:val="000000" w:themeColor="text1"/>
          <w:sz w:val="28"/>
          <w:szCs w:val="28"/>
          <w:shd w:val="clear" w:color="auto" w:fill="FFFFFF"/>
        </w:rPr>
        <w:t xml:space="preserve"> позиций, после чего перенесла огонь в глубину русской обороны. Немногие выжившие защитники траншей были обессилены газами и не могли оказать какого-либо сопротивления.</w:t>
      </w:r>
    </w:p>
    <w:p w:rsidR="00AB7922" w:rsidRPr="00456C0A" w:rsidRDefault="00AB7922" w:rsidP="00456C0A">
      <w:pPr>
        <w:pStyle w:val="a4"/>
        <w:shd w:val="clear" w:color="auto" w:fill="FFFFFF"/>
        <w:spacing w:before="0" w:after="0" w:line="276" w:lineRule="auto"/>
        <w:jc w:val="both"/>
        <w:rPr>
          <w:color w:val="000000" w:themeColor="text1"/>
          <w:sz w:val="28"/>
          <w:szCs w:val="28"/>
          <w:u w:val="single"/>
        </w:rPr>
      </w:pPr>
    </w:p>
    <w:p w:rsidR="00F115F1" w:rsidRDefault="00F115F1" w:rsidP="00F115F1">
      <w:pPr>
        <w:pStyle w:val="a4"/>
        <w:shd w:val="clear" w:color="auto" w:fill="FFFFFF" w:themeFill="background1"/>
        <w:spacing w:before="0" w:after="0" w:line="276" w:lineRule="auto"/>
        <w:jc w:val="both"/>
        <w:rPr>
          <w:b/>
          <w:color w:val="000000"/>
          <w:sz w:val="28"/>
          <w:szCs w:val="28"/>
        </w:rPr>
      </w:pPr>
      <w:r w:rsidRPr="009568E4">
        <w:rPr>
          <w:b/>
          <w:color w:val="000000"/>
          <w:sz w:val="28"/>
          <w:szCs w:val="28"/>
        </w:rPr>
        <w:t>Видеоролик «Атака мертвецов»</w:t>
      </w:r>
    </w:p>
    <w:p w:rsidR="009568E4" w:rsidRPr="009568E4" w:rsidRDefault="009568E4" w:rsidP="00F115F1">
      <w:pPr>
        <w:pStyle w:val="a4"/>
        <w:shd w:val="clear" w:color="auto" w:fill="FFFFFF" w:themeFill="background1"/>
        <w:spacing w:before="0" w:after="0" w:line="276" w:lineRule="auto"/>
        <w:jc w:val="both"/>
        <w:rPr>
          <w:b/>
          <w:color w:val="000000"/>
          <w:sz w:val="28"/>
          <w:szCs w:val="28"/>
        </w:rPr>
      </w:pPr>
    </w:p>
    <w:p w:rsidR="007D654C" w:rsidRPr="00A11AED" w:rsidRDefault="00A11AED" w:rsidP="00A11AED">
      <w:pPr>
        <w:shd w:val="clear" w:color="auto" w:fill="FFFFFF"/>
        <w:jc w:val="both"/>
        <w:rPr>
          <w:rFonts w:ascii="Times New Roman" w:hAnsi="Times New Roman"/>
          <w:color w:val="000000" w:themeColor="text1"/>
          <w:sz w:val="28"/>
          <w:szCs w:val="28"/>
        </w:rPr>
      </w:pPr>
      <w:r w:rsidRPr="000042C2">
        <w:rPr>
          <w:rFonts w:ascii="Times New Roman" w:hAnsi="Times New Roman"/>
          <w:b/>
          <w:color w:val="000000" w:themeColor="text1"/>
          <w:sz w:val="28"/>
          <w:szCs w:val="28"/>
          <w:u w:val="single"/>
        </w:rPr>
        <w:t>Сообщение учащегося</w:t>
      </w:r>
      <w:r w:rsidRPr="000042C2">
        <w:rPr>
          <w:rFonts w:ascii="Times New Roman" w:hAnsi="Times New Roman"/>
          <w:b/>
          <w:color w:val="000000" w:themeColor="text1"/>
          <w:sz w:val="28"/>
          <w:szCs w:val="28"/>
        </w:rPr>
        <w:t>.</w:t>
      </w:r>
      <w:r w:rsidRPr="00A11AED">
        <w:rPr>
          <w:rFonts w:ascii="Times New Roman" w:hAnsi="Times New Roman"/>
          <w:color w:val="000000" w:themeColor="text1"/>
          <w:sz w:val="28"/>
          <w:szCs w:val="28"/>
        </w:rPr>
        <w:t xml:space="preserve"> </w:t>
      </w:r>
      <w:r w:rsidRPr="00A11AED">
        <w:rPr>
          <w:rFonts w:ascii="Times New Roman" w:hAnsi="Times New Roman"/>
          <w:b/>
          <w:color w:val="000000" w:themeColor="text1"/>
          <w:sz w:val="28"/>
          <w:szCs w:val="28"/>
        </w:rPr>
        <w:t>Фосген (</w:t>
      </w:r>
      <w:r w:rsidRPr="0014428E">
        <w:rPr>
          <w:rFonts w:ascii="Times New Roman" w:hAnsi="Times New Roman"/>
          <w:b/>
          <w:color w:val="000000" w:themeColor="text1"/>
          <w:sz w:val="28"/>
          <w:szCs w:val="28"/>
          <w:lang w:val="en-US"/>
        </w:rPr>
        <w:t>CCI</w:t>
      </w:r>
      <w:r w:rsidR="0014428E">
        <w:rPr>
          <w:rFonts w:ascii="Times New Roman" w:hAnsi="Times New Roman"/>
          <w:b/>
          <w:color w:val="000000" w:themeColor="text1"/>
          <w:sz w:val="28"/>
          <w:szCs w:val="28"/>
          <w:vertAlign w:val="subscript"/>
        </w:rPr>
        <w:t>2</w:t>
      </w:r>
      <w:r w:rsidRPr="0014428E">
        <w:rPr>
          <w:rFonts w:ascii="Times New Roman" w:hAnsi="Times New Roman"/>
          <w:b/>
          <w:color w:val="000000" w:themeColor="text1"/>
          <w:sz w:val="28"/>
          <w:szCs w:val="28"/>
          <w:lang w:val="en-US"/>
        </w:rPr>
        <w:t>O</w:t>
      </w:r>
      <w:r w:rsidRPr="00A11AED">
        <w:rPr>
          <w:rFonts w:ascii="Times New Roman" w:hAnsi="Times New Roman"/>
          <w:b/>
          <w:color w:val="000000" w:themeColor="text1"/>
          <w:sz w:val="28"/>
          <w:szCs w:val="28"/>
        </w:rPr>
        <w:t>)</w:t>
      </w:r>
      <w:r w:rsidR="009568E4">
        <w:rPr>
          <w:rFonts w:ascii="Times New Roman" w:hAnsi="Times New Roman"/>
          <w:b/>
          <w:color w:val="000000" w:themeColor="text1"/>
          <w:sz w:val="28"/>
          <w:szCs w:val="28"/>
        </w:rPr>
        <w:t xml:space="preserve"> </w:t>
      </w:r>
      <w:r w:rsidR="0085042D" w:rsidRPr="0085042D">
        <w:rPr>
          <w:rFonts w:ascii="Times New Roman" w:hAnsi="Times New Roman"/>
          <w:b/>
          <w:i/>
          <w:color w:val="000000" w:themeColor="text1"/>
          <w:sz w:val="28"/>
          <w:szCs w:val="28"/>
        </w:rPr>
        <w:t>(слайд</w:t>
      </w:r>
      <w:r w:rsidR="009568E4">
        <w:rPr>
          <w:rFonts w:ascii="Times New Roman" w:hAnsi="Times New Roman"/>
          <w:b/>
          <w:i/>
          <w:color w:val="000000" w:themeColor="text1"/>
          <w:sz w:val="28"/>
          <w:szCs w:val="28"/>
        </w:rPr>
        <w:t xml:space="preserve"> 20</w:t>
      </w:r>
      <w:r w:rsidR="0085042D" w:rsidRPr="0085042D">
        <w:rPr>
          <w:rFonts w:ascii="Times New Roman" w:hAnsi="Times New Roman"/>
          <w:b/>
          <w:i/>
          <w:color w:val="000000" w:themeColor="text1"/>
          <w:sz w:val="28"/>
          <w:szCs w:val="28"/>
        </w:rPr>
        <w:t>)</w:t>
      </w:r>
      <w:r w:rsidR="0085042D">
        <w:rPr>
          <w:rFonts w:ascii="Times New Roman" w:hAnsi="Times New Roman"/>
          <w:color w:val="000000" w:themeColor="text1"/>
          <w:sz w:val="28"/>
          <w:szCs w:val="28"/>
        </w:rPr>
        <w:t xml:space="preserve">– </w:t>
      </w:r>
      <w:r w:rsidRPr="00A11AED">
        <w:rPr>
          <w:rFonts w:ascii="Times New Roman" w:hAnsi="Times New Roman"/>
          <w:color w:val="000000" w:themeColor="text1"/>
          <w:sz w:val="28"/>
          <w:szCs w:val="28"/>
        </w:rPr>
        <w:t xml:space="preserve"> бесцветный газ с запахом заплесневелого сена. Этот газ было труднее обнаружить, чем хлор, что сделало его более эффективным оружием. Фосген, как боевой газ, превосходил хлор своей токсичностью. При отравлении фосгеном появлялся сладковатый привкус во рту,</w:t>
      </w:r>
      <w:r w:rsidR="00812693">
        <w:rPr>
          <w:rFonts w:ascii="Times New Roman" w:hAnsi="Times New Roman"/>
          <w:color w:val="000000" w:themeColor="text1"/>
          <w:sz w:val="28"/>
          <w:szCs w:val="28"/>
        </w:rPr>
        <w:t xml:space="preserve"> кашель, слабость </w:t>
      </w:r>
      <w:r w:rsidR="0085042D" w:rsidRPr="0085042D">
        <w:rPr>
          <w:rFonts w:ascii="Times New Roman" w:hAnsi="Times New Roman"/>
          <w:b/>
          <w:i/>
          <w:color w:val="000000"/>
          <w:sz w:val="28"/>
          <w:szCs w:val="28"/>
        </w:rPr>
        <w:t>(слайд</w:t>
      </w:r>
      <w:r w:rsidR="00812693">
        <w:rPr>
          <w:rFonts w:ascii="Times New Roman" w:hAnsi="Times New Roman"/>
          <w:b/>
          <w:i/>
          <w:color w:val="000000"/>
          <w:sz w:val="28"/>
          <w:szCs w:val="28"/>
        </w:rPr>
        <w:t xml:space="preserve"> 21</w:t>
      </w:r>
      <w:r w:rsidR="0085042D" w:rsidRPr="0085042D">
        <w:rPr>
          <w:rFonts w:ascii="Times New Roman" w:hAnsi="Times New Roman"/>
          <w:b/>
          <w:i/>
          <w:color w:val="000000"/>
          <w:sz w:val="28"/>
          <w:szCs w:val="28"/>
        </w:rPr>
        <w:t>)</w:t>
      </w:r>
      <w:r w:rsidR="000042C2">
        <w:rPr>
          <w:rFonts w:ascii="Times New Roman" w:hAnsi="Times New Roman"/>
          <w:b/>
          <w:i/>
          <w:color w:val="000000"/>
          <w:sz w:val="28"/>
          <w:szCs w:val="28"/>
        </w:rPr>
        <w:t xml:space="preserve">. </w:t>
      </w:r>
      <w:r w:rsidRPr="00A11AED">
        <w:rPr>
          <w:rFonts w:ascii="Times New Roman" w:hAnsi="Times New Roman"/>
          <w:color w:val="000000" w:themeColor="text1"/>
          <w:sz w:val="28"/>
          <w:szCs w:val="28"/>
        </w:rPr>
        <w:t>Потенциальным недостатком фосгена считалось то, что симптомы отравления им иногда наступали ли</w:t>
      </w:r>
      <w:r w:rsidR="00812693">
        <w:rPr>
          <w:rFonts w:ascii="Times New Roman" w:hAnsi="Times New Roman"/>
          <w:color w:val="000000" w:themeColor="text1"/>
          <w:sz w:val="28"/>
          <w:szCs w:val="28"/>
        </w:rPr>
        <w:t>шь через 24 часа после вдыхания</w:t>
      </w:r>
      <w:r w:rsidRPr="00A11AED">
        <w:rPr>
          <w:rFonts w:ascii="Times New Roman" w:hAnsi="Times New Roman"/>
          <w:color w:val="000000" w:themeColor="text1"/>
          <w:sz w:val="28"/>
          <w:szCs w:val="28"/>
        </w:rPr>
        <w:t xml:space="preserve"> </w:t>
      </w:r>
      <w:r w:rsidR="0085042D" w:rsidRPr="0085042D">
        <w:rPr>
          <w:rFonts w:ascii="Times New Roman" w:hAnsi="Times New Roman"/>
          <w:b/>
          <w:i/>
          <w:color w:val="000000"/>
          <w:sz w:val="28"/>
          <w:szCs w:val="28"/>
        </w:rPr>
        <w:t>(слайд</w:t>
      </w:r>
      <w:r w:rsidR="00812693">
        <w:rPr>
          <w:rFonts w:ascii="Times New Roman" w:hAnsi="Times New Roman"/>
          <w:b/>
          <w:i/>
          <w:color w:val="000000"/>
          <w:sz w:val="28"/>
          <w:szCs w:val="28"/>
        </w:rPr>
        <w:t xml:space="preserve"> 22</w:t>
      </w:r>
      <w:r w:rsidR="0085042D" w:rsidRPr="0085042D">
        <w:rPr>
          <w:rFonts w:ascii="Times New Roman" w:hAnsi="Times New Roman"/>
          <w:b/>
          <w:i/>
          <w:color w:val="000000"/>
          <w:sz w:val="28"/>
          <w:szCs w:val="28"/>
        </w:rPr>
        <w:t>)</w:t>
      </w:r>
      <w:r w:rsidR="00812693">
        <w:rPr>
          <w:rFonts w:ascii="Times New Roman" w:hAnsi="Times New Roman"/>
          <w:b/>
          <w:i/>
          <w:color w:val="000000"/>
          <w:sz w:val="28"/>
          <w:szCs w:val="28"/>
        </w:rPr>
        <w:t xml:space="preserve">. </w:t>
      </w:r>
      <w:r w:rsidRPr="00A11AED">
        <w:rPr>
          <w:rFonts w:ascii="Times New Roman" w:hAnsi="Times New Roman"/>
          <w:color w:val="000000" w:themeColor="text1"/>
          <w:sz w:val="28"/>
          <w:szCs w:val="28"/>
        </w:rPr>
        <w:t>Это давало возможность солдатам, отравленным фосгеном, продолжать некоторое время вести боевые действия. С другой стороны, на следующий день эти солдаты умирали.</w:t>
      </w:r>
    </w:p>
    <w:p w:rsidR="00B13285" w:rsidRPr="00065334" w:rsidRDefault="007D654C" w:rsidP="00065334">
      <w:pPr>
        <w:shd w:val="clear" w:color="auto" w:fill="FFFFFF"/>
        <w:jc w:val="both"/>
        <w:rPr>
          <w:rFonts w:ascii="Times New Roman" w:eastAsia="Times New Roman" w:hAnsi="Times New Roman"/>
          <w:color w:val="000000" w:themeColor="text1"/>
          <w:sz w:val="28"/>
          <w:szCs w:val="28"/>
          <w:lang w:eastAsia="ru-RU"/>
        </w:rPr>
      </w:pPr>
      <w:r w:rsidRPr="007D654C">
        <w:rPr>
          <w:rFonts w:ascii="Times New Roman" w:hAnsi="Times New Roman"/>
          <w:b/>
          <w:color w:val="000000"/>
          <w:sz w:val="28"/>
          <w:szCs w:val="28"/>
        </w:rPr>
        <w:t>Учитель химии</w:t>
      </w:r>
      <w:r w:rsidRPr="007D654C">
        <w:rPr>
          <w:rFonts w:ascii="Times New Roman" w:hAnsi="Times New Roman"/>
          <w:color w:val="000000"/>
          <w:sz w:val="28"/>
          <w:szCs w:val="28"/>
        </w:rPr>
        <w:t xml:space="preserve">. </w:t>
      </w:r>
      <w:r w:rsidR="00A11AED" w:rsidRPr="00B13285">
        <w:rPr>
          <w:rFonts w:ascii="Times New Roman" w:hAnsi="Times New Roman"/>
          <w:color w:val="000000" w:themeColor="text1"/>
          <w:sz w:val="28"/>
          <w:szCs w:val="28"/>
        </w:rPr>
        <w:t>Защитой от фосгена может служить противогаз.</w:t>
      </w:r>
      <w:r w:rsidR="00B13285" w:rsidRPr="00065334">
        <w:rPr>
          <w:rFonts w:ascii="Times New Roman" w:eastAsia="Times New Roman" w:hAnsi="Times New Roman"/>
          <w:color w:val="000000" w:themeColor="text1"/>
          <w:sz w:val="28"/>
          <w:szCs w:val="28"/>
          <w:lang w:eastAsia="ru-RU"/>
        </w:rPr>
        <w:t>В ноябре 1915 года инженер-технолог завода Треугольник» </w:t>
      </w:r>
      <w:proofErr w:type="spellStart"/>
      <w:r w:rsidR="00B13285" w:rsidRPr="00065334">
        <w:rPr>
          <w:rFonts w:ascii="Times New Roman" w:eastAsia="Times New Roman" w:hAnsi="Times New Roman"/>
          <w:i/>
          <w:iCs/>
          <w:color w:val="000000" w:themeColor="text1"/>
          <w:sz w:val="28"/>
          <w:szCs w:val="28"/>
          <w:lang w:eastAsia="ru-RU"/>
        </w:rPr>
        <w:t>Куммант</w:t>
      </w:r>
      <w:proofErr w:type="spellEnd"/>
      <w:r w:rsidR="00B13285" w:rsidRPr="00065334">
        <w:rPr>
          <w:rFonts w:ascii="Times New Roman" w:eastAsia="Times New Roman" w:hAnsi="Times New Roman"/>
          <w:color w:val="000000" w:themeColor="text1"/>
          <w:sz w:val="28"/>
          <w:szCs w:val="28"/>
          <w:lang w:eastAsia="ru-RU"/>
        </w:rPr>
        <w:t> придумал резиновый шлем с очками, позволявший защищать не только органы дыхания, но и большую часть головы. Но главного – надежного фильтрующего элемента все еще не было. Его-то, еще с июня 1915 года, и предлагал профессор </w:t>
      </w:r>
      <w:r w:rsidR="00B13285" w:rsidRPr="00065334">
        <w:rPr>
          <w:rFonts w:ascii="Times New Roman" w:eastAsia="Times New Roman" w:hAnsi="Times New Roman"/>
          <w:i/>
          <w:iCs/>
          <w:color w:val="000000" w:themeColor="text1"/>
          <w:sz w:val="28"/>
          <w:szCs w:val="28"/>
          <w:lang w:eastAsia="ru-RU"/>
        </w:rPr>
        <w:t>Николай Дмитриевич Зелинский</w:t>
      </w:r>
      <w:r w:rsidR="00B13285" w:rsidRPr="00065334">
        <w:rPr>
          <w:rFonts w:ascii="Times New Roman" w:eastAsia="Times New Roman" w:hAnsi="Times New Roman"/>
          <w:color w:val="000000" w:themeColor="text1"/>
          <w:sz w:val="28"/>
          <w:szCs w:val="28"/>
          <w:lang w:eastAsia="ru-RU"/>
        </w:rPr>
        <w:t>.</w:t>
      </w:r>
      <w:r w:rsidR="005601B1">
        <w:rPr>
          <w:rFonts w:ascii="Times New Roman" w:eastAsia="Times New Roman" w:hAnsi="Times New Roman"/>
          <w:color w:val="000000" w:themeColor="text1"/>
          <w:sz w:val="28"/>
          <w:szCs w:val="28"/>
          <w:lang w:eastAsia="ru-RU"/>
        </w:rPr>
        <w:t xml:space="preserve"> </w:t>
      </w:r>
      <w:r w:rsidR="005601B1" w:rsidRPr="00587AD8">
        <w:rPr>
          <w:rFonts w:ascii="Times New Roman" w:hAnsi="Times New Roman"/>
          <w:b/>
          <w:i/>
          <w:sz w:val="28"/>
          <w:szCs w:val="28"/>
          <w:lang w:eastAsia="ru-RU"/>
        </w:rPr>
        <w:t xml:space="preserve">(слайд </w:t>
      </w:r>
      <w:r w:rsidR="005601B1">
        <w:rPr>
          <w:rFonts w:ascii="Times New Roman" w:hAnsi="Times New Roman"/>
          <w:b/>
          <w:i/>
          <w:sz w:val="28"/>
          <w:szCs w:val="28"/>
          <w:lang w:eastAsia="ru-RU"/>
        </w:rPr>
        <w:t>23</w:t>
      </w:r>
      <w:r w:rsidR="00610F56">
        <w:rPr>
          <w:rFonts w:ascii="Times New Roman" w:hAnsi="Times New Roman"/>
          <w:b/>
          <w:i/>
          <w:sz w:val="28"/>
          <w:szCs w:val="28"/>
          <w:lang w:eastAsia="ru-RU"/>
        </w:rPr>
        <w:t>,24</w:t>
      </w:r>
      <w:r w:rsidR="005601B1" w:rsidRPr="00587AD8">
        <w:rPr>
          <w:rFonts w:ascii="Times New Roman" w:hAnsi="Times New Roman"/>
          <w:b/>
          <w:i/>
          <w:sz w:val="28"/>
          <w:szCs w:val="28"/>
          <w:lang w:eastAsia="ru-RU"/>
        </w:rPr>
        <w:t>)</w:t>
      </w:r>
    </w:p>
    <w:p w:rsidR="00B13285" w:rsidRPr="00065334" w:rsidRDefault="00B13285" w:rsidP="00065334">
      <w:pPr>
        <w:shd w:val="clear" w:color="auto" w:fill="FFFFFF" w:themeFill="background1"/>
        <w:spacing w:before="225" w:after="225" w:line="240" w:lineRule="auto"/>
        <w:jc w:val="both"/>
        <w:rPr>
          <w:rFonts w:ascii="Times New Roman" w:hAnsi="Times New Roman"/>
          <w:color w:val="000000" w:themeColor="text1"/>
          <w:sz w:val="28"/>
          <w:szCs w:val="28"/>
        </w:rPr>
      </w:pPr>
      <w:r w:rsidRPr="00065334">
        <w:rPr>
          <w:rFonts w:ascii="Times New Roman" w:eastAsia="Times New Roman" w:hAnsi="Times New Roman"/>
          <w:color w:val="000000" w:themeColor="text1"/>
          <w:sz w:val="28"/>
          <w:szCs w:val="28"/>
          <w:lang w:eastAsia="ru-RU"/>
        </w:rPr>
        <w:t xml:space="preserve">Он видел, что поиски средств защиты от ОВ идут по неправильному пути. Изобретатели пытались найти химические поглотители, связывающие то или иное отдельно взятое отравляющее вещество. Они упускали из виду, что в </w:t>
      </w:r>
      <w:r w:rsidRPr="00065334">
        <w:rPr>
          <w:rFonts w:ascii="Times New Roman" w:eastAsia="Times New Roman" w:hAnsi="Times New Roman"/>
          <w:color w:val="000000" w:themeColor="text1"/>
          <w:sz w:val="28"/>
          <w:szCs w:val="28"/>
          <w:lang w:eastAsia="ru-RU"/>
        </w:rPr>
        <w:lastRenderedPageBreak/>
        <w:t>случае применения другого ОВ такой поглотитель окажется совершенно бесполезным. Необходимо было найти вещество, которое очищало бы воздух от любого ОВ независимо от его химического состава. Такой универсальный поглотитель и былнайден </w:t>
      </w:r>
      <w:r w:rsidRPr="00065334">
        <w:rPr>
          <w:rFonts w:ascii="Times New Roman" w:eastAsia="Times New Roman" w:hAnsi="Times New Roman"/>
          <w:i/>
          <w:iCs/>
          <w:color w:val="000000" w:themeColor="text1"/>
          <w:sz w:val="28"/>
          <w:szCs w:val="28"/>
          <w:lang w:eastAsia="ru-RU"/>
        </w:rPr>
        <w:t>Николаем Дмитриевичем Зелинским</w:t>
      </w:r>
      <w:r w:rsidRPr="00065334">
        <w:rPr>
          <w:rFonts w:ascii="Times New Roman" w:eastAsia="Times New Roman" w:hAnsi="Times New Roman"/>
          <w:color w:val="000000" w:themeColor="text1"/>
          <w:sz w:val="28"/>
          <w:szCs w:val="28"/>
          <w:lang w:eastAsia="ru-RU"/>
        </w:rPr>
        <w:t>, им оказался древесный уголь. </w:t>
      </w:r>
      <w:r w:rsidRPr="00065334">
        <w:rPr>
          <w:rFonts w:ascii="Times New Roman" w:eastAsia="Times New Roman" w:hAnsi="Times New Roman"/>
          <w:i/>
          <w:iCs/>
          <w:color w:val="000000" w:themeColor="text1"/>
          <w:sz w:val="28"/>
          <w:szCs w:val="28"/>
          <w:lang w:eastAsia="ru-RU"/>
        </w:rPr>
        <w:t>Николай Дмитриевич</w:t>
      </w:r>
      <w:r w:rsidRPr="00065334">
        <w:rPr>
          <w:rFonts w:ascii="Times New Roman" w:eastAsia="Times New Roman" w:hAnsi="Times New Roman"/>
          <w:color w:val="000000" w:themeColor="text1"/>
          <w:sz w:val="28"/>
          <w:szCs w:val="28"/>
          <w:lang w:eastAsia="ru-RU"/>
        </w:rPr>
        <w:t> потратил немало усилий на разработку способов активирования угля — повышения его способности поглощать своей поверхностью различные вещества (повышение пористости). Один грамм активированного угля с чрезвычайно развитой капиллярностью имел поглощающую поверхность в 15 квадратных метров. После многочисленных экспериментов </w:t>
      </w:r>
      <w:r w:rsidRPr="00065334">
        <w:rPr>
          <w:rFonts w:ascii="Times New Roman" w:eastAsia="Times New Roman" w:hAnsi="Times New Roman"/>
          <w:i/>
          <w:iCs/>
          <w:color w:val="000000" w:themeColor="text1"/>
          <w:sz w:val="28"/>
          <w:szCs w:val="28"/>
          <w:lang w:eastAsia="ru-RU"/>
        </w:rPr>
        <w:t>Николай Дмитриевич</w:t>
      </w:r>
      <w:r w:rsidRPr="00065334">
        <w:rPr>
          <w:rFonts w:ascii="Times New Roman" w:eastAsia="Times New Roman" w:hAnsi="Times New Roman"/>
          <w:color w:val="000000" w:themeColor="text1"/>
          <w:sz w:val="28"/>
          <w:szCs w:val="28"/>
          <w:lang w:eastAsia="ru-RU"/>
        </w:rPr>
        <w:t xml:space="preserve"> предложил использовать активированный берёзовый или липовый уголь. Так в России был создан знаменитый универсальный противогаз Зелинского с маской </w:t>
      </w:r>
      <w:proofErr w:type="spellStart"/>
      <w:r w:rsidRPr="00065334">
        <w:rPr>
          <w:rFonts w:ascii="Times New Roman" w:eastAsia="Times New Roman" w:hAnsi="Times New Roman"/>
          <w:color w:val="000000" w:themeColor="text1"/>
          <w:sz w:val="28"/>
          <w:szCs w:val="28"/>
          <w:lang w:eastAsia="ru-RU"/>
        </w:rPr>
        <w:t>Кумманта</w:t>
      </w:r>
      <w:proofErr w:type="spellEnd"/>
      <w:r w:rsidRPr="00065334">
        <w:rPr>
          <w:rFonts w:ascii="Times New Roman" w:eastAsia="Times New Roman" w:hAnsi="Times New Roman"/>
          <w:color w:val="000000" w:themeColor="text1"/>
          <w:sz w:val="28"/>
          <w:szCs w:val="28"/>
          <w:lang w:eastAsia="ru-RU"/>
        </w:rPr>
        <w:t>.</w:t>
      </w:r>
    </w:p>
    <w:p w:rsidR="00B13285" w:rsidRPr="00065334" w:rsidRDefault="0014428E" w:rsidP="0014428E">
      <w:pPr>
        <w:pStyle w:val="a4"/>
        <w:spacing w:before="0" w:after="165"/>
        <w:jc w:val="both"/>
        <w:textAlignment w:val="baseline"/>
        <w:rPr>
          <w:color w:val="000000" w:themeColor="text1"/>
          <w:sz w:val="28"/>
          <w:szCs w:val="28"/>
        </w:rPr>
      </w:pPr>
      <w:r w:rsidRPr="00065334">
        <w:rPr>
          <w:color w:val="000000" w:themeColor="text1"/>
          <w:sz w:val="28"/>
          <w:szCs w:val="28"/>
        </w:rPr>
        <w:t xml:space="preserve">Единственный сохранившийся в мире образец первого противогаза Зелинского сегодня можно увидеть в бывшей московской квартире учёного. </w:t>
      </w:r>
    </w:p>
    <w:p w:rsidR="0014428E" w:rsidRPr="00065334" w:rsidRDefault="0014428E" w:rsidP="0014428E">
      <w:pPr>
        <w:pStyle w:val="a4"/>
        <w:spacing w:before="0" w:after="165"/>
        <w:jc w:val="both"/>
        <w:textAlignment w:val="baseline"/>
        <w:rPr>
          <w:color w:val="000000" w:themeColor="text1"/>
          <w:sz w:val="28"/>
          <w:szCs w:val="28"/>
        </w:rPr>
      </w:pPr>
      <w:r w:rsidRPr="00065334">
        <w:rPr>
          <w:color w:val="000000" w:themeColor="text1"/>
          <w:sz w:val="28"/>
          <w:szCs w:val="28"/>
        </w:rPr>
        <w:t>Было выпущено свыше 11 миллионов этих противогазов в течение 1916-1917 годов». По просьбе союзников русское командование великодушно отдало им образцы нового противогаза.</w:t>
      </w:r>
    </w:p>
    <w:p w:rsidR="00B13285" w:rsidRPr="00065334" w:rsidRDefault="0014428E" w:rsidP="0014428E">
      <w:pPr>
        <w:pStyle w:val="a4"/>
        <w:spacing w:before="0" w:after="165"/>
        <w:jc w:val="both"/>
        <w:textAlignment w:val="baseline"/>
        <w:rPr>
          <w:color w:val="000000" w:themeColor="text1"/>
          <w:sz w:val="28"/>
          <w:szCs w:val="28"/>
        </w:rPr>
      </w:pPr>
      <w:r w:rsidRPr="00065334">
        <w:rPr>
          <w:color w:val="000000" w:themeColor="text1"/>
          <w:sz w:val="28"/>
          <w:szCs w:val="28"/>
        </w:rPr>
        <w:t xml:space="preserve">Сам Зелинский никогда не предпринимал попыток запатентовать своё изобретение, поскольку считал безнравственным наживаться на средстве спасения и защиты человеческой жизни. </w:t>
      </w:r>
    </w:p>
    <w:p w:rsidR="0014428E" w:rsidRPr="00065334" w:rsidRDefault="0014428E" w:rsidP="0014428E">
      <w:pPr>
        <w:pStyle w:val="a4"/>
        <w:spacing w:before="0" w:after="165"/>
        <w:jc w:val="both"/>
        <w:textAlignment w:val="baseline"/>
        <w:rPr>
          <w:color w:val="000000" w:themeColor="text1"/>
          <w:sz w:val="28"/>
          <w:szCs w:val="28"/>
        </w:rPr>
      </w:pPr>
      <w:r w:rsidRPr="00065334">
        <w:rPr>
          <w:color w:val="000000" w:themeColor="text1"/>
          <w:sz w:val="28"/>
          <w:szCs w:val="28"/>
        </w:rPr>
        <w:t>Противогаз Зелинского защищает уже пятое поколение российских солдат, а многие его открытия по-прежнему успешно используются нефтегазовым комплексом России. Но ни в Москве, где он проработал почти 60 лет, и где существует целый институт его имени, ни в Петербурге, где он изобрёл свой противогаз, до сих пор нет ни одного памятника гениальному русскому химику.</w:t>
      </w:r>
    </w:p>
    <w:p w:rsidR="0014428E" w:rsidRPr="00D65C69" w:rsidRDefault="00D65C69" w:rsidP="00A11AED">
      <w:pPr>
        <w:shd w:val="clear" w:color="auto" w:fill="FFFFFF"/>
        <w:jc w:val="both"/>
        <w:rPr>
          <w:rFonts w:ascii="Times New Roman" w:hAnsi="Times New Roman"/>
          <w:b/>
          <w:color w:val="000000" w:themeColor="text1"/>
          <w:sz w:val="28"/>
          <w:szCs w:val="28"/>
          <w:u w:val="single"/>
        </w:rPr>
      </w:pPr>
      <w:r w:rsidRPr="00D65C69">
        <w:rPr>
          <w:rFonts w:ascii="Times New Roman" w:hAnsi="Times New Roman"/>
          <w:b/>
          <w:color w:val="000000" w:themeColor="text1"/>
          <w:sz w:val="28"/>
          <w:szCs w:val="28"/>
          <w:u w:val="single"/>
        </w:rPr>
        <w:t>Преподаватель истории:</w:t>
      </w:r>
    </w:p>
    <w:tbl>
      <w:tblPr>
        <w:tblStyle w:val="a6"/>
        <w:tblW w:w="0" w:type="auto"/>
        <w:tblLook w:val="04A0" w:firstRow="1" w:lastRow="0" w:firstColumn="1" w:lastColumn="0" w:noHBand="0" w:noVBand="1"/>
      </w:tblPr>
      <w:tblGrid>
        <w:gridCol w:w="2392"/>
        <w:gridCol w:w="2393"/>
        <w:gridCol w:w="2393"/>
        <w:gridCol w:w="2393"/>
      </w:tblGrid>
      <w:tr w:rsidR="00065334" w:rsidTr="0083582E">
        <w:tc>
          <w:tcPr>
            <w:tcW w:w="2392"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Период</w:t>
            </w:r>
          </w:p>
        </w:tc>
        <w:tc>
          <w:tcPr>
            <w:tcW w:w="239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Западный фронт</w:t>
            </w:r>
          </w:p>
        </w:tc>
        <w:tc>
          <w:tcPr>
            <w:tcW w:w="239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Восточный фронт</w:t>
            </w:r>
          </w:p>
        </w:tc>
        <w:tc>
          <w:tcPr>
            <w:tcW w:w="239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Результат</w:t>
            </w:r>
          </w:p>
        </w:tc>
      </w:tr>
      <w:tr w:rsidR="00065334" w:rsidTr="0083582E">
        <w:tc>
          <w:tcPr>
            <w:tcW w:w="2392" w:type="dxa"/>
          </w:tcPr>
          <w:p w:rsidR="00065334"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1916</w:t>
            </w:r>
          </w:p>
          <w:p w:rsidR="005601B1" w:rsidRPr="00AB2E4F" w:rsidRDefault="005601B1" w:rsidP="00610F56">
            <w:pPr>
              <w:spacing w:after="0" w:line="240" w:lineRule="auto"/>
              <w:rPr>
                <w:rFonts w:ascii="Times New Roman" w:hAnsi="Times New Roman"/>
                <w:b/>
                <w:sz w:val="28"/>
                <w:szCs w:val="28"/>
                <w:lang w:eastAsia="ru-RU"/>
              </w:rPr>
            </w:pPr>
            <w:r>
              <w:rPr>
                <w:rFonts w:ascii="Times New Roman" w:hAnsi="Times New Roman"/>
                <w:b/>
                <w:i/>
                <w:sz w:val="28"/>
                <w:szCs w:val="28"/>
                <w:lang w:eastAsia="ru-RU"/>
              </w:rPr>
              <w:t>(слайд 2</w:t>
            </w:r>
            <w:r w:rsidR="00610F56">
              <w:rPr>
                <w:rFonts w:ascii="Times New Roman" w:hAnsi="Times New Roman"/>
                <w:b/>
                <w:i/>
                <w:sz w:val="28"/>
                <w:szCs w:val="28"/>
                <w:lang w:eastAsia="ru-RU"/>
              </w:rPr>
              <w:t>5</w:t>
            </w:r>
            <w:r w:rsidRPr="00587AD8">
              <w:rPr>
                <w:rFonts w:ascii="Times New Roman" w:hAnsi="Times New Roman"/>
                <w:b/>
                <w:i/>
                <w:sz w:val="28"/>
                <w:szCs w:val="28"/>
                <w:lang w:eastAsia="ru-RU"/>
              </w:rPr>
              <w:t>)</w:t>
            </w:r>
          </w:p>
        </w:tc>
        <w:tc>
          <w:tcPr>
            <w:tcW w:w="2393" w:type="dxa"/>
          </w:tcPr>
          <w:p w:rsidR="00065334" w:rsidRPr="00065334" w:rsidRDefault="00065334" w:rsidP="00065334">
            <w:pPr>
              <w:spacing w:after="0" w:line="240" w:lineRule="auto"/>
              <w:rPr>
                <w:rFonts w:ascii="Times New Roman" w:hAnsi="Times New Roman"/>
                <w:color w:val="000000" w:themeColor="text1"/>
                <w:sz w:val="28"/>
                <w:szCs w:val="28"/>
                <w:lang w:eastAsia="ru-RU"/>
              </w:rPr>
            </w:pPr>
            <w:r w:rsidRPr="00AB2E4F">
              <w:rPr>
                <w:rFonts w:ascii="Times New Roman" w:hAnsi="Times New Roman"/>
                <w:sz w:val="28"/>
                <w:szCs w:val="28"/>
                <w:lang w:eastAsia="ru-RU"/>
              </w:rPr>
              <w:t xml:space="preserve">Наступление германской армии под Верденом. </w:t>
            </w:r>
            <w:r w:rsidRPr="00065334">
              <w:rPr>
                <w:rFonts w:ascii="Times New Roman" w:hAnsi="Times New Roman"/>
                <w:color w:val="000000" w:themeColor="text1"/>
                <w:sz w:val="28"/>
                <w:szCs w:val="28"/>
                <w:lang w:eastAsia="ru-RU"/>
              </w:rPr>
              <w:t>Первое применение танков войсками Антанты в наступлении на р. Сомме.</w:t>
            </w:r>
          </w:p>
          <w:p w:rsidR="00065334" w:rsidRPr="00065334" w:rsidRDefault="00065334" w:rsidP="00065334">
            <w:pPr>
              <w:spacing w:after="0" w:line="240" w:lineRule="auto"/>
              <w:rPr>
                <w:rFonts w:ascii="Times New Roman" w:hAnsi="Times New Roman"/>
                <w:color w:val="000000" w:themeColor="text1"/>
                <w:sz w:val="28"/>
                <w:szCs w:val="28"/>
                <w:lang w:eastAsia="ru-RU"/>
              </w:rPr>
            </w:pPr>
            <w:r w:rsidRPr="00065334">
              <w:rPr>
                <w:rFonts w:ascii="Times New Roman" w:hAnsi="Times New Roman"/>
                <w:color w:val="000000" w:themeColor="text1"/>
                <w:sz w:val="28"/>
                <w:szCs w:val="28"/>
                <w:lang w:eastAsia="ru-RU"/>
              </w:rPr>
              <w:t xml:space="preserve">(15 сентября) </w:t>
            </w:r>
          </w:p>
          <w:p w:rsidR="00065334" w:rsidRPr="00AB2E4F" w:rsidRDefault="00065334" w:rsidP="00065334">
            <w:pPr>
              <w:spacing w:after="0" w:line="240" w:lineRule="auto"/>
              <w:rPr>
                <w:rFonts w:ascii="Times New Roman" w:hAnsi="Times New Roman"/>
                <w:color w:val="00B050"/>
                <w:sz w:val="28"/>
                <w:szCs w:val="28"/>
                <w:lang w:eastAsia="ru-RU"/>
              </w:rPr>
            </w:pPr>
          </w:p>
          <w:p w:rsidR="00065334" w:rsidRPr="00AB2E4F" w:rsidRDefault="00065334" w:rsidP="00065334">
            <w:pPr>
              <w:spacing w:after="0" w:line="240" w:lineRule="auto"/>
              <w:rPr>
                <w:rFonts w:ascii="Times New Roman" w:hAnsi="Times New Roman"/>
                <w:sz w:val="28"/>
                <w:szCs w:val="28"/>
                <w:lang w:eastAsia="ru-RU"/>
              </w:rPr>
            </w:pPr>
          </w:p>
        </w:tc>
        <w:tc>
          <w:tcPr>
            <w:tcW w:w="2393" w:type="dxa"/>
          </w:tcPr>
          <w:p w:rsidR="00065334" w:rsidRPr="00AB2E4F" w:rsidRDefault="00065334" w:rsidP="00065334">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lastRenderedPageBreak/>
              <w:t xml:space="preserve">Русская армия под командованием генерала А.А.Брусилова прорвала австро-венгерский фронт в Галиции и </w:t>
            </w:r>
            <w:proofErr w:type="spellStart"/>
            <w:r w:rsidRPr="00AB2E4F">
              <w:rPr>
                <w:rFonts w:ascii="Times New Roman" w:hAnsi="Times New Roman"/>
                <w:sz w:val="28"/>
                <w:szCs w:val="28"/>
                <w:lang w:eastAsia="ru-RU"/>
              </w:rPr>
              <w:t>Буковине</w:t>
            </w:r>
            <w:proofErr w:type="spellEnd"/>
            <w:r w:rsidRPr="00AB2E4F">
              <w:rPr>
                <w:rFonts w:ascii="Times New Roman" w:hAnsi="Times New Roman"/>
                <w:sz w:val="28"/>
                <w:szCs w:val="28"/>
                <w:lang w:eastAsia="ru-RU"/>
              </w:rPr>
              <w:t xml:space="preserve"> («Брусиловский прорыв»). Однако </w:t>
            </w:r>
            <w:r w:rsidRPr="00AB2E4F">
              <w:rPr>
                <w:rFonts w:ascii="Times New Roman" w:hAnsi="Times New Roman"/>
                <w:sz w:val="28"/>
                <w:szCs w:val="28"/>
                <w:lang w:eastAsia="ru-RU"/>
              </w:rPr>
              <w:lastRenderedPageBreak/>
              <w:t>развить успех русской армии не удалось.</w:t>
            </w:r>
          </w:p>
        </w:tc>
        <w:tc>
          <w:tcPr>
            <w:tcW w:w="2393" w:type="dxa"/>
          </w:tcPr>
          <w:p w:rsidR="00065334" w:rsidRPr="00AB2E4F" w:rsidRDefault="00065334" w:rsidP="00065334">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lastRenderedPageBreak/>
              <w:t xml:space="preserve">Битвы у Вердена и на Сомме не дали решающего перевеса ни одной из сторон. Стало ясно, что  Германия не сможет выиграть войну. Австро-Венгрия оказалась на </w:t>
            </w:r>
            <w:r w:rsidRPr="00AB2E4F">
              <w:rPr>
                <w:rFonts w:ascii="Times New Roman" w:hAnsi="Times New Roman"/>
                <w:sz w:val="28"/>
                <w:szCs w:val="28"/>
                <w:lang w:eastAsia="ru-RU"/>
              </w:rPr>
              <w:lastRenderedPageBreak/>
              <w:t>грани полного поражения.</w:t>
            </w:r>
          </w:p>
        </w:tc>
      </w:tr>
    </w:tbl>
    <w:p w:rsidR="0083582E" w:rsidRDefault="0083582E" w:rsidP="00A11AED">
      <w:pPr>
        <w:shd w:val="clear" w:color="auto" w:fill="FFFFFF"/>
        <w:jc w:val="both"/>
        <w:rPr>
          <w:rFonts w:ascii="Times New Roman" w:hAnsi="Times New Roman"/>
          <w:color w:val="000000" w:themeColor="text1"/>
          <w:sz w:val="28"/>
          <w:szCs w:val="28"/>
        </w:rPr>
      </w:pPr>
    </w:p>
    <w:p w:rsidR="0083582E" w:rsidRPr="00070A3F" w:rsidRDefault="0083582E" w:rsidP="0083582E">
      <w:pPr>
        <w:shd w:val="clear" w:color="auto" w:fill="FFFFFF"/>
        <w:jc w:val="both"/>
        <w:rPr>
          <w:rFonts w:ascii="Times New Roman" w:hAnsi="Times New Roman"/>
          <w:b/>
          <w:i/>
          <w:sz w:val="28"/>
          <w:szCs w:val="28"/>
        </w:rPr>
      </w:pPr>
      <w:r w:rsidRPr="0083582E">
        <w:rPr>
          <w:rFonts w:ascii="Times New Roman" w:hAnsi="Times New Roman"/>
          <w:b/>
          <w:sz w:val="28"/>
          <w:szCs w:val="28"/>
        </w:rPr>
        <w:t xml:space="preserve">Учитель химии. </w:t>
      </w:r>
      <w:r w:rsidRPr="0083582E">
        <w:rPr>
          <w:rFonts w:ascii="Times New Roman" w:hAnsi="Times New Roman"/>
          <w:sz w:val="28"/>
          <w:szCs w:val="28"/>
        </w:rPr>
        <w:t>В Российской империи существовал проект танка, разработанный инженером Василием Менделеевым, сыном хими</w:t>
      </w:r>
      <w:r w:rsidR="00070A3F">
        <w:rPr>
          <w:rFonts w:ascii="Times New Roman" w:hAnsi="Times New Roman"/>
          <w:sz w:val="28"/>
          <w:szCs w:val="28"/>
        </w:rPr>
        <w:t xml:space="preserve">ка Дмитрия Ивановича Менделеева </w:t>
      </w:r>
      <w:r w:rsidR="00070A3F" w:rsidRPr="00070A3F">
        <w:rPr>
          <w:rFonts w:ascii="Times New Roman" w:hAnsi="Times New Roman"/>
          <w:b/>
          <w:i/>
          <w:sz w:val="28"/>
          <w:szCs w:val="28"/>
        </w:rPr>
        <w:t>(слайд</w:t>
      </w:r>
      <w:r w:rsidR="00D86CD2">
        <w:rPr>
          <w:rFonts w:ascii="Times New Roman" w:hAnsi="Times New Roman"/>
          <w:b/>
          <w:i/>
          <w:sz w:val="28"/>
          <w:szCs w:val="28"/>
        </w:rPr>
        <w:t xml:space="preserve"> 2</w:t>
      </w:r>
      <w:r w:rsidR="00610F56">
        <w:rPr>
          <w:rFonts w:ascii="Times New Roman" w:hAnsi="Times New Roman"/>
          <w:b/>
          <w:i/>
          <w:sz w:val="28"/>
          <w:szCs w:val="28"/>
        </w:rPr>
        <w:t>6</w:t>
      </w:r>
      <w:r w:rsidR="00070A3F" w:rsidRPr="00070A3F">
        <w:rPr>
          <w:rFonts w:ascii="Times New Roman" w:hAnsi="Times New Roman"/>
          <w:b/>
          <w:i/>
          <w:sz w:val="28"/>
          <w:szCs w:val="28"/>
        </w:rPr>
        <w:t>).</w:t>
      </w:r>
    </w:p>
    <w:p w:rsidR="0083582E" w:rsidRPr="0083582E" w:rsidRDefault="0083582E" w:rsidP="0083582E">
      <w:pPr>
        <w:shd w:val="clear" w:color="auto" w:fill="FFFFFF"/>
        <w:jc w:val="both"/>
        <w:rPr>
          <w:rFonts w:ascii="Times New Roman" w:hAnsi="Times New Roman"/>
          <w:sz w:val="28"/>
          <w:szCs w:val="28"/>
        </w:rPr>
      </w:pPr>
      <w:r w:rsidRPr="0083582E">
        <w:rPr>
          <w:rFonts w:ascii="Times New Roman" w:hAnsi="Times New Roman"/>
          <w:sz w:val="28"/>
          <w:szCs w:val="28"/>
        </w:rPr>
        <w:t>Однако проект не был реализован.</w:t>
      </w:r>
    </w:p>
    <w:p w:rsidR="0083582E" w:rsidRPr="0083582E" w:rsidRDefault="00D86CD2" w:rsidP="0083582E">
      <w:pPr>
        <w:shd w:val="clear" w:color="auto" w:fill="FFFFFF"/>
        <w:jc w:val="both"/>
        <w:rPr>
          <w:rFonts w:ascii="Times New Roman" w:hAnsi="Times New Roman"/>
          <w:sz w:val="28"/>
          <w:szCs w:val="28"/>
        </w:rPr>
      </w:pPr>
      <w:r w:rsidRPr="00587AD8">
        <w:rPr>
          <w:rFonts w:ascii="Times New Roman" w:hAnsi="Times New Roman"/>
          <w:b/>
          <w:i/>
          <w:sz w:val="28"/>
          <w:szCs w:val="28"/>
          <w:lang w:eastAsia="ru-RU"/>
        </w:rPr>
        <w:t xml:space="preserve">(слайд </w:t>
      </w:r>
      <w:r>
        <w:rPr>
          <w:rFonts w:ascii="Times New Roman" w:hAnsi="Times New Roman"/>
          <w:b/>
          <w:i/>
          <w:sz w:val="28"/>
          <w:szCs w:val="28"/>
          <w:lang w:eastAsia="ru-RU"/>
        </w:rPr>
        <w:t>2</w:t>
      </w:r>
      <w:r w:rsidR="00610F56">
        <w:rPr>
          <w:rFonts w:ascii="Times New Roman" w:hAnsi="Times New Roman"/>
          <w:b/>
          <w:i/>
          <w:sz w:val="28"/>
          <w:szCs w:val="28"/>
          <w:lang w:eastAsia="ru-RU"/>
        </w:rPr>
        <w:t>7</w:t>
      </w:r>
      <w:r w:rsidRPr="00587AD8">
        <w:rPr>
          <w:rFonts w:ascii="Times New Roman" w:hAnsi="Times New Roman"/>
          <w:b/>
          <w:i/>
          <w:sz w:val="28"/>
          <w:szCs w:val="28"/>
          <w:lang w:eastAsia="ru-RU"/>
        </w:rPr>
        <w:t>)</w:t>
      </w:r>
      <w:r>
        <w:rPr>
          <w:rFonts w:ascii="Times New Roman" w:hAnsi="Times New Roman"/>
          <w:b/>
          <w:i/>
          <w:sz w:val="28"/>
          <w:szCs w:val="28"/>
          <w:lang w:eastAsia="ru-RU"/>
        </w:rPr>
        <w:t xml:space="preserve"> </w:t>
      </w:r>
      <w:r w:rsidR="0083582E" w:rsidRPr="0083582E">
        <w:rPr>
          <w:rFonts w:ascii="Times New Roman" w:hAnsi="Times New Roman"/>
          <w:sz w:val="28"/>
          <w:szCs w:val="28"/>
        </w:rPr>
        <w:t>Для изготовления  танков за основу берут сталь, кроме того используют алюминий, никель,</w:t>
      </w:r>
      <w:r w:rsidR="0014428E">
        <w:rPr>
          <w:rFonts w:ascii="Times New Roman" w:hAnsi="Times New Roman"/>
          <w:sz w:val="28"/>
          <w:szCs w:val="28"/>
        </w:rPr>
        <w:t xml:space="preserve"> резину. Бронированная сталь – </w:t>
      </w:r>
      <w:r w:rsidR="0083582E" w:rsidRPr="0083582E">
        <w:rPr>
          <w:rFonts w:ascii="Times New Roman" w:hAnsi="Times New Roman"/>
          <w:sz w:val="28"/>
          <w:szCs w:val="28"/>
        </w:rPr>
        <w:t xml:space="preserve">это сплав в который входят углерод, </w:t>
      </w:r>
      <w:proofErr w:type="gramStart"/>
      <w:r w:rsidR="0083582E" w:rsidRPr="0083582E">
        <w:rPr>
          <w:rFonts w:ascii="Times New Roman" w:hAnsi="Times New Roman"/>
          <w:sz w:val="28"/>
          <w:szCs w:val="28"/>
        </w:rPr>
        <w:t>кремний,  марганец</w:t>
      </w:r>
      <w:proofErr w:type="gramEnd"/>
      <w:r w:rsidR="0083582E" w:rsidRPr="0083582E">
        <w:rPr>
          <w:rFonts w:ascii="Times New Roman" w:hAnsi="Times New Roman"/>
          <w:sz w:val="28"/>
          <w:szCs w:val="28"/>
        </w:rPr>
        <w:t xml:space="preserve">,  хром,  ванадий, железо. Нержавеющую сталь изобрел в 1913 году британский металлург и ученый Гарри </w:t>
      </w:r>
      <w:proofErr w:type="spellStart"/>
      <w:r w:rsidR="0083582E" w:rsidRPr="0083582E">
        <w:rPr>
          <w:rFonts w:ascii="Times New Roman" w:hAnsi="Times New Roman"/>
          <w:sz w:val="28"/>
          <w:szCs w:val="28"/>
        </w:rPr>
        <w:t>Бреарли</w:t>
      </w:r>
      <w:proofErr w:type="spellEnd"/>
      <w:r w:rsidR="0083582E" w:rsidRPr="0083582E">
        <w:rPr>
          <w:rFonts w:ascii="Times New Roman" w:hAnsi="Times New Roman"/>
          <w:sz w:val="28"/>
          <w:szCs w:val="28"/>
        </w:rPr>
        <w:t>, работая над сплавами для стволов пушек.</w:t>
      </w:r>
    </w:p>
    <w:p w:rsidR="0083582E" w:rsidRPr="0083582E" w:rsidRDefault="0083582E" w:rsidP="0083582E">
      <w:pPr>
        <w:shd w:val="clear" w:color="auto" w:fill="FFFFFF"/>
        <w:jc w:val="both"/>
        <w:rPr>
          <w:rFonts w:ascii="Times New Roman" w:hAnsi="Times New Roman"/>
          <w:sz w:val="28"/>
          <w:szCs w:val="28"/>
        </w:rPr>
      </w:pPr>
      <w:r w:rsidRPr="0083582E">
        <w:rPr>
          <w:rFonts w:ascii="Times New Roman" w:hAnsi="Times New Roman"/>
          <w:sz w:val="28"/>
          <w:szCs w:val="28"/>
        </w:rPr>
        <w:t>Как вы думаете, почему не используют чистое железо для изготовления оружия, а используют именно сплав железа?</w:t>
      </w:r>
    </w:p>
    <w:p w:rsidR="0083582E" w:rsidRPr="0083582E" w:rsidRDefault="0083582E" w:rsidP="0083582E">
      <w:pPr>
        <w:shd w:val="clear" w:color="auto" w:fill="FFFFFF"/>
        <w:jc w:val="both"/>
        <w:rPr>
          <w:rFonts w:ascii="Times New Roman" w:hAnsi="Times New Roman"/>
          <w:sz w:val="28"/>
          <w:szCs w:val="28"/>
          <w:u w:val="single"/>
        </w:rPr>
      </w:pPr>
      <w:r w:rsidRPr="000042C2">
        <w:rPr>
          <w:rFonts w:ascii="Times New Roman" w:hAnsi="Times New Roman"/>
          <w:b/>
          <w:sz w:val="28"/>
          <w:szCs w:val="28"/>
          <w:u w:val="single"/>
        </w:rPr>
        <w:t>Демонстрация опыта.</w:t>
      </w:r>
      <w:r w:rsidR="00EB6E7E">
        <w:rPr>
          <w:rFonts w:ascii="Times New Roman" w:hAnsi="Times New Roman"/>
          <w:sz w:val="28"/>
          <w:szCs w:val="28"/>
          <w:u w:val="single"/>
        </w:rPr>
        <w:t xml:space="preserve"> </w:t>
      </w:r>
      <w:r w:rsidR="00EB6E7E" w:rsidRPr="00587AD8">
        <w:rPr>
          <w:rFonts w:ascii="Times New Roman" w:hAnsi="Times New Roman"/>
          <w:b/>
          <w:i/>
          <w:sz w:val="28"/>
          <w:szCs w:val="28"/>
          <w:lang w:eastAsia="ru-RU"/>
        </w:rPr>
        <w:t xml:space="preserve">(слайд </w:t>
      </w:r>
      <w:r w:rsidR="00EB6E7E">
        <w:rPr>
          <w:rFonts w:ascii="Times New Roman" w:hAnsi="Times New Roman"/>
          <w:b/>
          <w:i/>
          <w:sz w:val="28"/>
          <w:szCs w:val="28"/>
          <w:lang w:eastAsia="ru-RU"/>
        </w:rPr>
        <w:t>2</w:t>
      </w:r>
      <w:r w:rsidR="00610F56">
        <w:rPr>
          <w:rFonts w:ascii="Times New Roman" w:hAnsi="Times New Roman"/>
          <w:b/>
          <w:i/>
          <w:sz w:val="28"/>
          <w:szCs w:val="28"/>
          <w:lang w:eastAsia="ru-RU"/>
        </w:rPr>
        <w:t>8</w:t>
      </w:r>
      <w:r w:rsidR="00EB6E7E" w:rsidRPr="00587AD8">
        <w:rPr>
          <w:rFonts w:ascii="Times New Roman" w:hAnsi="Times New Roman"/>
          <w:b/>
          <w:i/>
          <w:sz w:val="28"/>
          <w:szCs w:val="28"/>
          <w:lang w:eastAsia="ru-RU"/>
        </w:rPr>
        <w:t>)</w:t>
      </w:r>
    </w:p>
    <w:p w:rsidR="0083582E" w:rsidRPr="0083582E" w:rsidRDefault="0083582E" w:rsidP="0083582E">
      <w:pPr>
        <w:shd w:val="clear" w:color="auto" w:fill="FFFFFF"/>
        <w:jc w:val="both"/>
        <w:rPr>
          <w:rFonts w:ascii="Times New Roman" w:hAnsi="Times New Roman"/>
          <w:sz w:val="28"/>
          <w:szCs w:val="28"/>
        </w:rPr>
      </w:pPr>
      <w:r w:rsidRPr="0083582E">
        <w:rPr>
          <w:rFonts w:ascii="Times New Roman" w:hAnsi="Times New Roman"/>
          <w:sz w:val="28"/>
          <w:szCs w:val="28"/>
        </w:rPr>
        <w:t>Железо легко вступает во взаимодействия со многими веществами. Рассмотрим взаимодействие железа и кислоты.</w:t>
      </w:r>
    </w:p>
    <w:p w:rsidR="0083582E" w:rsidRPr="0014428E" w:rsidRDefault="0083582E" w:rsidP="0083582E">
      <w:pPr>
        <w:shd w:val="clear" w:color="auto" w:fill="FFFFFF"/>
        <w:jc w:val="both"/>
        <w:rPr>
          <w:rFonts w:ascii="Times New Roman" w:hAnsi="Times New Roman"/>
          <w:sz w:val="28"/>
          <w:szCs w:val="28"/>
          <w:vertAlign w:val="subscript"/>
        </w:rPr>
      </w:pPr>
      <w:r w:rsidRPr="0083582E">
        <w:rPr>
          <w:rFonts w:ascii="Times New Roman" w:hAnsi="Times New Roman"/>
          <w:sz w:val="28"/>
          <w:szCs w:val="28"/>
          <w:lang w:val="en-US"/>
        </w:rPr>
        <w:t>Fe</w:t>
      </w:r>
      <w:r w:rsidRPr="0083582E">
        <w:rPr>
          <w:rFonts w:ascii="Times New Roman" w:hAnsi="Times New Roman"/>
          <w:sz w:val="28"/>
          <w:szCs w:val="28"/>
        </w:rPr>
        <w:t xml:space="preserve"> + 2</w:t>
      </w:r>
      <w:r w:rsidRPr="0083582E">
        <w:rPr>
          <w:rFonts w:ascii="Times New Roman" w:hAnsi="Times New Roman"/>
          <w:sz w:val="28"/>
          <w:szCs w:val="28"/>
          <w:lang w:val="en-US"/>
        </w:rPr>
        <w:t>HCI</w:t>
      </w:r>
      <w:r w:rsidRPr="0083582E">
        <w:rPr>
          <w:rFonts w:ascii="Times New Roman" w:hAnsi="Times New Roman"/>
          <w:sz w:val="28"/>
          <w:szCs w:val="28"/>
        </w:rPr>
        <w:t xml:space="preserve"> = </w:t>
      </w:r>
      <w:proofErr w:type="spellStart"/>
      <w:r w:rsidRPr="0083582E">
        <w:rPr>
          <w:rFonts w:ascii="Times New Roman" w:hAnsi="Times New Roman"/>
          <w:sz w:val="28"/>
          <w:szCs w:val="28"/>
          <w:lang w:val="en-US"/>
        </w:rPr>
        <w:t>FeCI</w:t>
      </w:r>
      <w:proofErr w:type="spellEnd"/>
      <w:r w:rsidR="0014428E">
        <w:rPr>
          <w:rFonts w:ascii="Times New Roman" w:hAnsi="Times New Roman"/>
          <w:sz w:val="28"/>
          <w:szCs w:val="28"/>
          <w:vertAlign w:val="subscript"/>
        </w:rPr>
        <w:t>2</w:t>
      </w:r>
      <w:r w:rsidRPr="0083582E">
        <w:rPr>
          <w:rFonts w:ascii="Times New Roman" w:hAnsi="Times New Roman"/>
          <w:sz w:val="28"/>
          <w:szCs w:val="28"/>
        </w:rPr>
        <w:t xml:space="preserve"> + </w:t>
      </w:r>
      <w:r w:rsidRPr="0083582E">
        <w:rPr>
          <w:rFonts w:ascii="Times New Roman" w:hAnsi="Times New Roman"/>
          <w:sz w:val="28"/>
          <w:szCs w:val="28"/>
          <w:lang w:val="en-US"/>
        </w:rPr>
        <w:t>H</w:t>
      </w:r>
      <w:r w:rsidR="0014428E">
        <w:rPr>
          <w:rFonts w:ascii="Times New Roman" w:hAnsi="Times New Roman"/>
          <w:sz w:val="28"/>
          <w:szCs w:val="28"/>
          <w:vertAlign w:val="subscript"/>
        </w:rPr>
        <w:t>2</w:t>
      </w:r>
    </w:p>
    <w:p w:rsidR="0083582E" w:rsidRPr="0083582E" w:rsidRDefault="0083582E" w:rsidP="0083582E">
      <w:pPr>
        <w:shd w:val="clear" w:color="auto" w:fill="FFFFFF"/>
        <w:jc w:val="both"/>
        <w:rPr>
          <w:rFonts w:ascii="Times New Roman" w:hAnsi="Times New Roman"/>
          <w:sz w:val="28"/>
          <w:szCs w:val="28"/>
        </w:rPr>
      </w:pPr>
      <w:r w:rsidRPr="0083582E">
        <w:rPr>
          <w:rFonts w:ascii="Times New Roman" w:hAnsi="Times New Roman"/>
          <w:sz w:val="28"/>
          <w:szCs w:val="28"/>
        </w:rPr>
        <w:t>Сплав железа со специальными добавками (ванадий, вольфрам, титан, хром, молибден) обладает наиболее ценными свойствами: твёрдостью, жаропрочностью, устойчивостью к агрессивным средам.</w:t>
      </w:r>
    </w:p>
    <w:p w:rsidR="0083582E" w:rsidRDefault="0083582E" w:rsidP="0083582E">
      <w:pPr>
        <w:shd w:val="clear" w:color="auto" w:fill="FFFFFF"/>
        <w:jc w:val="both"/>
        <w:rPr>
          <w:rFonts w:ascii="Times New Roman" w:hAnsi="Times New Roman"/>
          <w:sz w:val="28"/>
          <w:szCs w:val="28"/>
          <w:shd w:val="clear" w:color="auto" w:fill="FFFFFF"/>
        </w:rPr>
      </w:pPr>
      <w:r w:rsidRPr="0083582E">
        <w:rPr>
          <w:rFonts w:ascii="Times New Roman" w:hAnsi="Times New Roman"/>
          <w:sz w:val="28"/>
          <w:szCs w:val="28"/>
          <w:shd w:val="clear" w:color="auto" w:fill="FFFFFF"/>
        </w:rPr>
        <w:t>За годы войны различными газами было поражено более миллиона человек. Марлевые повязки, так легко нашедшие себе место в солдатских заплечных мешках, стали почти бесполезными. Нужны были радикально новые средства для защиты от отравляющих веществ.</w:t>
      </w:r>
      <w:r w:rsidRPr="0083582E">
        <w:rPr>
          <w:rFonts w:ascii="Times New Roman" w:hAnsi="Times New Roman"/>
          <w:sz w:val="28"/>
          <w:szCs w:val="28"/>
        </w:rPr>
        <w:br/>
      </w:r>
      <w:r w:rsidRPr="0083582E">
        <w:rPr>
          <w:rFonts w:ascii="Times New Roman" w:hAnsi="Times New Roman"/>
          <w:sz w:val="28"/>
          <w:szCs w:val="28"/>
          <w:shd w:val="clear" w:color="auto" w:fill="FFFFFF"/>
        </w:rPr>
        <w:t>За время войны отмечено около 60-ти разных химических веществ, умерщвлявших человека или делавших его совершенно неспособным к продолжению боя.</w:t>
      </w:r>
    </w:p>
    <w:p w:rsidR="00692F19" w:rsidRDefault="00692F19" w:rsidP="0083582E">
      <w:pPr>
        <w:shd w:val="clear" w:color="auto" w:fill="FFFFFF"/>
        <w:jc w:val="both"/>
        <w:rPr>
          <w:rFonts w:ascii="Times New Roman" w:hAnsi="Times New Roman"/>
          <w:sz w:val="28"/>
          <w:szCs w:val="28"/>
          <w:shd w:val="clear" w:color="auto" w:fill="FFFFFF"/>
        </w:rPr>
      </w:pPr>
    </w:p>
    <w:p w:rsidR="00692F19" w:rsidRDefault="00692F19" w:rsidP="0083582E">
      <w:pPr>
        <w:shd w:val="clear" w:color="auto" w:fill="FFFFFF"/>
        <w:jc w:val="both"/>
        <w:rPr>
          <w:rFonts w:ascii="Times New Roman" w:hAnsi="Times New Roman"/>
          <w:sz w:val="28"/>
          <w:szCs w:val="28"/>
          <w:shd w:val="clear" w:color="auto" w:fill="FFFFFF"/>
        </w:rPr>
      </w:pPr>
    </w:p>
    <w:p w:rsidR="000042C2" w:rsidRPr="0083582E" w:rsidRDefault="000042C2" w:rsidP="0083582E">
      <w:pPr>
        <w:shd w:val="clear" w:color="auto" w:fill="FFFFFF"/>
        <w:jc w:val="both"/>
        <w:rPr>
          <w:rFonts w:ascii="Times New Roman" w:hAnsi="Times New Roman"/>
          <w:sz w:val="28"/>
          <w:szCs w:val="28"/>
          <w:shd w:val="clear" w:color="auto" w:fill="FFFFFF"/>
        </w:rPr>
      </w:pPr>
    </w:p>
    <w:p w:rsidR="0083582E" w:rsidRPr="000042C2" w:rsidRDefault="002A79A4" w:rsidP="00A11AED">
      <w:pPr>
        <w:shd w:val="clear" w:color="auto" w:fill="FFFFFF"/>
        <w:jc w:val="both"/>
        <w:rPr>
          <w:rFonts w:ascii="Times New Roman" w:hAnsi="Times New Roman"/>
          <w:color w:val="000000" w:themeColor="text1"/>
          <w:sz w:val="28"/>
          <w:szCs w:val="28"/>
        </w:rPr>
      </w:pPr>
      <w:r w:rsidRPr="00D65C69">
        <w:rPr>
          <w:rFonts w:ascii="Times New Roman" w:hAnsi="Times New Roman"/>
          <w:b/>
          <w:color w:val="000000" w:themeColor="text1"/>
          <w:sz w:val="28"/>
          <w:szCs w:val="28"/>
          <w:u w:val="single"/>
        </w:rPr>
        <w:lastRenderedPageBreak/>
        <w:t xml:space="preserve">Преподаватель </w:t>
      </w:r>
      <w:proofErr w:type="gramStart"/>
      <w:r w:rsidRPr="00D65C69">
        <w:rPr>
          <w:rFonts w:ascii="Times New Roman" w:hAnsi="Times New Roman"/>
          <w:b/>
          <w:color w:val="000000" w:themeColor="text1"/>
          <w:sz w:val="28"/>
          <w:szCs w:val="28"/>
          <w:u w:val="single"/>
        </w:rPr>
        <w:t>истории:</w:t>
      </w:r>
      <w:r w:rsidR="000042C2">
        <w:rPr>
          <w:rFonts w:ascii="Times New Roman" w:hAnsi="Times New Roman"/>
          <w:b/>
          <w:color w:val="000000" w:themeColor="text1"/>
          <w:sz w:val="28"/>
          <w:szCs w:val="28"/>
        </w:rPr>
        <w:t xml:space="preserve">  </w:t>
      </w:r>
      <w:r w:rsidR="000042C2" w:rsidRPr="000042C2">
        <w:rPr>
          <w:rFonts w:ascii="Times New Roman" w:hAnsi="Times New Roman"/>
          <w:color w:val="000000" w:themeColor="text1"/>
          <w:sz w:val="28"/>
          <w:szCs w:val="28"/>
        </w:rPr>
        <w:t>р</w:t>
      </w:r>
      <w:r w:rsidR="000042C2">
        <w:rPr>
          <w:rFonts w:ascii="Times New Roman" w:hAnsi="Times New Roman"/>
          <w:color w:val="000000" w:themeColor="text1"/>
          <w:sz w:val="28"/>
          <w:szCs w:val="28"/>
        </w:rPr>
        <w:t>ассказывает</w:t>
      </w:r>
      <w:proofErr w:type="gramEnd"/>
      <w:r w:rsidR="000042C2">
        <w:rPr>
          <w:rFonts w:ascii="Times New Roman" w:hAnsi="Times New Roman"/>
          <w:color w:val="000000" w:themeColor="text1"/>
          <w:sz w:val="28"/>
          <w:szCs w:val="28"/>
        </w:rPr>
        <w:t xml:space="preserve"> о событиях 1917 года</w:t>
      </w:r>
    </w:p>
    <w:tbl>
      <w:tblPr>
        <w:tblStyle w:val="a6"/>
        <w:tblW w:w="0" w:type="auto"/>
        <w:tblLook w:val="04A0" w:firstRow="1" w:lastRow="0" w:firstColumn="1" w:lastColumn="0" w:noHBand="0" w:noVBand="1"/>
      </w:tblPr>
      <w:tblGrid>
        <w:gridCol w:w="2392"/>
        <w:gridCol w:w="2393"/>
        <w:gridCol w:w="2393"/>
        <w:gridCol w:w="2393"/>
      </w:tblGrid>
      <w:tr w:rsidR="00065334" w:rsidTr="0083582E">
        <w:tc>
          <w:tcPr>
            <w:tcW w:w="2392"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Период</w:t>
            </w:r>
          </w:p>
        </w:tc>
        <w:tc>
          <w:tcPr>
            <w:tcW w:w="239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Западный фронт</w:t>
            </w:r>
          </w:p>
        </w:tc>
        <w:tc>
          <w:tcPr>
            <w:tcW w:w="239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Восточный фронт</w:t>
            </w:r>
          </w:p>
        </w:tc>
        <w:tc>
          <w:tcPr>
            <w:tcW w:w="239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Результат</w:t>
            </w:r>
          </w:p>
        </w:tc>
      </w:tr>
      <w:tr w:rsidR="0083582E" w:rsidTr="0083582E">
        <w:tc>
          <w:tcPr>
            <w:tcW w:w="2392" w:type="dxa"/>
          </w:tcPr>
          <w:p w:rsidR="0083582E" w:rsidRDefault="0083582E" w:rsidP="0083582E">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1917</w:t>
            </w:r>
          </w:p>
          <w:p w:rsidR="00EB6E7E" w:rsidRPr="00AB2E4F" w:rsidRDefault="00EB6E7E" w:rsidP="00610F56">
            <w:pPr>
              <w:spacing w:after="0" w:line="240" w:lineRule="auto"/>
              <w:rPr>
                <w:rFonts w:ascii="Times New Roman" w:hAnsi="Times New Roman"/>
                <w:b/>
                <w:sz w:val="28"/>
                <w:szCs w:val="28"/>
                <w:lang w:eastAsia="ru-RU"/>
              </w:rPr>
            </w:pPr>
            <w:r w:rsidRPr="00587AD8">
              <w:rPr>
                <w:rFonts w:ascii="Times New Roman" w:hAnsi="Times New Roman"/>
                <w:b/>
                <w:i/>
                <w:sz w:val="28"/>
                <w:szCs w:val="28"/>
                <w:lang w:eastAsia="ru-RU"/>
              </w:rPr>
              <w:t xml:space="preserve">(слайд </w:t>
            </w:r>
            <w:r>
              <w:rPr>
                <w:rFonts w:ascii="Times New Roman" w:hAnsi="Times New Roman"/>
                <w:b/>
                <w:i/>
                <w:sz w:val="28"/>
                <w:szCs w:val="28"/>
                <w:lang w:eastAsia="ru-RU"/>
              </w:rPr>
              <w:t>2</w:t>
            </w:r>
            <w:r w:rsidR="00610F56">
              <w:rPr>
                <w:rFonts w:ascii="Times New Roman" w:hAnsi="Times New Roman"/>
                <w:b/>
                <w:i/>
                <w:sz w:val="28"/>
                <w:szCs w:val="28"/>
                <w:lang w:eastAsia="ru-RU"/>
              </w:rPr>
              <w:t>9</w:t>
            </w:r>
            <w:r w:rsidRPr="00587AD8">
              <w:rPr>
                <w:rFonts w:ascii="Times New Roman" w:hAnsi="Times New Roman"/>
                <w:b/>
                <w:i/>
                <w:sz w:val="28"/>
                <w:szCs w:val="28"/>
                <w:lang w:eastAsia="ru-RU"/>
              </w:rPr>
              <w:t>)</w:t>
            </w:r>
          </w:p>
        </w:tc>
        <w:tc>
          <w:tcPr>
            <w:tcW w:w="2393" w:type="dxa"/>
          </w:tcPr>
          <w:p w:rsidR="0083582E" w:rsidRPr="00AB2E4F" w:rsidRDefault="0083582E" w:rsidP="0083582E">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xml:space="preserve">В сражениях на полях Франции ни Четвертному союзу, ни  Антанте не удалось достичь решающей победы. </w:t>
            </w:r>
          </w:p>
          <w:p w:rsidR="0083582E" w:rsidRPr="00065334" w:rsidRDefault="0083582E" w:rsidP="0083582E">
            <w:pPr>
              <w:spacing w:after="0" w:line="240" w:lineRule="auto"/>
              <w:rPr>
                <w:rFonts w:ascii="Times New Roman" w:hAnsi="Times New Roman"/>
                <w:color w:val="000000" w:themeColor="text1"/>
                <w:sz w:val="28"/>
                <w:szCs w:val="28"/>
                <w:lang w:eastAsia="ru-RU"/>
              </w:rPr>
            </w:pPr>
            <w:r w:rsidRPr="00065334">
              <w:rPr>
                <w:rFonts w:ascii="Times New Roman" w:hAnsi="Times New Roman"/>
                <w:color w:val="000000" w:themeColor="text1"/>
                <w:sz w:val="28"/>
                <w:szCs w:val="28"/>
                <w:lang w:eastAsia="ru-RU"/>
              </w:rPr>
              <w:t>Июль –впервые применен немц</w:t>
            </w:r>
            <w:r w:rsidR="00065334">
              <w:rPr>
                <w:rFonts w:ascii="Times New Roman" w:hAnsi="Times New Roman"/>
                <w:color w:val="000000" w:themeColor="text1"/>
                <w:sz w:val="28"/>
                <w:szCs w:val="28"/>
                <w:lang w:eastAsia="ru-RU"/>
              </w:rPr>
              <w:t>ами  горчичный газ, или иприт (</w:t>
            </w:r>
            <w:r w:rsidRPr="00065334">
              <w:rPr>
                <w:rFonts w:ascii="Times New Roman" w:hAnsi="Times New Roman"/>
                <w:color w:val="000000" w:themeColor="text1"/>
                <w:sz w:val="28"/>
                <w:szCs w:val="28"/>
                <w:lang w:eastAsia="ru-RU"/>
              </w:rPr>
              <w:t>г.Ипр)</w:t>
            </w:r>
          </w:p>
        </w:tc>
        <w:tc>
          <w:tcPr>
            <w:tcW w:w="2393" w:type="dxa"/>
          </w:tcPr>
          <w:p w:rsidR="0083582E" w:rsidRPr="00AB2E4F" w:rsidRDefault="0083582E" w:rsidP="0083582E">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Февральская революция в России. Падение монархии. Октябрьская революция в России. Декрет большевиков о мире. Призыв заключить мир без аннексий и контрибуций не поддержан ни Германией, ни Антантой.</w:t>
            </w:r>
          </w:p>
        </w:tc>
        <w:tc>
          <w:tcPr>
            <w:tcW w:w="2393" w:type="dxa"/>
          </w:tcPr>
          <w:p w:rsidR="0083582E" w:rsidRPr="00AB2E4F" w:rsidRDefault="0083582E" w:rsidP="0083582E">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Огромные  потери заставили англо-французское командование прекратить крупные операции. Вступление США в войну на стороне Антанты. Вступление в войну США привело к экономическому и военному перевесу Антанты. Истощенная войной революционная Россия не могла продолжать войну.</w:t>
            </w:r>
          </w:p>
        </w:tc>
      </w:tr>
    </w:tbl>
    <w:p w:rsidR="008C1AEF" w:rsidRDefault="008C1AEF" w:rsidP="00782B50">
      <w:pPr>
        <w:spacing w:after="0" w:line="240" w:lineRule="auto"/>
        <w:rPr>
          <w:rFonts w:ascii="Times New Roman" w:hAnsi="Times New Roman"/>
          <w:b/>
          <w:sz w:val="28"/>
          <w:szCs w:val="28"/>
          <w:lang w:eastAsia="ru-RU"/>
        </w:rPr>
      </w:pPr>
    </w:p>
    <w:p w:rsidR="0083582E" w:rsidRDefault="0083582E" w:rsidP="0083582E">
      <w:pPr>
        <w:shd w:val="clear" w:color="auto" w:fill="FFFFFF"/>
        <w:jc w:val="both"/>
        <w:rPr>
          <w:rFonts w:ascii="Times New Roman" w:hAnsi="Times New Roman"/>
          <w:sz w:val="28"/>
          <w:szCs w:val="28"/>
        </w:rPr>
      </w:pPr>
      <w:r w:rsidRPr="0083582E">
        <w:rPr>
          <w:rFonts w:ascii="Times New Roman" w:hAnsi="Times New Roman"/>
          <w:b/>
          <w:sz w:val="28"/>
          <w:szCs w:val="28"/>
        </w:rPr>
        <w:t>Учитель химии</w:t>
      </w:r>
      <w:r w:rsidRPr="0083582E">
        <w:rPr>
          <w:rFonts w:ascii="Times New Roman" w:hAnsi="Times New Roman"/>
          <w:sz w:val="28"/>
          <w:szCs w:val="28"/>
        </w:rPr>
        <w:t>. Кроме того, фосген был весьма тяжёл, и для повышения мобильности его приходилось смешивать всё с тем же хлором. Эта адская смесь получила у союзников название «Белая звезда», так как именно этим знаком марк</w:t>
      </w:r>
      <w:r w:rsidR="00070A3F">
        <w:rPr>
          <w:rFonts w:ascii="Times New Roman" w:hAnsi="Times New Roman"/>
          <w:sz w:val="28"/>
          <w:szCs w:val="28"/>
        </w:rPr>
        <w:t>ировались содержащие её баллоны</w:t>
      </w:r>
      <w:r w:rsidR="00EB6E7E">
        <w:rPr>
          <w:rFonts w:ascii="Times New Roman" w:hAnsi="Times New Roman"/>
          <w:sz w:val="28"/>
          <w:szCs w:val="28"/>
        </w:rPr>
        <w:t xml:space="preserve"> </w:t>
      </w:r>
      <w:r w:rsidR="00070A3F" w:rsidRPr="00070A3F">
        <w:rPr>
          <w:rFonts w:ascii="Times New Roman" w:hAnsi="Times New Roman"/>
          <w:b/>
          <w:i/>
          <w:sz w:val="28"/>
          <w:szCs w:val="28"/>
        </w:rPr>
        <w:t>(слайд</w:t>
      </w:r>
      <w:r w:rsidR="002A79A4">
        <w:rPr>
          <w:rFonts w:ascii="Times New Roman" w:hAnsi="Times New Roman"/>
          <w:b/>
          <w:i/>
          <w:sz w:val="28"/>
          <w:szCs w:val="28"/>
        </w:rPr>
        <w:t xml:space="preserve"> </w:t>
      </w:r>
      <w:r w:rsidR="00610F56">
        <w:rPr>
          <w:rFonts w:ascii="Times New Roman" w:hAnsi="Times New Roman"/>
          <w:b/>
          <w:i/>
          <w:sz w:val="28"/>
          <w:szCs w:val="28"/>
        </w:rPr>
        <w:t>30</w:t>
      </w:r>
      <w:r w:rsidR="00070A3F" w:rsidRPr="00070A3F">
        <w:rPr>
          <w:rFonts w:ascii="Times New Roman" w:hAnsi="Times New Roman"/>
          <w:b/>
          <w:i/>
          <w:sz w:val="28"/>
          <w:szCs w:val="28"/>
        </w:rPr>
        <w:t>).</w:t>
      </w:r>
      <w:r w:rsidR="002A79A4">
        <w:rPr>
          <w:rFonts w:ascii="Times New Roman" w:hAnsi="Times New Roman"/>
          <w:b/>
          <w:i/>
          <w:sz w:val="28"/>
          <w:szCs w:val="28"/>
        </w:rPr>
        <w:t xml:space="preserve"> </w:t>
      </w:r>
      <w:r w:rsidRPr="0083582E">
        <w:rPr>
          <w:rFonts w:ascii="Times New Roman" w:hAnsi="Times New Roman"/>
          <w:sz w:val="28"/>
          <w:szCs w:val="28"/>
        </w:rPr>
        <w:t xml:space="preserve">Хлор и фосген имели общий недостаток. Они были тяжелее воздуха, и поэтому в распылённом виде опускались вниз, заполняя собой траншеи и всевозможные впадины. Находившееся в них люди получали отравление, но те, кто в момент атаки был на возвышенностях, часто оставались невредимы. Следовало изобрести отравляющий газ с меньшим удельным весом и способный поражать своих жертв на любом уровне.  </w:t>
      </w:r>
    </w:p>
    <w:p w:rsidR="0083582E" w:rsidRPr="0083582E" w:rsidRDefault="0083582E" w:rsidP="0083582E">
      <w:pPr>
        <w:shd w:val="clear" w:color="auto" w:fill="FFFFFF"/>
        <w:jc w:val="both"/>
        <w:rPr>
          <w:rFonts w:ascii="Times New Roman" w:hAnsi="Times New Roman"/>
          <w:sz w:val="28"/>
          <w:szCs w:val="28"/>
        </w:rPr>
      </w:pPr>
      <w:r w:rsidRPr="000042C2">
        <w:rPr>
          <w:rFonts w:ascii="Times New Roman" w:hAnsi="Times New Roman"/>
          <w:b/>
          <w:sz w:val="28"/>
          <w:szCs w:val="28"/>
          <w:u w:val="single"/>
        </w:rPr>
        <w:t>Сообщение учащегося</w:t>
      </w:r>
      <w:r w:rsidRPr="000042C2">
        <w:rPr>
          <w:rFonts w:ascii="Times New Roman" w:hAnsi="Times New Roman"/>
          <w:b/>
          <w:sz w:val="28"/>
          <w:szCs w:val="28"/>
        </w:rPr>
        <w:t>.</w:t>
      </w:r>
      <w:r w:rsidR="002A79A4">
        <w:rPr>
          <w:rFonts w:ascii="Times New Roman" w:hAnsi="Times New Roman"/>
          <w:sz w:val="28"/>
          <w:szCs w:val="28"/>
        </w:rPr>
        <w:t xml:space="preserve"> </w:t>
      </w:r>
      <w:r w:rsidRPr="0083582E">
        <w:rPr>
          <w:rFonts w:ascii="Times New Roman" w:hAnsi="Times New Roman"/>
          <w:sz w:val="28"/>
          <w:szCs w:val="28"/>
        </w:rPr>
        <w:t>Дьявольская новинка в ночь на 13 июля</w:t>
      </w:r>
      <w:r w:rsidR="002A79A4">
        <w:rPr>
          <w:rFonts w:ascii="Times New Roman" w:hAnsi="Times New Roman"/>
          <w:sz w:val="28"/>
          <w:szCs w:val="28"/>
        </w:rPr>
        <w:t xml:space="preserve"> </w:t>
      </w:r>
      <w:r w:rsidRPr="0083582E">
        <w:rPr>
          <w:rFonts w:ascii="Times New Roman" w:hAnsi="Times New Roman"/>
          <w:sz w:val="28"/>
          <w:szCs w:val="28"/>
        </w:rPr>
        <w:t>1917 года в районе бельгийского города Ипр, уже завоевавшего печальную славу, немцами было совершено первое применение химического оружия кожно-</w:t>
      </w:r>
      <w:r w:rsidRPr="0083582E">
        <w:rPr>
          <w:rFonts w:ascii="Times New Roman" w:hAnsi="Times New Roman"/>
          <w:sz w:val="28"/>
          <w:szCs w:val="28"/>
        </w:rPr>
        <w:lastRenderedPageBreak/>
        <w:t>нарывного действия. По месту своего дебю</w:t>
      </w:r>
      <w:r w:rsidR="00683A9D">
        <w:rPr>
          <w:rFonts w:ascii="Times New Roman" w:hAnsi="Times New Roman"/>
          <w:sz w:val="28"/>
          <w:szCs w:val="28"/>
        </w:rPr>
        <w:t>та оно стало называться ипритом</w:t>
      </w:r>
      <w:r w:rsidR="002A79A4">
        <w:rPr>
          <w:rFonts w:ascii="Times New Roman" w:hAnsi="Times New Roman"/>
          <w:sz w:val="28"/>
          <w:szCs w:val="28"/>
        </w:rPr>
        <w:t xml:space="preserve"> </w:t>
      </w:r>
      <w:r w:rsidR="00683A9D" w:rsidRPr="00683A9D">
        <w:rPr>
          <w:rFonts w:ascii="Times New Roman" w:hAnsi="Times New Roman"/>
          <w:b/>
          <w:i/>
          <w:sz w:val="28"/>
          <w:szCs w:val="28"/>
        </w:rPr>
        <w:t>(слайд</w:t>
      </w:r>
      <w:r w:rsidR="002A79A4">
        <w:rPr>
          <w:rFonts w:ascii="Times New Roman" w:hAnsi="Times New Roman"/>
          <w:b/>
          <w:i/>
          <w:sz w:val="28"/>
          <w:szCs w:val="28"/>
        </w:rPr>
        <w:t xml:space="preserve"> 3</w:t>
      </w:r>
      <w:r w:rsidR="00610F56">
        <w:rPr>
          <w:rFonts w:ascii="Times New Roman" w:hAnsi="Times New Roman"/>
          <w:b/>
          <w:i/>
          <w:sz w:val="28"/>
          <w:szCs w:val="28"/>
        </w:rPr>
        <w:t>1</w:t>
      </w:r>
      <w:r w:rsidR="00683A9D" w:rsidRPr="00683A9D">
        <w:rPr>
          <w:rFonts w:ascii="Times New Roman" w:hAnsi="Times New Roman"/>
          <w:b/>
          <w:i/>
          <w:sz w:val="28"/>
          <w:szCs w:val="28"/>
        </w:rPr>
        <w:t>).</w:t>
      </w:r>
      <w:r w:rsidR="002A79A4">
        <w:rPr>
          <w:rFonts w:ascii="Times New Roman" w:hAnsi="Times New Roman"/>
          <w:b/>
          <w:i/>
          <w:sz w:val="28"/>
          <w:szCs w:val="28"/>
        </w:rPr>
        <w:t xml:space="preserve"> </w:t>
      </w:r>
      <w:r w:rsidRPr="0083582E">
        <w:rPr>
          <w:rFonts w:ascii="Times New Roman" w:hAnsi="Times New Roman"/>
          <w:sz w:val="28"/>
          <w:szCs w:val="28"/>
        </w:rPr>
        <w:t xml:space="preserve">Его носителями были мины, распылявшие при взрыве жёлтую маслянистую жидкость. </w:t>
      </w:r>
      <w:r w:rsidRPr="0083582E">
        <w:rPr>
          <w:rFonts w:ascii="Times New Roman" w:hAnsi="Times New Roman"/>
          <w:b/>
          <w:sz w:val="28"/>
          <w:szCs w:val="28"/>
        </w:rPr>
        <w:t>Иприт (</w:t>
      </w:r>
      <w:r w:rsidRPr="0083582E">
        <w:rPr>
          <w:rFonts w:ascii="Times New Roman" w:hAnsi="Times New Roman"/>
          <w:b/>
          <w:sz w:val="28"/>
          <w:szCs w:val="28"/>
          <w:lang w:val="en-US"/>
        </w:rPr>
        <w:t>C</w:t>
      </w:r>
      <w:r w:rsidR="0014428E">
        <w:rPr>
          <w:rFonts w:ascii="Times New Roman" w:hAnsi="Times New Roman"/>
          <w:b/>
          <w:sz w:val="28"/>
          <w:szCs w:val="28"/>
          <w:vertAlign w:val="subscript"/>
        </w:rPr>
        <w:t>4</w:t>
      </w:r>
      <w:r w:rsidRPr="0083582E">
        <w:rPr>
          <w:rFonts w:ascii="Times New Roman" w:hAnsi="Times New Roman"/>
          <w:b/>
          <w:sz w:val="28"/>
          <w:szCs w:val="28"/>
          <w:lang w:val="en-US"/>
        </w:rPr>
        <w:t>H</w:t>
      </w:r>
      <w:r w:rsidR="0014428E">
        <w:rPr>
          <w:rFonts w:ascii="Times New Roman" w:hAnsi="Times New Roman"/>
          <w:b/>
          <w:sz w:val="28"/>
          <w:szCs w:val="28"/>
          <w:vertAlign w:val="subscript"/>
        </w:rPr>
        <w:t>8</w:t>
      </w:r>
      <w:r w:rsidRPr="0083582E">
        <w:rPr>
          <w:rFonts w:ascii="Times New Roman" w:hAnsi="Times New Roman"/>
          <w:b/>
          <w:sz w:val="28"/>
          <w:szCs w:val="28"/>
          <w:lang w:val="en-US"/>
        </w:rPr>
        <w:t>CI</w:t>
      </w:r>
      <w:r w:rsidR="0014428E">
        <w:rPr>
          <w:rFonts w:ascii="Times New Roman" w:hAnsi="Times New Roman"/>
          <w:b/>
          <w:sz w:val="28"/>
          <w:szCs w:val="28"/>
          <w:vertAlign w:val="subscript"/>
        </w:rPr>
        <w:t>2</w:t>
      </w:r>
      <w:r w:rsidRPr="0083582E">
        <w:rPr>
          <w:rFonts w:ascii="Times New Roman" w:hAnsi="Times New Roman"/>
          <w:b/>
          <w:sz w:val="28"/>
          <w:szCs w:val="28"/>
          <w:lang w:val="en-US"/>
        </w:rPr>
        <w:t>S</w:t>
      </w:r>
      <w:r w:rsidRPr="0083582E">
        <w:rPr>
          <w:rFonts w:ascii="Times New Roman" w:hAnsi="Times New Roman"/>
          <w:b/>
          <w:sz w:val="28"/>
          <w:szCs w:val="28"/>
        </w:rPr>
        <w:t>)</w:t>
      </w:r>
      <w:r w:rsidRPr="0083582E">
        <w:rPr>
          <w:rFonts w:ascii="Times New Roman" w:hAnsi="Times New Roman"/>
          <w:sz w:val="28"/>
          <w:szCs w:val="28"/>
        </w:rPr>
        <w:t xml:space="preserve"> известен также под названием  «горчичный газ». Так как иприт имеет иногда запах чеснока или горчицы, а иногда не обладает никаким запахом. Он может существовать в газообразном состоянии, в виде маслянистой жидкости ил</w:t>
      </w:r>
      <w:r w:rsidR="00683A9D">
        <w:rPr>
          <w:rFonts w:ascii="Times New Roman" w:hAnsi="Times New Roman"/>
          <w:sz w:val="28"/>
          <w:szCs w:val="28"/>
        </w:rPr>
        <w:t xml:space="preserve">и твердого вещества </w:t>
      </w:r>
      <w:r w:rsidR="00683A9D" w:rsidRPr="00683A9D">
        <w:rPr>
          <w:rFonts w:ascii="Times New Roman" w:hAnsi="Times New Roman"/>
          <w:b/>
          <w:i/>
          <w:sz w:val="28"/>
          <w:szCs w:val="28"/>
        </w:rPr>
        <w:t>(слайд</w:t>
      </w:r>
      <w:r w:rsidR="002A79A4">
        <w:rPr>
          <w:rFonts w:ascii="Times New Roman" w:hAnsi="Times New Roman"/>
          <w:b/>
          <w:i/>
          <w:sz w:val="28"/>
          <w:szCs w:val="28"/>
        </w:rPr>
        <w:t xml:space="preserve"> 3</w:t>
      </w:r>
      <w:r w:rsidR="00610F56">
        <w:rPr>
          <w:rFonts w:ascii="Times New Roman" w:hAnsi="Times New Roman"/>
          <w:b/>
          <w:i/>
          <w:sz w:val="28"/>
          <w:szCs w:val="28"/>
        </w:rPr>
        <w:t>2</w:t>
      </w:r>
      <w:r w:rsidR="00683A9D" w:rsidRPr="00683A9D">
        <w:rPr>
          <w:rFonts w:ascii="Times New Roman" w:hAnsi="Times New Roman"/>
          <w:b/>
          <w:i/>
          <w:sz w:val="28"/>
          <w:szCs w:val="28"/>
        </w:rPr>
        <w:t>).</w:t>
      </w:r>
    </w:p>
    <w:p w:rsidR="0083582E" w:rsidRPr="0083582E" w:rsidRDefault="0083582E" w:rsidP="0083582E">
      <w:pPr>
        <w:shd w:val="clear" w:color="auto" w:fill="FFFFFF"/>
        <w:jc w:val="both"/>
        <w:rPr>
          <w:rFonts w:ascii="Times New Roman" w:hAnsi="Times New Roman"/>
          <w:sz w:val="28"/>
          <w:szCs w:val="28"/>
        </w:rPr>
      </w:pPr>
      <w:r w:rsidRPr="0083582E">
        <w:rPr>
          <w:rFonts w:ascii="Times New Roman" w:hAnsi="Times New Roman"/>
          <w:sz w:val="28"/>
          <w:szCs w:val="28"/>
        </w:rPr>
        <w:t xml:space="preserve">При воздействии на организм ипритом в высоких концентрациях, происходит поражение дыхательных путей, общее отравление. Иприт имеет скрытый период действия от двух до восьми часов.  Поражение кожи </w:t>
      </w:r>
      <w:proofErr w:type="gramStart"/>
      <w:r w:rsidRPr="0083582E">
        <w:rPr>
          <w:rFonts w:ascii="Times New Roman" w:hAnsi="Times New Roman"/>
          <w:sz w:val="28"/>
          <w:szCs w:val="28"/>
        </w:rPr>
        <w:t>начинается  с</w:t>
      </w:r>
      <w:proofErr w:type="gramEnd"/>
      <w:r w:rsidRPr="0083582E">
        <w:rPr>
          <w:rFonts w:ascii="Times New Roman" w:hAnsi="Times New Roman"/>
          <w:sz w:val="28"/>
          <w:szCs w:val="28"/>
        </w:rPr>
        <w:t xml:space="preserve"> покраснения, а через сутки появляются пузыри, нарывы на коже.</w:t>
      </w:r>
      <w:r w:rsidR="002A79A4" w:rsidRPr="002A79A4">
        <w:rPr>
          <w:rFonts w:ascii="Times New Roman" w:hAnsi="Times New Roman"/>
          <w:b/>
          <w:i/>
          <w:sz w:val="28"/>
          <w:szCs w:val="28"/>
        </w:rPr>
        <w:t xml:space="preserve"> </w:t>
      </w:r>
      <w:r w:rsidR="002A79A4" w:rsidRPr="00683A9D">
        <w:rPr>
          <w:rFonts w:ascii="Times New Roman" w:hAnsi="Times New Roman"/>
          <w:b/>
          <w:i/>
          <w:sz w:val="28"/>
          <w:szCs w:val="28"/>
        </w:rPr>
        <w:t>(слайд</w:t>
      </w:r>
      <w:r w:rsidR="002A79A4">
        <w:rPr>
          <w:rFonts w:ascii="Times New Roman" w:hAnsi="Times New Roman"/>
          <w:b/>
          <w:i/>
          <w:sz w:val="28"/>
          <w:szCs w:val="28"/>
        </w:rPr>
        <w:t xml:space="preserve"> 3</w:t>
      </w:r>
      <w:r w:rsidR="00610F56">
        <w:rPr>
          <w:rFonts w:ascii="Times New Roman" w:hAnsi="Times New Roman"/>
          <w:b/>
          <w:i/>
          <w:sz w:val="28"/>
          <w:szCs w:val="28"/>
        </w:rPr>
        <w:t>3</w:t>
      </w:r>
      <w:r w:rsidR="002A79A4" w:rsidRPr="00683A9D">
        <w:rPr>
          <w:rFonts w:ascii="Times New Roman" w:hAnsi="Times New Roman"/>
          <w:b/>
          <w:i/>
          <w:sz w:val="28"/>
          <w:szCs w:val="28"/>
        </w:rPr>
        <w:t>).</w:t>
      </w:r>
    </w:p>
    <w:p w:rsidR="0083582E" w:rsidRPr="0083582E" w:rsidRDefault="0083582E" w:rsidP="0083582E">
      <w:pPr>
        <w:shd w:val="clear" w:color="auto" w:fill="FFFFFF"/>
        <w:jc w:val="both"/>
        <w:rPr>
          <w:rFonts w:ascii="Times New Roman" w:hAnsi="Times New Roman"/>
          <w:sz w:val="28"/>
          <w:szCs w:val="28"/>
        </w:rPr>
      </w:pPr>
      <w:r w:rsidRPr="0083582E">
        <w:rPr>
          <w:rFonts w:ascii="Times New Roman" w:hAnsi="Times New Roman"/>
          <w:sz w:val="28"/>
          <w:szCs w:val="28"/>
        </w:rPr>
        <w:t>Для защиты от действия иприта используются  противогаз и специальная  одежда</w:t>
      </w:r>
      <w:r w:rsidR="002A79A4">
        <w:rPr>
          <w:rFonts w:ascii="Times New Roman" w:hAnsi="Times New Roman"/>
          <w:sz w:val="28"/>
          <w:szCs w:val="28"/>
        </w:rPr>
        <w:t xml:space="preserve">. </w:t>
      </w:r>
    </w:p>
    <w:p w:rsidR="000042C2" w:rsidRPr="000042C2" w:rsidRDefault="000042C2" w:rsidP="000042C2">
      <w:pPr>
        <w:shd w:val="clear" w:color="auto" w:fill="FFFFFF"/>
        <w:jc w:val="both"/>
        <w:rPr>
          <w:rFonts w:ascii="Times New Roman" w:hAnsi="Times New Roman"/>
          <w:color w:val="000000" w:themeColor="text1"/>
          <w:sz w:val="28"/>
          <w:szCs w:val="28"/>
        </w:rPr>
      </w:pPr>
      <w:r w:rsidRPr="00D65C69">
        <w:rPr>
          <w:rFonts w:ascii="Times New Roman" w:hAnsi="Times New Roman"/>
          <w:b/>
          <w:color w:val="000000" w:themeColor="text1"/>
          <w:sz w:val="28"/>
          <w:szCs w:val="28"/>
          <w:u w:val="single"/>
        </w:rPr>
        <w:t xml:space="preserve">Преподаватель </w:t>
      </w:r>
      <w:proofErr w:type="gramStart"/>
      <w:r w:rsidRPr="00D65C69">
        <w:rPr>
          <w:rFonts w:ascii="Times New Roman" w:hAnsi="Times New Roman"/>
          <w:b/>
          <w:color w:val="000000" w:themeColor="text1"/>
          <w:sz w:val="28"/>
          <w:szCs w:val="28"/>
          <w:u w:val="single"/>
        </w:rPr>
        <w:t>истории:</w:t>
      </w:r>
      <w:r>
        <w:rPr>
          <w:rFonts w:ascii="Times New Roman" w:hAnsi="Times New Roman"/>
          <w:b/>
          <w:color w:val="000000" w:themeColor="text1"/>
          <w:sz w:val="28"/>
          <w:szCs w:val="28"/>
        </w:rPr>
        <w:t xml:space="preserve">  </w:t>
      </w:r>
      <w:r w:rsidRPr="000042C2">
        <w:rPr>
          <w:rFonts w:ascii="Times New Roman" w:hAnsi="Times New Roman"/>
          <w:color w:val="000000" w:themeColor="text1"/>
          <w:sz w:val="28"/>
          <w:szCs w:val="28"/>
        </w:rPr>
        <w:t>р</w:t>
      </w:r>
      <w:r>
        <w:rPr>
          <w:rFonts w:ascii="Times New Roman" w:hAnsi="Times New Roman"/>
          <w:color w:val="000000" w:themeColor="text1"/>
          <w:sz w:val="28"/>
          <w:szCs w:val="28"/>
        </w:rPr>
        <w:t>ассказывает</w:t>
      </w:r>
      <w:proofErr w:type="gramEnd"/>
      <w:r>
        <w:rPr>
          <w:rFonts w:ascii="Times New Roman" w:hAnsi="Times New Roman"/>
          <w:color w:val="000000" w:themeColor="text1"/>
          <w:sz w:val="28"/>
          <w:szCs w:val="28"/>
        </w:rPr>
        <w:t xml:space="preserve"> о событиях 1918</w:t>
      </w:r>
      <w:r>
        <w:rPr>
          <w:rFonts w:ascii="Times New Roman" w:hAnsi="Times New Roman"/>
          <w:color w:val="000000" w:themeColor="text1"/>
          <w:sz w:val="28"/>
          <w:szCs w:val="28"/>
        </w:rPr>
        <w:t xml:space="preserve"> года</w:t>
      </w:r>
    </w:p>
    <w:p w:rsidR="008C1AEF" w:rsidRDefault="008C1AEF" w:rsidP="00782B50">
      <w:pPr>
        <w:spacing w:after="0" w:line="240" w:lineRule="auto"/>
        <w:rPr>
          <w:rFonts w:ascii="Times New Roman" w:hAnsi="Times New Roman"/>
          <w:b/>
          <w:sz w:val="28"/>
          <w:szCs w:val="28"/>
          <w:lang w:eastAsia="ru-RU"/>
        </w:rPr>
      </w:pPr>
    </w:p>
    <w:tbl>
      <w:tblPr>
        <w:tblStyle w:val="a6"/>
        <w:tblW w:w="0" w:type="auto"/>
        <w:tblLook w:val="04A0" w:firstRow="1" w:lastRow="0" w:firstColumn="1" w:lastColumn="0" w:noHBand="0" w:noVBand="1"/>
      </w:tblPr>
      <w:tblGrid>
        <w:gridCol w:w="2385"/>
        <w:gridCol w:w="2403"/>
        <w:gridCol w:w="2391"/>
        <w:gridCol w:w="2392"/>
      </w:tblGrid>
      <w:tr w:rsidR="00065334" w:rsidTr="00065334">
        <w:tc>
          <w:tcPr>
            <w:tcW w:w="2385"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Период</w:t>
            </w:r>
          </w:p>
        </w:tc>
        <w:tc>
          <w:tcPr>
            <w:tcW w:w="2403"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Западный фронт</w:t>
            </w:r>
          </w:p>
        </w:tc>
        <w:tc>
          <w:tcPr>
            <w:tcW w:w="2391"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Восточный фронт</w:t>
            </w:r>
          </w:p>
        </w:tc>
        <w:tc>
          <w:tcPr>
            <w:tcW w:w="2392" w:type="dxa"/>
          </w:tcPr>
          <w:p w:rsidR="00065334" w:rsidRPr="00AB2E4F" w:rsidRDefault="00065334" w:rsidP="00065334">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Результат</w:t>
            </w:r>
          </w:p>
        </w:tc>
      </w:tr>
      <w:tr w:rsidR="0083582E" w:rsidTr="00065334">
        <w:tc>
          <w:tcPr>
            <w:tcW w:w="2385" w:type="dxa"/>
          </w:tcPr>
          <w:p w:rsidR="0083582E" w:rsidRDefault="0083582E" w:rsidP="0083582E">
            <w:pPr>
              <w:spacing w:after="0" w:line="240" w:lineRule="auto"/>
              <w:rPr>
                <w:rFonts w:ascii="Times New Roman" w:hAnsi="Times New Roman"/>
                <w:b/>
                <w:sz w:val="28"/>
                <w:szCs w:val="28"/>
                <w:lang w:eastAsia="ru-RU"/>
              </w:rPr>
            </w:pPr>
            <w:r w:rsidRPr="00AB2E4F">
              <w:rPr>
                <w:rFonts w:ascii="Times New Roman" w:hAnsi="Times New Roman"/>
                <w:b/>
                <w:sz w:val="28"/>
                <w:szCs w:val="28"/>
                <w:lang w:eastAsia="ru-RU"/>
              </w:rPr>
              <w:t>1918</w:t>
            </w:r>
          </w:p>
          <w:p w:rsidR="00610F56" w:rsidRPr="0083582E" w:rsidRDefault="00610F56" w:rsidP="00610F56">
            <w:pPr>
              <w:shd w:val="clear" w:color="auto" w:fill="FFFFFF"/>
              <w:jc w:val="both"/>
              <w:rPr>
                <w:rFonts w:ascii="Times New Roman" w:hAnsi="Times New Roman"/>
                <w:sz w:val="28"/>
                <w:szCs w:val="28"/>
              </w:rPr>
            </w:pPr>
            <w:r w:rsidRPr="00683A9D">
              <w:rPr>
                <w:rFonts w:ascii="Times New Roman" w:hAnsi="Times New Roman"/>
                <w:b/>
                <w:i/>
                <w:sz w:val="28"/>
                <w:szCs w:val="28"/>
              </w:rPr>
              <w:t>(слайд</w:t>
            </w:r>
            <w:r>
              <w:rPr>
                <w:rFonts w:ascii="Times New Roman" w:hAnsi="Times New Roman"/>
                <w:b/>
                <w:i/>
                <w:sz w:val="28"/>
                <w:szCs w:val="28"/>
              </w:rPr>
              <w:t xml:space="preserve"> 34</w:t>
            </w:r>
            <w:r w:rsidRPr="00683A9D">
              <w:rPr>
                <w:rFonts w:ascii="Times New Roman" w:hAnsi="Times New Roman"/>
                <w:b/>
                <w:i/>
                <w:sz w:val="28"/>
                <w:szCs w:val="28"/>
              </w:rPr>
              <w:t>).</w:t>
            </w:r>
          </w:p>
          <w:p w:rsidR="00610F56" w:rsidRPr="00AB2E4F" w:rsidRDefault="00610F56" w:rsidP="0083582E">
            <w:pPr>
              <w:spacing w:after="0" w:line="240" w:lineRule="auto"/>
              <w:rPr>
                <w:rFonts w:ascii="Times New Roman" w:hAnsi="Times New Roman"/>
                <w:b/>
                <w:sz w:val="28"/>
                <w:szCs w:val="28"/>
                <w:lang w:eastAsia="ru-RU"/>
              </w:rPr>
            </w:pPr>
          </w:p>
        </w:tc>
        <w:tc>
          <w:tcPr>
            <w:tcW w:w="2403" w:type="dxa"/>
          </w:tcPr>
          <w:p w:rsidR="0083582E" w:rsidRPr="00AB2E4F" w:rsidRDefault="0083582E" w:rsidP="00610F56">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Наступление германских войск во Франции (</w:t>
            </w:r>
            <w:proofErr w:type="spellStart"/>
            <w:r w:rsidRPr="00AB2E4F">
              <w:rPr>
                <w:rFonts w:ascii="Times New Roman" w:hAnsi="Times New Roman"/>
                <w:sz w:val="28"/>
                <w:szCs w:val="28"/>
                <w:lang w:eastAsia="ru-RU"/>
              </w:rPr>
              <w:t>П.Гинденбург</w:t>
            </w:r>
            <w:proofErr w:type="spellEnd"/>
            <w:r w:rsidRPr="00AB2E4F">
              <w:rPr>
                <w:rFonts w:ascii="Times New Roman" w:hAnsi="Times New Roman"/>
                <w:sz w:val="28"/>
                <w:szCs w:val="28"/>
                <w:lang w:eastAsia="ru-RU"/>
              </w:rPr>
              <w:t xml:space="preserve">, </w:t>
            </w:r>
            <w:proofErr w:type="spellStart"/>
            <w:r w:rsidRPr="00AB2E4F">
              <w:rPr>
                <w:rFonts w:ascii="Times New Roman" w:hAnsi="Times New Roman"/>
                <w:sz w:val="28"/>
                <w:szCs w:val="28"/>
                <w:lang w:eastAsia="ru-RU"/>
              </w:rPr>
              <w:t>Э.Людендорф</w:t>
            </w:r>
            <w:proofErr w:type="spellEnd"/>
            <w:r w:rsidRPr="00AB2E4F">
              <w:rPr>
                <w:rFonts w:ascii="Times New Roman" w:hAnsi="Times New Roman"/>
                <w:sz w:val="28"/>
                <w:szCs w:val="28"/>
                <w:lang w:eastAsia="ru-RU"/>
              </w:rPr>
              <w:t xml:space="preserve">)  на Париж. На Марне контрнаступление войск Антанты под командованием французского генерала </w:t>
            </w:r>
            <w:proofErr w:type="spellStart"/>
            <w:r w:rsidRPr="00AB2E4F">
              <w:rPr>
                <w:rFonts w:ascii="Times New Roman" w:hAnsi="Times New Roman"/>
                <w:sz w:val="28"/>
                <w:szCs w:val="28"/>
                <w:lang w:eastAsia="ru-RU"/>
              </w:rPr>
              <w:t>Ф.Фоша</w:t>
            </w:r>
            <w:proofErr w:type="spellEnd"/>
            <w:r w:rsidRPr="00AB2E4F">
              <w:rPr>
                <w:rFonts w:ascii="Times New Roman" w:hAnsi="Times New Roman"/>
                <w:sz w:val="28"/>
                <w:szCs w:val="28"/>
                <w:lang w:eastAsia="ru-RU"/>
              </w:rPr>
              <w:t xml:space="preserve">. Восстание военных моряков в Киле стало началом германской революции. Социал- демократическое правительство Германии заключило </w:t>
            </w:r>
            <w:r w:rsidRPr="00AB2E4F">
              <w:rPr>
                <w:rFonts w:ascii="Times New Roman" w:hAnsi="Times New Roman"/>
                <w:sz w:val="28"/>
                <w:szCs w:val="28"/>
                <w:lang w:eastAsia="ru-RU"/>
              </w:rPr>
              <w:lastRenderedPageBreak/>
              <w:t xml:space="preserve">перемирие с Антантой в </w:t>
            </w:r>
            <w:proofErr w:type="spellStart"/>
            <w:r w:rsidRPr="00AB2E4F">
              <w:rPr>
                <w:rFonts w:ascii="Times New Roman" w:hAnsi="Times New Roman"/>
                <w:sz w:val="28"/>
                <w:szCs w:val="28"/>
                <w:lang w:eastAsia="ru-RU"/>
              </w:rPr>
              <w:t>Компьенском</w:t>
            </w:r>
            <w:proofErr w:type="spellEnd"/>
            <w:r w:rsidR="00683A9D">
              <w:rPr>
                <w:rFonts w:ascii="Times New Roman" w:hAnsi="Times New Roman"/>
                <w:sz w:val="28"/>
                <w:szCs w:val="28"/>
                <w:lang w:eastAsia="ru-RU"/>
              </w:rPr>
              <w:t xml:space="preserve"> лесу 11 ноября 1918 года </w:t>
            </w:r>
          </w:p>
        </w:tc>
        <w:tc>
          <w:tcPr>
            <w:tcW w:w="2391" w:type="dxa"/>
          </w:tcPr>
          <w:p w:rsidR="0083582E" w:rsidRPr="00AB2E4F" w:rsidRDefault="0083582E" w:rsidP="0083582E">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lastRenderedPageBreak/>
              <w:t>В марте 1918 г. правительство большевиков заключило сепаратный Брестский мир с Германией.</w:t>
            </w:r>
          </w:p>
        </w:tc>
        <w:tc>
          <w:tcPr>
            <w:tcW w:w="2392" w:type="dxa"/>
          </w:tcPr>
          <w:p w:rsidR="0083582E" w:rsidRPr="00AB2E4F" w:rsidRDefault="0083582E" w:rsidP="0083582E">
            <w:pPr>
              <w:spacing w:after="0" w:line="240" w:lineRule="auto"/>
              <w:rPr>
                <w:rFonts w:ascii="Times New Roman" w:hAnsi="Times New Roman"/>
                <w:sz w:val="28"/>
                <w:szCs w:val="28"/>
                <w:lang w:eastAsia="ru-RU"/>
              </w:rPr>
            </w:pPr>
            <w:r w:rsidRPr="00AB2E4F">
              <w:rPr>
                <w:rFonts w:ascii="Times New Roman" w:hAnsi="Times New Roman"/>
                <w:sz w:val="28"/>
                <w:szCs w:val="28"/>
                <w:lang w:eastAsia="ru-RU"/>
              </w:rPr>
              <w:t xml:space="preserve">Восточный фронт перестал существовать. Германия избавилась от необходимости воевать на два фронта. Болгария вышла из войны. Сдалась Османская империя. Революции в Чехословакии и Венгрии привели к распаду Австро-Венгрии и ее военному краху. Завершение Первой мировой войны. Победа стран Антанты. Погибло – 10 </w:t>
            </w:r>
            <w:r w:rsidRPr="00AB2E4F">
              <w:rPr>
                <w:rFonts w:ascii="Times New Roman" w:hAnsi="Times New Roman"/>
                <w:sz w:val="28"/>
                <w:szCs w:val="28"/>
                <w:lang w:eastAsia="ru-RU"/>
              </w:rPr>
              <w:lastRenderedPageBreak/>
              <w:t>млн., ранено- 20 млн.</w:t>
            </w:r>
          </w:p>
        </w:tc>
      </w:tr>
    </w:tbl>
    <w:p w:rsidR="0083582E" w:rsidRDefault="0083582E" w:rsidP="00782B50">
      <w:pPr>
        <w:spacing w:after="0" w:line="240" w:lineRule="auto"/>
        <w:rPr>
          <w:rFonts w:ascii="Times New Roman" w:hAnsi="Times New Roman"/>
          <w:b/>
          <w:sz w:val="28"/>
          <w:szCs w:val="28"/>
          <w:lang w:eastAsia="ru-RU"/>
        </w:rPr>
      </w:pPr>
    </w:p>
    <w:p w:rsidR="00610F56" w:rsidRDefault="00F53A2A" w:rsidP="00610F56">
      <w:pPr>
        <w:shd w:val="clear" w:color="auto" w:fill="FFFFFF"/>
        <w:rPr>
          <w:rFonts w:ascii="Times New Roman" w:hAnsi="Times New Roman"/>
          <w:sz w:val="28"/>
          <w:szCs w:val="28"/>
          <w:lang w:eastAsia="ru-RU"/>
        </w:rPr>
      </w:pPr>
      <w:r w:rsidRPr="00AB2E4F">
        <w:rPr>
          <w:rFonts w:ascii="Times New Roman" w:hAnsi="Times New Roman"/>
          <w:color w:val="00B050"/>
          <w:sz w:val="28"/>
          <w:szCs w:val="28"/>
          <w:lang w:eastAsia="ru-RU"/>
        </w:rPr>
        <w:br/>
      </w:r>
      <w:r w:rsidR="000042C2">
        <w:rPr>
          <w:rFonts w:ascii="Times New Roman" w:hAnsi="Times New Roman"/>
          <w:b/>
          <w:bCs/>
          <w:sz w:val="28"/>
          <w:szCs w:val="28"/>
          <w:lang w:eastAsia="ru-RU"/>
        </w:rPr>
        <w:t>5. Подведение итогов</w:t>
      </w:r>
      <w:r w:rsidRPr="00AB2E4F">
        <w:rPr>
          <w:rFonts w:ascii="Times New Roman" w:hAnsi="Times New Roman"/>
          <w:b/>
          <w:bCs/>
          <w:sz w:val="28"/>
          <w:szCs w:val="28"/>
          <w:lang w:eastAsia="ru-RU"/>
        </w:rPr>
        <w:t xml:space="preserve">. </w:t>
      </w:r>
      <w:r w:rsidRPr="00AB2E4F">
        <w:rPr>
          <w:rFonts w:ascii="Times New Roman" w:hAnsi="Times New Roman"/>
          <w:sz w:val="28"/>
          <w:szCs w:val="28"/>
          <w:lang w:eastAsia="ru-RU"/>
        </w:rPr>
        <w:br/>
      </w:r>
      <w:r w:rsidRPr="0014428E">
        <w:rPr>
          <w:rFonts w:ascii="Times New Roman" w:hAnsi="Times New Roman"/>
          <w:b/>
          <w:sz w:val="28"/>
          <w:szCs w:val="28"/>
          <w:lang w:eastAsia="ru-RU"/>
        </w:rPr>
        <w:t xml:space="preserve">Учитель </w:t>
      </w:r>
      <w:r w:rsidR="00F6287E">
        <w:rPr>
          <w:rFonts w:ascii="Times New Roman" w:hAnsi="Times New Roman"/>
          <w:b/>
          <w:sz w:val="28"/>
          <w:szCs w:val="28"/>
          <w:lang w:eastAsia="ru-RU"/>
        </w:rPr>
        <w:t>хим</w:t>
      </w:r>
      <w:r w:rsidRPr="0014428E">
        <w:rPr>
          <w:rFonts w:ascii="Times New Roman" w:hAnsi="Times New Roman"/>
          <w:b/>
          <w:sz w:val="28"/>
          <w:szCs w:val="28"/>
          <w:lang w:eastAsia="ru-RU"/>
        </w:rPr>
        <w:t>ии.</w:t>
      </w:r>
      <w:r w:rsidRPr="00AB2E4F">
        <w:rPr>
          <w:rFonts w:ascii="Times New Roman" w:hAnsi="Times New Roman"/>
          <w:sz w:val="28"/>
          <w:szCs w:val="28"/>
          <w:lang w:eastAsia="ru-RU"/>
        </w:rPr>
        <w:t xml:space="preserve"> Вспомните проблемный вопрос урока: Как бы вы оценили достижения химической науки в годы 1 мировой войны? </w:t>
      </w:r>
      <w:r w:rsidR="00610F56">
        <w:rPr>
          <w:rFonts w:ascii="Times New Roman" w:hAnsi="Times New Roman"/>
          <w:sz w:val="28"/>
          <w:szCs w:val="28"/>
          <w:lang w:eastAsia="ru-RU"/>
        </w:rPr>
        <w:t xml:space="preserve"> Студенты пишут </w:t>
      </w:r>
      <w:r w:rsidRPr="00AB2E4F">
        <w:rPr>
          <w:rFonts w:ascii="Times New Roman" w:hAnsi="Times New Roman"/>
          <w:sz w:val="28"/>
          <w:szCs w:val="28"/>
          <w:lang w:eastAsia="ru-RU"/>
        </w:rPr>
        <w:t xml:space="preserve"> </w:t>
      </w:r>
      <w:r w:rsidR="00F6287E">
        <w:rPr>
          <w:rFonts w:ascii="Times New Roman" w:hAnsi="Times New Roman"/>
          <w:sz w:val="28"/>
          <w:szCs w:val="28"/>
          <w:lang w:eastAsia="ru-RU"/>
        </w:rPr>
        <w:t xml:space="preserve"> </w:t>
      </w:r>
      <w:proofErr w:type="spellStart"/>
      <w:r w:rsidR="00610F56">
        <w:rPr>
          <w:rFonts w:ascii="Times New Roman" w:hAnsi="Times New Roman"/>
          <w:sz w:val="28"/>
          <w:szCs w:val="28"/>
          <w:lang w:eastAsia="ru-RU"/>
        </w:rPr>
        <w:t>с</w:t>
      </w:r>
      <w:r w:rsidR="00F6287E" w:rsidRPr="00610F56">
        <w:rPr>
          <w:rFonts w:ascii="Times New Roman" w:hAnsi="Times New Roman"/>
          <w:sz w:val="28"/>
          <w:szCs w:val="28"/>
          <w:lang w:eastAsia="ru-RU"/>
        </w:rPr>
        <w:t>инквейн</w:t>
      </w:r>
      <w:proofErr w:type="spellEnd"/>
      <w:r w:rsidR="00610F56">
        <w:rPr>
          <w:rFonts w:ascii="Times New Roman" w:hAnsi="Times New Roman"/>
          <w:sz w:val="28"/>
          <w:szCs w:val="28"/>
          <w:lang w:eastAsia="ru-RU"/>
        </w:rPr>
        <w:t xml:space="preserve"> по данной теме (групповая работа) </w:t>
      </w:r>
      <w:r w:rsidR="00610F56" w:rsidRPr="00683A9D">
        <w:rPr>
          <w:rFonts w:ascii="Times New Roman" w:hAnsi="Times New Roman"/>
          <w:b/>
          <w:i/>
          <w:sz w:val="28"/>
          <w:szCs w:val="28"/>
        </w:rPr>
        <w:t>(слайд</w:t>
      </w:r>
      <w:r w:rsidR="000042C2">
        <w:rPr>
          <w:rFonts w:ascii="Times New Roman" w:hAnsi="Times New Roman"/>
          <w:b/>
          <w:i/>
          <w:sz w:val="28"/>
          <w:szCs w:val="28"/>
        </w:rPr>
        <w:t>35</w:t>
      </w:r>
      <w:r w:rsidR="00610F56" w:rsidRPr="00683A9D">
        <w:rPr>
          <w:rFonts w:ascii="Times New Roman" w:hAnsi="Times New Roman"/>
          <w:b/>
          <w:i/>
          <w:sz w:val="28"/>
          <w:szCs w:val="28"/>
        </w:rPr>
        <w:t>).</w:t>
      </w:r>
      <w:r w:rsidR="00610F56">
        <w:rPr>
          <w:rFonts w:ascii="Times New Roman" w:hAnsi="Times New Roman"/>
          <w:b/>
          <w:i/>
          <w:sz w:val="28"/>
          <w:szCs w:val="28"/>
        </w:rPr>
        <w:t xml:space="preserve"> 2 минуты</w:t>
      </w:r>
    </w:p>
    <w:p w:rsidR="00D03554" w:rsidRDefault="00D03554" w:rsidP="0014428E">
      <w:pPr>
        <w:spacing w:after="0" w:line="240" w:lineRule="auto"/>
        <w:rPr>
          <w:rFonts w:ascii="Times New Roman" w:hAnsi="Times New Roman"/>
          <w:sz w:val="28"/>
          <w:szCs w:val="28"/>
          <w:lang w:eastAsia="ru-RU"/>
        </w:rPr>
      </w:pPr>
      <w:r>
        <w:rPr>
          <w:rFonts w:ascii="Times New Roman" w:hAnsi="Times New Roman"/>
          <w:sz w:val="28"/>
          <w:szCs w:val="28"/>
          <w:lang w:eastAsia="ru-RU"/>
        </w:rPr>
        <w:t>Обучающиеся оценивают работу других групп.</w:t>
      </w:r>
      <w:r w:rsidR="00F53A2A" w:rsidRPr="00AB2E4F">
        <w:rPr>
          <w:rFonts w:ascii="Times New Roman" w:hAnsi="Times New Roman"/>
          <w:sz w:val="28"/>
          <w:szCs w:val="28"/>
          <w:lang w:eastAsia="ru-RU"/>
        </w:rPr>
        <w:t xml:space="preserve"> </w:t>
      </w:r>
    </w:p>
    <w:p w:rsidR="000042C2" w:rsidRDefault="00F53A2A" w:rsidP="00AD00D5">
      <w:pPr>
        <w:spacing w:after="0"/>
        <w:rPr>
          <w:rFonts w:ascii="Times New Roman" w:hAnsi="Times New Roman"/>
          <w:sz w:val="28"/>
          <w:szCs w:val="28"/>
          <w:lang w:eastAsia="ru-RU"/>
        </w:rPr>
      </w:pPr>
      <w:r w:rsidRPr="00AB2E4F">
        <w:rPr>
          <w:rFonts w:ascii="Times New Roman" w:hAnsi="Times New Roman"/>
          <w:b/>
          <w:bCs/>
          <w:sz w:val="28"/>
          <w:szCs w:val="28"/>
          <w:lang w:eastAsia="ru-RU"/>
        </w:rPr>
        <w:t xml:space="preserve">Вывод урока: </w:t>
      </w:r>
      <w:r w:rsidRPr="00AB2E4F">
        <w:rPr>
          <w:rFonts w:ascii="Times New Roman" w:hAnsi="Times New Roman"/>
          <w:sz w:val="28"/>
          <w:szCs w:val="28"/>
          <w:lang w:eastAsia="ru-RU"/>
        </w:rPr>
        <w:t xml:space="preserve">Первая мировая война – одна из самых кровопролитных и значительных по последствиям в истории человечества. Опыт первой мировой войны оказал решающее влияние на организацию и строительство вооруженных сил, на дальнейшее развитие стратегии, оперативного искусства и тактики. </w:t>
      </w:r>
      <w:r w:rsidRPr="00AB2E4F">
        <w:rPr>
          <w:rFonts w:ascii="Times New Roman" w:hAnsi="Times New Roman"/>
          <w:sz w:val="28"/>
          <w:szCs w:val="28"/>
          <w:lang w:eastAsia="ru-RU"/>
        </w:rPr>
        <w:br/>
        <w:t xml:space="preserve">Никто не знал, что достижения химической науки не только поднимут возможности человечества на немыслимые ранее высоты, но создадут угрозу самому существованию жизни на Земле. </w:t>
      </w:r>
      <w:r w:rsidRPr="00AB2E4F">
        <w:rPr>
          <w:rFonts w:ascii="Times New Roman" w:hAnsi="Times New Roman"/>
          <w:sz w:val="28"/>
          <w:szCs w:val="28"/>
          <w:lang w:eastAsia="ru-RU"/>
        </w:rPr>
        <w:br/>
        <w:t xml:space="preserve">Сейчас вопрос об использовании химического оружия на войне стоит очень остро и актуально. </w:t>
      </w:r>
      <w:r w:rsidRPr="00AB2E4F">
        <w:rPr>
          <w:rFonts w:ascii="Times New Roman" w:hAnsi="Times New Roman"/>
          <w:sz w:val="28"/>
          <w:szCs w:val="28"/>
          <w:lang w:eastAsia="ru-RU"/>
        </w:rPr>
        <w:br/>
        <w:t>С тех пор, как в 2011 году в Сирии началась гражданская война, применение химического оружия в разных регионах страны стало частым явлением</w:t>
      </w:r>
      <w:r w:rsidR="00D03554">
        <w:rPr>
          <w:rFonts w:ascii="Times New Roman" w:hAnsi="Times New Roman"/>
          <w:sz w:val="28"/>
          <w:szCs w:val="28"/>
          <w:lang w:eastAsia="ru-RU"/>
        </w:rPr>
        <w:t xml:space="preserve"> </w:t>
      </w:r>
      <w:r w:rsidR="000A6E2D" w:rsidRPr="000A6E2D">
        <w:rPr>
          <w:rFonts w:ascii="Times New Roman" w:hAnsi="Times New Roman"/>
          <w:b/>
          <w:i/>
          <w:sz w:val="28"/>
          <w:szCs w:val="28"/>
          <w:lang w:eastAsia="ru-RU"/>
        </w:rPr>
        <w:t>(слайд</w:t>
      </w:r>
      <w:r w:rsidR="00D03554">
        <w:rPr>
          <w:rFonts w:ascii="Times New Roman" w:hAnsi="Times New Roman"/>
          <w:b/>
          <w:i/>
          <w:sz w:val="28"/>
          <w:szCs w:val="28"/>
          <w:lang w:eastAsia="ru-RU"/>
        </w:rPr>
        <w:t>36</w:t>
      </w:r>
      <w:r w:rsidR="000A6E2D" w:rsidRPr="000A6E2D">
        <w:rPr>
          <w:rFonts w:ascii="Times New Roman" w:hAnsi="Times New Roman"/>
          <w:b/>
          <w:i/>
          <w:sz w:val="28"/>
          <w:szCs w:val="28"/>
          <w:lang w:eastAsia="ru-RU"/>
        </w:rPr>
        <w:t>).</w:t>
      </w:r>
      <w:r w:rsidR="00D03554">
        <w:rPr>
          <w:rFonts w:ascii="Times New Roman" w:hAnsi="Times New Roman"/>
          <w:b/>
          <w:i/>
          <w:sz w:val="28"/>
          <w:szCs w:val="28"/>
          <w:lang w:eastAsia="ru-RU"/>
        </w:rPr>
        <w:t xml:space="preserve"> </w:t>
      </w:r>
      <w:r w:rsidRPr="00AB2E4F">
        <w:rPr>
          <w:rFonts w:ascii="Times New Roman" w:hAnsi="Times New Roman"/>
          <w:sz w:val="28"/>
          <w:szCs w:val="28"/>
          <w:lang w:eastAsia="ru-RU"/>
        </w:rPr>
        <w:t xml:space="preserve">Причем, для мирового сообщества, всегда было трудно установить, кто наносит удар. Но итог остается неизменным: после вдыхания отравляющих веществ мирные жители страдают и гибнут. </w:t>
      </w:r>
      <w:r w:rsidRPr="00AB2E4F">
        <w:rPr>
          <w:rFonts w:ascii="Times New Roman" w:hAnsi="Times New Roman"/>
          <w:sz w:val="28"/>
          <w:szCs w:val="28"/>
          <w:lang w:eastAsia="ru-RU"/>
        </w:rPr>
        <w:br/>
        <w:t xml:space="preserve">По описаниям медиков, у пострадавших наблюдалось покраснение глаз, шла пена изо рта, были сужены зрачки, посинела кожа и губы, было затруднено дыхание вплоть до полного удушья. Всё это признаки атаки ядовитыми газами. </w:t>
      </w:r>
      <w:r w:rsidRPr="00AB2E4F">
        <w:rPr>
          <w:rFonts w:ascii="Times New Roman" w:hAnsi="Times New Roman"/>
          <w:sz w:val="28"/>
          <w:szCs w:val="28"/>
          <w:lang w:eastAsia="ru-RU"/>
        </w:rPr>
        <w:br/>
        <w:t xml:space="preserve">В октябре 2013 года под контролем экспертов ООН и Организации по запрещению химического оружия началось уничтожение сирийского химического оружия. 4 января 2016 года в своем докладе Организация по запрещению химического оружия заявила, что все химикаты, вывезенные из Сирии в 2014 году, уничтожены. </w:t>
      </w:r>
      <w:r w:rsidRPr="00AB2E4F">
        <w:rPr>
          <w:rFonts w:ascii="Times New Roman" w:hAnsi="Times New Roman"/>
          <w:sz w:val="28"/>
          <w:szCs w:val="28"/>
          <w:lang w:eastAsia="ru-RU"/>
        </w:rPr>
        <w:br/>
        <w:t xml:space="preserve">Пусть мощь прекрасной науки – химии – будет направлена не на разработку новых отравляющих веществ, а на решение глобальных общечеловеческих проблем. </w:t>
      </w:r>
      <w:r w:rsidRPr="00AB2E4F">
        <w:rPr>
          <w:rFonts w:ascii="Times New Roman" w:hAnsi="Times New Roman"/>
          <w:sz w:val="28"/>
          <w:szCs w:val="28"/>
          <w:lang w:eastAsia="ru-RU"/>
        </w:rPr>
        <w:br/>
      </w:r>
      <w:r w:rsidRPr="00AB2E4F">
        <w:rPr>
          <w:rFonts w:ascii="Times New Roman" w:hAnsi="Times New Roman"/>
          <w:sz w:val="28"/>
          <w:szCs w:val="28"/>
          <w:lang w:eastAsia="ru-RU"/>
        </w:rPr>
        <w:lastRenderedPageBreak/>
        <w:br/>
      </w:r>
      <w:r w:rsidRPr="000042C2">
        <w:rPr>
          <w:rFonts w:ascii="Times New Roman" w:hAnsi="Times New Roman"/>
          <w:i/>
          <w:sz w:val="28"/>
          <w:szCs w:val="28"/>
          <w:lang w:eastAsia="ru-RU"/>
        </w:rPr>
        <w:t xml:space="preserve">Затем обучающимся предлагается вспомнить цель урока и ответить на вопрос: Как вы думаете, достигли ли мы цели урока? </w:t>
      </w:r>
      <w:r w:rsidR="00AB1A75" w:rsidRPr="000042C2">
        <w:rPr>
          <w:rFonts w:ascii="Times New Roman" w:hAnsi="Times New Roman"/>
          <w:i/>
          <w:sz w:val="28"/>
          <w:szCs w:val="28"/>
          <w:lang w:eastAsia="ru-RU"/>
        </w:rPr>
        <w:t>(слайд 37)</w:t>
      </w:r>
      <w:r w:rsidRPr="00AB2E4F">
        <w:rPr>
          <w:rFonts w:ascii="Times New Roman" w:hAnsi="Times New Roman"/>
          <w:sz w:val="28"/>
          <w:szCs w:val="28"/>
          <w:lang w:eastAsia="ru-RU"/>
        </w:rPr>
        <w:br/>
        <w:t xml:space="preserve">Выслушав ответы, педагог переходит к организации рефлексии. </w:t>
      </w:r>
    </w:p>
    <w:p w:rsidR="00AD00D5" w:rsidRPr="00AD00D5" w:rsidRDefault="00F53A2A" w:rsidP="00AD00D5">
      <w:pPr>
        <w:spacing w:after="0"/>
        <w:rPr>
          <w:rFonts w:ascii="Times New Roman" w:hAnsi="Times New Roman"/>
          <w:sz w:val="28"/>
          <w:szCs w:val="28"/>
          <w:lang w:eastAsia="ru-RU"/>
        </w:rPr>
      </w:pP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6. Рефлексия </w:t>
      </w:r>
      <w:r w:rsidR="00AB1A75">
        <w:rPr>
          <w:rFonts w:ascii="Times New Roman" w:hAnsi="Times New Roman"/>
          <w:b/>
          <w:bCs/>
          <w:sz w:val="28"/>
          <w:szCs w:val="28"/>
          <w:lang w:eastAsia="ru-RU"/>
        </w:rPr>
        <w:t xml:space="preserve"> </w:t>
      </w:r>
      <w:r w:rsidR="00AD00D5">
        <w:rPr>
          <w:rFonts w:ascii="Times New Roman" w:hAnsi="Times New Roman"/>
          <w:b/>
          <w:sz w:val="28"/>
          <w:szCs w:val="28"/>
          <w:lang w:eastAsia="ru-RU"/>
        </w:rPr>
        <w:t>(слайд 38</w:t>
      </w:r>
      <w:r w:rsidR="00AB1A75">
        <w:rPr>
          <w:rFonts w:ascii="Times New Roman" w:hAnsi="Times New Roman"/>
          <w:b/>
          <w:sz w:val="28"/>
          <w:szCs w:val="28"/>
          <w:lang w:eastAsia="ru-RU"/>
        </w:rPr>
        <w:t>)</w:t>
      </w:r>
      <w:r w:rsidRPr="00AB2E4F">
        <w:rPr>
          <w:rFonts w:ascii="Times New Roman" w:hAnsi="Times New Roman"/>
          <w:sz w:val="28"/>
          <w:szCs w:val="28"/>
          <w:lang w:eastAsia="ru-RU"/>
        </w:rPr>
        <w:br/>
      </w:r>
      <w:r w:rsidRPr="00AB1A75">
        <w:rPr>
          <w:rFonts w:ascii="Times New Roman" w:hAnsi="Times New Roman"/>
          <w:b/>
          <w:sz w:val="28"/>
          <w:szCs w:val="28"/>
          <w:lang w:eastAsia="ru-RU"/>
        </w:rPr>
        <w:t xml:space="preserve">Учитель химии. </w:t>
      </w:r>
      <w:r w:rsidRPr="00AB1A75">
        <w:rPr>
          <w:rFonts w:ascii="Times New Roman" w:hAnsi="Times New Roman"/>
          <w:sz w:val="28"/>
          <w:szCs w:val="28"/>
          <w:lang w:eastAsia="ru-RU"/>
        </w:rPr>
        <w:br/>
      </w:r>
      <w:r w:rsidRPr="00AB2E4F">
        <w:rPr>
          <w:rFonts w:ascii="Times New Roman" w:hAnsi="Times New Roman"/>
          <w:sz w:val="28"/>
          <w:szCs w:val="28"/>
          <w:lang w:eastAsia="ru-RU"/>
        </w:rPr>
        <w:t xml:space="preserve">Наш урок подходит к концу. Давайте подведем итоги. Продолжите предложения </w:t>
      </w:r>
      <w:r w:rsidRPr="00AB2E4F">
        <w:rPr>
          <w:rFonts w:ascii="Times New Roman" w:hAnsi="Times New Roman"/>
          <w:sz w:val="28"/>
          <w:szCs w:val="28"/>
          <w:lang w:eastAsia="ru-RU"/>
        </w:rPr>
        <w:br/>
        <w:t xml:space="preserve">1. </w:t>
      </w:r>
      <w:r w:rsidR="00F6287E">
        <w:rPr>
          <w:rFonts w:ascii="Times New Roman" w:hAnsi="Times New Roman"/>
          <w:sz w:val="28"/>
          <w:szCs w:val="28"/>
          <w:lang w:eastAsia="ru-RU"/>
        </w:rPr>
        <w:t>Оказывается</w:t>
      </w:r>
      <w:r w:rsidRPr="00AB2E4F">
        <w:rPr>
          <w:rFonts w:ascii="Times New Roman" w:hAnsi="Times New Roman"/>
          <w:sz w:val="28"/>
          <w:szCs w:val="28"/>
          <w:lang w:eastAsia="ru-RU"/>
        </w:rPr>
        <w:t xml:space="preserve">…. </w:t>
      </w:r>
      <w:r w:rsidRPr="00AB2E4F">
        <w:rPr>
          <w:rFonts w:ascii="Times New Roman" w:hAnsi="Times New Roman"/>
          <w:sz w:val="28"/>
          <w:szCs w:val="28"/>
          <w:lang w:eastAsia="ru-RU"/>
        </w:rPr>
        <w:br/>
        <w:t xml:space="preserve">2 Мне было интересно… </w:t>
      </w:r>
      <w:r w:rsidRPr="00AB2E4F">
        <w:rPr>
          <w:rFonts w:ascii="Times New Roman" w:hAnsi="Times New Roman"/>
          <w:sz w:val="28"/>
          <w:szCs w:val="28"/>
          <w:lang w:eastAsia="ru-RU"/>
        </w:rPr>
        <w:br/>
        <w:t xml:space="preserve">3. Мне было трудно… </w:t>
      </w:r>
      <w:r w:rsidRPr="00AB2E4F">
        <w:rPr>
          <w:rFonts w:ascii="Times New Roman" w:hAnsi="Times New Roman"/>
          <w:sz w:val="28"/>
          <w:szCs w:val="28"/>
          <w:lang w:eastAsia="ru-RU"/>
        </w:rPr>
        <w:br/>
        <w:t xml:space="preserve">4. Мне захотелось…. </w:t>
      </w:r>
      <w:r w:rsidRPr="00AB2E4F">
        <w:rPr>
          <w:rFonts w:ascii="Times New Roman" w:hAnsi="Times New Roman"/>
          <w:sz w:val="28"/>
          <w:szCs w:val="28"/>
          <w:lang w:eastAsia="ru-RU"/>
        </w:rPr>
        <w:br/>
        <w:t xml:space="preserve">Учитель истории. </w:t>
      </w:r>
      <w:r w:rsidRPr="00AB2E4F">
        <w:rPr>
          <w:rFonts w:ascii="Times New Roman" w:hAnsi="Times New Roman"/>
          <w:sz w:val="28"/>
          <w:szCs w:val="28"/>
          <w:lang w:eastAsia="ru-RU"/>
        </w:rPr>
        <w:br/>
      </w:r>
      <w:r w:rsidRPr="00AB2E4F">
        <w:rPr>
          <w:rFonts w:ascii="Times New Roman" w:hAnsi="Times New Roman"/>
          <w:b/>
          <w:bCs/>
          <w:sz w:val="28"/>
          <w:szCs w:val="28"/>
          <w:lang w:eastAsia="ru-RU"/>
        </w:rPr>
        <w:t xml:space="preserve">7. Выставление оценок. </w:t>
      </w:r>
      <w:r w:rsidRPr="00AB2E4F">
        <w:rPr>
          <w:rFonts w:ascii="Times New Roman" w:hAnsi="Times New Roman"/>
          <w:sz w:val="28"/>
          <w:szCs w:val="28"/>
          <w:lang w:eastAsia="ru-RU"/>
        </w:rPr>
        <w:br/>
      </w:r>
      <w:r w:rsidRPr="00AD00D5">
        <w:rPr>
          <w:rFonts w:ascii="Times New Roman" w:hAnsi="Times New Roman"/>
          <w:b/>
          <w:sz w:val="28"/>
          <w:szCs w:val="28"/>
          <w:lang w:eastAsia="ru-RU"/>
        </w:rPr>
        <w:t xml:space="preserve">8. Домашнее задание: </w:t>
      </w:r>
      <w:r w:rsidR="00AD00D5" w:rsidRPr="00AD00D5">
        <w:rPr>
          <w:rFonts w:ascii="Times New Roman" w:hAnsi="Times New Roman"/>
          <w:bCs/>
          <w:sz w:val="28"/>
          <w:szCs w:val="28"/>
        </w:rPr>
        <w:t>Найти информацию по теме</w:t>
      </w:r>
      <w:r w:rsidR="00AD00D5" w:rsidRPr="00AD00D5">
        <w:rPr>
          <w:bCs/>
          <w:sz w:val="28"/>
          <w:szCs w:val="28"/>
        </w:rPr>
        <w:t xml:space="preserve"> </w:t>
      </w:r>
      <w:r w:rsidR="00AD00D5" w:rsidRPr="00AD00D5">
        <w:rPr>
          <w:rFonts w:ascii="Times New Roman" w:hAnsi="Times New Roman"/>
          <w:bCs/>
          <w:sz w:val="28"/>
          <w:szCs w:val="28"/>
          <w:lang w:eastAsia="ru-RU"/>
        </w:rPr>
        <w:t>«Наш край в годы Первой мировой войны»</w:t>
      </w:r>
      <w:r w:rsidR="00AD00D5">
        <w:rPr>
          <w:rFonts w:ascii="Times New Roman" w:hAnsi="Times New Roman"/>
          <w:bCs/>
          <w:sz w:val="28"/>
          <w:szCs w:val="28"/>
          <w:lang w:eastAsia="ru-RU"/>
        </w:rPr>
        <w:t xml:space="preserve"> </w:t>
      </w:r>
      <w:r w:rsidR="00AD00D5">
        <w:rPr>
          <w:rFonts w:ascii="Times New Roman" w:hAnsi="Times New Roman"/>
          <w:b/>
          <w:sz w:val="28"/>
          <w:szCs w:val="28"/>
          <w:lang w:eastAsia="ru-RU"/>
        </w:rPr>
        <w:t>(слайд 39)</w:t>
      </w:r>
    </w:p>
    <w:p w:rsidR="00AD00D5" w:rsidRDefault="0014428E" w:rsidP="0014428E">
      <w:pPr>
        <w:spacing w:after="0" w:line="240" w:lineRule="auto"/>
        <w:rPr>
          <w:rFonts w:ascii="Times New Roman" w:hAnsi="Times New Roman"/>
          <w:sz w:val="28"/>
          <w:szCs w:val="28"/>
          <w:lang w:eastAsia="ru-RU"/>
        </w:rPr>
      </w:pPr>
      <w:r w:rsidRPr="0014428E">
        <w:rPr>
          <w:rFonts w:ascii="Times New Roman" w:hAnsi="Times New Roman"/>
          <w:b/>
          <w:color w:val="000000" w:themeColor="text1"/>
          <w:sz w:val="28"/>
          <w:szCs w:val="28"/>
          <w:lang w:eastAsia="ru-RU"/>
        </w:rPr>
        <w:t>Учитель истории</w:t>
      </w:r>
      <w:r w:rsidR="00AD00D5">
        <w:rPr>
          <w:rFonts w:ascii="Times New Roman" w:hAnsi="Times New Roman"/>
          <w:sz w:val="28"/>
          <w:szCs w:val="28"/>
          <w:lang w:eastAsia="ru-RU"/>
        </w:rPr>
        <w:t>.</w:t>
      </w:r>
    </w:p>
    <w:p w:rsidR="00AD00D5" w:rsidRDefault="00AD00D5" w:rsidP="0014428E">
      <w:pPr>
        <w:spacing w:after="0" w:line="240" w:lineRule="auto"/>
        <w:rPr>
          <w:rFonts w:ascii="Times New Roman" w:hAnsi="Times New Roman"/>
          <w:sz w:val="28"/>
          <w:szCs w:val="28"/>
          <w:lang w:eastAsia="ru-RU"/>
        </w:rPr>
      </w:pPr>
      <w:r>
        <w:rPr>
          <w:rFonts w:ascii="Times New Roman" w:hAnsi="Times New Roman"/>
          <w:sz w:val="28"/>
          <w:szCs w:val="28"/>
          <w:lang w:eastAsia="ru-RU"/>
        </w:rPr>
        <w:t>11 ноября мировое сообщество отмечает День памя</w:t>
      </w:r>
      <w:r w:rsidR="000042C2">
        <w:rPr>
          <w:rFonts w:ascii="Times New Roman" w:hAnsi="Times New Roman"/>
          <w:sz w:val="28"/>
          <w:szCs w:val="28"/>
          <w:lang w:eastAsia="ru-RU"/>
        </w:rPr>
        <w:t>ти погибших в Первой мировой вой</w:t>
      </w:r>
      <w:r>
        <w:rPr>
          <w:rFonts w:ascii="Times New Roman" w:hAnsi="Times New Roman"/>
          <w:sz w:val="28"/>
          <w:szCs w:val="28"/>
          <w:lang w:eastAsia="ru-RU"/>
        </w:rPr>
        <w:t xml:space="preserve">не. В этот день в 1918 году было подписано </w:t>
      </w:r>
      <w:proofErr w:type="spellStart"/>
      <w:r>
        <w:rPr>
          <w:rFonts w:ascii="Times New Roman" w:hAnsi="Times New Roman"/>
          <w:sz w:val="28"/>
          <w:szCs w:val="28"/>
          <w:lang w:eastAsia="ru-RU"/>
        </w:rPr>
        <w:t>Компьенское</w:t>
      </w:r>
      <w:proofErr w:type="spellEnd"/>
      <w:r>
        <w:rPr>
          <w:rFonts w:ascii="Times New Roman" w:hAnsi="Times New Roman"/>
          <w:sz w:val="28"/>
          <w:szCs w:val="28"/>
          <w:lang w:eastAsia="ru-RU"/>
        </w:rPr>
        <w:t xml:space="preserve"> перемирие, которое означало капитуляцию Германии. Первая мировая, которая длилась более четырех лет, считалась оконченной.</w:t>
      </w:r>
    </w:p>
    <w:p w:rsidR="00AD00D5" w:rsidRDefault="00AD00D5" w:rsidP="0014428E">
      <w:pPr>
        <w:spacing w:after="0" w:line="240" w:lineRule="auto"/>
        <w:rPr>
          <w:rFonts w:ascii="Times New Roman" w:hAnsi="Times New Roman"/>
          <w:color w:val="FF0000"/>
          <w:sz w:val="28"/>
          <w:szCs w:val="28"/>
          <w:lang w:eastAsia="ru-RU"/>
        </w:rPr>
      </w:pPr>
    </w:p>
    <w:p w:rsidR="0014428E" w:rsidRPr="0014428E" w:rsidRDefault="00AD00D5" w:rsidP="0014428E">
      <w:pPr>
        <w:spacing w:after="0" w:line="240" w:lineRule="auto"/>
        <w:rPr>
          <w:rFonts w:ascii="Times New Roman" w:hAnsi="Times New Roman"/>
          <w:b/>
          <w:bCs/>
          <w:color w:val="000000" w:themeColor="text1"/>
          <w:sz w:val="28"/>
          <w:szCs w:val="28"/>
          <w:lang w:eastAsia="ru-RU"/>
        </w:rPr>
      </w:pPr>
      <w:r w:rsidRPr="00AD00D5">
        <w:rPr>
          <w:rFonts w:ascii="Times New Roman" w:hAnsi="Times New Roman"/>
          <w:b/>
          <w:sz w:val="28"/>
          <w:szCs w:val="28"/>
          <w:lang w:eastAsia="ru-RU"/>
        </w:rPr>
        <w:t>Читает обучающийся</w:t>
      </w:r>
      <w:r w:rsidR="00F53A2A" w:rsidRPr="00AD00D5">
        <w:rPr>
          <w:rFonts w:ascii="Times New Roman" w:hAnsi="Times New Roman"/>
          <w:b/>
          <w:color w:val="FF0000"/>
          <w:sz w:val="28"/>
          <w:szCs w:val="28"/>
          <w:lang w:eastAsia="ru-RU"/>
        </w:rPr>
        <w:br/>
      </w:r>
      <w:r w:rsidR="00F53A2A" w:rsidRPr="0014428E">
        <w:rPr>
          <w:rFonts w:ascii="Times New Roman" w:hAnsi="Times New Roman"/>
          <w:color w:val="000000" w:themeColor="text1"/>
          <w:sz w:val="28"/>
          <w:szCs w:val="28"/>
          <w:lang w:eastAsia="ru-RU"/>
        </w:rPr>
        <w:t xml:space="preserve">Гул слышу Первой мировой – </w:t>
      </w:r>
      <w:r w:rsidR="00F53A2A" w:rsidRPr="0014428E">
        <w:rPr>
          <w:rFonts w:ascii="Times New Roman" w:hAnsi="Times New Roman"/>
          <w:color w:val="000000" w:themeColor="text1"/>
          <w:sz w:val="28"/>
          <w:szCs w:val="28"/>
          <w:lang w:eastAsia="ru-RU"/>
        </w:rPr>
        <w:br/>
        <w:t xml:space="preserve">Гул тектонический, подземный: </w:t>
      </w:r>
      <w:r w:rsidR="00F53A2A" w:rsidRPr="0014428E">
        <w:rPr>
          <w:rFonts w:ascii="Times New Roman" w:hAnsi="Times New Roman"/>
          <w:color w:val="000000" w:themeColor="text1"/>
          <w:sz w:val="28"/>
          <w:szCs w:val="28"/>
          <w:lang w:eastAsia="ru-RU"/>
        </w:rPr>
        <w:br/>
        <w:t xml:space="preserve">Не забывайте никогда </w:t>
      </w:r>
      <w:r w:rsidR="00F53A2A" w:rsidRPr="0014428E">
        <w:rPr>
          <w:rFonts w:ascii="Times New Roman" w:hAnsi="Times New Roman"/>
          <w:color w:val="000000" w:themeColor="text1"/>
          <w:sz w:val="28"/>
          <w:szCs w:val="28"/>
          <w:lang w:eastAsia="ru-RU"/>
        </w:rPr>
        <w:br/>
        <w:t xml:space="preserve">О нашей участи плачевной: </w:t>
      </w:r>
      <w:r w:rsidR="00F53A2A" w:rsidRPr="0014428E">
        <w:rPr>
          <w:rFonts w:ascii="Times New Roman" w:hAnsi="Times New Roman"/>
          <w:color w:val="000000" w:themeColor="text1"/>
          <w:sz w:val="28"/>
          <w:szCs w:val="28"/>
          <w:lang w:eastAsia="ru-RU"/>
        </w:rPr>
        <w:br/>
        <w:t xml:space="preserve">Солдаты мёртвые – а к нам </w:t>
      </w:r>
      <w:r w:rsidR="00F53A2A" w:rsidRPr="0014428E">
        <w:rPr>
          <w:rFonts w:ascii="Times New Roman" w:hAnsi="Times New Roman"/>
          <w:color w:val="000000" w:themeColor="text1"/>
          <w:sz w:val="28"/>
          <w:szCs w:val="28"/>
          <w:lang w:eastAsia="ru-RU"/>
        </w:rPr>
        <w:br/>
        <w:t xml:space="preserve">Они взывают, как живые. </w:t>
      </w:r>
      <w:r w:rsidR="00F53A2A" w:rsidRPr="0014428E">
        <w:rPr>
          <w:rFonts w:ascii="Times New Roman" w:hAnsi="Times New Roman"/>
          <w:color w:val="000000" w:themeColor="text1"/>
          <w:sz w:val="28"/>
          <w:szCs w:val="28"/>
          <w:lang w:eastAsia="ru-RU"/>
        </w:rPr>
        <w:br/>
        <w:t xml:space="preserve">Забвение убитых – грех, </w:t>
      </w:r>
      <w:r w:rsidR="00F53A2A" w:rsidRPr="0014428E">
        <w:rPr>
          <w:rFonts w:ascii="Times New Roman" w:hAnsi="Times New Roman"/>
          <w:color w:val="000000" w:themeColor="text1"/>
          <w:sz w:val="28"/>
          <w:szCs w:val="28"/>
          <w:lang w:eastAsia="ru-RU"/>
        </w:rPr>
        <w:br/>
        <w:t xml:space="preserve">Забудем – значит: никакие. </w:t>
      </w:r>
      <w:r w:rsidR="00F53A2A" w:rsidRPr="0014428E">
        <w:rPr>
          <w:rFonts w:ascii="Times New Roman" w:hAnsi="Times New Roman"/>
          <w:color w:val="000000" w:themeColor="text1"/>
          <w:sz w:val="28"/>
          <w:szCs w:val="28"/>
          <w:lang w:eastAsia="ru-RU"/>
        </w:rPr>
        <w:br/>
        <w:t xml:space="preserve">Они ушли, чтоб жили мы! </w:t>
      </w:r>
      <w:r w:rsidR="00F53A2A" w:rsidRPr="0014428E">
        <w:rPr>
          <w:rFonts w:ascii="Times New Roman" w:hAnsi="Times New Roman"/>
          <w:color w:val="000000" w:themeColor="text1"/>
          <w:sz w:val="28"/>
          <w:szCs w:val="28"/>
          <w:lang w:eastAsia="ru-RU"/>
        </w:rPr>
        <w:br/>
        <w:t xml:space="preserve">Подземный гул солдатской боли. </w:t>
      </w:r>
      <w:r w:rsidR="00F53A2A" w:rsidRPr="0014428E">
        <w:rPr>
          <w:rFonts w:ascii="Times New Roman" w:hAnsi="Times New Roman"/>
          <w:color w:val="000000" w:themeColor="text1"/>
          <w:sz w:val="28"/>
          <w:szCs w:val="28"/>
          <w:lang w:eastAsia="ru-RU"/>
        </w:rPr>
        <w:br/>
        <w:t xml:space="preserve">Гул слышу Первой мировой </w:t>
      </w:r>
      <w:r w:rsidR="00F53A2A" w:rsidRPr="0014428E">
        <w:rPr>
          <w:rFonts w:ascii="Times New Roman" w:hAnsi="Times New Roman"/>
          <w:color w:val="000000" w:themeColor="text1"/>
          <w:sz w:val="28"/>
          <w:szCs w:val="28"/>
          <w:lang w:eastAsia="ru-RU"/>
        </w:rPr>
        <w:br/>
        <w:t xml:space="preserve">В земной любви, в земной юдоли. </w:t>
      </w:r>
      <w:r w:rsidR="00F53A2A" w:rsidRPr="0014428E">
        <w:rPr>
          <w:rFonts w:ascii="Times New Roman" w:hAnsi="Times New Roman"/>
          <w:color w:val="000000" w:themeColor="text1"/>
          <w:sz w:val="28"/>
          <w:szCs w:val="28"/>
          <w:lang w:eastAsia="ru-RU"/>
        </w:rPr>
        <w:br/>
        <w:t xml:space="preserve">(А. </w:t>
      </w:r>
      <w:proofErr w:type="spellStart"/>
      <w:r w:rsidR="00F53A2A" w:rsidRPr="0014428E">
        <w:rPr>
          <w:rFonts w:ascii="Times New Roman" w:hAnsi="Times New Roman"/>
          <w:color w:val="000000" w:themeColor="text1"/>
          <w:sz w:val="28"/>
          <w:szCs w:val="28"/>
          <w:lang w:eastAsia="ru-RU"/>
        </w:rPr>
        <w:t>Балтин</w:t>
      </w:r>
      <w:proofErr w:type="spellEnd"/>
      <w:r w:rsidR="00F53A2A" w:rsidRPr="0014428E">
        <w:rPr>
          <w:rFonts w:ascii="Times New Roman" w:hAnsi="Times New Roman"/>
          <w:color w:val="000000" w:themeColor="text1"/>
          <w:sz w:val="28"/>
          <w:szCs w:val="28"/>
          <w:lang w:eastAsia="ru-RU"/>
        </w:rPr>
        <w:t xml:space="preserve">) </w:t>
      </w:r>
      <w:r w:rsidR="00F53A2A" w:rsidRPr="0014428E">
        <w:rPr>
          <w:rFonts w:ascii="Times New Roman" w:hAnsi="Times New Roman"/>
          <w:color w:val="000000" w:themeColor="text1"/>
          <w:sz w:val="28"/>
          <w:szCs w:val="28"/>
          <w:lang w:eastAsia="ru-RU"/>
        </w:rPr>
        <w:br/>
      </w:r>
    </w:p>
    <w:p w:rsidR="0014428E" w:rsidRDefault="0014428E" w:rsidP="0014428E">
      <w:pPr>
        <w:spacing w:after="0" w:line="240" w:lineRule="auto"/>
        <w:rPr>
          <w:rFonts w:ascii="Times New Roman" w:hAnsi="Times New Roman"/>
          <w:b/>
          <w:bCs/>
          <w:sz w:val="28"/>
          <w:szCs w:val="28"/>
          <w:lang w:eastAsia="ru-RU"/>
        </w:rPr>
      </w:pPr>
    </w:p>
    <w:p w:rsidR="00587F16" w:rsidRDefault="00587F16" w:rsidP="0014428E">
      <w:pPr>
        <w:spacing w:after="0" w:line="240" w:lineRule="auto"/>
        <w:rPr>
          <w:rFonts w:ascii="Times New Roman" w:hAnsi="Times New Roman"/>
          <w:b/>
          <w:bCs/>
          <w:sz w:val="28"/>
          <w:szCs w:val="28"/>
          <w:lang w:eastAsia="ru-RU"/>
        </w:rPr>
      </w:pPr>
    </w:p>
    <w:p w:rsidR="00AB1A75" w:rsidRDefault="00AB1A75" w:rsidP="0014428E">
      <w:pPr>
        <w:spacing w:after="0" w:line="240" w:lineRule="auto"/>
        <w:rPr>
          <w:rFonts w:ascii="Times New Roman" w:hAnsi="Times New Roman"/>
          <w:b/>
          <w:bCs/>
          <w:sz w:val="28"/>
          <w:szCs w:val="28"/>
          <w:lang w:eastAsia="ru-RU"/>
        </w:rPr>
      </w:pPr>
    </w:p>
    <w:p w:rsidR="0014428E" w:rsidRDefault="0014428E" w:rsidP="0014428E">
      <w:pPr>
        <w:spacing w:after="0" w:line="240" w:lineRule="auto"/>
        <w:rPr>
          <w:rFonts w:ascii="Times New Roman" w:hAnsi="Times New Roman"/>
          <w:b/>
          <w:bCs/>
          <w:sz w:val="28"/>
          <w:szCs w:val="28"/>
          <w:lang w:eastAsia="ru-RU"/>
        </w:rPr>
      </w:pPr>
    </w:p>
    <w:p w:rsidR="00F53A2A" w:rsidRPr="00AB2E4F" w:rsidRDefault="00F53A2A" w:rsidP="0014428E">
      <w:pPr>
        <w:spacing w:after="0" w:line="240" w:lineRule="auto"/>
        <w:rPr>
          <w:rFonts w:ascii="Times New Roman" w:hAnsi="Times New Roman"/>
          <w:sz w:val="28"/>
          <w:szCs w:val="28"/>
        </w:rPr>
      </w:pPr>
      <w:r w:rsidRPr="00AB2E4F">
        <w:rPr>
          <w:rFonts w:ascii="Times New Roman" w:hAnsi="Times New Roman"/>
          <w:b/>
          <w:bCs/>
          <w:sz w:val="28"/>
          <w:szCs w:val="28"/>
          <w:lang w:eastAsia="ru-RU"/>
        </w:rPr>
        <w:lastRenderedPageBreak/>
        <w:t>Литература</w:t>
      </w:r>
      <w:r w:rsidRPr="00AB2E4F">
        <w:rPr>
          <w:rFonts w:ascii="Times New Roman" w:hAnsi="Times New Roman"/>
          <w:sz w:val="28"/>
          <w:szCs w:val="28"/>
          <w:lang w:eastAsia="ru-RU"/>
        </w:rPr>
        <w:br/>
      </w:r>
      <w:r w:rsidRPr="000042C2">
        <w:rPr>
          <w:rFonts w:ascii="Times New Roman" w:hAnsi="Times New Roman"/>
          <w:b/>
          <w:sz w:val="28"/>
          <w:szCs w:val="28"/>
          <w:lang w:eastAsia="ru-RU"/>
        </w:rPr>
        <w:t>1.</w:t>
      </w:r>
      <w:r w:rsidRPr="00AB2E4F">
        <w:rPr>
          <w:rFonts w:ascii="Times New Roman" w:hAnsi="Times New Roman"/>
          <w:sz w:val="28"/>
          <w:szCs w:val="28"/>
          <w:lang w:eastAsia="ru-RU"/>
        </w:rPr>
        <w:t xml:space="preserve"> Боевые отравляющие вещества в Первой мировой войне. Википедия. URL:https://ru.wikipedia.org/wiki (дата обращения: 14.11. 2017 г.) </w:t>
      </w:r>
      <w:r w:rsidRPr="00AB2E4F">
        <w:rPr>
          <w:rFonts w:ascii="Times New Roman" w:hAnsi="Times New Roman"/>
          <w:sz w:val="28"/>
          <w:szCs w:val="28"/>
          <w:lang w:eastAsia="ru-RU"/>
        </w:rPr>
        <w:br/>
      </w:r>
      <w:r w:rsidRPr="000042C2">
        <w:rPr>
          <w:rFonts w:ascii="Times New Roman" w:hAnsi="Times New Roman"/>
          <w:b/>
          <w:sz w:val="28"/>
          <w:szCs w:val="28"/>
          <w:lang w:eastAsia="ru-RU"/>
        </w:rPr>
        <w:t>2.</w:t>
      </w:r>
      <w:r w:rsidRPr="00AB2E4F">
        <w:rPr>
          <w:rFonts w:ascii="Times New Roman" w:hAnsi="Times New Roman"/>
          <w:sz w:val="28"/>
          <w:szCs w:val="28"/>
          <w:lang w:eastAsia="ru-RU"/>
        </w:rPr>
        <w:t xml:space="preserve"> </w:t>
      </w:r>
      <w:proofErr w:type="spellStart"/>
      <w:r w:rsidRPr="00AB2E4F">
        <w:rPr>
          <w:rFonts w:ascii="Times New Roman" w:hAnsi="Times New Roman"/>
          <w:sz w:val="28"/>
          <w:szCs w:val="28"/>
          <w:lang w:eastAsia="ru-RU"/>
        </w:rPr>
        <w:t>Видеоурок</w:t>
      </w:r>
      <w:proofErr w:type="spellEnd"/>
      <w:r w:rsidRPr="00AB2E4F">
        <w:rPr>
          <w:rFonts w:ascii="Times New Roman" w:hAnsi="Times New Roman"/>
          <w:sz w:val="28"/>
          <w:szCs w:val="28"/>
          <w:lang w:eastAsia="ru-RU"/>
        </w:rPr>
        <w:t xml:space="preserve"> по химии. URL:https://nsportal.ru/shkola/khimiya/library/2013/10/26/urok-prezentatsiyatema-khimiya-i-pervaya-mirovaya-voyna (дата обращения: 10.11. 2017 г.) </w:t>
      </w:r>
      <w:r w:rsidRPr="00AB2E4F">
        <w:rPr>
          <w:rFonts w:ascii="Times New Roman" w:hAnsi="Times New Roman"/>
          <w:sz w:val="28"/>
          <w:szCs w:val="28"/>
          <w:lang w:eastAsia="ru-RU"/>
        </w:rPr>
        <w:br/>
      </w:r>
      <w:r w:rsidRPr="000042C2">
        <w:rPr>
          <w:rFonts w:ascii="Times New Roman" w:hAnsi="Times New Roman"/>
          <w:b/>
          <w:sz w:val="28"/>
          <w:szCs w:val="28"/>
          <w:lang w:eastAsia="ru-RU"/>
        </w:rPr>
        <w:t>3.</w:t>
      </w:r>
      <w:r w:rsidRPr="00AB2E4F">
        <w:rPr>
          <w:rFonts w:ascii="Times New Roman" w:hAnsi="Times New Roman"/>
          <w:sz w:val="28"/>
          <w:szCs w:val="28"/>
          <w:lang w:eastAsia="ru-RU"/>
        </w:rPr>
        <w:t xml:space="preserve"> Гражданская война в Сирии. URL:https://ria.ru/spravka/20160315/1388247407.html (дата обращения: 23.11.2017 г.) </w:t>
      </w:r>
      <w:r w:rsidRPr="00AB2E4F">
        <w:rPr>
          <w:rFonts w:ascii="Times New Roman" w:hAnsi="Times New Roman"/>
          <w:sz w:val="28"/>
          <w:szCs w:val="28"/>
          <w:lang w:eastAsia="ru-RU"/>
        </w:rPr>
        <w:br/>
      </w:r>
      <w:r w:rsidRPr="000042C2">
        <w:rPr>
          <w:rFonts w:ascii="Times New Roman" w:hAnsi="Times New Roman"/>
          <w:b/>
          <w:sz w:val="28"/>
          <w:szCs w:val="28"/>
          <w:lang w:eastAsia="ru-RU"/>
        </w:rPr>
        <w:t>4.</w:t>
      </w:r>
      <w:r w:rsidRPr="00AB2E4F">
        <w:rPr>
          <w:rFonts w:ascii="Times New Roman" w:hAnsi="Times New Roman"/>
          <w:sz w:val="28"/>
          <w:szCs w:val="28"/>
          <w:lang w:eastAsia="ru-RU"/>
        </w:rPr>
        <w:t xml:space="preserve"> Историческая химия. URL:http://pedsovet.su/ (дата обращения: 19.11. 2017 г.) </w:t>
      </w:r>
      <w:r w:rsidRPr="00AB2E4F">
        <w:rPr>
          <w:rFonts w:ascii="Times New Roman" w:hAnsi="Times New Roman"/>
          <w:sz w:val="28"/>
          <w:szCs w:val="28"/>
          <w:lang w:eastAsia="ru-RU"/>
        </w:rPr>
        <w:br/>
      </w:r>
      <w:r w:rsidRPr="000042C2">
        <w:rPr>
          <w:rFonts w:ascii="Times New Roman" w:hAnsi="Times New Roman"/>
          <w:b/>
          <w:sz w:val="28"/>
          <w:szCs w:val="28"/>
          <w:lang w:eastAsia="ru-RU"/>
        </w:rPr>
        <w:t>5.</w:t>
      </w:r>
      <w:r w:rsidRPr="00AB2E4F">
        <w:rPr>
          <w:rFonts w:ascii="Times New Roman" w:hAnsi="Times New Roman"/>
          <w:sz w:val="28"/>
          <w:szCs w:val="28"/>
          <w:lang w:eastAsia="ru-RU"/>
        </w:rPr>
        <w:t xml:space="preserve"> История отравляющих веществ. URL:http://www.alhimikov.net/himerunda/otdych.html (дата обращения: 15.11.2017 г.) </w:t>
      </w:r>
      <w:r w:rsidRPr="00AB2E4F">
        <w:rPr>
          <w:rFonts w:ascii="Times New Roman" w:hAnsi="Times New Roman"/>
          <w:sz w:val="28"/>
          <w:szCs w:val="28"/>
          <w:lang w:eastAsia="ru-RU"/>
        </w:rPr>
        <w:br/>
      </w:r>
      <w:bookmarkStart w:id="0" w:name="_GoBack"/>
      <w:r w:rsidRPr="000042C2">
        <w:rPr>
          <w:rFonts w:ascii="Times New Roman" w:hAnsi="Times New Roman"/>
          <w:b/>
          <w:sz w:val="28"/>
          <w:szCs w:val="28"/>
          <w:lang w:eastAsia="ru-RU"/>
        </w:rPr>
        <w:t>6.</w:t>
      </w:r>
      <w:bookmarkEnd w:id="0"/>
      <w:r w:rsidRPr="00AB2E4F">
        <w:rPr>
          <w:rFonts w:ascii="Times New Roman" w:hAnsi="Times New Roman"/>
          <w:sz w:val="28"/>
          <w:szCs w:val="28"/>
          <w:lang w:eastAsia="ru-RU"/>
        </w:rPr>
        <w:t xml:space="preserve"> Камертон. Сетевой литературный журнал. URL:http://webkamerton.ru/2014/08/k-100-letiyu-pervoj-mirovoj-vojny (дата обращения: 13.11. 2017 г.) </w:t>
      </w:r>
      <w:r w:rsidRPr="00AB2E4F">
        <w:rPr>
          <w:rFonts w:ascii="Times New Roman" w:hAnsi="Times New Roman"/>
          <w:sz w:val="28"/>
          <w:szCs w:val="28"/>
          <w:lang w:eastAsia="ru-RU"/>
        </w:rPr>
        <w:br/>
      </w:r>
      <w:r w:rsidRPr="00AB2E4F">
        <w:rPr>
          <w:rFonts w:ascii="Times New Roman" w:hAnsi="Times New Roman"/>
          <w:sz w:val="28"/>
          <w:szCs w:val="28"/>
          <w:lang w:eastAsia="ru-RU"/>
        </w:rPr>
        <w:br/>
      </w:r>
    </w:p>
    <w:sectPr w:rsidR="00F53A2A" w:rsidRPr="00AB2E4F" w:rsidSect="00836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4115"/>
    <w:multiLevelType w:val="multilevel"/>
    <w:tmpl w:val="C45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82B50"/>
    <w:rsid w:val="000042C2"/>
    <w:rsid w:val="000068B3"/>
    <w:rsid w:val="00007AC6"/>
    <w:rsid w:val="00065334"/>
    <w:rsid w:val="00067DF0"/>
    <w:rsid w:val="00070A3F"/>
    <w:rsid w:val="000A6E2D"/>
    <w:rsid w:val="001110BC"/>
    <w:rsid w:val="0014428E"/>
    <w:rsid w:val="001C3069"/>
    <w:rsid w:val="00212337"/>
    <w:rsid w:val="00222775"/>
    <w:rsid w:val="00273164"/>
    <w:rsid w:val="002A79A4"/>
    <w:rsid w:val="002E51F7"/>
    <w:rsid w:val="003154DE"/>
    <w:rsid w:val="003F490C"/>
    <w:rsid w:val="00453883"/>
    <w:rsid w:val="00456C0A"/>
    <w:rsid w:val="0046024D"/>
    <w:rsid w:val="004929BD"/>
    <w:rsid w:val="004E136E"/>
    <w:rsid w:val="005601B1"/>
    <w:rsid w:val="00587AD8"/>
    <w:rsid w:val="00587F16"/>
    <w:rsid w:val="005B5453"/>
    <w:rsid w:val="00610F56"/>
    <w:rsid w:val="00632F23"/>
    <w:rsid w:val="00683A9D"/>
    <w:rsid w:val="00692F19"/>
    <w:rsid w:val="00725532"/>
    <w:rsid w:val="007530B7"/>
    <w:rsid w:val="00782B50"/>
    <w:rsid w:val="00794C30"/>
    <w:rsid w:val="007D654C"/>
    <w:rsid w:val="007E54BF"/>
    <w:rsid w:val="00812693"/>
    <w:rsid w:val="0083582E"/>
    <w:rsid w:val="008362E6"/>
    <w:rsid w:val="0085042D"/>
    <w:rsid w:val="008518E2"/>
    <w:rsid w:val="0087126A"/>
    <w:rsid w:val="008C1AEF"/>
    <w:rsid w:val="009135C9"/>
    <w:rsid w:val="0093430D"/>
    <w:rsid w:val="009568E4"/>
    <w:rsid w:val="009759FF"/>
    <w:rsid w:val="00982812"/>
    <w:rsid w:val="00993698"/>
    <w:rsid w:val="009B4366"/>
    <w:rsid w:val="009C68BA"/>
    <w:rsid w:val="00A11AED"/>
    <w:rsid w:val="00A74E85"/>
    <w:rsid w:val="00A938E6"/>
    <w:rsid w:val="00AB194B"/>
    <w:rsid w:val="00AB1A75"/>
    <w:rsid w:val="00AB2E4F"/>
    <w:rsid w:val="00AB7922"/>
    <w:rsid w:val="00AC7825"/>
    <w:rsid w:val="00AD00D5"/>
    <w:rsid w:val="00B05242"/>
    <w:rsid w:val="00B1023C"/>
    <w:rsid w:val="00B13285"/>
    <w:rsid w:val="00B25108"/>
    <w:rsid w:val="00B317B9"/>
    <w:rsid w:val="00B67343"/>
    <w:rsid w:val="00B91184"/>
    <w:rsid w:val="00BD0D86"/>
    <w:rsid w:val="00C60775"/>
    <w:rsid w:val="00CC445D"/>
    <w:rsid w:val="00D03554"/>
    <w:rsid w:val="00D65C69"/>
    <w:rsid w:val="00D8671F"/>
    <w:rsid w:val="00D86CD2"/>
    <w:rsid w:val="00DD463E"/>
    <w:rsid w:val="00E120D9"/>
    <w:rsid w:val="00E564BD"/>
    <w:rsid w:val="00EB6E7E"/>
    <w:rsid w:val="00F115F1"/>
    <w:rsid w:val="00F24559"/>
    <w:rsid w:val="00F3249E"/>
    <w:rsid w:val="00F42819"/>
    <w:rsid w:val="00F53A2A"/>
    <w:rsid w:val="00F600AA"/>
    <w:rsid w:val="00F6287E"/>
    <w:rsid w:val="00FE5D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D45ED"/>
  <w15:docId w15:val="{11BCAC14-9D48-41D8-98CE-E67510D8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E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82B50"/>
    <w:rPr>
      <w:rFonts w:cs="Times New Roman"/>
      <w:color w:val="246B24"/>
      <w:u w:val="single"/>
    </w:rPr>
  </w:style>
  <w:style w:type="paragraph" w:styleId="a4">
    <w:name w:val="Normal (Web)"/>
    <w:basedOn w:val="a"/>
    <w:uiPriority w:val="99"/>
    <w:semiHidden/>
    <w:rsid w:val="00782B50"/>
    <w:pPr>
      <w:spacing w:before="120" w:after="180" w:line="240" w:lineRule="auto"/>
    </w:pPr>
    <w:rPr>
      <w:rFonts w:ascii="Times New Roman" w:eastAsia="Times New Roman" w:hAnsi="Times New Roman"/>
      <w:color w:val="4B4B4B"/>
      <w:sz w:val="20"/>
      <w:szCs w:val="20"/>
      <w:lang w:eastAsia="ru-RU"/>
    </w:rPr>
  </w:style>
  <w:style w:type="character" w:styleId="a5">
    <w:name w:val="Strong"/>
    <w:basedOn w:val="a0"/>
    <w:uiPriority w:val="99"/>
    <w:qFormat/>
    <w:rsid w:val="00782B50"/>
    <w:rPr>
      <w:rFonts w:cs="Times New Roman"/>
      <w:b/>
      <w:bCs/>
    </w:rPr>
  </w:style>
  <w:style w:type="table" w:styleId="a6">
    <w:name w:val="Table Grid"/>
    <w:basedOn w:val="a1"/>
    <w:uiPriority w:val="99"/>
    <w:rsid w:val="00CC4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locked/>
    <w:rsid w:val="00B13285"/>
    <w:rPr>
      <w:i/>
      <w:iCs/>
    </w:rPr>
  </w:style>
  <w:style w:type="paragraph" w:styleId="a8">
    <w:name w:val="Balloon Text"/>
    <w:basedOn w:val="a"/>
    <w:link w:val="a9"/>
    <w:uiPriority w:val="99"/>
    <w:semiHidden/>
    <w:unhideWhenUsed/>
    <w:rsid w:val="00456C0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6C0A"/>
    <w:rPr>
      <w:rFonts w:ascii="Segoe UI" w:hAnsi="Segoe UI" w:cs="Segoe UI"/>
      <w:sz w:val="18"/>
      <w:szCs w:val="18"/>
      <w:lang w:eastAsia="en-US"/>
    </w:rPr>
  </w:style>
  <w:style w:type="paragraph" w:styleId="aa">
    <w:name w:val="No Spacing"/>
    <w:uiPriority w:val="1"/>
    <w:qFormat/>
    <w:rsid w:val="00AB19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2224">
      <w:bodyDiv w:val="1"/>
      <w:marLeft w:val="0"/>
      <w:marRight w:val="0"/>
      <w:marTop w:val="0"/>
      <w:marBottom w:val="0"/>
      <w:divBdr>
        <w:top w:val="none" w:sz="0" w:space="0" w:color="auto"/>
        <w:left w:val="none" w:sz="0" w:space="0" w:color="auto"/>
        <w:bottom w:val="none" w:sz="0" w:space="0" w:color="auto"/>
        <w:right w:val="none" w:sz="0" w:space="0" w:color="auto"/>
      </w:divBdr>
    </w:div>
    <w:div w:id="893546419">
      <w:marLeft w:val="0"/>
      <w:marRight w:val="0"/>
      <w:marTop w:val="0"/>
      <w:marBottom w:val="0"/>
      <w:divBdr>
        <w:top w:val="none" w:sz="0" w:space="0" w:color="auto"/>
        <w:left w:val="none" w:sz="0" w:space="0" w:color="auto"/>
        <w:bottom w:val="none" w:sz="0" w:space="0" w:color="auto"/>
        <w:right w:val="none" w:sz="0" w:space="0" w:color="auto"/>
      </w:divBdr>
      <w:divsChild>
        <w:div w:id="893546415">
          <w:marLeft w:val="0"/>
          <w:marRight w:val="0"/>
          <w:marTop w:val="0"/>
          <w:marBottom w:val="0"/>
          <w:divBdr>
            <w:top w:val="none" w:sz="0" w:space="0" w:color="auto"/>
            <w:left w:val="none" w:sz="0" w:space="0" w:color="auto"/>
            <w:bottom w:val="none" w:sz="0" w:space="0" w:color="auto"/>
            <w:right w:val="none" w:sz="0" w:space="0" w:color="auto"/>
          </w:divBdr>
          <w:divsChild>
            <w:div w:id="893546420">
              <w:marLeft w:val="0"/>
              <w:marRight w:val="0"/>
              <w:marTop w:val="0"/>
              <w:marBottom w:val="0"/>
              <w:divBdr>
                <w:top w:val="none" w:sz="0" w:space="0" w:color="auto"/>
                <w:left w:val="none" w:sz="0" w:space="0" w:color="auto"/>
                <w:bottom w:val="none" w:sz="0" w:space="0" w:color="auto"/>
                <w:right w:val="none" w:sz="0" w:space="0" w:color="auto"/>
              </w:divBdr>
              <w:divsChild>
                <w:div w:id="893546418">
                  <w:marLeft w:val="150"/>
                  <w:marRight w:val="150"/>
                  <w:marTop w:val="0"/>
                  <w:marBottom w:val="0"/>
                  <w:divBdr>
                    <w:top w:val="none" w:sz="0" w:space="0" w:color="auto"/>
                    <w:left w:val="none" w:sz="0" w:space="0" w:color="auto"/>
                    <w:bottom w:val="none" w:sz="0" w:space="0" w:color="auto"/>
                    <w:right w:val="none" w:sz="0" w:space="0" w:color="auto"/>
                  </w:divBdr>
                  <w:divsChild>
                    <w:div w:id="893546416">
                      <w:marLeft w:val="0"/>
                      <w:marRight w:val="0"/>
                      <w:marTop w:val="300"/>
                      <w:marBottom w:val="300"/>
                      <w:divBdr>
                        <w:top w:val="none" w:sz="0" w:space="0" w:color="auto"/>
                        <w:left w:val="none" w:sz="0" w:space="0" w:color="auto"/>
                        <w:bottom w:val="none" w:sz="0" w:space="0" w:color="auto"/>
                        <w:right w:val="none" w:sz="0" w:space="0" w:color="auto"/>
                      </w:divBdr>
                      <w:divsChild>
                        <w:div w:id="8935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9154">
      <w:bodyDiv w:val="1"/>
      <w:marLeft w:val="0"/>
      <w:marRight w:val="0"/>
      <w:marTop w:val="0"/>
      <w:marBottom w:val="0"/>
      <w:divBdr>
        <w:top w:val="none" w:sz="0" w:space="0" w:color="auto"/>
        <w:left w:val="none" w:sz="0" w:space="0" w:color="auto"/>
        <w:bottom w:val="none" w:sz="0" w:space="0" w:color="auto"/>
        <w:right w:val="none" w:sz="0" w:space="0" w:color="auto"/>
      </w:divBdr>
    </w:div>
    <w:div w:id="1370642566">
      <w:bodyDiv w:val="1"/>
      <w:marLeft w:val="0"/>
      <w:marRight w:val="0"/>
      <w:marTop w:val="0"/>
      <w:marBottom w:val="0"/>
      <w:divBdr>
        <w:top w:val="none" w:sz="0" w:space="0" w:color="auto"/>
        <w:left w:val="none" w:sz="0" w:space="0" w:color="auto"/>
        <w:bottom w:val="none" w:sz="0" w:space="0" w:color="auto"/>
        <w:right w:val="none" w:sz="0" w:space="0" w:color="auto"/>
      </w:divBdr>
    </w:div>
    <w:div w:id="1477182199">
      <w:bodyDiv w:val="1"/>
      <w:marLeft w:val="0"/>
      <w:marRight w:val="0"/>
      <w:marTop w:val="0"/>
      <w:marBottom w:val="0"/>
      <w:divBdr>
        <w:top w:val="none" w:sz="0" w:space="0" w:color="auto"/>
        <w:left w:val="none" w:sz="0" w:space="0" w:color="auto"/>
        <w:bottom w:val="none" w:sz="0" w:space="0" w:color="auto"/>
        <w:right w:val="none" w:sz="0" w:space="0" w:color="auto"/>
      </w:divBdr>
    </w:div>
    <w:div w:id="1870097858">
      <w:bodyDiv w:val="1"/>
      <w:marLeft w:val="0"/>
      <w:marRight w:val="0"/>
      <w:marTop w:val="0"/>
      <w:marBottom w:val="0"/>
      <w:divBdr>
        <w:top w:val="none" w:sz="0" w:space="0" w:color="auto"/>
        <w:left w:val="none" w:sz="0" w:space="0" w:color="auto"/>
        <w:bottom w:val="none" w:sz="0" w:space="0" w:color="auto"/>
        <w:right w:val="none" w:sz="0" w:space="0" w:color="auto"/>
      </w:divBdr>
      <w:divsChild>
        <w:div w:id="545262836">
          <w:marLeft w:val="0"/>
          <w:marRight w:val="0"/>
          <w:marTop w:val="0"/>
          <w:marBottom w:val="0"/>
          <w:divBdr>
            <w:top w:val="none" w:sz="0" w:space="0" w:color="auto"/>
            <w:left w:val="none" w:sz="0" w:space="0" w:color="auto"/>
            <w:bottom w:val="none" w:sz="0" w:space="0" w:color="auto"/>
            <w:right w:val="none" w:sz="0" w:space="0" w:color="auto"/>
          </w:divBdr>
        </w:div>
        <w:div w:id="18887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dc:creator>
  <cp:keywords/>
  <dc:description/>
  <cp:lastModifiedBy>001</cp:lastModifiedBy>
  <cp:revision>20</cp:revision>
  <cp:lastPrinted>2018-03-13T17:02:00Z</cp:lastPrinted>
  <dcterms:created xsi:type="dcterms:W3CDTF">2002-01-01T07:59:00Z</dcterms:created>
  <dcterms:modified xsi:type="dcterms:W3CDTF">2019-12-12T11:47:00Z</dcterms:modified>
</cp:coreProperties>
</file>