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4" w:rsidRPr="00EF0A94" w:rsidRDefault="00EF0A94" w:rsidP="00EF0A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A94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F0A94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EF0A94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Методические рекомендации по прохождению и оформлению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EF0A94">
        <w:rPr>
          <w:rFonts w:ascii="Times New Roman" w:eastAsia="MS Mincho" w:hAnsi="Times New Roman" w:cs="Times New Roman"/>
          <w:b/>
          <w:sz w:val="24"/>
          <w:szCs w:val="24"/>
        </w:rPr>
        <w:t xml:space="preserve">ПРОИЗВОДСТВЕННОЙ (ПРЕДДИПЛОМНОЙ) ПРАКТИКИ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F0A94" w:rsidRPr="00EF0A94" w:rsidRDefault="00EF0A94" w:rsidP="00EF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38.02.01 </w:t>
      </w:r>
      <w:r w:rsidRPr="00EF0A94">
        <w:rPr>
          <w:rFonts w:ascii="Times New Roman" w:eastAsia="MS Mincho" w:hAnsi="Times New Roman" w:cs="Times New Roman"/>
          <w:sz w:val="24"/>
          <w:szCs w:val="24"/>
        </w:rPr>
        <w:t xml:space="preserve"> Экономика и бухгалтерский учет (по отраслям)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F0A94">
        <w:rPr>
          <w:rFonts w:ascii="Times New Roman" w:eastAsia="TimesNewRomanPSMT" w:hAnsi="Times New Roman" w:cs="Times New Roman"/>
          <w:sz w:val="24"/>
          <w:szCs w:val="24"/>
        </w:rPr>
        <w:t>Разработчики: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eastAsia="TimesNewRomanPSMT" w:hAnsi="Times New Roman" w:cs="Times New Roman"/>
          <w:i/>
          <w:sz w:val="24"/>
          <w:szCs w:val="24"/>
        </w:rPr>
        <w:t>Крупнова С.А.,</w:t>
      </w:r>
      <w:r w:rsidRPr="00EF0A94">
        <w:rPr>
          <w:rFonts w:ascii="Times New Roman" w:eastAsia="TimesNewRomanPSMT" w:hAnsi="Times New Roman" w:cs="Times New Roman"/>
          <w:sz w:val="24"/>
          <w:szCs w:val="24"/>
        </w:rPr>
        <w:t xml:space="preserve">  преподаватель ГБПОУ СПО «</w:t>
      </w:r>
      <w:proofErr w:type="spellStart"/>
      <w:r w:rsidRPr="00EF0A94">
        <w:rPr>
          <w:rFonts w:ascii="Times New Roman" w:eastAsia="TimesNewRomanPSMT" w:hAnsi="Times New Roman" w:cs="Times New Roman"/>
          <w:sz w:val="24"/>
          <w:szCs w:val="24"/>
        </w:rPr>
        <w:t>Арзамасский</w:t>
      </w:r>
      <w:proofErr w:type="spellEnd"/>
      <w:r w:rsidRPr="00EF0A94">
        <w:rPr>
          <w:rFonts w:ascii="Times New Roman" w:eastAsia="TimesNewRomanPSMT" w:hAnsi="Times New Roman" w:cs="Times New Roman"/>
          <w:sz w:val="24"/>
          <w:szCs w:val="24"/>
        </w:rPr>
        <w:t xml:space="preserve"> коммерческо – технический техникум»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eastAsia="TimesNewRomanPSMT" w:hAnsi="Times New Roman" w:cs="Times New Roman"/>
          <w:sz w:val="24"/>
          <w:szCs w:val="24"/>
        </w:rPr>
        <w:t>2018</w:t>
      </w: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</w:t>
      </w:r>
      <w:r w:rsidRPr="00EF0A94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EF0A94">
        <w:rPr>
          <w:rFonts w:ascii="Times New Roman" w:eastAsia="TimesNewRomanPS-BoldMT" w:hAnsi="Times New Roman" w:cs="Times New Roman"/>
          <w:b/>
          <w:bCs/>
          <w:sz w:val="24"/>
          <w:szCs w:val="24"/>
        </w:rPr>
        <w:t>(преддипломной) практики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page" w:tblpX="518" w:tblpY="124"/>
        <w:tblW w:w="10881" w:type="dxa"/>
        <w:tblLayout w:type="fixed"/>
        <w:tblLook w:val="04A0" w:firstRow="1" w:lastRow="0" w:firstColumn="1" w:lastColumn="0" w:noHBand="0" w:noVBand="1"/>
      </w:tblPr>
      <w:tblGrid>
        <w:gridCol w:w="3530"/>
        <w:gridCol w:w="6076"/>
        <w:gridCol w:w="1275"/>
      </w:tblGrid>
      <w:tr w:rsidR="00EF0A94" w:rsidRPr="00EF0A94" w:rsidTr="00EF0A94">
        <w:trPr>
          <w:trHeight w:val="534"/>
        </w:trPr>
        <w:tc>
          <w:tcPr>
            <w:tcW w:w="3530" w:type="dxa"/>
            <w:vAlign w:val="center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 тем практики</w:t>
            </w:r>
          </w:p>
        </w:tc>
        <w:tc>
          <w:tcPr>
            <w:tcW w:w="6076" w:type="dxa"/>
            <w:vAlign w:val="center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275" w:type="dxa"/>
            <w:vAlign w:val="center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F0A94" w:rsidRPr="00EF0A94" w:rsidTr="00EF0A94">
        <w:trPr>
          <w:trHeight w:val="267"/>
        </w:trPr>
        <w:tc>
          <w:tcPr>
            <w:tcW w:w="3530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76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0A94" w:rsidRPr="00EF0A94" w:rsidTr="00EF0A94">
        <w:trPr>
          <w:trHeight w:val="1108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Вводный инструктаж 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1.1  Общая организационная характеристика предприятия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</w:t>
            </w:r>
          </w:p>
          <w:p w:rsidR="00EF0A94" w:rsidRPr="00EF0A94" w:rsidRDefault="00EF0A94" w:rsidP="00EF0A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1.Ознакомление  с  производственной структурой предприятия.</w:t>
            </w:r>
          </w:p>
        </w:tc>
        <w:tc>
          <w:tcPr>
            <w:tcW w:w="6076" w:type="dxa"/>
            <w:vMerge w:val="restart"/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 - технической документации подразделения - места прохождения практики. 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учетной политики предприятия (организации). 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Сбор практического материала для ВКР</w:t>
            </w:r>
          </w:p>
        </w:tc>
        <w:tc>
          <w:tcPr>
            <w:tcW w:w="1275" w:type="dxa"/>
          </w:tcPr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1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F0A94" w:rsidRPr="00EF0A94" w:rsidRDefault="00EF0A94" w:rsidP="00EF0A94">
            <w:pPr>
              <w:pStyle w:val="21"/>
              <w:tabs>
                <w:tab w:val="left" w:pos="0"/>
                <w:tab w:val="left" w:pos="34"/>
                <w:tab w:val="left" w:pos="137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A9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EF0A94" w:rsidRPr="00EF0A94" w:rsidTr="00EF0A94">
        <w:trPr>
          <w:trHeight w:val="561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2.Ознакомление  со структурой управления предприятия.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555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3. Ознакомление с учетной политикой предприятия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743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характеристика предприятия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4.Расчет технико-экономических показателей деятельности предприятия.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годовой бухгалтерской отчетностью. 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финансово- хозяйственной деятельности. 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финансовых результатов, финансового состояния предприятия. </w:t>
            </w:r>
          </w:p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EF0A94">
              <w:t>Сбор практического материала для ВКР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755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5. Анализ  и динамика технико-экономических показателей деятельности предприятия.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627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 Анализ  финансовых результатов предприятия.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825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Изучение </w:t>
            </w: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бухгалтерской отчетности предприятия (организации)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7. Организация бухгалтерского учета на предприятии</w:t>
            </w:r>
            <w:r w:rsidRPr="00EF0A9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учета и состав первичной документации.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документами по составлению бухгалтерского отчета. Состав, виды, сроки и пункты предоставления отчетности. Учетные работы по составлению годового отчета, выведение остатков на конец года. 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Состав и </w:t>
            </w: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формы</w:t>
            </w: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отчетности. </w:t>
            </w: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Ознакомление с аудиторским заключением.</w:t>
            </w:r>
          </w:p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EF0A94">
              <w:t>Сбор практического материала для ВКР.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825"/>
        </w:trPr>
        <w:tc>
          <w:tcPr>
            <w:tcW w:w="3530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EF0A9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Организация первичного учета и документооборота на предприятии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583"/>
        </w:trPr>
        <w:tc>
          <w:tcPr>
            <w:tcW w:w="3530" w:type="dxa"/>
          </w:tcPr>
          <w:p w:rsidR="00EF0A94" w:rsidRPr="00EF0A94" w:rsidRDefault="00EF0A94" w:rsidP="00EF0A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pacing w:val="-5"/>
              </w:rPr>
            </w:pPr>
            <w:r w:rsidRPr="00EF0A94">
              <w:t>9. Учетные работы по составлению годового отчета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1150"/>
        </w:trPr>
        <w:tc>
          <w:tcPr>
            <w:tcW w:w="3530" w:type="dxa"/>
            <w:vAlign w:val="center"/>
          </w:tcPr>
          <w:p w:rsidR="00EF0A94" w:rsidRPr="00EF0A94" w:rsidRDefault="00EF0A94" w:rsidP="00EF0A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TimesNewRomanPS-BoldMT"/>
                <w:bCs/>
              </w:rPr>
            </w:pPr>
            <w:r w:rsidRPr="00EF0A94">
              <w:rPr>
                <w:rStyle w:val="apple-converted-space"/>
                <w:shd w:val="clear" w:color="auto" w:fill="FFFFFF"/>
              </w:rPr>
              <w:t>10.  </w:t>
            </w:r>
            <w:r w:rsidRPr="00EF0A94">
              <w:rPr>
                <w:bCs/>
                <w:shd w:val="clear" w:color="auto" w:fill="FFFFFF"/>
              </w:rPr>
              <w:t>Бухгалтерская отчетность предприятия.</w:t>
            </w:r>
            <w:r w:rsidRPr="00EF0A94">
              <w:rPr>
                <w:rStyle w:val="apple-converted-space"/>
                <w:shd w:val="clear" w:color="auto" w:fill="FFFFFF"/>
              </w:rPr>
              <w:t> </w:t>
            </w:r>
            <w:r w:rsidRPr="00EF0A94">
              <w:rPr>
                <w:bCs/>
                <w:bdr w:val="none" w:sz="0" w:space="0" w:color="auto" w:frame="1"/>
                <w:shd w:val="clear" w:color="auto" w:fill="FFFFFF"/>
              </w:rPr>
              <w:t>Составление бухгалтерского баланса</w:t>
            </w:r>
            <w:r w:rsidRPr="00EF0A94">
              <w:rPr>
                <w:rStyle w:val="apple-converted-space"/>
                <w:bCs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1150"/>
        </w:trPr>
        <w:tc>
          <w:tcPr>
            <w:tcW w:w="3530" w:type="dxa"/>
            <w:vAlign w:val="center"/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0A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 Контроль и ревизия – сущность, порядок проведения и оформление результатов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936"/>
        </w:trPr>
        <w:tc>
          <w:tcPr>
            <w:tcW w:w="3530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Финансово-кредитные отношения  организации</w:t>
            </w:r>
            <w:r w:rsidRPr="00EF0A94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12. Налоговая политика предприятия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Ознакомление с налоговой политикой предприятия.</w:t>
            </w:r>
          </w:p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Расчет налогов,  налоговых деклараций. Ознакомление финансово – расчетными операциями, с практикой взаимоотношений организации с банком.</w:t>
            </w:r>
          </w:p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  <w:rPr>
                <w:rFonts w:eastAsia="Calibri"/>
              </w:rPr>
            </w:pPr>
            <w:r w:rsidRPr="00EF0A94">
              <w:t>Сбор практического материала для ВКР.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936"/>
        </w:trPr>
        <w:tc>
          <w:tcPr>
            <w:tcW w:w="3530" w:type="dxa"/>
          </w:tcPr>
          <w:p w:rsidR="00EF0A94" w:rsidRPr="00EF0A94" w:rsidRDefault="00EF0A94" w:rsidP="00EF0A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Система налогов и сборов,  уплачиваемых предприятием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936"/>
        </w:trPr>
        <w:tc>
          <w:tcPr>
            <w:tcW w:w="3530" w:type="dxa"/>
          </w:tcPr>
          <w:p w:rsidR="00EF0A94" w:rsidRPr="00EF0A94" w:rsidRDefault="00EF0A94" w:rsidP="00EF0A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14. Финансово – расчетными операциями, осуществляемыми предприятием</w:t>
            </w:r>
          </w:p>
        </w:tc>
        <w:tc>
          <w:tcPr>
            <w:tcW w:w="6076" w:type="dxa"/>
            <w:vMerge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792"/>
        </w:trPr>
        <w:tc>
          <w:tcPr>
            <w:tcW w:w="3530" w:type="dxa"/>
            <w:tcBorders>
              <w:bottom w:val="single" w:sz="4" w:space="0" w:color="000000" w:themeColor="text1"/>
            </w:tcBorders>
          </w:tcPr>
          <w:p w:rsidR="00EF0A94" w:rsidRPr="00EF0A94" w:rsidRDefault="00EF0A94" w:rsidP="00EF0A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15. Ознакомление с порядком открытия расчётных и валютных счетов предприятия.</w:t>
            </w:r>
          </w:p>
        </w:tc>
        <w:tc>
          <w:tcPr>
            <w:tcW w:w="6076" w:type="dxa"/>
            <w:vMerge/>
            <w:tcBorders>
              <w:bottom w:val="single" w:sz="4" w:space="0" w:color="000000" w:themeColor="text1"/>
            </w:tcBorders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936"/>
        </w:trPr>
        <w:tc>
          <w:tcPr>
            <w:tcW w:w="3530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Pr="00EF0A9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 Сбор и систематизация материала по теме дипломного проекта</w:t>
            </w: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F0A94" w:rsidRPr="00EF0A94" w:rsidTr="00EF0A94">
        <w:trPr>
          <w:trHeight w:val="1092"/>
        </w:trPr>
        <w:tc>
          <w:tcPr>
            <w:tcW w:w="3530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Тема 3.1 Выполнение  работ, связанных с выполнением выпускной квалификационной работы</w:t>
            </w:r>
            <w:r w:rsidRPr="00EF0A9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EF0A94">
              <w:t>Выполнение  работ, связанных с выполнением выпускной квалификационной работы</w:t>
            </w:r>
            <w:r w:rsidRPr="00EF0A94">
              <w:rPr>
                <w:spacing w:val="-5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94" w:rsidRPr="00EF0A94" w:rsidRDefault="00EF0A94" w:rsidP="00EF0A94">
            <w:pPr>
              <w:tabs>
                <w:tab w:val="left" w:pos="4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F0A94" w:rsidRPr="00EF0A94" w:rsidTr="00EF0A94">
        <w:trPr>
          <w:trHeight w:val="936"/>
        </w:trPr>
        <w:tc>
          <w:tcPr>
            <w:tcW w:w="3530" w:type="dxa"/>
          </w:tcPr>
          <w:p w:rsidR="00EF0A94" w:rsidRPr="00EF0A94" w:rsidRDefault="00EF0A94" w:rsidP="00EF0A9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EF0A94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Оформление и сдача отчета </w:t>
            </w:r>
          </w:p>
        </w:tc>
        <w:tc>
          <w:tcPr>
            <w:tcW w:w="6076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Отчет студента о практике должен включать текстовый, графический, финансовый материалы.</w:t>
            </w:r>
          </w:p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Рекомендуется следующий порядок размещения материала в отчете: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  <w:r w:rsidRPr="00EF0A94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Индивидуальное задание;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Дневник прохождения (преддипломной практики с содержанием аттестационного листа и характеристикой по итогам практики, </w:t>
            </w:r>
            <w:proofErr w:type="gramStart"/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руководителем практики от организации, заверенные подписью и печатью;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Содержание;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Введение;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Основная часть;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Заключение;</w:t>
            </w:r>
          </w:p>
          <w:p w:rsidR="00EF0A94" w:rsidRPr="00EF0A94" w:rsidRDefault="00EF0A94" w:rsidP="00EF0A94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источников;</w:t>
            </w:r>
          </w:p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EF0A94">
              <w:rPr>
                <w:rStyle w:val="c5"/>
              </w:rPr>
              <w:t>Приложения.</w:t>
            </w:r>
          </w:p>
          <w:p w:rsidR="00EF0A94" w:rsidRPr="00EF0A94" w:rsidRDefault="00EF0A94" w:rsidP="00EF0A94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379"/>
        </w:trPr>
        <w:tc>
          <w:tcPr>
            <w:tcW w:w="9606" w:type="dxa"/>
            <w:gridSpan w:val="2"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EF0A94">
              <w:rPr>
                <w:rFonts w:eastAsia="TimesNewRomanPS-BoldMT"/>
                <w:b/>
                <w:bCs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0A94" w:rsidRPr="00EF0A94" w:rsidTr="00EF0A94">
        <w:trPr>
          <w:trHeight w:val="272"/>
        </w:trPr>
        <w:tc>
          <w:tcPr>
            <w:tcW w:w="9606" w:type="dxa"/>
            <w:gridSpan w:val="2"/>
          </w:tcPr>
          <w:p w:rsidR="00EF0A94" w:rsidRPr="00EF0A94" w:rsidRDefault="00EF0A94" w:rsidP="00EF0A94">
            <w:pPr>
              <w:pStyle w:val="Style6"/>
              <w:tabs>
                <w:tab w:val="left" w:pos="0"/>
                <w:tab w:val="left" w:pos="34"/>
                <w:tab w:val="left" w:pos="137"/>
              </w:tabs>
              <w:spacing w:line="240" w:lineRule="auto"/>
              <w:jc w:val="both"/>
            </w:pPr>
            <w:r w:rsidRPr="00EF0A94">
              <w:rPr>
                <w:rFonts w:eastAsia="TimesNewRomanPS-BoldMT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pStyle w:val="a3"/>
              <w:tabs>
                <w:tab w:val="left" w:pos="0"/>
                <w:tab w:val="left" w:pos="34"/>
                <w:tab w:val="left" w:pos="137"/>
              </w:tabs>
              <w:spacing w:after="0" w:line="240" w:lineRule="auto"/>
              <w:ind w:left="0" w:firstLine="1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</w:tbl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 студенту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Индивидуальное задание, представляемое студенту, соответствует его теме ВКР и включает вопросы, раскрывающие теоретические аспекты исследуемой проблемы и сбор информации для написания основной части дипломной работы.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hAnsi="Times New Roman" w:cs="Times New Roman"/>
          <w:b/>
          <w:bCs/>
          <w:sz w:val="24"/>
          <w:szCs w:val="24"/>
        </w:rPr>
        <w:t>Контроль работы студентов и отчётность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По итогам преддипломной практики студенты представляют отчёт по практике с выполненным индивидуальным заданием и аттестационный лист от руководителя практики от предприятия.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выполнением студентами тематического плана преддипломной практики.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Итогом преддипломной практики является 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F0A94" w:rsidRPr="00EF0A94" w:rsidRDefault="00EF0A94" w:rsidP="00EF0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Студенты, не выполнившие  план преддипломной практики, не допускаются к государственной (итоговой) аттестации. </w:t>
      </w:r>
    </w:p>
    <w:p w:rsidR="00EF0A94" w:rsidRDefault="00EF0A94" w:rsidP="00EF0A9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F0A94" w:rsidRDefault="00EF0A94" w:rsidP="00EF0A94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ФОРМА ОТЧЕТНОСТИ</w:t>
      </w:r>
    </w:p>
    <w:p w:rsidR="00EF0A94" w:rsidRPr="00EF0A94" w:rsidRDefault="00EF0A94" w:rsidP="00EF0A9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widowControl w:val="0"/>
        <w:suppressAutoHyphens/>
        <w:spacing w:after="0" w:line="240" w:lineRule="auto"/>
        <w:ind w:firstLine="851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В период прохождения производственной (преддипломной) практики студентом ведется  дневник (Приложение А). В</w:t>
      </w:r>
      <w:r w:rsidRPr="00EF0A94">
        <w:rPr>
          <w:rStyle w:val="c5"/>
          <w:rFonts w:ascii="Times New Roman" w:hAnsi="Times New Roman" w:cs="Times New Roman"/>
          <w:sz w:val="24"/>
          <w:szCs w:val="24"/>
        </w:rPr>
        <w:t xml:space="preserve"> содержание дневника входит </w:t>
      </w:r>
      <w:r w:rsidRPr="00EF0A94">
        <w:rPr>
          <w:rFonts w:ascii="Times New Roman" w:hAnsi="Times New Roman" w:cs="Times New Roman"/>
          <w:sz w:val="24"/>
          <w:szCs w:val="24"/>
        </w:rPr>
        <w:t xml:space="preserve">аттестационный лист о выполнении необходимых видов работ с отражением степени 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рамках практик и производственная характеристика на студента с оценкой его общих компетенций. </w:t>
      </w:r>
      <w:r w:rsidRPr="00EF0A94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 прохождения практики должен быть подписан руководителем от организации (предприятия) и заверен печатью.</w:t>
      </w:r>
    </w:p>
    <w:p w:rsidR="00EF0A94" w:rsidRPr="00EF0A94" w:rsidRDefault="00EF0A94" w:rsidP="00EF0A9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По результатам практики студентом составляется отчет, </w:t>
      </w:r>
      <w:r w:rsidRPr="00EF0A94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 должен быть изложен аккуратно, кратко, по конкретному фактическому материалу</w:t>
      </w:r>
      <w:r w:rsidRPr="00EF0A94">
        <w:rPr>
          <w:rFonts w:ascii="Times New Roman" w:hAnsi="Times New Roman" w:cs="Times New Roman"/>
          <w:sz w:val="24"/>
          <w:szCs w:val="24"/>
        </w:rPr>
        <w:t>. (Приложение № В).</w:t>
      </w:r>
    </w:p>
    <w:p w:rsidR="00EF0A94" w:rsidRPr="00EF0A94" w:rsidRDefault="00EF0A94" w:rsidP="00EF0A9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Оформление отчета по Приложению № В.</w:t>
      </w:r>
    </w:p>
    <w:p w:rsidR="00EF0A94" w:rsidRPr="00EF0A94" w:rsidRDefault="00EF0A94" w:rsidP="00EF0A94">
      <w:pPr>
        <w:widowControl w:val="0"/>
        <w:suppressAutoHyphens/>
        <w:spacing w:after="0" w:line="240" w:lineRule="auto"/>
        <w:ind w:firstLine="851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Отчётную документацию по прохождению производственной (преддипломной) практики, студенты сдают в последний день практики руководителю практики от образовательного учреждения.</w:t>
      </w:r>
      <w:r w:rsidRPr="00EF0A94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ПРИМЕРНАЯ ФОРМА ВЕДЕНИЯ ДНЕВНИКА-ОТЧЕТА ПО ПРАКТИКЕ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 образовательное учреждение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F0A94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EF0A94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b/>
          <w:caps/>
          <w:sz w:val="24"/>
          <w:szCs w:val="24"/>
        </w:rPr>
        <w:t>ДНЕВНИК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ПРОИЗВОДСТВЕННОЙ  (ПРЕДДИПЛОМНОЙ) ПРАКТИКИ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A9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студентки _______________________________________________________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>) по программам подготовки специалистов среднего звена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на ___ курсе  в группе  ____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 по специальности    38.02.01 </w:t>
      </w:r>
      <w:r w:rsidRPr="00EF0A94">
        <w:rPr>
          <w:rFonts w:ascii="Times New Roman" w:eastAsia="TimesNewRomanPSMT" w:hAnsi="Times New Roman" w:cs="Times New Roman"/>
          <w:b/>
          <w:sz w:val="24"/>
          <w:szCs w:val="24"/>
        </w:rPr>
        <w:t xml:space="preserve"> Экономика и бухгалтерский учет (по отраслям)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pacing w:val="13"/>
          <w:sz w:val="24"/>
          <w:szCs w:val="24"/>
        </w:rPr>
        <w:t xml:space="preserve">период  практики </w:t>
      </w:r>
      <w:r w:rsidRPr="00EF0A94">
        <w:rPr>
          <w:rFonts w:ascii="Times New Roman" w:hAnsi="Times New Roman" w:cs="Times New Roman"/>
          <w:sz w:val="24"/>
          <w:szCs w:val="24"/>
        </w:rPr>
        <w:t>с «___» _______ 201_г. по «_» __201__г.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Место прохождения практики: ___________________________________________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наименования предприятия, организации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Юридический адрес:______________________________________________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201_ г.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ВЕДЕНИЯ ДНЕВНИКА</w:t>
      </w:r>
    </w:p>
    <w:p w:rsidR="00EF0A94" w:rsidRPr="00EF0A94" w:rsidRDefault="00EF0A94" w:rsidP="00EF0A9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1. Дневник является основным документом, по которому студент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отчитывается о выполнении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F0A94" w:rsidRPr="00EF0A94" w:rsidRDefault="00EF0A94" w:rsidP="00EF0A94">
      <w:pPr>
        <w:shd w:val="clear" w:color="auto" w:fill="FFFFFF"/>
        <w:tabs>
          <w:tab w:val="left" w:pos="3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2. Во время практики студент ежедневно кратко и аккуратно записывает в дневник перечень  выполненных работ за день.</w:t>
      </w:r>
    </w:p>
    <w:p w:rsidR="00EF0A94" w:rsidRPr="00EF0A94" w:rsidRDefault="00EF0A94" w:rsidP="00EF0A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3. Дневник ежедневно просматривает  руководитель практики от организации (предприятия), ставит оценку и заверяет подписью.</w:t>
      </w:r>
    </w:p>
    <w:p w:rsidR="00EF0A94" w:rsidRPr="00EF0A94" w:rsidRDefault="00EF0A94" w:rsidP="00EF0A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4. По окончанию практики руководитель практики от организации (предприятия) составляет  </w:t>
      </w:r>
      <w:r w:rsidRPr="00EF0A94">
        <w:rPr>
          <w:rFonts w:ascii="Times New Roman" w:hAnsi="Times New Roman" w:cs="Times New Roman"/>
          <w:i/>
          <w:sz w:val="24"/>
          <w:szCs w:val="24"/>
        </w:rPr>
        <w:t>аттестационный лист</w:t>
      </w:r>
      <w:r w:rsidRPr="00EF0A94">
        <w:rPr>
          <w:rFonts w:ascii="Times New Roman" w:hAnsi="Times New Roman" w:cs="Times New Roman"/>
          <w:sz w:val="24"/>
          <w:szCs w:val="24"/>
        </w:rPr>
        <w:t xml:space="preserve"> о выполнении необходимых видов работ с отражением степени 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и производственную </w:t>
      </w:r>
      <w:r w:rsidRPr="00EF0A94">
        <w:rPr>
          <w:rFonts w:ascii="Times New Roman" w:hAnsi="Times New Roman" w:cs="Times New Roman"/>
          <w:i/>
          <w:sz w:val="24"/>
          <w:szCs w:val="24"/>
        </w:rPr>
        <w:t>характеристику</w:t>
      </w:r>
      <w:r w:rsidRPr="00EF0A94">
        <w:rPr>
          <w:rFonts w:ascii="Times New Roman" w:hAnsi="Times New Roman" w:cs="Times New Roman"/>
          <w:sz w:val="24"/>
          <w:szCs w:val="24"/>
        </w:rPr>
        <w:t xml:space="preserve">, </w:t>
      </w:r>
      <w:r w:rsidRPr="00EF0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sz w:val="24"/>
          <w:szCs w:val="24"/>
        </w:rPr>
        <w:t xml:space="preserve"> заверяет     печатью </w:t>
      </w:r>
    </w:p>
    <w:p w:rsidR="00EF0A94" w:rsidRPr="00EF0A94" w:rsidRDefault="00EF0A94" w:rsidP="00EF0A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5. Дневник прилагается к отчету по практике и сдается для проверки руководителю практики от техникума.</w:t>
      </w:r>
    </w:p>
    <w:p w:rsidR="00EF0A94" w:rsidRPr="00EF0A94" w:rsidRDefault="00EF0A94" w:rsidP="00EF0A94">
      <w:pPr>
        <w:pStyle w:val="aa"/>
        <w:jc w:val="both"/>
        <w:rPr>
          <w:bCs w:val="0"/>
          <w:iCs/>
        </w:rPr>
      </w:pPr>
    </w:p>
    <w:p w:rsidR="00EF0A94" w:rsidRPr="00EF0A94" w:rsidRDefault="00EF0A94" w:rsidP="00EF0A94">
      <w:pPr>
        <w:pStyle w:val="aa"/>
        <w:jc w:val="both"/>
        <w:rPr>
          <w:bCs w:val="0"/>
          <w:iCs/>
        </w:rPr>
      </w:pPr>
      <w:r w:rsidRPr="00EF0A94">
        <w:rPr>
          <w:bCs w:val="0"/>
          <w:iCs/>
        </w:rPr>
        <w:t xml:space="preserve">    РУКОВОДИТЕЛЬ ПРАКТИКИ ОТ ОРГАНИЗАЦИИ (ПРЕДПРИЯТИЯ) ОБЯЗАН:</w:t>
      </w:r>
    </w:p>
    <w:p w:rsidR="00EF0A94" w:rsidRPr="00EF0A94" w:rsidRDefault="00EF0A94" w:rsidP="00EF0A94">
      <w:pPr>
        <w:pStyle w:val="aa"/>
        <w:jc w:val="both"/>
        <w:rPr>
          <w:bCs w:val="0"/>
          <w:iCs/>
          <w:u w:val="single"/>
        </w:rPr>
      </w:pPr>
      <w:r w:rsidRPr="00EF0A94">
        <w:rPr>
          <w:bCs w:val="0"/>
          <w:iCs/>
          <w:u w:val="single"/>
        </w:rPr>
        <w:t xml:space="preserve"> </w:t>
      </w:r>
    </w:p>
    <w:p w:rsidR="00EF0A94" w:rsidRPr="00EF0A94" w:rsidRDefault="00EF0A94" w:rsidP="00EF0A94">
      <w:pPr>
        <w:pStyle w:val="aa"/>
        <w:numPr>
          <w:ilvl w:val="0"/>
          <w:numId w:val="8"/>
        </w:numPr>
        <w:ind w:left="0" w:firstLine="0"/>
        <w:jc w:val="both"/>
        <w:rPr>
          <w:b w:val="0"/>
          <w:bCs w:val="0"/>
          <w:iCs/>
        </w:rPr>
      </w:pPr>
      <w:r w:rsidRPr="00EF0A94">
        <w:rPr>
          <w:bCs w:val="0"/>
          <w:iCs/>
        </w:rPr>
        <w:t xml:space="preserve"> </w:t>
      </w:r>
      <w:r w:rsidRPr="00EF0A94">
        <w:rPr>
          <w:b w:val="0"/>
          <w:bCs w:val="0"/>
          <w:iCs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</w:t>
      </w:r>
    </w:p>
    <w:p w:rsidR="00EF0A94" w:rsidRPr="00EF0A94" w:rsidRDefault="00EF0A94" w:rsidP="00EF0A94">
      <w:pPr>
        <w:pStyle w:val="aa"/>
        <w:jc w:val="both"/>
        <w:rPr>
          <w:b w:val="0"/>
        </w:rPr>
      </w:pPr>
      <w:r w:rsidRPr="00EF0A94">
        <w:rPr>
          <w:bCs w:val="0"/>
          <w:iCs/>
        </w:rPr>
        <w:t xml:space="preserve"> </w:t>
      </w:r>
      <w:r w:rsidRPr="00EF0A94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667"/>
        <w:gridCol w:w="2835"/>
        <w:gridCol w:w="2835"/>
        <w:gridCol w:w="2409"/>
      </w:tblGrid>
      <w:tr w:rsidR="00EF0A94" w:rsidRPr="00EF0A94" w:rsidTr="00C16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</w:tr>
      <w:tr w:rsidR="00EF0A94" w:rsidRPr="00EF0A94" w:rsidTr="00C1633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94" w:rsidRPr="00EF0A94" w:rsidTr="00C16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94" w:rsidRPr="00EF0A94" w:rsidTr="00C16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A94" w:rsidRPr="00EF0A94" w:rsidTr="00C163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94">
        <w:rPr>
          <w:rFonts w:ascii="Times New Roman" w:hAnsi="Times New Roman" w:cs="Times New Roman"/>
          <w:bCs/>
          <w:sz w:val="24"/>
          <w:szCs w:val="24"/>
        </w:rPr>
        <w:t>Период прохождения производственной (преддипломной) практики</w:t>
      </w:r>
    </w:p>
    <w:p w:rsidR="00EF0A94" w:rsidRPr="00EF0A94" w:rsidRDefault="00EF0A94" w:rsidP="00EF0A9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A94">
        <w:rPr>
          <w:rFonts w:ascii="Times New Roman" w:hAnsi="Times New Roman" w:cs="Times New Roman"/>
          <w:bCs/>
          <w:sz w:val="24"/>
          <w:szCs w:val="24"/>
        </w:rPr>
        <w:t xml:space="preserve"> с_____________  по____________.</w:t>
      </w: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A94">
        <w:rPr>
          <w:rFonts w:ascii="Times New Roman" w:eastAsia="Times New Roman" w:hAnsi="Times New Roman" w:cs="Times New Roman"/>
          <w:sz w:val="24"/>
          <w:szCs w:val="24"/>
        </w:rPr>
        <w:t>Целями  преддипломной практики является: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комплексное освоение всех видов </w:t>
      </w:r>
      <w:r w:rsidRPr="00EF0A94">
        <w:rPr>
          <w:rFonts w:ascii="Times New Roman" w:hAnsi="Times New Roman" w:cs="Times New Roman"/>
          <w:sz w:val="24"/>
          <w:szCs w:val="24"/>
        </w:rPr>
        <w:t>профессиональной деятельности (ВПД) по  специальности</w:t>
      </w:r>
      <w:r w:rsidRPr="00EF0A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F0A94">
        <w:rPr>
          <w:rFonts w:ascii="Times New Roman" w:hAnsi="Times New Roman" w:cs="Times New Roman"/>
          <w:sz w:val="24"/>
          <w:szCs w:val="24"/>
        </w:rPr>
        <w:t xml:space="preserve"> 38.02.01 Экономика и бухгалтерский учет (по отраслям), </w:t>
      </w: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>формирование общих и профессиональных компетенций, приобретение необходимых умений и опыта практической работы по специальности;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>обобщение и совершенствование теоретических знаний и практических навыков, полученных студентами в процессе обучения;</w:t>
      </w:r>
    </w:p>
    <w:p w:rsidR="00EF0A94" w:rsidRPr="00EF0A94" w:rsidRDefault="00EF0A94" w:rsidP="00EF0A9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>приобретение первичных навыков самостоятельной деятельности по выполнению профессиональных заданий;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подготовка к выполнению дипломного проекта.</w:t>
      </w:r>
    </w:p>
    <w:p w:rsidR="00EF0A94" w:rsidRPr="00EF0A94" w:rsidRDefault="00EF0A94" w:rsidP="00EF0A94">
      <w:pPr>
        <w:pStyle w:val="a3"/>
        <w:tabs>
          <w:tab w:val="left" w:pos="365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i/>
          <w:sz w:val="24"/>
          <w:szCs w:val="24"/>
        </w:rPr>
        <w:tab/>
      </w:r>
    </w:p>
    <w:p w:rsidR="00EF0A94" w:rsidRPr="00EF0A94" w:rsidRDefault="00EF0A94" w:rsidP="00EF0A9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i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i/>
          <w:sz w:val="24"/>
          <w:szCs w:val="24"/>
        </w:rPr>
        <w:t>Задачами преддипломной практики являются: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>углубление первоначального профессионального опыта, развитие общих и профессиональных компетенций, проверка готовности студента к самостоятельной трудовой деятельности, подготовка к выполнению дипломного проекта;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изучение деятельности конкретного предприятия (учреждения, организации): знакомство с нормативными документами, регламентирующими его финансово-хозяйственную деятельность, с основными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технико -  экономическими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показателями;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освоение методов бухгалтерской и экономической работы;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углубление приобретённого практического опыта:- анализ финансово-хозяйственной деятельности предприятия (учреждения, организации);</w:t>
      </w:r>
    </w:p>
    <w:p w:rsidR="00EF0A94" w:rsidRPr="00EF0A94" w:rsidRDefault="00EF0A94" w:rsidP="00EF0A94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принятие экономически обоснованные решения, направленные на повышение эффективности работы предприятия (учреждения, организации),</w:t>
      </w: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В процессе прохождения производственной (преддипломной) практики студенты должны освоить обязанности </w:t>
      </w:r>
      <w:r w:rsidRPr="00EF0A94">
        <w:rPr>
          <w:rFonts w:ascii="Times New Roman" w:hAnsi="Times New Roman" w:cs="Times New Roman"/>
          <w:sz w:val="24"/>
          <w:szCs w:val="24"/>
        </w:rPr>
        <w:t>обязанностей</w:t>
      </w:r>
      <w:r w:rsidRPr="00EF0A9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sz w:val="24"/>
          <w:szCs w:val="24"/>
        </w:rPr>
        <w:t xml:space="preserve">дублёров специалистов среднего звена в цехах и отделах предприятия. </w:t>
      </w: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EF0A94">
        <w:rPr>
          <w:rFonts w:ascii="Times New Roman" w:eastAsia="TimesNewRomanPS-BoldMT" w:hAnsi="Times New Roman" w:cs="Times New Roman"/>
          <w:bCs/>
          <w:sz w:val="24"/>
          <w:szCs w:val="24"/>
        </w:rPr>
        <w:t>Производственная (преддипломная) практика должна способствовать подготовке квалифицированных специалистов, способных осуществлять выполнение поставленных производственных задач и развивать производство.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успешного прохождения производственной (преддипломной) практики студент специальности </w:t>
      </w:r>
      <w:r w:rsidRPr="00EF0A94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отраслям):</w:t>
      </w:r>
    </w:p>
    <w:p w:rsidR="00EF0A94" w:rsidRPr="00EF0A94" w:rsidRDefault="00EF0A94" w:rsidP="00EF0A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составления бухгалтерской отчетности и использования ее для анализа финансового состояния организации;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 анализа информации о финансовом положении</w:t>
      </w: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определять результаты хозяйственной деятельности за отчетный период;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закрывать учетные бухгалтерские регистры и заполнять формы бухгалтерской отчетности в установленные законодательством сроки;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устанавливать идентичность показателей бухгалтерских отчетов; </w:t>
      </w:r>
    </w:p>
    <w:p w:rsidR="00EF0A94" w:rsidRPr="00EF0A94" w:rsidRDefault="00EF0A94" w:rsidP="00EF0A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lastRenderedPageBreak/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определение бухгалтерской отчетности как единой системы данных об имущественном и финансовом положении организации;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методы обобщения информации о хозяйственных операциях организации за отчетный период;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 xml:space="preserve">-сальдовой ведомости;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методы определения результатов хозяйственной деятельности за отчетный период;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бухгалтерский баланс как основную форму бухгалтерской отчетности;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 xml:space="preserve">-сальдовой ведомости в формы бухгалтерской отчетности;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порядок отражения изменений в учетной политике в целях бухгалтерского учета;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порядок организации получения аудиторского заключения в случае необходимости;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правила внесения исправлений в бухгалтерскую отчетность в случае выявления неправильного отражения хозяйственных операций;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форму налоговой декларации по ЕСН и инструкцию по ее заполнению;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форму статистической отчетности и инструкцию по ее заполнению;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порядок регистрации и перерегистрации организации в налоговых органах, внебюджетных фондах и статистических органах;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методы финансового анализа;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виды и приемы финансового анализа;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 порядок общей оценки структуры имущества организации и его источников по показателям баланса;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процедуры анализа ликвидности бухгалтерского баланса;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состав критериев оценки несостоятельности (банкротства) организации;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процедуры анализа показателей финансовой устойчивости;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процедуры анализа отчета о прибыли и убытках: принципы и методы общей оценки деловой активности организации, технологию расчета и анализа финансового цикла; 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процедуры анализа уровня и динамики финансовых результатов по показателям отчетности;</w:t>
      </w:r>
    </w:p>
    <w:p w:rsidR="00EF0A94" w:rsidRPr="00EF0A94" w:rsidRDefault="00EF0A94" w:rsidP="00EF0A9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</w:t>
      </w: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eastAsia="TimesNewRomanPSMT" w:hAnsi="Times New Roman" w:cs="Times New Roman"/>
          <w:sz w:val="24"/>
          <w:szCs w:val="24"/>
        </w:rPr>
        <w:lastRenderedPageBreak/>
        <w:t>Результатом освоения программы производственной</w:t>
      </w:r>
      <w:r w:rsidRPr="00EF0A94">
        <w:rPr>
          <w:rFonts w:ascii="Times New Roman" w:hAnsi="Times New Roman" w:cs="Times New Roman"/>
          <w:sz w:val="24"/>
          <w:szCs w:val="24"/>
        </w:rPr>
        <w:t xml:space="preserve"> (преддипломной) </w:t>
      </w:r>
      <w:r w:rsidRPr="00EF0A94">
        <w:rPr>
          <w:rFonts w:ascii="Times New Roman" w:eastAsia="TimesNewRomanPSMT" w:hAnsi="Times New Roman" w:cs="Times New Roman"/>
          <w:sz w:val="24"/>
          <w:szCs w:val="24"/>
        </w:rPr>
        <w:t>практики являются:</w:t>
      </w:r>
    </w:p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eastAsia="TimesNewRomanPSMT" w:hAnsi="Times New Roman" w:cs="Times New Roman"/>
          <w:sz w:val="24"/>
          <w:szCs w:val="24"/>
        </w:rPr>
        <w:t xml:space="preserve">- формирование готовности студентов к самостоятельной профессиональной деятельности и сбор материала к дипломному проекту по специальности </w:t>
      </w:r>
      <w:r w:rsidRPr="00EF0A94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отраслям),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  <w:r w:rsidRPr="00EF0A94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EF0A94">
        <w:rPr>
          <w:rFonts w:ascii="Times New Roman" w:eastAsia="TimesNewRomanPSMT" w:hAnsi="Times New Roman" w:cs="Times New Roman"/>
          <w:sz w:val="24"/>
          <w:szCs w:val="24"/>
        </w:rPr>
        <w:t xml:space="preserve">  в том числе </w:t>
      </w:r>
      <w:proofErr w:type="spellStart"/>
      <w:r w:rsidRPr="00EF0A94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EF0A94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(ПК) и общих (ОК) компетенций: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50"/>
      </w:tblGrid>
      <w:tr w:rsidR="00EF0A94" w:rsidRPr="00EF0A94" w:rsidTr="00C1633E">
        <w:trPr>
          <w:trHeight w:val="624"/>
        </w:trPr>
        <w:tc>
          <w:tcPr>
            <w:tcW w:w="679" w:type="pct"/>
            <w:shd w:val="clear" w:color="auto" w:fill="auto"/>
            <w:vAlign w:val="center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1" w:type="pct"/>
            <w:shd w:val="clear" w:color="auto" w:fill="auto"/>
            <w:vAlign w:val="center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F0A94" w:rsidRPr="00EF0A94" w:rsidTr="00C1633E">
        <w:trPr>
          <w:trHeight w:val="247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321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EF0A94" w:rsidRPr="00EF0A94" w:rsidTr="00C1633E">
        <w:trPr>
          <w:trHeight w:val="515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EF0A94" w:rsidRPr="00EF0A94" w:rsidTr="00C1633E">
        <w:trPr>
          <w:trHeight w:val="515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784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21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денежных средств, оформлять </w:t>
            </w:r>
            <w:proofErr w:type="gramStart"/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proofErr w:type="gramEnd"/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 и кассовые </w:t>
            </w: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</w:tr>
      <w:tr w:rsidR="00EF0A94" w:rsidRPr="00EF0A94" w:rsidTr="00C1633E">
        <w:trPr>
          <w:trHeight w:val="784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21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бухгалтерские проводки по учету имущества </w:t>
            </w: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организации на основе рабочего плана счетов бухгалтерского учета.</w:t>
            </w:r>
          </w:p>
        </w:tc>
      </w:tr>
      <w:tr w:rsidR="00EF0A94" w:rsidRPr="00EF0A94" w:rsidTr="00C1633E">
        <w:trPr>
          <w:trHeight w:val="796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314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EF0A94" w:rsidRPr="00EF0A94" w:rsidTr="00C1633E">
        <w:trPr>
          <w:trHeight w:val="139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EF0A94" w:rsidRPr="00EF0A94" w:rsidTr="00C1633E">
        <w:trPr>
          <w:trHeight w:val="139"/>
        </w:trPr>
        <w:tc>
          <w:tcPr>
            <w:tcW w:w="679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4314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EF0A94" w:rsidRPr="00EF0A94" w:rsidTr="00C1633E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EF0A94" w:rsidRPr="00EF0A94" w:rsidTr="00C1633E">
        <w:trPr>
          <w:trHeight w:val="139"/>
        </w:trPr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314" w:type="pct"/>
            <w:tcBorders>
              <w:bottom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rFonts w:eastAsia="Arial Unicode MS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0"/>
        <w:gridCol w:w="8826"/>
      </w:tblGrid>
      <w:tr w:rsidR="00EF0A94" w:rsidRPr="00EF0A94" w:rsidTr="00C1633E">
        <w:trPr>
          <w:trHeight w:val="587"/>
        </w:trPr>
        <w:tc>
          <w:tcPr>
            <w:tcW w:w="1390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826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EF0A94" w:rsidRPr="00EF0A94" w:rsidTr="00C1633E">
        <w:trPr>
          <w:trHeight w:val="587"/>
        </w:trPr>
        <w:tc>
          <w:tcPr>
            <w:tcW w:w="1390" w:type="dxa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82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EF0A94" w:rsidRPr="00EF0A94" w:rsidTr="00C1633E">
        <w:trPr>
          <w:trHeight w:val="587"/>
        </w:trPr>
        <w:tc>
          <w:tcPr>
            <w:tcW w:w="1390" w:type="dxa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82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 страховых взносов во внебюджетные фонды.</w:t>
            </w:r>
          </w:p>
        </w:tc>
      </w:tr>
      <w:tr w:rsidR="00EF0A94" w:rsidRPr="00EF0A94" w:rsidTr="00C1633E">
        <w:trPr>
          <w:trHeight w:val="917"/>
        </w:trPr>
        <w:tc>
          <w:tcPr>
            <w:tcW w:w="1390" w:type="dxa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82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 банковским операциям.</w:t>
            </w:r>
          </w:p>
        </w:tc>
      </w:tr>
    </w:tbl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8837"/>
      </w:tblGrid>
      <w:tr w:rsidR="00EF0A94" w:rsidRPr="00EF0A94" w:rsidTr="00C1633E">
        <w:trPr>
          <w:trHeight w:val="915"/>
        </w:trPr>
        <w:tc>
          <w:tcPr>
            <w:tcW w:w="680" w:type="pct"/>
            <w:tcBorders>
              <w:top w:val="nil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4320" w:type="pct"/>
            <w:tcBorders>
              <w:top w:val="nil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pacing w:after="0" w:line="240" w:lineRule="auto"/>
              <w:ind w:firstLine="38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 xml:space="preserve">Отражать нарастающим итогом на счетах бухгалтерского учета </w:t>
            </w:r>
          </w:p>
          <w:p w:rsidR="00EF0A94" w:rsidRPr="00EF0A94" w:rsidRDefault="00EF0A94" w:rsidP="00EF0A94">
            <w:pPr>
              <w:pStyle w:val="210"/>
              <w:spacing w:after="0" w:line="240" w:lineRule="auto"/>
              <w:ind w:firstLine="38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EF0A94" w:rsidRPr="00EF0A94" w:rsidTr="00C1633E">
        <w:trPr>
          <w:trHeight w:val="574"/>
        </w:trPr>
        <w:tc>
          <w:tcPr>
            <w:tcW w:w="680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4320" w:type="pct"/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ind w:firstLine="38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EF0A94" w:rsidRPr="00EF0A94" w:rsidTr="00C1633E">
        <w:trPr>
          <w:trHeight w:val="915"/>
        </w:trPr>
        <w:tc>
          <w:tcPr>
            <w:tcW w:w="680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320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 декларации по налогам и сборам в бюджет, налоговые декларации по ЕСН и формы статистической отчетности в  установленные законодательством сроки.</w:t>
            </w:r>
          </w:p>
        </w:tc>
      </w:tr>
      <w:tr w:rsidR="00EF0A94" w:rsidRPr="00EF0A94" w:rsidTr="00C1633E">
        <w:trPr>
          <w:trHeight w:val="642"/>
        </w:trPr>
        <w:tc>
          <w:tcPr>
            <w:tcW w:w="680" w:type="pct"/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4320" w:type="pct"/>
            <w:shd w:val="clear" w:color="auto" w:fill="auto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EF0A94" w:rsidRPr="00EF0A94" w:rsidTr="00C1633E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0A94" w:rsidRPr="00EF0A94" w:rsidTr="00C1633E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0A94" w:rsidRPr="00EF0A94" w:rsidTr="00C1633E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0A94" w:rsidRPr="00EF0A94" w:rsidTr="00C1633E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0A94" w:rsidRPr="00EF0A94" w:rsidTr="00C1633E">
        <w:trPr>
          <w:trHeight w:val="941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</w:t>
            </w:r>
            <w:proofErr w:type="gramStart"/>
            <w:r w:rsidRPr="00EF0A94">
              <w:rPr>
                <w:sz w:val="24"/>
                <w:szCs w:val="24"/>
              </w:rPr>
              <w:t>о-</w:t>
            </w:r>
            <w:proofErr w:type="gramEnd"/>
            <w:r w:rsidRPr="00EF0A94">
              <w:rPr>
                <w:sz w:val="24"/>
                <w:szCs w:val="24"/>
              </w:rPr>
              <w:t xml:space="preserve"> коммуникационных технологий.</w:t>
            </w:r>
          </w:p>
        </w:tc>
      </w:tr>
      <w:tr w:rsidR="00EF0A94" w:rsidRPr="00EF0A94" w:rsidTr="00C1633E">
        <w:trPr>
          <w:trHeight w:val="640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F0A94" w:rsidRPr="00EF0A94" w:rsidTr="00C1633E">
        <w:trPr>
          <w:trHeight w:val="84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F0A94" w:rsidRPr="00EF0A94" w:rsidTr="00C1633E">
        <w:trPr>
          <w:trHeight w:val="706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ОК.8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0A94" w:rsidRPr="00EF0A94" w:rsidTr="00C1633E">
        <w:trPr>
          <w:trHeight w:val="349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ОК.9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A94" w:rsidRPr="00EF0A94" w:rsidRDefault="00EF0A94" w:rsidP="00EF0A94">
            <w:pPr>
              <w:pStyle w:val="2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F0A94" w:rsidRPr="00EF0A94" w:rsidRDefault="00EF0A94" w:rsidP="00EF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0A94" w:rsidRPr="00EF0A94" w:rsidRDefault="00EF0A94" w:rsidP="00EF0A94">
      <w:pPr>
        <w:pStyle w:val="a6"/>
        <w:widowControl w:val="0"/>
        <w:spacing w:line="240" w:lineRule="auto"/>
        <w:rPr>
          <w:b/>
          <w:sz w:val="24"/>
          <w:szCs w:val="24"/>
        </w:rPr>
      </w:pPr>
      <w:r w:rsidRPr="00EF0A94">
        <w:rPr>
          <w:b/>
          <w:sz w:val="24"/>
          <w:szCs w:val="24"/>
        </w:rPr>
        <w:t>Содержание дневника</w:t>
      </w:r>
    </w:p>
    <w:p w:rsidR="00EF0A94" w:rsidRPr="00EF0A94" w:rsidRDefault="00EF0A94" w:rsidP="00EF0A94">
      <w:pPr>
        <w:pStyle w:val="a6"/>
        <w:widowControl w:val="0"/>
        <w:spacing w:line="240" w:lineRule="auto"/>
        <w:rPr>
          <w:b/>
          <w:bCs/>
          <w:sz w:val="24"/>
          <w:szCs w:val="24"/>
        </w:rPr>
      </w:pPr>
    </w:p>
    <w:tbl>
      <w:tblPr>
        <w:tblStyle w:val="a4"/>
        <w:tblW w:w="9094" w:type="dxa"/>
        <w:tblLook w:val="04A0" w:firstRow="1" w:lastRow="0" w:firstColumn="1" w:lastColumn="0" w:noHBand="0" w:noVBand="1"/>
      </w:tblPr>
      <w:tblGrid>
        <w:gridCol w:w="1106"/>
        <w:gridCol w:w="2698"/>
        <w:gridCol w:w="3108"/>
        <w:gridCol w:w="2182"/>
      </w:tblGrid>
      <w:tr w:rsidR="00EF0A94" w:rsidRPr="00EF0A94" w:rsidTr="00C1633E">
        <w:trPr>
          <w:trHeight w:val="1063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EF0A94" w:rsidRPr="00EF0A94" w:rsidTr="00C1633E">
        <w:trPr>
          <w:trHeight w:val="274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74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74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57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274"/>
        </w:trPr>
        <w:tc>
          <w:tcPr>
            <w:tcW w:w="110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(Продолжение таблицы может быть перенесено на следующую страницу)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Содержание объемов выполненных работ подтверждаю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94" w:rsidRPr="00EF0A94" w:rsidRDefault="00EF0A94" w:rsidP="00EF0A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организации (предприятия)            _________________________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ФИО, должность</w:t>
      </w:r>
    </w:p>
    <w:p w:rsidR="00EF0A94" w:rsidRPr="00EF0A94" w:rsidRDefault="00EF0A94" w:rsidP="00EF0A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94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аттестационный лист </w:t>
      </w:r>
      <w:proofErr w:type="gramStart"/>
      <w:r w:rsidRPr="00EF0A94">
        <w:rPr>
          <w:rFonts w:ascii="Times New Roman" w:hAnsi="Times New Roman" w:cs="Times New Roman"/>
          <w:b/>
          <w:caps/>
          <w:sz w:val="24"/>
          <w:szCs w:val="24"/>
        </w:rPr>
        <w:t>П</w:t>
      </w:r>
      <w:proofErr w:type="gramEnd"/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b/>
          <w:caps/>
          <w:sz w:val="24"/>
          <w:szCs w:val="24"/>
        </w:rPr>
        <w:t>о ПРОИЗВОДСТВЕННОЙ (ПРЕДДИПЛОМНОЙ) практике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на студента__________________________________________________________________________,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ФИО</w:t>
      </w:r>
    </w:p>
    <w:p w:rsidR="00EF0A94" w:rsidRPr="00EF0A94" w:rsidRDefault="00EF0A94" w:rsidP="00EF0A94">
      <w:pPr>
        <w:pStyle w:val="a6"/>
        <w:spacing w:line="240" w:lineRule="auto"/>
        <w:rPr>
          <w:b/>
          <w:i/>
          <w:caps/>
          <w:sz w:val="24"/>
          <w:szCs w:val="24"/>
        </w:rPr>
      </w:pPr>
      <w:r w:rsidRPr="00EF0A94">
        <w:rPr>
          <w:sz w:val="24"/>
          <w:szCs w:val="24"/>
        </w:rPr>
        <w:t>обучающегос</w:t>
      </w:r>
      <w:proofErr w:type="gramStart"/>
      <w:r w:rsidRPr="00EF0A94">
        <w:rPr>
          <w:sz w:val="24"/>
          <w:szCs w:val="24"/>
        </w:rPr>
        <w:t>я(</w:t>
      </w:r>
      <w:proofErr w:type="spellStart"/>
      <w:proofErr w:type="gramEnd"/>
      <w:r w:rsidRPr="00EF0A94">
        <w:rPr>
          <w:sz w:val="24"/>
          <w:szCs w:val="24"/>
        </w:rPr>
        <w:t>ейся</w:t>
      </w:r>
      <w:proofErr w:type="spellEnd"/>
      <w:r w:rsidRPr="00EF0A94">
        <w:rPr>
          <w:sz w:val="24"/>
          <w:szCs w:val="24"/>
        </w:rPr>
        <w:t xml:space="preserve">)                 группы _______на ____ курсе очного отделения по специальности </w:t>
      </w:r>
      <w:r w:rsidRPr="00EF0A94">
        <w:rPr>
          <w:rFonts w:eastAsia="TimesNewRomanPSMT"/>
          <w:sz w:val="24"/>
          <w:szCs w:val="24"/>
        </w:rPr>
        <w:t>38.02.01 Экономика и бухгалтерский учет (по отраслям)</w:t>
      </w:r>
    </w:p>
    <w:p w:rsidR="00EF0A94" w:rsidRPr="00EF0A94" w:rsidRDefault="00EF0A94" w:rsidP="00EF0A94">
      <w:pPr>
        <w:pStyle w:val="110"/>
        <w:shd w:val="clear" w:color="auto" w:fill="auto"/>
        <w:spacing w:after="0" w:line="240" w:lineRule="auto"/>
        <w:jc w:val="both"/>
      </w:pPr>
      <w:r w:rsidRPr="00EF0A94">
        <w:t>успешно проше</w:t>
      </w:r>
      <w:proofErr w:type="gramStart"/>
      <w:r w:rsidRPr="00EF0A94">
        <w:t>л(</w:t>
      </w:r>
      <w:proofErr w:type="gramEnd"/>
      <w:r w:rsidRPr="00EF0A94">
        <w:t>ла) производственную (преддипломную) практику в объеме ___</w:t>
      </w:r>
      <w:r w:rsidRPr="00EF0A94">
        <w:rPr>
          <w:u w:val="single"/>
        </w:rPr>
        <w:t xml:space="preserve">4 </w:t>
      </w:r>
      <w:proofErr w:type="spellStart"/>
      <w:r w:rsidRPr="00EF0A94">
        <w:rPr>
          <w:u w:val="single"/>
        </w:rPr>
        <w:t>нед</w:t>
      </w:r>
      <w:proofErr w:type="spellEnd"/>
      <w:r w:rsidRPr="00EF0A94">
        <w:rPr>
          <w:u w:val="single"/>
        </w:rPr>
        <w:t>/144 час</w:t>
      </w:r>
      <w:r w:rsidRPr="00EF0A94">
        <w:t xml:space="preserve">___ </w:t>
      </w:r>
      <w:r w:rsidRPr="00EF0A94">
        <w:rPr>
          <w:bCs/>
        </w:rPr>
        <w:t xml:space="preserve">с _______________  по ______________  в </w:t>
      </w:r>
      <w:r w:rsidRPr="00EF0A94">
        <w:t>____________________________________________________________________________________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наименование организации, юридический адрес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Виды и качество выполнения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2"/>
        <w:gridCol w:w="3369"/>
      </w:tblGrid>
      <w:tr w:rsidR="00EF0A94" w:rsidRPr="00EF0A94" w:rsidTr="00C1633E">
        <w:trPr>
          <w:trHeight w:val="2691"/>
        </w:trPr>
        <w:tc>
          <w:tcPr>
            <w:tcW w:w="6962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объем работ, выполненных студентами во время практики </w:t>
            </w: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согласно программе выполнения производственных заданий</w:t>
            </w: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предприятия (организации), в которой проходила практика</w:t>
            </w:r>
          </w:p>
        </w:tc>
      </w:tr>
      <w:tr w:rsidR="00EF0A94" w:rsidRPr="00EF0A94" w:rsidTr="00C1633E">
        <w:trPr>
          <w:trHeight w:val="2840"/>
        </w:trPr>
        <w:tc>
          <w:tcPr>
            <w:tcW w:w="6962" w:type="dxa"/>
          </w:tcPr>
          <w:p w:rsidR="00EF0A94" w:rsidRPr="00EF0A94" w:rsidRDefault="00EF0A94" w:rsidP="00EF0A94">
            <w:pPr>
              <w:pStyle w:val="a6"/>
              <w:spacing w:line="240" w:lineRule="auto"/>
              <w:jc w:val="both"/>
              <w:rPr>
                <w:sz w:val="24"/>
                <w:szCs w:val="24"/>
              </w:rPr>
            </w:pPr>
            <w:r w:rsidRPr="00EF0A94">
              <w:rPr>
                <w:sz w:val="24"/>
                <w:szCs w:val="24"/>
              </w:rPr>
              <w:t>по (ВПД): Документирования хозяйственных операций и ведения бухгалтерского учета имущества организации; Ведение бухгалтерского учета источников формирования имущества, выполнения работ по инвентаризации имущества и финансовых обязательств организации;  П</w:t>
            </w:r>
            <w:r w:rsidRPr="00EF0A94">
              <w:rPr>
                <w:rFonts w:eastAsia="TimesNewRomanPSMT"/>
                <w:bCs/>
                <w:sz w:val="24"/>
                <w:szCs w:val="24"/>
              </w:rPr>
              <w:t>роведения расчетов с бюджетом и внебюджетными фондами;</w:t>
            </w:r>
            <w:r w:rsidRPr="00EF0A94">
              <w:rPr>
                <w:sz w:val="24"/>
                <w:szCs w:val="24"/>
              </w:rPr>
              <w:t xml:space="preserve"> С</w:t>
            </w:r>
            <w:r w:rsidRPr="00EF0A94">
              <w:rPr>
                <w:rFonts w:eastAsia="TimesNewRomanPSMT"/>
                <w:bCs/>
                <w:sz w:val="24"/>
                <w:szCs w:val="24"/>
              </w:rPr>
              <w:t>оставления и использование бухгалтерской отчетности</w:t>
            </w:r>
            <w:r w:rsidRPr="00EF0A94">
              <w:rPr>
                <w:sz w:val="24"/>
                <w:szCs w:val="24"/>
              </w:rPr>
              <w:t xml:space="preserve"> и соответствующих профессиональных компетенций: сбор материала для выполнения дипломного проекта</w:t>
            </w:r>
          </w:p>
          <w:p w:rsidR="00EF0A94" w:rsidRPr="00EF0A94" w:rsidRDefault="00EF0A94" w:rsidP="00EF0A94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работ </w:t>
            </w:r>
          </w:p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1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F0A94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</w:p>
    <w:p w:rsidR="00EF0A94" w:rsidRPr="00EF0A94" w:rsidRDefault="00EF0A94" w:rsidP="00EF0A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учебной и профессиональной деятельности  </w:t>
      </w:r>
      <w:proofErr w:type="gramStart"/>
      <w:r w:rsidRPr="00EF0A9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F0A94">
        <w:rPr>
          <w:rFonts w:ascii="Times New Roman" w:hAnsi="Times New Roman" w:cs="Times New Roman"/>
          <w:b/>
          <w:sz w:val="24"/>
          <w:szCs w:val="24"/>
        </w:rPr>
        <w:t xml:space="preserve"> во время практики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6. Качество выполнения работ в соответствии с технологией и (или) требованиями организации, в которой проходила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 соответствует оценке «___» _________</w:t>
      </w:r>
    </w:p>
    <w:p w:rsidR="00EF0A94" w:rsidRPr="00EF0A94" w:rsidRDefault="00EF0A94" w:rsidP="00EF0A94">
      <w:pPr>
        <w:pStyle w:val="1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EF0A94" w:rsidRPr="00EF0A94" w:rsidRDefault="00EF0A94" w:rsidP="00EF0A94">
      <w:pPr>
        <w:pStyle w:val="1"/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F0A94">
        <w:rPr>
          <w:rFonts w:ascii="Times New Roman" w:hAnsi="Times New Roman" w:cs="Times New Roman"/>
          <w:color w:val="auto"/>
          <w:sz w:val="24"/>
          <w:szCs w:val="24"/>
        </w:rPr>
        <w:t>Студен</w:t>
      </w:r>
      <w:proofErr w:type="gramStart"/>
      <w:r w:rsidRPr="00EF0A94">
        <w:rPr>
          <w:rFonts w:ascii="Times New Roman" w:hAnsi="Times New Roman" w:cs="Times New Roman"/>
          <w:color w:val="auto"/>
          <w:sz w:val="24"/>
          <w:szCs w:val="24"/>
        </w:rPr>
        <w:t>т(</w:t>
      </w:r>
      <w:proofErr w:type="gramEnd"/>
      <w:r w:rsidRPr="00EF0A94">
        <w:rPr>
          <w:rFonts w:ascii="Times New Roman" w:hAnsi="Times New Roman" w:cs="Times New Roman"/>
          <w:color w:val="auto"/>
          <w:sz w:val="24"/>
          <w:szCs w:val="24"/>
        </w:rPr>
        <w:t xml:space="preserve">ка)_______________________________ овладела общими и профессиональными компетенциями,  </w:t>
      </w:r>
      <w:r w:rsidRPr="00EF0A94">
        <w:rPr>
          <w:rFonts w:ascii="Times New Roman" w:eastAsia="TimesNewRomanPS-BoldMT" w:hAnsi="Times New Roman" w:cs="Times New Roman"/>
          <w:color w:val="auto"/>
          <w:sz w:val="24"/>
          <w:szCs w:val="24"/>
        </w:rPr>
        <w:t>подготовлен(а) к выполнению дипломного проекта и готов(а) к самостоятельной трудовой деятельности по специальности.</w:t>
      </w:r>
    </w:p>
    <w:p w:rsidR="00EF0A94" w:rsidRPr="00EF0A94" w:rsidRDefault="00EF0A94" w:rsidP="00EF0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Cs/>
          <w:sz w:val="24"/>
          <w:szCs w:val="24"/>
        </w:rPr>
        <w:t>В целом работа практиканта заслуживает оценки ___________________________________.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принимающей организации           ___________________  ______________________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</w:t>
      </w:r>
      <w:r w:rsidRPr="00EF0A94">
        <w:rPr>
          <w:rFonts w:ascii="Times New Roman" w:hAnsi="Times New Roman" w:cs="Times New Roman"/>
          <w:sz w:val="24"/>
          <w:szCs w:val="24"/>
        </w:rPr>
        <w:tab/>
      </w:r>
      <w:r w:rsidRPr="00EF0A94">
        <w:rPr>
          <w:rFonts w:ascii="Times New Roman" w:hAnsi="Times New Roman" w:cs="Times New Roman"/>
          <w:sz w:val="24"/>
          <w:szCs w:val="24"/>
        </w:rPr>
        <w:tab/>
      </w:r>
      <w:r w:rsidRPr="00EF0A94">
        <w:rPr>
          <w:rFonts w:ascii="Times New Roman" w:hAnsi="Times New Roman" w:cs="Times New Roman"/>
          <w:sz w:val="24"/>
          <w:szCs w:val="24"/>
        </w:rPr>
        <w:tab/>
      </w:r>
      <w:r w:rsidRPr="00EF0A94">
        <w:rPr>
          <w:rFonts w:ascii="Times New Roman" w:hAnsi="Times New Roman" w:cs="Times New Roman"/>
          <w:sz w:val="24"/>
          <w:szCs w:val="24"/>
        </w:rPr>
        <w:tab/>
      </w:r>
      <w:r w:rsidRPr="00EF0A94">
        <w:rPr>
          <w:rFonts w:ascii="Times New Roman" w:hAnsi="Times New Roman" w:cs="Times New Roman"/>
          <w:i/>
          <w:sz w:val="24"/>
          <w:szCs w:val="24"/>
        </w:rPr>
        <w:t xml:space="preserve">          подпись                                          И.О.Фамилия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ab/>
        <w:t xml:space="preserve">МП </w:t>
      </w:r>
      <w:r w:rsidRPr="00EF0A94">
        <w:rPr>
          <w:rFonts w:ascii="Times New Roman" w:hAnsi="Times New Roman" w:cs="Times New Roman"/>
          <w:sz w:val="24"/>
          <w:szCs w:val="24"/>
        </w:rPr>
        <w:tab/>
      </w:r>
      <w:r w:rsidRPr="00EF0A94">
        <w:rPr>
          <w:rFonts w:ascii="Times New Roman" w:hAnsi="Times New Roman" w:cs="Times New Roman"/>
          <w:sz w:val="24"/>
          <w:szCs w:val="24"/>
        </w:rPr>
        <w:tab/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«___» ___________ 201_ г.</w:t>
      </w:r>
    </w:p>
    <w:p w:rsid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характеристика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На студента (ку) ГБПОУ  «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техникум»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(</w:t>
      </w:r>
      <w:r w:rsidRPr="00EF0A94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группы 13-26 БУХ по специальности/профессии </w:t>
      </w:r>
      <w:r w:rsidRPr="00EF0A94">
        <w:rPr>
          <w:rFonts w:ascii="Times New Roman" w:eastAsia="TimesNewRomanPSMT" w:hAnsi="Times New Roman" w:cs="Times New Roman"/>
          <w:sz w:val="24"/>
          <w:szCs w:val="24"/>
        </w:rPr>
        <w:t>38.02.01  Экономика и бухгалтерский учет (по отраслям)</w:t>
      </w:r>
    </w:p>
    <w:p w:rsidR="00EF0A94" w:rsidRPr="00EF0A94" w:rsidRDefault="00EF0A94" w:rsidP="00EF0A94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проходившего (шей) практику с  8 апреля 2016 г. по 14 апреля 2016 г.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 </w:t>
      </w:r>
      <w:r w:rsidRPr="00EF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A9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ПМ 04.</w:t>
      </w:r>
      <w:r w:rsidRPr="00EF0A94">
        <w:rPr>
          <w:rFonts w:ascii="Times New Roman" w:hAnsi="Times New Roman" w:cs="Times New Roman"/>
          <w:b/>
          <w:sz w:val="24"/>
          <w:szCs w:val="24"/>
        </w:rPr>
        <w:t xml:space="preserve"> Составление и использование бухгалтерской отчетности</w:t>
      </w:r>
    </w:p>
    <w:p w:rsidR="00EF0A94" w:rsidRPr="00EF0A94" w:rsidRDefault="00EF0A94" w:rsidP="00EF0A94">
      <w:pPr>
        <w:pStyle w:val="12"/>
        <w:rPr>
          <w:rFonts w:ascii="Times New Roman" w:hAnsi="Times New Roman"/>
          <w:sz w:val="24"/>
          <w:szCs w:val="24"/>
        </w:rPr>
      </w:pPr>
    </w:p>
    <w:p w:rsidR="00EF0A94" w:rsidRPr="00EF0A94" w:rsidRDefault="00EF0A94" w:rsidP="00EF0A94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:rsidR="00EF0A94" w:rsidRPr="00EF0A94" w:rsidRDefault="00EF0A94" w:rsidP="00EF0A94">
      <w:pPr>
        <w:pStyle w:val="211"/>
        <w:ind w:firstLine="0"/>
      </w:pPr>
      <w:r w:rsidRPr="00EF0A94">
        <w:t>В отношении выполнения производственных заданий проявил себя:</w:t>
      </w:r>
    </w:p>
    <w:p w:rsidR="00EF0A94" w:rsidRPr="00EF0A94" w:rsidRDefault="00EF0A94" w:rsidP="00EF0A94">
      <w:pPr>
        <w:pStyle w:val="211"/>
        <w:ind w:firstLine="0"/>
      </w:pPr>
      <w:r w:rsidRPr="00EF0A94">
        <w:t xml:space="preserve">____________________________________________________________ 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(ответственный, исполнительный, коммуникабельный, доброжелательный)</w:t>
      </w:r>
    </w:p>
    <w:p w:rsidR="00EF0A94" w:rsidRPr="00EF0A94" w:rsidRDefault="00EF0A94" w:rsidP="00EF0A9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Трудовая дисциплина:_______________, замечания   __________________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соблюдал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/не соблюдал)   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1.2   Правила техники безопасности__________, замечания_________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соблюдал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 xml:space="preserve">/не соблюдал)   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Заключение: студент  ___________________________________ показал:                                                                                                                             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производственную подготовку ____________________________________________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оценка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теоретическую подготовку_______________________________________________________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оценка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качество выполненных работ ____________________________________________________</w:t>
      </w:r>
    </w:p>
    <w:p w:rsidR="00EF0A94" w:rsidRPr="00EF0A94" w:rsidRDefault="00EF0A94" w:rsidP="00EF0A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оценка 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bCs/>
          <w:sz w:val="24"/>
          <w:szCs w:val="24"/>
        </w:rPr>
        <w:t>от предприятия (организации</w:t>
      </w:r>
      <w:r w:rsidRPr="00EF0A94">
        <w:rPr>
          <w:rFonts w:ascii="Times New Roman" w:hAnsi="Times New Roman" w:cs="Times New Roman"/>
          <w:b/>
          <w:bCs/>
          <w:sz w:val="24"/>
          <w:szCs w:val="24"/>
        </w:rPr>
        <w:t xml:space="preserve">)   ___________________                                            </w:t>
      </w:r>
      <w:r w:rsidRPr="00EF0A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                                /Ф.И.О./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М.П.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sz w:val="24"/>
          <w:szCs w:val="24"/>
        </w:rPr>
        <w:t xml:space="preserve"> «___» ___________ 2015 г. 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F0A94" w:rsidRPr="00EF0A94" w:rsidSect="00EF0A94">
          <w:footerReference w:type="default" r:id="rId8"/>
          <w:pgSz w:w="11907" w:h="16840" w:code="9"/>
          <w:pgMar w:top="567" w:right="567" w:bottom="567" w:left="1134" w:header="567" w:footer="0" w:gutter="0"/>
          <w:cols w:space="708"/>
          <w:titlePg/>
          <w:docGrid w:linePitch="326"/>
        </w:sect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Министерство образования Нижегородской области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F0A94">
        <w:rPr>
          <w:rFonts w:ascii="Times New Roman" w:hAnsi="Times New Roman" w:cs="Times New Roman"/>
          <w:b/>
          <w:sz w:val="24"/>
          <w:szCs w:val="24"/>
        </w:rPr>
        <w:t>Арзамасский</w:t>
      </w:r>
      <w:proofErr w:type="spellEnd"/>
      <w:r w:rsidRPr="00EF0A94">
        <w:rPr>
          <w:rFonts w:ascii="Times New Roman" w:hAnsi="Times New Roman" w:cs="Times New Roman"/>
          <w:b/>
          <w:sz w:val="24"/>
          <w:szCs w:val="24"/>
        </w:rPr>
        <w:t xml:space="preserve"> коммерческо-технический техникум»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0A94">
        <w:rPr>
          <w:rFonts w:ascii="Times New Roman" w:hAnsi="Times New Roman" w:cs="Times New Roman"/>
          <w:b/>
          <w:caps/>
          <w:sz w:val="24"/>
          <w:szCs w:val="24"/>
        </w:rPr>
        <w:t>ОТЧЕТ ПО ПРОИЗВОДСТВЕННОЙ (Преддипломной) ПРАКТИКЕ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0A9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A94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  <w:r w:rsidRPr="00EF0A9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Ф.И.О.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EF0A9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EF0A94">
        <w:rPr>
          <w:rFonts w:ascii="Times New Roman" w:hAnsi="Times New Roman" w:cs="Times New Roman"/>
          <w:sz w:val="24"/>
          <w:szCs w:val="24"/>
        </w:rPr>
        <w:t>) по программам подготовки специалистов среднего звена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на ______ курсе в группе ________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EF0A94">
        <w:rPr>
          <w:rFonts w:ascii="Times New Roman" w:eastAsia="TimesNewRomanPSMT" w:hAnsi="Times New Roman" w:cs="Times New Roman"/>
          <w:sz w:val="24"/>
          <w:szCs w:val="24"/>
        </w:rPr>
        <w:t>38.02.01  Экономика и бухгалтерский учет (по отраслям)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F0A94" w:rsidRPr="00EF0A94" w:rsidRDefault="00EF0A94" w:rsidP="00EF0A94">
      <w:pPr>
        <w:shd w:val="clear" w:color="auto" w:fill="FFFFFF"/>
        <w:tabs>
          <w:tab w:val="left" w:leader="underscore" w:pos="4176"/>
        </w:tabs>
        <w:spacing w:after="0" w:line="240" w:lineRule="auto"/>
        <w:rPr>
          <w:rFonts w:ascii="Times New Roman" w:hAnsi="Times New Roman" w:cs="Times New Roman"/>
          <w:spacing w:val="13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Период практики  </w:t>
      </w:r>
      <w:r>
        <w:rPr>
          <w:rFonts w:ascii="Times New Roman" w:hAnsi="Times New Roman" w:cs="Times New Roman"/>
          <w:spacing w:val="13"/>
          <w:sz w:val="24"/>
          <w:szCs w:val="24"/>
        </w:rPr>
        <w:t>с «20» апреля 2019</w:t>
      </w:r>
      <w:r w:rsidRPr="00EF0A94">
        <w:rPr>
          <w:rFonts w:ascii="Times New Roman" w:hAnsi="Times New Roman" w:cs="Times New Roman"/>
          <w:spacing w:val="13"/>
          <w:sz w:val="24"/>
          <w:szCs w:val="24"/>
        </w:rPr>
        <w:t xml:space="preserve"> г. по«1</w:t>
      </w:r>
      <w:r>
        <w:rPr>
          <w:rFonts w:ascii="Times New Roman" w:hAnsi="Times New Roman" w:cs="Times New Roman"/>
          <w:spacing w:val="13"/>
          <w:sz w:val="24"/>
          <w:szCs w:val="24"/>
        </w:rPr>
        <w:t>7</w:t>
      </w:r>
      <w:r w:rsidRPr="00EF0A94">
        <w:rPr>
          <w:rFonts w:ascii="Times New Roman" w:hAnsi="Times New Roman" w:cs="Times New Roman"/>
          <w:spacing w:val="13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13"/>
          <w:sz w:val="24"/>
          <w:szCs w:val="24"/>
        </w:rPr>
        <w:t>мая 2019</w:t>
      </w:r>
      <w:r w:rsidRPr="00EF0A94">
        <w:rPr>
          <w:rFonts w:ascii="Times New Roman" w:hAnsi="Times New Roman" w:cs="Times New Roman"/>
          <w:spacing w:val="13"/>
          <w:sz w:val="24"/>
          <w:szCs w:val="24"/>
        </w:rPr>
        <w:t xml:space="preserve"> г.</w:t>
      </w:r>
    </w:p>
    <w:p w:rsidR="00EF0A94" w:rsidRPr="00EF0A94" w:rsidRDefault="00EF0A94" w:rsidP="00EF0A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наименования предприятия, организации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0A94" w:rsidRPr="00EF0A94" w:rsidRDefault="00EF0A94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Руководители практики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от техникума     преподаватель           _____________________        </w:t>
      </w:r>
      <w:r w:rsidRPr="00EF0A94">
        <w:rPr>
          <w:rFonts w:ascii="Times New Roman" w:hAnsi="Times New Roman" w:cs="Times New Roman"/>
          <w:sz w:val="24"/>
          <w:szCs w:val="24"/>
          <w:u w:val="single"/>
        </w:rPr>
        <w:t xml:space="preserve">/ Крупнова С.А./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</w:t>
      </w:r>
      <w:r w:rsidRPr="00EF0A9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Итоговая оценка по практике  </w:t>
      </w:r>
      <w:r w:rsidRPr="00EF0A9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F0A94">
        <w:rPr>
          <w:rFonts w:ascii="Times New Roman" w:hAnsi="Times New Roman" w:cs="Times New Roman"/>
          <w:sz w:val="24"/>
          <w:szCs w:val="24"/>
        </w:rPr>
        <w:t>___</w:t>
      </w:r>
      <w:r w:rsidRPr="00EF0A9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F0A94">
        <w:rPr>
          <w:rFonts w:ascii="Times New Roman" w:hAnsi="Times New Roman" w:cs="Times New Roman"/>
          <w:sz w:val="24"/>
          <w:szCs w:val="24"/>
        </w:rPr>
        <w:t xml:space="preserve"> _________________________      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201   г.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к рабочей программе производственной (преддипломной) практике </w:t>
      </w:r>
    </w:p>
    <w:p w:rsidR="00EF0A94" w:rsidRPr="00EF0A94" w:rsidRDefault="00EF0A94" w:rsidP="00EF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EF0A94" w:rsidRPr="00EF0A94" w:rsidRDefault="00EF0A94" w:rsidP="00EF0A94">
      <w:pPr>
        <w:pStyle w:val="a3"/>
        <w:widowControl w:val="0"/>
        <w:suppressAutoHyphens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</w:p>
    <w:p w:rsidR="00EF0A94" w:rsidRPr="00EF0A94" w:rsidRDefault="00EF0A94" w:rsidP="00EF0A94">
      <w:pPr>
        <w:pStyle w:val="1"/>
        <w:spacing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F0A94" w:rsidRPr="00EF0A94" w:rsidRDefault="00EF0A94" w:rsidP="00EF0A94">
      <w:pPr>
        <w:pStyle w:val="1"/>
        <w:spacing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F0A94">
        <w:rPr>
          <w:rFonts w:ascii="Times New Roman" w:hAnsi="Times New Roman" w:cs="Times New Roman"/>
          <w:color w:val="auto"/>
          <w:sz w:val="24"/>
          <w:szCs w:val="24"/>
        </w:rPr>
        <w:t>Требования к оформлению отчёта</w:t>
      </w:r>
    </w:p>
    <w:p w:rsidR="00EF0A94" w:rsidRPr="00EF0A94" w:rsidRDefault="00EF0A94" w:rsidP="00EF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A94" w:rsidRPr="00EF0A94" w:rsidRDefault="00EF0A94" w:rsidP="00EF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Отчет по производственной (преддипломной)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EF0A94" w:rsidRPr="00EF0A94" w:rsidRDefault="00EF0A94" w:rsidP="00EF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EF0A94" w:rsidRPr="00EF0A94" w:rsidRDefault="00EF0A94" w:rsidP="00EF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EF0A94" w:rsidRPr="00EF0A94" w:rsidRDefault="00EF0A94" w:rsidP="00EF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396"/>
        <w:gridCol w:w="4536"/>
      </w:tblGrid>
      <w:tr w:rsidR="00EF0A94" w:rsidRPr="00EF0A94" w:rsidTr="00C1633E">
        <w:trPr>
          <w:tblHeader/>
        </w:trPr>
        <w:tc>
          <w:tcPr>
            <w:tcW w:w="815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4536" w:type="dxa"/>
          </w:tcPr>
          <w:p w:rsidR="00EF0A94" w:rsidRPr="00EF0A94" w:rsidRDefault="00EF0A94" w:rsidP="00EF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F0A94" w:rsidRPr="00EF0A94" w:rsidTr="00C1633E">
        <w:tc>
          <w:tcPr>
            <w:tcW w:w="815" w:type="dxa"/>
          </w:tcPr>
          <w:p w:rsidR="00EF0A94" w:rsidRPr="00EF0A94" w:rsidRDefault="00EF0A94" w:rsidP="00EF0A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  <w:p w:rsidR="00EF0A94" w:rsidRPr="00EF0A94" w:rsidRDefault="00EF0A94" w:rsidP="00EF0A94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c>
          <w:tcPr>
            <w:tcW w:w="815" w:type="dxa"/>
          </w:tcPr>
          <w:p w:rsidR="00EF0A94" w:rsidRPr="00EF0A94" w:rsidRDefault="00EF0A94" w:rsidP="00EF0A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производственную  (преддипломную) практику</w:t>
            </w:r>
          </w:p>
        </w:tc>
        <w:tc>
          <w:tcPr>
            <w:tcW w:w="453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rPr>
          <w:trHeight w:val="1380"/>
        </w:trPr>
        <w:tc>
          <w:tcPr>
            <w:tcW w:w="815" w:type="dxa"/>
          </w:tcPr>
          <w:p w:rsidR="00EF0A94" w:rsidRPr="00EF0A94" w:rsidRDefault="00EF0A94" w:rsidP="00EF0A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производственной (преддипломной) практике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Дневник производственной (преддипломной) практики содержит: аттестационный лист, производственную характеристику на студента.</w:t>
            </w:r>
          </w:p>
        </w:tc>
      </w:tr>
      <w:tr w:rsidR="00EF0A94" w:rsidRPr="00EF0A94" w:rsidTr="00C1633E">
        <w:tc>
          <w:tcPr>
            <w:tcW w:w="815" w:type="dxa"/>
          </w:tcPr>
          <w:p w:rsidR="00EF0A94" w:rsidRPr="00EF0A94" w:rsidRDefault="00EF0A94" w:rsidP="00EF0A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Содержание отчёта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94" w:rsidRPr="00EF0A94" w:rsidTr="00C1633E">
        <w:tc>
          <w:tcPr>
            <w:tcW w:w="815" w:type="dxa"/>
          </w:tcPr>
          <w:p w:rsidR="00EF0A94" w:rsidRPr="00EF0A94" w:rsidRDefault="00EF0A94" w:rsidP="00EF0A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94">
              <w:rPr>
                <w:rFonts w:ascii="Times New Roman" w:hAnsi="Times New Roman" w:cs="Times New Roman"/>
                <w:sz w:val="24"/>
                <w:szCs w:val="24"/>
              </w:rPr>
              <w:t>Непосредственно сформированный отчёт  в соответствии с содержанием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F0A94" w:rsidRPr="00EF0A94" w:rsidRDefault="00EF0A94" w:rsidP="00EF0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A94" w:rsidRPr="00EF0A94" w:rsidRDefault="00EF0A94" w:rsidP="00EF0A9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Требования к оформлению текста отчета</w:t>
      </w:r>
    </w:p>
    <w:p w:rsidR="00EF0A94" w:rsidRPr="00EF0A94" w:rsidRDefault="00EF0A94" w:rsidP="00EF0A94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Отчет пишется: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 первого лица;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оформляется на компьютере шрифтом </w:t>
      </w:r>
      <w:r w:rsidRPr="00EF0A9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F0A94">
        <w:rPr>
          <w:rFonts w:ascii="Times New Roman" w:hAnsi="Times New Roman" w:cs="Times New Roman"/>
          <w:sz w:val="24"/>
          <w:szCs w:val="24"/>
        </w:rPr>
        <w:t xml:space="preserve"> </w:t>
      </w:r>
      <w:r w:rsidRPr="00EF0A9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F0A94">
        <w:rPr>
          <w:rFonts w:ascii="Times New Roman" w:hAnsi="Times New Roman" w:cs="Times New Roman"/>
          <w:sz w:val="24"/>
          <w:szCs w:val="24"/>
        </w:rPr>
        <w:t>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поля документа: верхнее – 2, нижнее – 2, левое – 3, правое – 1;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отступ первой строки – 1 см;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размер шрифта - 14; 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межстрочный интервал - 1,5;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расположение номера страниц - снизу по центру;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нумерация страниц на первом листе (титульном) не ставится; </w:t>
      </w:r>
    </w:p>
    <w:p w:rsidR="00EF0A94" w:rsidRPr="00EF0A94" w:rsidRDefault="00EF0A94" w:rsidP="00EF0A94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верхний колонтитул содержит ФИО, № группы, курс, дата составления отчета.</w:t>
      </w:r>
    </w:p>
    <w:p w:rsidR="00EF0A94" w:rsidRPr="00EF0A94" w:rsidRDefault="00EF0A94" w:rsidP="00EF0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 Каждый отчет выполняется индивидуально.</w:t>
      </w:r>
    </w:p>
    <w:p w:rsidR="00EF0A94" w:rsidRPr="00EF0A94" w:rsidRDefault="00EF0A94" w:rsidP="00EF0A9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Содержание отчета формируется в скоросшивателе.</w:t>
      </w:r>
      <w:r w:rsidRPr="00EF0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pStyle w:val="aa"/>
        <w:rPr>
          <w:u w:val="single"/>
        </w:rPr>
      </w:pPr>
    </w:p>
    <w:p w:rsidR="00EF0A94" w:rsidRPr="00EF0A94" w:rsidRDefault="00EF0A94" w:rsidP="00EF0A94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A94">
        <w:rPr>
          <w:rFonts w:ascii="Times New Roman" w:hAnsi="Times New Roman" w:cs="Times New Roman"/>
          <w:b/>
          <w:sz w:val="24"/>
          <w:szCs w:val="24"/>
        </w:rPr>
        <w:t>После завершения производственной практики методические руководители сдают заместителю директора (заведующему) по практическому обучению следующие документы:</w:t>
      </w:r>
    </w:p>
    <w:p w:rsidR="00EF0A94" w:rsidRPr="00EF0A94" w:rsidRDefault="00EF0A94" w:rsidP="00EF0A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договор (1 экземпляр), подписанную общим руководителем практики, заверенную печатью организации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F0A94" w:rsidRPr="00EF0A94" w:rsidRDefault="00EF0A94" w:rsidP="00EF0A9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>дневник-отчет о прохождении практики, включающие перечень выполненных работ с указанием их количества, текстовый отчет, содержащий анализ условий прохождения практики с выводами и предложениями, заверенные подписью общего руководителя и печатью организации;</w:t>
      </w:r>
    </w:p>
    <w:p w:rsidR="00EF0A94" w:rsidRPr="00EF0A94" w:rsidRDefault="00EF0A94" w:rsidP="00EF0A9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характеристики, подписанные руководителями практики, заверенные печатью организации </w:t>
      </w:r>
    </w:p>
    <w:p w:rsidR="00EF0A94" w:rsidRPr="00EF0A94" w:rsidRDefault="00EF0A94" w:rsidP="00EF0A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журнал методического руководителя по практике </w:t>
      </w:r>
    </w:p>
    <w:p w:rsidR="00EF0A94" w:rsidRPr="00EF0A94" w:rsidRDefault="00EF0A94" w:rsidP="00EF0A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отчет методического руководителя </w:t>
      </w:r>
    </w:p>
    <w:p w:rsidR="00EF0A94" w:rsidRPr="00EF0A94" w:rsidRDefault="00EF0A94" w:rsidP="00EF0A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ведомость дифференцированного зачета по практике/аттестационный лист; </w:t>
      </w:r>
    </w:p>
    <w:p w:rsidR="00EF0A94" w:rsidRPr="00EF0A94" w:rsidRDefault="00EF0A94" w:rsidP="00EF0A9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A94">
        <w:rPr>
          <w:rFonts w:ascii="Times New Roman" w:hAnsi="Times New Roman" w:cs="Times New Roman"/>
          <w:sz w:val="24"/>
          <w:szCs w:val="24"/>
        </w:rPr>
        <w:t xml:space="preserve">предложения по улучшению организации и проведению производственной практики </w:t>
      </w:r>
      <w:proofErr w:type="gramStart"/>
      <w:r w:rsidRPr="00EF0A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0A94">
        <w:rPr>
          <w:rFonts w:ascii="Times New Roman" w:hAnsi="Times New Roman" w:cs="Times New Roman"/>
          <w:sz w:val="24"/>
          <w:szCs w:val="24"/>
        </w:rPr>
        <w:t>.</w:t>
      </w:r>
    </w:p>
    <w:p w:rsidR="00EF0A94" w:rsidRPr="00EF0A94" w:rsidRDefault="00EF0A94" w:rsidP="00EF0A9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A94" w:rsidRPr="00EF0A94" w:rsidRDefault="00EF0A94" w:rsidP="00EF0A9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B7" w:rsidRPr="00EF0A94" w:rsidRDefault="008B47B7" w:rsidP="00EF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47B7" w:rsidRPr="00EF0A94" w:rsidSect="008B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EB" w:rsidRDefault="00C230EB">
      <w:pPr>
        <w:spacing w:after="0" w:line="240" w:lineRule="auto"/>
      </w:pPr>
      <w:r>
        <w:separator/>
      </w:r>
    </w:p>
  </w:endnote>
  <w:endnote w:type="continuationSeparator" w:id="0">
    <w:p w:rsidR="00C230EB" w:rsidRDefault="00C2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80829"/>
      <w:docPartObj>
        <w:docPartGallery w:val="Page Numbers (Bottom of Page)"/>
        <w:docPartUnique/>
      </w:docPartObj>
    </w:sdtPr>
    <w:sdtEndPr/>
    <w:sdtContent>
      <w:p w:rsidR="008E1985" w:rsidRDefault="00EF0A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E1985" w:rsidRDefault="00C23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EB" w:rsidRDefault="00C230EB">
      <w:pPr>
        <w:spacing w:after="0" w:line="240" w:lineRule="auto"/>
      </w:pPr>
      <w:r>
        <w:separator/>
      </w:r>
    </w:p>
  </w:footnote>
  <w:footnote w:type="continuationSeparator" w:id="0">
    <w:p w:rsidR="00C230EB" w:rsidRDefault="00C2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903"/>
    <w:multiLevelType w:val="multilevel"/>
    <w:tmpl w:val="39C0D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2685023"/>
    <w:multiLevelType w:val="hybridMultilevel"/>
    <w:tmpl w:val="38FEEB3C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82650"/>
    <w:multiLevelType w:val="hybridMultilevel"/>
    <w:tmpl w:val="29D8D292"/>
    <w:lvl w:ilvl="0" w:tplc="6CB26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192A"/>
    <w:multiLevelType w:val="hybridMultilevel"/>
    <w:tmpl w:val="59A0C350"/>
    <w:lvl w:ilvl="0" w:tplc="6F48BC16">
      <w:start w:val="1"/>
      <w:numFmt w:val="bullet"/>
      <w:lvlText w:val="–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5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04FF"/>
    <w:multiLevelType w:val="multilevel"/>
    <w:tmpl w:val="C40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C02868"/>
    <w:multiLevelType w:val="hybridMultilevel"/>
    <w:tmpl w:val="B0B8F6FC"/>
    <w:lvl w:ilvl="0" w:tplc="6F48BC16">
      <w:start w:val="1"/>
      <w:numFmt w:val="bullet"/>
      <w:lvlText w:val="–"/>
      <w:lvlJc w:val="left"/>
      <w:pPr>
        <w:ind w:left="16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>
    <w:nsid w:val="77C75D3B"/>
    <w:multiLevelType w:val="hybridMultilevel"/>
    <w:tmpl w:val="ED628AA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4"/>
    <w:rsid w:val="00060CE2"/>
    <w:rsid w:val="00286E9C"/>
    <w:rsid w:val="00352BDA"/>
    <w:rsid w:val="00394F3C"/>
    <w:rsid w:val="004918B0"/>
    <w:rsid w:val="006E7E15"/>
    <w:rsid w:val="00834ECD"/>
    <w:rsid w:val="008B47B7"/>
    <w:rsid w:val="00C033A4"/>
    <w:rsid w:val="00C230EB"/>
    <w:rsid w:val="00E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4F3C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94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4F3C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94F3C"/>
    <w:pPr>
      <w:keepNext/>
      <w:spacing w:line="360" w:lineRule="auto"/>
      <w:jc w:val="center"/>
      <w:outlineLvl w:val="3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394F3C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3C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94F3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4F3C"/>
    <w:rPr>
      <w:b/>
      <w:bCs/>
      <w:sz w:val="3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94F3C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94F3C"/>
    <w:rPr>
      <w:b/>
      <w:bCs/>
      <w:i/>
      <w:iCs/>
      <w:sz w:val="44"/>
      <w:szCs w:val="24"/>
    </w:rPr>
  </w:style>
  <w:style w:type="paragraph" w:styleId="a3">
    <w:name w:val="List Paragraph"/>
    <w:basedOn w:val="a"/>
    <w:uiPriority w:val="34"/>
    <w:qFormat/>
    <w:rsid w:val="00EF0A94"/>
    <w:pPr>
      <w:ind w:left="720"/>
      <w:contextualSpacing/>
    </w:pPr>
  </w:style>
  <w:style w:type="paragraph" w:customStyle="1" w:styleId="Style6">
    <w:name w:val="Style6"/>
    <w:basedOn w:val="a"/>
    <w:uiPriority w:val="99"/>
    <w:rsid w:val="00EF0A94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EF0A94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table" w:styleId="a4">
    <w:name w:val="Table Grid"/>
    <w:basedOn w:val="a1"/>
    <w:uiPriority w:val="59"/>
    <w:rsid w:val="00EF0A9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0A94"/>
  </w:style>
  <w:style w:type="character" w:customStyle="1" w:styleId="c5">
    <w:name w:val="c5"/>
    <w:basedOn w:val="a0"/>
    <w:rsid w:val="00EF0A94"/>
  </w:style>
  <w:style w:type="paragraph" w:styleId="a5">
    <w:name w:val="Normal (Web)"/>
    <w:basedOn w:val="a"/>
    <w:uiPriority w:val="99"/>
    <w:unhideWhenUsed/>
    <w:rsid w:val="00EF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rsid w:val="00EF0A94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EF0A94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6"/>
    <w:locked/>
    <w:rsid w:val="00EF0A94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EF0A94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EF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A9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Title"/>
    <w:basedOn w:val="a"/>
    <w:link w:val="ab"/>
    <w:qFormat/>
    <w:rsid w:val="00EF0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F0A9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0A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0A9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EF0A9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12">
    <w:name w:val="Без интервала1"/>
    <w:rsid w:val="00EF0A94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EF0A9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110"/>
    <w:uiPriority w:val="99"/>
    <w:locked/>
    <w:rsid w:val="00EF0A94"/>
    <w:rPr>
      <w:sz w:val="24"/>
      <w:szCs w:val="24"/>
      <w:shd w:val="clear" w:color="auto" w:fill="FFFFFF"/>
    </w:rPr>
  </w:style>
  <w:style w:type="paragraph" w:customStyle="1" w:styleId="110">
    <w:name w:val="Основной текст11"/>
    <w:basedOn w:val="a"/>
    <w:link w:val="Bodytext"/>
    <w:uiPriority w:val="99"/>
    <w:rsid w:val="00EF0A94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EF0A94"/>
    <w:pPr>
      <w:ind w:firstLine="0"/>
      <w:jc w:val="left"/>
    </w:pPr>
    <w:rPr>
      <w:rFonts w:ascii="Calibri" w:eastAsia="Arial Unicode MS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4F3C"/>
    <w:pPr>
      <w:keepNext/>
      <w:shd w:val="clear" w:color="auto" w:fill="FFFFFF"/>
      <w:autoSpaceDE w:val="0"/>
      <w:autoSpaceDN w:val="0"/>
      <w:adjustRightInd w:val="0"/>
      <w:ind w:left="300"/>
      <w:jc w:val="center"/>
      <w:outlineLvl w:val="0"/>
    </w:pPr>
    <w:rPr>
      <w:rFonts w:ascii="Monotype Corsiva" w:hAnsi="Monotype Corsiva" w:cs="Arial"/>
      <w:b/>
      <w:bCs/>
      <w:i/>
      <w:iCs/>
      <w:color w:val="000000"/>
      <w:sz w:val="96"/>
      <w:szCs w:val="28"/>
    </w:rPr>
  </w:style>
  <w:style w:type="paragraph" w:styleId="2">
    <w:name w:val="heading 2"/>
    <w:basedOn w:val="a"/>
    <w:next w:val="a"/>
    <w:link w:val="20"/>
    <w:qFormat/>
    <w:rsid w:val="00394F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4F3C"/>
    <w:pPr>
      <w:keepNext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394F3C"/>
    <w:pPr>
      <w:keepNext/>
      <w:spacing w:line="360" w:lineRule="auto"/>
      <w:jc w:val="center"/>
      <w:outlineLvl w:val="3"/>
    </w:pPr>
    <w:rPr>
      <w:b/>
      <w:i/>
      <w:sz w:val="40"/>
    </w:rPr>
  </w:style>
  <w:style w:type="paragraph" w:styleId="8">
    <w:name w:val="heading 8"/>
    <w:basedOn w:val="a"/>
    <w:next w:val="a"/>
    <w:link w:val="80"/>
    <w:qFormat/>
    <w:rsid w:val="00394F3C"/>
    <w:pPr>
      <w:keepNext/>
      <w:outlineLvl w:val="7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3C"/>
    <w:rPr>
      <w:rFonts w:ascii="Monotype Corsiva" w:hAnsi="Monotype Corsiva" w:cs="Arial"/>
      <w:b/>
      <w:bCs/>
      <w:i/>
      <w:iCs/>
      <w:color w:val="000000"/>
      <w:sz w:val="96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394F3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4F3C"/>
    <w:rPr>
      <w:b/>
      <w:bCs/>
      <w:sz w:val="36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94F3C"/>
    <w:rPr>
      <w:b/>
      <w:i/>
      <w:sz w:val="40"/>
      <w:szCs w:val="22"/>
    </w:rPr>
  </w:style>
  <w:style w:type="character" w:customStyle="1" w:styleId="80">
    <w:name w:val="Заголовок 8 Знак"/>
    <w:basedOn w:val="a0"/>
    <w:link w:val="8"/>
    <w:rsid w:val="00394F3C"/>
    <w:rPr>
      <w:b/>
      <w:bCs/>
      <w:i/>
      <w:iCs/>
      <w:sz w:val="44"/>
      <w:szCs w:val="24"/>
    </w:rPr>
  </w:style>
  <w:style w:type="paragraph" w:styleId="a3">
    <w:name w:val="List Paragraph"/>
    <w:basedOn w:val="a"/>
    <w:uiPriority w:val="34"/>
    <w:qFormat/>
    <w:rsid w:val="00EF0A94"/>
    <w:pPr>
      <w:ind w:left="720"/>
      <w:contextualSpacing/>
    </w:pPr>
  </w:style>
  <w:style w:type="paragraph" w:customStyle="1" w:styleId="Style6">
    <w:name w:val="Style6"/>
    <w:basedOn w:val="a"/>
    <w:uiPriority w:val="99"/>
    <w:rsid w:val="00EF0A94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EF0A94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table" w:styleId="a4">
    <w:name w:val="Table Grid"/>
    <w:basedOn w:val="a1"/>
    <w:uiPriority w:val="59"/>
    <w:rsid w:val="00EF0A9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0A94"/>
  </w:style>
  <w:style w:type="character" w:customStyle="1" w:styleId="c5">
    <w:name w:val="c5"/>
    <w:basedOn w:val="a0"/>
    <w:rsid w:val="00EF0A94"/>
  </w:style>
  <w:style w:type="paragraph" w:styleId="a5">
    <w:name w:val="Normal (Web)"/>
    <w:basedOn w:val="a"/>
    <w:uiPriority w:val="99"/>
    <w:unhideWhenUsed/>
    <w:rsid w:val="00EF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1"/>
    <w:rsid w:val="00EF0A94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EF0A94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6"/>
    <w:locked/>
    <w:rsid w:val="00EF0A94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EF0A94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EF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0A94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Title"/>
    <w:basedOn w:val="a"/>
    <w:link w:val="ab"/>
    <w:qFormat/>
    <w:rsid w:val="00EF0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F0A94"/>
    <w:rPr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0A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0A9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EF0A9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12">
    <w:name w:val="Без интервала1"/>
    <w:rsid w:val="00EF0A94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211">
    <w:name w:val="Основной текст с отступом 21"/>
    <w:basedOn w:val="a"/>
    <w:rsid w:val="00EF0A9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basedOn w:val="a0"/>
    <w:link w:val="110"/>
    <w:uiPriority w:val="99"/>
    <w:locked/>
    <w:rsid w:val="00EF0A94"/>
    <w:rPr>
      <w:sz w:val="24"/>
      <w:szCs w:val="24"/>
      <w:shd w:val="clear" w:color="auto" w:fill="FFFFFF"/>
    </w:rPr>
  </w:style>
  <w:style w:type="paragraph" w:customStyle="1" w:styleId="110">
    <w:name w:val="Основной текст11"/>
    <w:basedOn w:val="a"/>
    <w:link w:val="Bodytext"/>
    <w:uiPriority w:val="99"/>
    <w:rsid w:val="00EF0A94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EF0A94"/>
    <w:pPr>
      <w:ind w:firstLine="0"/>
      <w:jc w:val="left"/>
    </w:pPr>
    <w:rPr>
      <w:rFonts w:ascii="Calibri" w:eastAsia="Arial Unicode MS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 d m i n</cp:lastModifiedBy>
  <cp:revision>2</cp:revision>
  <dcterms:created xsi:type="dcterms:W3CDTF">2019-05-25T18:39:00Z</dcterms:created>
  <dcterms:modified xsi:type="dcterms:W3CDTF">2019-05-25T18:39:00Z</dcterms:modified>
</cp:coreProperties>
</file>