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904" w:rsidRDefault="000D6904" w:rsidP="00A6795D">
      <w:pPr>
        <w:tabs>
          <w:tab w:val="left" w:pos="189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D6904" w:rsidRDefault="000D6904" w:rsidP="00A6795D">
      <w:pPr>
        <w:tabs>
          <w:tab w:val="left" w:pos="189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D6904" w:rsidRDefault="000D6904" w:rsidP="00A6795D">
      <w:pPr>
        <w:tabs>
          <w:tab w:val="left" w:pos="189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D6904" w:rsidRDefault="000D6904" w:rsidP="00A6795D">
      <w:pPr>
        <w:tabs>
          <w:tab w:val="left" w:pos="189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D6904" w:rsidRDefault="000D6904" w:rsidP="00A6795D">
      <w:pPr>
        <w:tabs>
          <w:tab w:val="left" w:pos="189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D6904" w:rsidRDefault="000D6904" w:rsidP="00A6795D">
      <w:pPr>
        <w:tabs>
          <w:tab w:val="left" w:pos="189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D6904" w:rsidRDefault="000D6904" w:rsidP="00A6795D">
      <w:pPr>
        <w:tabs>
          <w:tab w:val="left" w:pos="189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D6904" w:rsidRDefault="000D6904" w:rsidP="00A6795D">
      <w:pPr>
        <w:tabs>
          <w:tab w:val="left" w:pos="189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D6904" w:rsidRDefault="000D6904" w:rsidP="00A6795D">
      <w:pPr>
        <w:tabs>
          <w:tab w:val="left" w:pos="189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D6904" w:rsidRDefault="000D6904" w:rsidP="00A6795D">
      <w:pPr>
        <w:tabs>
          <w:tab w:val="left" w:pos="189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D6904" w:rsidRDefault="000D6904" w:rsidP="00A6795D">
      <w:pPr>
        <w:tabs>
          <w:tab w:val="left" w:pos="189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D6904" w:rsidRDefault="000D6904" w:rsidP="00A6795D">
      <w:pPr>
        <w:tabs>
          <w:tab w:val="left" w:pos="189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14D3" w:rsidRDefault="00A6795D" w:rsidP="00A6795D">
      <w:pPr>
        <w:tabs>
          <w:tab w:val="left" w:pos="189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D905FE">
        <w:rPr>
          <w:rFonts w:ascii="Times New Roman" w:hAnsi="Times New Roman"/>
          <w:b/>
          <w:sz w:val="28"/>
          <w:szCs w:val="28"/>
        </w:rPr>
        <w:t>рограмма</w:t>
      </w:r>
    </w:p>
    <w:p w:rsidR="00CA14D3" w:rsidRDefault="00A6795D" w:rsidP="00A6795D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духовно-нравственного и гражданско-патриотического</w:t>
      </w:r>
    </w:p>
    <w:p w:rsidR="00CA14D3" w:rsidRDefault="00A6795D" w:rsidP="00A6795D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воспитания обучающихся</w:t>
      </w:r>
    </w:p>
    <w:p w:rsidR="00CA14D3" w:rsidRDefault="00A6795D" w:rsidP="00A6795D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«Стань гражданином России»</w:t>
      </w:r>
    </w:p>
    <w:p w:rsidR="00CA14D3" w:rsidRDefault="00A6795D" w:rsidP="00A6795D">
      <w:pPr>
        <w:spacing w:after="0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реализации: 2 года</w:t>
      </w:r>
    </w:p>
    <w:p w:rsidR="00CA14D3" w:rsidRDefault="00A6795D" w:rsidP="00A6795D">
      <w:pPr>
        <w:spacing w:after="0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обучающихся: 15-20 лет</w:t>
      </w:r>
    </w:p>
    <w:p w:rsidR="00CA14D3" w:rsidRDefault="00CA14D3" w:rsidP="00A6795D">
      <w:pPr>
        <w:spacing w:after="0"/>
        <w:ind w:firstLine="851"/>
        <w:rPr>
          <w:rFonts w:ascii="Times New Roman" w:hAnsi="Times New Roman"/>
          <w:sz w:val="28"/>
          <w:szCs w:val="28"/>
        </w:rPr>
      </w:pPr>
    </w:p>
    <w:p w:rsidR="00126560" w:rsidRDefault="00126560" w:rsidP="00A6795D">
      <w:pPr>
        <w:spacing w:after="0"/>
        <w:ind w:firstLine="851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4927"/>
        <w:gridCol w:w="4926"/>
      </w:tblGrid>
      <w:tr w:rsidR="00CA14D3">
        <w:trPr>
          <w:cantSplit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14D3" w:rsidRDefault="00CA14D3" w:rsidP="00A6795D">
            <w:pPr>
              <w:spacing w:after="0" w:line="36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14D3" w:rsidRDefault="00A6795D" w:rsidP="00A6795D">
            <w:pPr>
              <w:tabs>
                <w:tab w:val="left" w:pos="615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Разработчик:</w:t>
            </w:r>
          </w:p>
          <w:p w:rsidR="00CA14D3" w:rsidRDefault="00A6795D" w:rsidP="00A6795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Козюра Марина Александровна, </w:t>
            </w:r>
          </w:p>
          <w:p w:rsidR="00CA14D3" w:rsidRDefault="00A6795D" w:rsidP="00A6795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  <w:p w:rsidR="00CA14D3" w:rsidRDefault="00A6795D" w:rsidP="00A6795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ГПОАУ «Амурский колледж строительства и жилищно-коммунального хозяйства»</w:t>
            </w:r>
          </w:p>
        </w:tc>
      </w:tr>
    </w:tbl>
    <w:p w:rsidR="00CA14D3" w:rsidRDefault="00CA14D3" w:rsidP="00A6795D">
      <w:pPr>
        <w:tabs>
          <w:tab w:val="left" w:pos="6150"/>
        </w:tabs>
        <w:spacing w:after="0"/>
        <w:ind w:firstLine="851"/>
        <w:rPr>
          <w:rFonts w:ascii="Times New Roman" w:hAnsi="Times New Roman"/>
          <w:b/>
          <w:sz w:val="28"/>
          <w:szCs w:val="28"/>
        </w:rPr>
      </w:pPr>
    </w:p>
    <w:p w:rsidR="00126560" w:rsidRDefault="00126560" w:rsidP="00A6795D">
      <w:pPr>
        <w:tabs>
          <w:tab w:val="left" w:pos="6150"/>
        </w:tabs>
        <w:spacing w:after="0"/>
        <w:ind w:firstLine="851"/>
        <w:rPr>
          <w:rFonts w:ascii="Times New Roman" w:hAnsi="Times New Roman"/>
          <w:b/>
          <w:sz w:val="28"/>
          <w:szCs w:val="28"/>
        </w:rPr>
      </w:pPr>
    </w:p>
    <w:p w:rsidR="00126560" w:rsidRDefault="00126560" w:rsidP="00A6795D">
      <w:pPr>
        <w:tabs>
          <w:tab w:val="left" w:pos="6150"/>
        </w:tabs>
        <w:spacing w:after="0"/>
        <w:ind w:firstLine="851"/>
        <w:rPr>
          <w:rFonts w:ascii="Times New Roman" w:hAnsi="Times New Roman"/>
          <w:b/>
          <w:sz w:val="28"/>
          <w:szCs w:val="28"/>
        </w:rPr>
      </w:pPr>
    </w:p>
    <w:p w:rsidR="00126560" w:rsidRDefault="00126560" w:rsidP="00A6795D">
      <w:pPr>
        <w:tabs>
          <w:tab w:val="left" w:pos="6150"/>
        </w:tabs>
        <w:spacing w:after="0"/>
        <w:ind w:firstLine="851"/>
        <w:rPr>
          <w:rFonts w:ascii="Times New Roman" w:hAnsi="Times New Roman"/>
          <w:b/>
          <w:sz w:val="28"/>
          <w:szCs w:val="28"/>
        </w:rPr>
      </w:pPr>
    </w:p>
    <w:p w:rsidR="00CA14D3" w:rsidRDefault="00A6795D" w:rsidP="00A6795D">
      <w:pPr>
        <w:tabs>
          <w:tab w:val="left" w:pos="2835"/>
        </w:tabs>
        <w:spacing w:after="0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г.Благовещенск Амурской области</w:t>
      </w:r>
    </w:p>
    <w:p w:rsidR="00CA14D3" w:rsidRDefault="00A6795D" w:rsidP="00A6795D">
      <w:pPr>
        <w:tabs>
          <w:tab w:val="left" w:pos="2835"/>
        </w:tabs>
        <w:spacing w:after="0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</w:t>
      </w:r>
    </w:p>
    <w:p w:rsidR="000D6904" w:rsidRPr="00D905FE" w:rsidRDefault="000D6904" w:rsidP="00A6795D">
      <w:pPr>
        <w:tabs>
          <w:tab w:val="left" w:pos="2835"/>
        </w:tabs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0D6904" w:rsidRPr="00D905FE" w:rsidRDefault="000D6904" w:rsidP="00A6795D">
      <w:pPr>
        <w:tabs>
          <w:tab w:val="left" w:pos="2835"/>
        </w:tabs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0D6904" w:rsidRPr="00D905FE" w:rsidRDefault="000D6904" w:rsidP="00A6795D">
      <w:pPr>
        <w:tabs>
          <w:tab w:val="left" w:pos="2835"/>
        </w:tabs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0D6904" w:rsidRPr="00D905FE" w:rsidRDefault="000D6904" w:rsidP="00A6795D">
      <w:pPr>
        <w:tabs>
          <w:tab w:val="left" w:pos="2835"/>
        </w:tabs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0D6904" w:rsidRPr="00D905FE" w:rsidRDefault="000D6904" w:rsidP="00A6795D">
      <w:pPr>
        <w:tabs>
          <w:tab w:val="left" w:pos="2835"/>
        </w:tabs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0D6904" w:rsidRPr="00D905FE" w:rsidRDefault="000D6904" w:rsidP="00A6795D">
      <w:pPr>
        <w:tabs>
          <w:tab w:val="left" w:pos="2835"/>
        </w:tabs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0D6904" w:rsidRPr="00D905FE" w:rsidRDefault="000D6904" w:rsidP="00A6795D">
      <w:pPr>
        <w:tabs>
          <w:tab w:val="left" w:pos="2835"/>
        </w:tabs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0D6904" w:rsidRPr="00D905FE" w:rsidRDefault="000D6904" w:rsidP="00A6795D">
      <w:pPr>
        <w:tabs>
          <w:tab w:val="left" w:pos="2835"/>
        </w:tabs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0D6904" w:rsidRPr="00D905FE" w:rsidRDefault="000D6904" w:rsidP="00A6795D">
      <w:pPr>
        <w:tabs>
          <w:tab w:val="left" w:pos="2835"/>
        </w:tabs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CA14D3" w:rsidRDefault="00A6795D" w:rsidP="00A6795D">
      <w:pPr>
        <w:tabs>
          <w:tab w:val="left" w:pos="2835"/>
        </w:tabs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CA14D3" w:rsidRDefault="00A6795D" w:rsidP="00A6795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 духовно-нравственного и гражданско-патриотического воспитания обучающихся государственного профессионального образовательного автономного учреждения Амурской области «Амурский колледж строительства и жилищно-коммунального хозяйства» «Стань гражданином России» (далее – Программа, Колледж) реализуется в Колледже с 01 января 2015 года.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Участниками Программы становятся обучающиеся всех курсов Колледжа в возрасте 15-20 лет.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Программы: 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духовно-нравственному, гражданско-патриотическому развитию обучающихся колледжа,  внутреннему обогащению личности обучающихся.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Программы:</w:t>
      </w:r>
    </w:p>
    <w:p w:rsidR="00CA14D3" w:rsidRDefault="00A6795D" w:rsidP="00A6795D">
      <w:pPr>
        <w:pStyle w:val="ae"/>
        <w:numPr>
          <w:ilvl w:val="0"/>
          <w:numId w:val="1"/>
        </w:numPr>
        <w:tabs>
          <w:tab w:val="left" w:pos="57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Акцентировать внимание всех служб воспитательной деятельности на внедрение принципиально новых, инновационных идей по организации воспитательной работы колледжа.</w:t>
      </w:r>
    </w:p>
    <w:p w:rsidR="00CA14D3" w:rsidRDefault="00A6795D" w:rsidP="00A6795D">
      <w:pPr>
        <w:pStyle w:val="ae"/>
        <w:numPr>
          <w:ilvl w:val="0"/>
          <w:numId w:val="1"/>
        </w:numPr>
        <w:tabs>
          <w:tab w:val="left" w:pos="57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Совершенствовать приемы и методы организации духовно-нравственного, гражданско-патриотического воспитания обучающихся колледжа.</w:t>
      </w:r>
    </w:p>
    <w:p w:rsidR="00CA14D3" w:rsidRDefault="00A6795D" w:rsidP="00A6795D">
      <w:pPr>
        <w:pStyle w:val="ae"/>
        <w:numPr>
          <w:ilvl w:val="0"/>
          <w:numId w:val="1"/>
        </w:numPr>
        <w:tabs>
          <w:tab w:val="left" w:pos="57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Проводить ежеквартальный мониторинг качества воспитательной работы, плотности участия обучающихся в мероприятиях колледжа, города, области, страны и др.</w:t>
      </w:r>
    </w:p>
    <w:p w:rsidR="00CA14D3" w:rsidRDefault="00A6795D" w:rsidP="00A6795D">
      <w:pPr>
        <w:pStyle w:val="ae"/>
        <w:numPr>
          <w:ilvl w:val="0"/>
          <w:numId w:val="1"/>
        </w:numPr>
        <w:tabs>
          <w:tab w:val="left" w:pos="57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Проводить диссеминацию опыта по эффективности и качеству организации духовно-нравственного, гражданско-патриотического воспитания обучающихся колледжа на городском, областном, региональном уровне.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Сроки реализации Программы: </w:t>
      </w:r>
      <w:r>
        <w:rPr>
          <w:rFonts w:ascii="Times New Roman" w:hAnsi="Times New Roman"/>
          <w:sz w:val="28"/>
          <w:szCs w:val="28"/>
        </w:rPr>
        <w:t>2015-2017 годы.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Духовно-нравственное развитие и воспитание обучающихся являются первостепенной задачей современной образовательной системы и представляют собой важный компонент социального заказа для образования. Образованию </w:t>
      </w:r>
      <w:r>
        <w:rPr>
          <w:rFonts w:ascii="Times New Roman" w:hAnsi="Times New Roman"/>
          <w:sz w:val="28"/>
          <w:szCs w:val="28"/>
        </w:rPr>
        <w:lastRenderedPageBreak/>
        <w:t>отводится ключевая роль в духовно-нравственной консолидации российского общества.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Общество лишь тогда способно ставить и решать масштабные национальные задачи, когда у него есть общая система нравственных ориентиров. А есть эти ориентиры там, где хранят уважение к родному языку, к самобытной культуре и к самобытным культурным ценностям, к памяти своих предков, к каждой странице нашей отечественной истории?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Ключевая роль в духовно-нравственном сплочении общества отводится образованию. Образовательная организация – единственный социальный институт, через который проходят все граждане России. Ценности личности, конечно, в первую очередь формируются в семье. Но наиболее системно, последовательно и глубоко духовно-нравственное развитие и воспитание личности происходит в сфере образования. Поэтому именно в образовательной организации должна быть сосредоточена не только интеллектуальная, но и духовная, культурная жизнь обучающегося.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должно быть ориентировано на достижение определенного идеала.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 содержанием духовно-нравственного развития, воспитания и социализации являются базовые национальные ценности. Эти ценности мы храним в культурных и семейных традициях, передаем от поколения к поколению. Опора на эти ценности помогает человеку противостоять разрушительным влияниям.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Каковы же наши традиционные источники нравственности? Это Россия, наш многонациональный народ и гражданское общество, семья, труд, </w:t>
      </w:r>
      <w:r>
        <w:rPr>
          <w:rFonts w:ascii="Times New Roman" w:hAnsi="Times New Roman"/>
          <w:sz w:val="28"/>
          <w:szCs w:val="28"/>
        </w:rPr>
        <w:lastRenderedPageBreak/>
        <w:t>искусство, наука, религия, природа¸ человечество. Соответственно этому и определяются базовые национальные ценности:</w:t>
      </w:r>
    </w:p>
    <w:p w:rsidR="00CA14D3" w:rsidRDefault="00A6795D" w:rsidP="00A6795D">
      <w:pPr>
        <w:pStyle w:val="ae"/>
        <w:numPr>
          <w:ilvl w:val="0"/>
          <w:numId w:val="3"/>
        </w:numPr>
        <w:tabs>
          <w:tab w:val="left" w:pos="51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патриотизм – любовь к своей малой Родине, своему народу, к России, служение Отечеству;</w:t>
      </w:r>
    </w:p>
    <w:p w:rsidR="00CA14D3" w:rsidRDefault="00A6795D" w:rsidP="00A6795D">
      <w:pPr>
        <w:pStyle w:val="ae"/>
        <w:numPr>
          <w:ilvl w:val="0"/>
          <w:numId w:val="3"/>
        </w:numPr>
        <w:tabs>
          <w:tab w:val="left" w:pos="51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гражданственность – закон и порядок, свобода совести и вероисповедания, правовое государство;</w:t>
      </w:r>
    </w:p>
    <w:p w:rsidR="00CA14D3" w:rsidRDefault="00A6795D" w:rsidP="00A6795D">
      <w:pPr>
        <w:pStyle w:val="ae"/>
        <w:numPr>
          <w:ilvl w:val="0"/>
          <w:numId w:val="3"/>
        </w:numPr>
        <w:tabs>
          <w:tab w:val="left" w:pos="51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социальная солидарность – свобода личная и национальная, доверие к людям, институтам государства и гражданского общества, справедливость, милосердие, честь, достоинство;</w:t>
      </w:r>
    </w:p>
    <w:p w:rsidR="00CA14D3" w:rsidRDefault="00A6795D" w:rsidP="00A6795D">
      <w:pPr>
        <w:pStyle w:val="ae"/>
        <w:numPr>
          <w:ilvl w:val="0"/>
          <w:numId w:val="3"/>
        </w:numPr>
        <w:tabs>
          <w:tab w:val="left" w:pos="51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человечество – мир во всем мире, многообразие культур и народов, прогресс человечества, международное сотрудничество;</w:t>
      </w:r>
    </w:p>
    <w:p w:rsidR="00CA14D3" w:rsidRDefault="00A6795D" w:rsidP="00A6795D">
      <w:pPr>
        <w:pStyle w:val="ae"/>
        <w:numPr>
          <w:ilvl w:val="0"/>
          <w:numId w:val="3"/>
        </w:numPr>
        <w:tabs>
          <w:tab w:val="left" w:pos="51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наука – ценность знания, стремление к истине, научная картина мира;</w:t>
      </w:r>
    </w:p>
    <w:p w:rsidR="00CA14D3" w:rsidRDefault="00A6795D" w:rsidP="00A6795D">
      <w:pPr>
        <w:pStyle w:val="ae"/>
        <w:numPr>
          <w:ilvl w:val="0"/>
          <w:numId w:val="3"/>
        </w:numPr>
        <w:tabs>
          <w:tab w:val="left" w:pos="51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семья – любовь и верность, здоровье, достаток, уважение к родителям, забота о старших и младших, забота о продолжении рода;</w:t>
      </w:r>
    </w:p>
    <w:p w:rsidR="00CA14D3" w:rsidRDefault="00A6795D" w:rsidP="00A6795D">
      <w:pPr>
        <w:pStyle w:val="ae"/>
        <w:numPr>
          <w:ilvl w:val="0"/>
          <w:numId w:val="3"/>
        </w:numPr>
        <w:tabs>
          <w:tab w:val="left" w:pos="51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 и творчество – уважение к труду, творчество и созидание, целеустремленность и настойчивость;</w:t>
      </w:r>
    </w:p>
    <w:p w:rsidR="00CA14D3" w:rsidRDefault="00A6795D" w:rsidP="00A6795D">
      <w:pPr>
        <w:pStyle w:val="ae"/>
        <w:numPr>
          <w:ilvl w:val="0"/>
          <w:numId w:val="3"/>
        </w:numPr>
        <w:tabs>
          <w:tab w:val="left" w:pos="51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традиционные российские религии – представление о вере, духовности, религиозной жизни человека, толерантности, формируемые на основе межконфессионального диалога;</w:t>
      </w:r>
    </w:p>
    <w:p w:rsidR="00CA14D3" w:rsidRDefault="00A6795D" w:rsidP="00A6795D">
      <w:pPr>
        <w:pStyle w:val="ae"/>
        <w:numPr>
          <w:ilvl w:val="0"/>
          <w:numId w:val="3"/>
        </w:numPr>
        <w:tabs>
          <w:tab w:val="left" w:pos="51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искусство и литература – красота, гармония, духовный мир человека, нравственный выбор, смысл жизни, эстетическое развитие, этическое развитие;</w:t>
      </w:r>
    </w:p>
    <w:p w:rsidR="00CA14D3" w:rsidRDefault="00A6795D" w:rsidP="00A6795D">
      <w:pPr>
        <w:pStyle w:val="ae"/>
        <w:numPr>
          <w:ilvl w:val="0"/>
          <w:numId w:val="3"/>
        </w:numPr>
        <w:tabs>
          <w:tab w:val="left" w:pos="51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природа – эволюция, родная земля, заповедная природа, планета Земля, экологическое сознание.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организации такого пространства необходимо взаимодействие образовательной организации с семьей, общественными и религиозными объединениями, учреждениями дополнительного образования, культуры и спорта, средствами массовой информации. Целью этого взаимодействия является совместное обеспечение условий для духовно-нравственного развития и воспитания обучающихся.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Внеучебная деятельность обучающихся – понятие, объединяющее все виды деятельности обучающихся (кроме учебной), в которых возможно и целесообразно решение задач их воспитания и социализации – это неотъемлемая часть образовательного процесса. 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уровень результатов – приобретение обучающимися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жизни.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уровень результатов – формирование позитивных отношений обучающегося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Третий уровень результатов – получение обучающимся опыта самостоятельного социального действия. 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говорить о формах внеурочной работы, то, эффективное решение – создание и организация работы научных обществ обучающихся, которые позволяют реализовать личностно-ориентированный подход, педагогику сотрудничества, поддержку одаренных детей, выстраивать индивидуальную траекторию развития личности. Исследовательские и проектные работы презентуются как в образовательной организации, привлекая других детей, так и в конкурсах различного уровня. Внеучебную деятельность невозможно осуществить без сетевого образовательного пространства. Это сотрудничество с учреждениями дополнительного образования, культуры, общественными организациями. 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роле библиотеки в духовно-нравственном воспитании можно говорить много. Библиотека может и должна стать центральным местом воспитания, прежде всего нравственной, творческой личности. Воспитать такого человека без книг невозможно. Поэтому необходимо говорить о духовности, нравственности, культуре. В основе этого лежат правила этикета.</w:t>
      </w:r>
    </w:p>
    <w:p w:rsidR="00CA14D3" w:rsidRDefault="00A6795D" w:rsidP="00A6795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«Этикет – очень большая и важная часть общечеловеческой культуры, нравственности, морали, выработанной на протяжении многих веков жизни всеми народами в соответствии с их представлениями о добре, справедливости, человечности – в области моральной культуры и о красоте, порядке, благоустройстве, бытовой целесообразности – в области культуры материальной».</w:t>
      </w:r>
    </w:p>
    <w:p w:rsidR="00126560" w:rsidRPr="004D4BED" w:rsidRDefault="00A6795D" w:rsidP="004D4BED">
      <w:pPr>
        <w:tabs>
          <w:tab w:val="left" w:pos="189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последующие годы проведённая работа станет базисом воспитательной работы колледжа.</w:t>
      </w:r>
    </w:p>
    <w:p w:rsidR="00126560" w:rsidRPr="00126560" w:rsidRDefault="00126560" w:rsidP="00126560">
      <w:pPr>
        <w:tabs>
          <w:tab w:val="left" w:pos="1890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26560">
        <w:rPr>
          <w:rFonts w:ascii="Times New Roman" w:hAnsi="Times New Roman"/>
          <w:b/>
          <w:sz w:val="28"/>
          <w:szCs w:val="28"/>
        </w:rPr>
        <w:t>Перечень воспитательных мероприятий в рамках формирования духовно – нравственной и гражданско-патриотической культуры обучающихся ГПОАУ «Амурский колледж строительства и жилищно-коммунального хозяйства»</w:t>
      </w: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A0"/>
      </w:tblPr>
      <w:tblGrid>
        <w:gridCol w:w="676"/>
        <w:gridCol w:w="2834"/>
        <w:gridCol w:w="1418"/>
        <w:gridCol w:w="1559"/>
        <w:gridCol w:w="3367"/>
      </w:tblGrid>
      <w:tr w:rsidR="00CA14D3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Аудитория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CA14D3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Анкетирование студентов «Толерантен ли ты?», «Уровень нравственности»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1-4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Психологи 1 и 2 отделений колледжа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День здоровья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сентябрь, май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1-4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заместитель директора по ВР, старший воспитатель, классные руководители, социальные педагоги 1 и 2 отделений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Классный час «Моя семья – моё богатство!»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октябрь, апрель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1-4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заместитель директора по ВР, старший воспитатель, классные руководители, социальные педагоги 1 и 2 отделений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Классный час «Современное общество»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1-2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заместитель директора по ВР, старший воспитатель, классные руководители, социальные педагоги 1 и 2 отделений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Классный час «Час нравственности»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Ноябрь, май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1-4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заместитель директора по ВР, старший воспитатель, классные руководители, социальные педагоги 1 и 2 отделений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Классный час «Современная Россия»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Январь, март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1-4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заместитель директора по ВР, старший воспитатель, классные руководители, социальные педагоги 1 и 2 отделений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Дискуссионная площадка «А ты за мир?»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1-4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заместитель директора по ВР, старший воспитатель, классные руководители, социальные педагоги 1 и 2 отделений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Дискуссионная площадка «Все мы разные?»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1-4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заместитель директора по ВР, старший воспитатель, классные руководители, социальные педагоги 1 и 2 отделений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 xml:space="preserve">Экскурсия в Областной краеведческий музей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1C0B2B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 января (День студента</w:t>
            </w:r>
            <w:r w:rsidR="00A6795D" w:rsidRPr="001C0B2B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1-2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Классные часы по духовно-нравственному воспитанию, согласно плана работы классного руководителя на учебный год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25 января (День студента)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pStyle w:val="ae"/>
              <w:tabs>
                <w:tab w:val="left" w:pos="2835"/>
              </w:tabs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Круглый стол по проблемам уровня воспитанности, нравственности будущих специалистов ЖКХ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25 января (День студента)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Педагогические работники, студенты 4 курсов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Учебная часть, информационно-методический центр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pStyle w:val="ae"/>
              <w:tabs>
                <w:tab w:val="left" w:pos="2835"/>
              </w:tabs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1C0B2B" w:rsidP="001C0B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Праздничный концерт «Крымская весна»</w:t>
            </w:r>
          </w:p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1-4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заместитель директора по ВР, старший воспитатель, классные руководители, социальные педагоги 1 и 2 отделений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pStyle w:val="ae"/>
              <w:tabs>
                <w:tab w:val="left" w:pos="2835"/>
              </w:tabs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eastAsia="Times New Roman" w:hAnsi="Times New Roman"/>
                <w:sz w:val="28"/>
                <w:szCs w:val="28"/>
              </w:rPr>
              <w:t>«Слово Плоть Бысть» концерт, посвящённый древнейшей святыне Дальнего Востока - Албазинской иконе Божией Матери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1-4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заместитель директора по ВР, старший воспитатель, классные руководители, социальные педагоги 1 и 2 отделений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pStyle w:val="ae"/>
              <w:tabs>
                <w:tab w:val="left" w:pos="2835"/>
              </w:tabs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Эстафета Памяти «Звезда нашей Великой Победы»</w:t>
            </w:r>
          </w:p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1-4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заместитель директора по ВР, старший воспитатель, классные руководители, социальные педагоги 1 и 2 отделений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pStyle w:val="ae"/>
              <w:tabs>
                <w:tab w:val="left" w:pos="2835"/>
              </w:tabs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eastAsia="Times New Roman" w:hAnsi="Times New Roman"/>
                <w:sz w:val="28"/>
                <w:szCs w:val="28"/>
              </w:rPr>
              <w:t>Встреча студентов с руководством Госкорпорации "Роскосмос" и космонавтами В.В. Терешковой и А.А. Леоновым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1-4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заместитель директора по ВР, старший воспитатель, классные руководители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pStyle w:val="ae"/>
              <w:tabs>
                <w:tab w:val="left" w:pos="2835"/>
              </w:tabs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Оказание адресной помощи ветеранам ВОВ</w:t>
            </w:r>
          </w:p>
          <w:p w:rsidR="00A6795D" w:rsidRPr="001C0B2B" w:rsidRDefault="00A6795D" w:rsidP="001C0B2B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1-4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по ВР, старший воспитатель, </w:t>
            </w:r>
            <w:r w:rsidR="001C0B2B" w:rsidRPr="001C0B2B">
              <w:rPr>
                <w:rFonts w:ascii="Times New Roman" w:hAnsi="Times New Roman"/>
                <w:sz w:val="28"/>
                <w:szCs w:val="28"/>
              </w:rPr>
              <w:t>социальные педагоги 1 и 2 отделений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1C0B2B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Конкурс газет к</w:t>
            </w:r>
            <w:r w:rsidR="001C0B2B">
              <w:rPr>
                <w:rFonts w:ascii="Times New Roman" w:hAnsi="Times New Roman"/>
                <w:sz w:val="28"/>
                <w:szCs w:val="28"/>
              </w:rPr>
              <w:t>о</w:t>
            </w:r>
            <w:r w:rsidRPr="001C0B2B">
              <w:rPr>
                <w:rFonts w:ascii="Times New Roman" w:hAnsi="Times New Roman"/>
                <w:sz w:val="28"/>
                <w:szCs w:val="28"/>
              </w:rPr>
              <w:t xml:space="preserve"> Дню Победы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1-4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заместитель директора по ВР, старший воспитатель, классные руководители, социальные педагоги 1 и 2 отделений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1C0B2B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Конкурс рисунков «Вот она Россия, какая!»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1-4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заместитель директора по ВР, старший воспитатель, классные руководители, социальные педагоги 1 и 2 отделений</w:t>
            </w:r>
          </w:p>
        </w:tc>
      </w:tr>
      <w:tr w:rsidR="00A6795D" w:rsidRPr="001C0B2B" w:rsidTr="001C0B2B">
        <w:trPr>
          <w:cantSplit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1C0B2B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2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День города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1-4 курсы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6795D" w:rsidRPr="001C0B2B" w:rsidRDefault="00A6795D" w:rsidP="001C0B2B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B2B">
              <w:rPr>
                <w:rFonts w:ascii="Times New Roman" w:hAnsi="Times New Roman"/>
                <w:sz w:val="28"/>
                <w:szCs w:val="28"/>
              </w:rPr>
              <w:t>заместитель директора по ВР, старший воспитатель, классные руководители, социальные педагоги 1 и 2 отделений</w:t>
            </w:r>
          </w:p>
        </w:tc>
      </w:tr>
    </w:tbl>
    <w:p w:rsidR="00126560" w:rsidRPr="00D905FE" w:rsidRDefault="00126560" w:rsidP="004D4BED">
      <w:pPr>
        <w:tabs>
          <w:tab w:val="left" w:pos="283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126560" w:rsidRPr="00126560" w:rsidRDefault="00126560" w:rsidP="00A6795D">
      <w:pPr>
        <w:tabs>
          <w:tab w:val="left" w:pos="283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40"/>
          <w:szCs w:val="40"/>
        </w:rPr>
      </w:pPr>
      <w:r w:rsidRPr="00126560">
        <w:rPr>
          <w:rFonts w:ascii="Times New Roman" w:hAnsi="Times New Roman"/>
          <w:b/>
          <w:sz w:val="40"/>
          <w:szCs w:val="40"/>
        </w:rPr>
        <w:t>Анализ проведенных мероприятий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Экскурсия в Областной краеведческий музей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25 января 2015 г.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Цель: расширить и углубить знания обучающихся об истории и культуре Амурской области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Задачи: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1.Сформировать представление о краеведческом музее; 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2. Расширить и углубить знания воспитанников по истории родного города, области;</w:t>
      </w:r>
      <w:r>
        <w:rPr>
          <w:rStyle w:val="c0"/>
          <w:noProof/>
          <w:sz w:val="28"/>
          <w:szCs w:val="28"/>
        </w:rPr>
        <w:drawing>
          <wp:anchor distT="0" distB="0" distL="114300" distR="114300" simplePos="0" relativeHeight="8" behindDoc="1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478155</wp:posOffset>
            </wp:positionV>
            <wp:extent cx="2790825" cy="2228850"/>
            <wp:effectExtent l="0" t="0" r="0" b="0"/>
            <wp:wrapSquare wrapText="bothSides"/>
            <wp:docPr id="1" name="Picture" descr="C:\Users\Student_2\Desktop\фотографии группы\З-31,33 в музее\DSC0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Student_2\Desktop\фотографии группы\З-31,33 в музее\DSC054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3. Развивать логическое мышление, любознательность, умение проводить сравнительный анализ;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4. Воспитывать любовь к родному краю, уважение к нашим предкам, гордость за свой талантливый народ.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Плотность обучающихся: 120 человек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Анализ мероприятия:</w:t>
      </w:r>
    </w:p>
    <w:p w:rsidR="00CA14D3" w:rsidRDefault="00A6795D" w:rsidP="00A6795D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 Дню студента 25 января в колледже для студентов первого курса прошла экскурсия в Областной краеведческий музей. Под руководством экскурсовода обучающиеся познакомились с</w:t>
      </w:r>
      <w:r w:rsidR="001C0B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природой родного края, старинный русским бытом, выставкой работ художников родного края, героическим прошлым в годы Великой Отечественной войны.</w: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7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791210</wp:posOffset>
            </wp:positionV>
            <wp:extent cx="3171825" cy="2381250"/>
            <wp:effectExtent l="0" t="0" r="0" b="0"/>
            <wp:wrapSquare wrapText="bothSides"/>
            <wp:docPr id="2" name="Picture" descr="C:\Users\Student_2\Desktop\фотографии группы\З-31,33 в музее\DSC0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Student_2\Desktop\фотографии группы\З-31,33 в музее\DSC054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 ходу экскурсии студенты задавали вопросы экскурсоводу, касающиеся этнографии, истории, культуры нашего края.</w:t>
      </w:r>
    </w:p>
    <w:p w:rsidR="00CA14D3" w:rsidRDefault="00A6795D" w:rsidP="00A6795D">
      <w:pPr>
        <w:tabs>
          <w:tab w:val="left" w:pos="283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Конкурс газет к празднику 9 мая - Дню Победы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5-11 мая 2015 г.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мероприятия: воспитание патриотизма, чувства долга, формирование у обучающихся гражданской ответственности, уважения к старшим и сохранение живой связи поколений на примерах героизма и самоотверженности народа, победившего фашизм.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Познакомить учащихся с историческими событиями 1941 – 1945г.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Сформировать представление учащихся о Великой Отечественной Войне и её героях.</w:t>
      </w:r>
    </w:p>
    <w:p w:rsidR="00CA14D3" w:rsidRDefault="0038526E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10" behindDoc="1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746760</wp:posOffset>
            </wp:positionV>
            <wp:extent cx="2724150" cy="2241550"/>
            <wp:effectExtent l="19050" t="0" r="0" b="0"/>
            <wp:wrapSquare wrapText="bothSides"/>
            <wp:docPr id="3" name="Picture" descr="F:\фотографии группы\_DSC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F:\фотографии группы\_DSC03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95D">
        <w:rPr>
          <w:sz w:val="28"/>
          <w:szCs w:val="28"/>
        </w:rPr>
        <w:t>3. Приобщить учащихся к самостоятельной творческой</w:t>
      </w:r>
      <w:r w:rsidR="001C0B2B">
        <w:rPr>
          <w:sz w:val="28"/>
          <w:szCs w:val="28"/>
        </w:rPr>
        <w:t xml:space="preserve"> </w:t>
      </w:r>
      <w:r w:rsidR="00A6795D">
        <w:rPr>
          <w:sz w:val="28"/>
          <w:szCs w:val="28"/>
        </w:rPr>
        <w:t>деятельности по поиску, переработке, оформлению и представлению информации о событиях 1941-1945 г.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Плотность обучающихся: 33 человека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Анализ мероприятия: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празднику 9 мая  «Дню Победы» в колледже был организован конкурс на </w:t>
      </w:r>
      <w:r>
        <w:rPr>
          <w:sz w:val="28"/>
          <w:szCs w:val="28"/>
        </w:rPr>
        <w:lastRenderedPageBreak/>
        <w:t xml:space="preserve">лучшую стенгазету. В мероприятии приняли участие 33 человека.  </w:t>
      </w:r>
    </w:p>
    <w:p w:rsidR="00CA14D3" w:rsidRDefault="0038526E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9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225425</wp:posOffset>
            </wp:positionV>
            <wp:extent cx="2857500" cy="1933575"/>
            <wp:effectExtent l="19050" t="0" r="0" b="0"/>
            <wp:wrapSquare wrapText="bothSides"/>
            <wp:docPr id="4" name="Picture" descr="F:\фотографии группы\_DSC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F:\фотографии группы\_DSC03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 мая 2015 года были подведены итоги конкурса: за первое, второе, третье место участников отметили грамотами, всех остальных участников конкурса отметили благодарностями.        </w:t>
      </w:r>
    </w:p>
    <w:p w:rsidR="00CA14D3" w:rsidRDefault="00CA14D3" w:rsidP="00A6795D">
      <w:pPr>
        <w:tabs>
          <w:tab w:val="left" w:pos="2835"/>
        </w:tabs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A14D3" w:rsidRPr="00D905FE" w:rsidRDefault="00CA14D3" w:rsidP="004D4BE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A14D3" w:rsidRDefault="00A6795D" w:rsidP="00A6795D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здоровья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22 мая 2015г</w:t>
      </w:r>
      <w:r w:rsidR="0038526E">
        <w:rPr>
          <w:rFonts w:ascii="Times New Roman" w:hAnsi="Times New Roman"/>
          <w:sz w:val="28"/>
          <w:szCs w:val="28"/>
        </w:rPr>
        <w:t>.</w:t>
      </w:r>
    </w:p>
    <w:p w:rsidR="00CA14D3" w:rsidRDefault="00A6795D" w:rsidP="00A6795D">
      <w:pPr>
        <w:spacing w:after="0" w:line="360" w:lineRule="auto"/>
        <w:ind w:firstLine="851"/>
        <w:rPr>
          <w:rStyle w:val="c0"/>
          <w:rFonts w:ascii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</w:rPr>
        <w:t>Цель: способствовать формированию здорового образа жизни студентов</w:t>
      </w:r>
    </w:p>
    <w:p w:rsidR="00CA14D3" w:rsidRDefault="001C0B2B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Плотность обучающихся: 15</w:t>
      </w:r>
      <w:r w:rsidR="00A6795D">
        <w:rPr>
          <w:sz w:val="28"/>
          <w:szCs w:val="28"/>
        </w:rPr>
        <w:t>0 человек</w:t>
      </w:r>
    </w:p>
    <w:p w:rsidR="004D4BED" w:rsidRPr="004D4BED" w:rsidRDefault="00A6795D" w:rsidP="004D4BED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Анализ мероприятия:</w:t>
      </w:r>
      <w:r>
        <w:rPr>
          <w:rFonts w:ascii="Times New Roman" w:eastAsia="Times New Roman" w:hAnsi="Times New Roman"/>
          <w:sz w:val="28"/>
          <w:szCs w:val="24"/>
        </w:rPr>
        <w:t> 22 мая в колледже прошло подведение итогов, закрытие X комплексной спартакиады ГПОАУ АКСЖКХ и спортивное мероприятие «День здоровья», в котором приняли участие, как студенты, так и преподаватели. Заместитель директора по учебной работе С.А. Ленских и руководитель ФВС И.Г. Соловь</w:t>
      </w:r>
      <w:r w:rsidR="0038526E">
        <w:rPr>
          <w:rFonts w:ascii="Times New Roman" w:eastAsia="Times New Roman" w:hAnsi="Times New Roman"/>
          <w:sz w:val="28"/>
          <w:szCs w:val="24"/>
        </w:rPr>
        <w:t>ев поприветствовали участников «Дня здоровья»</w:t>
      </w:r>
      <w:r>
        <w:rPr>
          <w:rFonts w:ascii="Times New Roman" w:eastAsia="Times New Roman" w:hAnsi="Times New Roman"/>
          <w:sz w:val="28"/>
          <w:szCs w:val="24"/>
        </w:rPr>
        <w:t>, пожелав им спортивных достижений и успехов.</w:t>
      </w:r>
      <w:r>
        <w:rPr>
          <w:rFonts w:ascii="Times New Roman" w:eastAsia="Times New Roman" w:hAnsi="Times New Roman"/>
          <w:noProof/>
          <w:sz w:val="28"/>
          <w:szCs w:val="24"/>
        </w:rPr>
        <w:drawing>
          <wp:anchor distT="0" distB="0" distL="114300" distR="114300" simplePos="0" relativeHeight="16" behindDoc="1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89535</wp:posOffset>
            </wp:positionV>
            <wp:extent cx="2647950" cy="1757680"/>
            <wp:effectExtent l="0" t="0" r="0" b="0"/>
            <wp:wrapSquare wrapText="bothSides"/>
            <wp:docPr id="5" name="Picture" descr="C:\Users\Student_2\Desktop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Student_2\Desktop\p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4D3" w:rsidRDefault="00A6795D" w:rsidP="004D4BED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lastRenderedPageBreak/>
        <w:t xml:space="preserve">На протяжении всего дня работали 8 станций, 7 из которых «Спортивные состязания» и 8 станция – «Уголок здоровья». По итогам победу одержала команда преподавателей, II место команда групп К11 и К12, III место команда Сд11, Сп11, Сэ23, Сэ21. Также грамотами и медалями были награждены лучшие спортсмены-выпускники колледжа. Все участники мероприятия отметили прилив сил и энергии. </w:t>
      </w:r>
      <w:r>
        <w:rPr>
          <w:rFonts w:ascii="Times New Roman" w:eastAsia="Times New Roman" w:hAnsi="Times New Roman"/>
          <w:noProof/>
          <w:sz w:val="28"/>
          <w:szCs w:val="24"/>
        </w:rPr>
        <w:drawing>
          <wp:anchor distT="0" distB="0" distL="114300" distR="114300" simplePos="0" relativeHeight="17" behindDoc="1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3810</wp:posOffset>
            </wp:positionV>
            <wp:extent cx="2381250" cy="3571875"/>
            <wp:effectExtent l="0" t="0" r="0" b="0"/>
            <wp:wrapSquare wrapText="bothSides"/>
            <wp:docPr id="6" name="Picture" descr="C:\Users\Student_2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Student_2\Desktop\p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4D3" w:rsidRDefault="00A6795D" w:rsidP="00A6795D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В завершении был спущен флаг Российской Федерации, что ознаменовало закрытие X комплексной спартакиады ГПОАУ АКСЖКХ.</w:t>
      </w:r>
    </w:p>
    <w:p w:rsidR="00CA14D3" w:rsidRPr="00D905FE" w:rsidRDefault="00CA14D3" w:rsidP="00A6795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A14D3" w:rsidRDefault="00A6795D" w:rsidP="00A6795D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города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4 июня 2015</w:t>
      </w:r>
      <w:r w:rsidR="0038526E">
        <w:rPr>
          <w:rFonts w:ascii="Times New Roman" w:hAnsi="Times New Roman"/>
          <w:sz w:val="28"/>
          <w:szCs w:val="28"/>
        </w:rPr>
        <w:t>г.</w:t>
      </w:r>
    </w:p>
    <w:p w:rsidR="00CA14D3" w:rsidRDefault="00A6795D" w:rsidP="00A6795D">
      <w:pPr>
        <w:spacing w:after="0" w:line="360" w:lineRule="auto"/>
        <w:ind w:firstLine="851"/>
        <w:rPr>
          <w:rStyle w:val="c0"/>
          <w:rFonts w:ascii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</w:rPr>
        <w:t>Цель: способствовать формированию гражданской ответственности студентов колледжа</w:t>
      </w:r>
    </w:p>
    <w:p w:rsidR="00CA14D3" w:rsidRDefault="0038526E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310515</wp:posOffset>
            </wp:positionV>
            <wp:extent cx="3155315" cy="2095500"/>
            <wp:effectExtent l="19050" t="0" r="6985" b="0"/>
            <wp:wrapSquare wrapText="bothSides"/>
            <wp:docPr id="7" name="Picture" descr="C:\Users\Student_2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Student_2\Desktop\p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Плотность обучающихся: 12</w:t>
      </w:r>
      <w:r w:rsidR="00A6795D">
        <w:rPr>
          <w:sz w:val="28"/>
          <w:szCs w:val="28"/>
        </w:rPr>
        <w:t>0 человек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1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3499485</wp:posOffset>
            </wp:positionV>
            <wp:extent cx="3219450" cy="2133600"/>
            <wp:effectExtent l="19050" t="0" r="0" b="0"/>
            <wp:wrapSquare wrapText="bothSides"/>
            <wp:docPr id="8" name="Picture" descr="C:\Users\Student_2\Desktop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:\Users\Student_2\Desktop\p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Анализ мероприятия:</w:t>
      </w:r>
      <w:r w:rsidR="001C0B2B">
        <w:rPr>
          <w:sz w:val="28"/>
          <w:szCs w:val="28"/>
        </w:rPr>
        <w:t xml:space="preserve"> </w:t>
      </w:r>
      <w:r>
        <w:rPr>
          <w:sz w:val="28"/>
        </w:rPr>
        <w:t xml:space="preserve">В рамках празднования 159-летия г.Благовещенска состоялось праздничное шествие в форме литературного карнавала, в котором приняли участие студенты и преподаватели колледжа в количестве 120 человек. Колонна колледжа была посвящена творчеству А.С. Пушкина. Одежда у участников была </w:t>
      </w:r>
      <w:r>
        <w:rPr>
          <w:sz w:val="28"/>
        </w:rPr>
        <w:lastRenderedPageBreak/>
        <w:t>разнообразной: богатыри, царевны, золотая рыбка и другие литературные персонажи из сказок великого писателя. Доходя до трибун участники, приветствовали руководителей области и города, а также горожан.</w:t>
      </w:r>
    </w:p>
    <w:p w:rsidR="00CA14D3" w:rsidRPr="004D4BED" w:rsidRDefault="00A6795D" w:rsidP="004D4BED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Все участники литературного карнавала желают дальнейшего процветания и развития столице Приамурья.</w:t>
      </w:r>
    </w:p>
    <w:p w:rsidR="00A6795D" w:rsidRDefault="00A6795D" w:rsidP="00A6795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Классный час «Моя семья – моё богатство!»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октябрь 2015 г.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Цель: </w:t>
      </w:r>
      <w:r>
        <w:rPr>
          <w:sz w:val="28"/>
          <w:szCs w:val="28"/>
        </w:rPr>
        <w:t>Определить значимость семьи в жизни каждого человека</w:t>
      </w:r>
    </w:p>
    <w:p w:rsidR="00CA14D3" w:rsidRDefault="00A6795D" w:rsidP="00A6795D">
      <w:pPr>
        <w:spacing w:after="0" w:line="360" w:lineRule="auto"/>
        <w:ind w:firstLine="851"/>
        <w:rPr>
          <w:rStyle w:val="c0"/>
          <w:rFonts w:ascii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</w:rPr>
        <w:t>Задачи:</w:t>
      </w:r>
    </w:p>
    <w:p w:rsidR="00CA14D3" w:rsidRDefault="00A6795D" w:rsidP="00A6795D">
      <w:pPr>
        <w:spacing w:after="0" w:line="360" w:lineRule="auto"/>
        <w:ind w:firstLine="851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 Формировать понятия семейных ценностей.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Развивать потребность узнавать историю своей семьи. Развивать гражданственность и патриотизм.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Воспитывать уважение к отцу и матери, родным, чувство ответственности к своей семьи.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Плотность обучающихся: </w:t>
      </w:r>
      <w:r w:rsidR="001C0B2B">
        <w:rPr>
          <w:sz w:val="28"/>
          <w:szCs w:val="28"/>
        </w:rPr>
        <w:t>1</w:t>
      </w:r>
      <w:r w:rsidR="0038526E">
        <w:rPr>
          <w:sz w:val="28"/>
          <w:szCs w:val="28"/>
        </w:rPr>
        <w:t>1</w:t>
      </w:r>
      <w:r w:rsidR="001C0B2B">
        <w:rPr>
          <w:sz w:val="28"/>
          <w:szCs w:val="28"/>
        </w:rPr>
        <w:t xml:space="preserve">0 </w:t>
      </w:r>
      <w:r>
        <w:rPr>
          <w:sz w:val="28"/>
          <w:szCs w:val="28"/>
        </w:rPr>
        <w:t>человек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Анализ мероприятия: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</w:rPr>
      </w:pPr>
      <w:r>
        <w:rPr>
          <w:sz w:val="28"/>
        </w:rPr>
        <w:t>В октябре 2015 года в колледже классные руководители совместно со своими воспитанниками подготовили и провели классный час «Моя семья – мое богатство!».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</w:rPr>
      </w:pPr>
      <w:r>
        <w:rPr>
          <w:sz w:val="28"/>
        </w:rPr>
        <w:t>Цель классного часа была показать значение семьи в жизни человека, формировать у учащихся уважение и любовь к старшему поколению, семейным традициям.</w:t>
      </w:r>
      <w:r>
        <w:rPr>
          <w:noProof/>
          <w:sz w:val="28"/>
        </w:rPr>
        <w:drawing>
          <wp:anchor distT="0" distB="0" distL="114300" distR="114300" simplePos="0" relativeHeight="18" behindDoc="1" locked="0" layoutInCell="1" allowOverlap="1">
            <wp:simplePos x="0" y="0"/>
            <wp:positionH relativeFrom="column">
              <wp:posOffset>3401695</wp:posOffset>
            </wp:positionH>
            <wp:positionV relativeFrom="paragraph">
              <wp:posOffset>682625</wp:posOffset>
            </wp:positionV>
            <wp:extent cx="2830830" cy="2800350"/>
            <wp:effectExtent l="0" t="0" r="0" b="0"/>
            <wp:wrapSquare wrapText="bothSides"/>
            <wp:docPr id="9" name="Picture" descr="C:\Users\Student_2\Desktop\фотографии группы\_DSC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:\Users\Student_2\Desktop\фотографии группы\_DSC0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493" r="16956" b="1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4D3" w:rsidRPr="004D4BED" w:rsidRDefault="00A6795D" w:rsidP="004D4BE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</w:rPr>
        <w:t>В рамках данного классного часа обуч</w:t>
      </w:r>
      <w:r w:rsidR="0038526E">
        <w:rPr>
          <w:sz w:val="28"/>
        </w:rPr>
        <w:t>ающиеся писали  мини-сочинения «</w:t>
      </w:r>
      <w:r>
        <w:rPr>
          <w:sz w:val="28"/>
        </w:rPr>
        <w:t>Моя семья – моё богатство</w:t>
      </w:r>
      <w:r w:rsidR="0038526E">
        <w:rPr>
          <w:sz w:val="28"/>
        </w:rPr>
        <w:t>»</w:t>
      </w:r>
      <w:r>
        <w:rPr>
          <w:sz w:val="28"/>
        </w:rPr>
        <w:t xml:space="preserve">. </w:t>
      </w:r>
      <w:r>
        <w:rPr>
          <w:sz w:val="28"/>
          <w:szCs w:val="28"/>
        </w:rPr>
        <w:t xml:space="preserve">Ребята рассказали, что у них дружные, сплоченные и трудолюбивые семьи, что в трудную минуту вы помогаете, друг другу, заботитесь о своих близких и много </w:t>
      </w:r>
      <w:r>
        <w:rPr>
          <w:sz w:val="28"/>
          <w:szCs w:val="28"/>
        </w:rPr>
        <w:lastRenderedPageBreak/>
        <w:t>свободного времени вы проводите вместе. Студенты  оформляли стенгазеты посвященные своим родным, готовили стихотворения о семье, рассказывали поговорки.</w:t>
      </w:r>
    </w:p>
    <w:p w:rsidR="00CA14D3" w:rsidRDefault="00A6795D" w:rsidP="00A6795D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Дискуссионная площадка «Все мы разные?»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ноябрь 2015 г.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Аудитория: 1 - 4 курсы</w:t>
      </w:r>
    </w:p>
    <w:p w:rsidR="00CA14D3" w:rsidRDefault="00A6795D" w:rsidP="00A6795D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</w:rPr>
        <w:t xml:space="preserve">Цель: </w:t>
      </w:r>
      <w:r>
        <w:rPr>
          <w:rFonts w:ascii="Times New Roman" w:eastAsia="Times New Roman" w:hAnsi="Times New Roman"/>
          <w:sz w:val="28"/>
          <w:szCs w:val="28"/>
        </w:rPr>
        <w:t>познакомить учащихся с понятием толерантность, с основными чертами толерантной и интолерантной личности</w:t>
      </w:r>
    </w:p>
    <w:p w:rsidR="00CA14D3" w:rsidRDefault="00A6795D" w:rsidP="001C0B2B">
      <w:pPr>
        <w:spacing w:after="0" w:line="360" w:lineRule="auto"/>
        <w:ind w:left="708" w:firstLine="14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</w:rPr>
        <w:t>Задачи: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t xml:space="preserve">1. Дать учащимся возможность оценить степень своей толерантности; </w:t>
      </w:r>
    </w:p>
    <w:p w:rsidR="00CA14D3" w:rsidRDefault="00A6795D" w:rsidP="001C0B2B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Развитие внимания, памяти, творческого мышления учащихся; </w:t>
      </w:r>
    </w:p>
    <w:p w:rsidR="001C0B2B" w:rsidRDefault="00A6795D" w:rsidP="001C0B2B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 воспитание чувства коллективизма, сплочённости; способствовать развитию уважитель</w:t>
      </w:r>
      <w:r w:rsidR="001C0B2B">
        <w:rPr>
          <w:rFonts w:ascii="Times New Roman" w:eastAsia="Times New Roman" w:hAnsi="Times New Roman"/>
          <w:sz w:val="28"/>
          <w:szCs w:val="28"/>
        </w:rPr>
        <w:t>ного отношения между учащимися.</w:t>
      </w:r>
    </w:p>
    <w:p w:rsidR="00CA14D3" w:rsidRDefault="001C0B2B" w:rsidP="001C0B2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5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51435</wp:posOffset>
            </wp:positionV>
            <wp:extent cx="2914650" cy="1933575"/>
            <wp:effectExtent l="19050" t="0" r="0" b="0"/>
            <wp:wrapSquare wrapText="bothSides"/>
            <wp:docPr id="10" name="Picture" descr="C:\Users\Student_2\Desktop\фотографии группы\2016 Своя игра\_DSC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:\Users\Student_2\Desktop\фотографии группы\2016 Своя игра\_DSC00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95D">
        <w:rPr>
          <w:rFonts w:ascii="Times New Roman" w:hAnsi="Times New Roman"/>
          <w:sz w:val="28"/>
          <w:szCs w:val="28"/>
        </w:rPr>
        <w:t xml:space="preserve">Плотность обучающихся: </w:t>
      </w:r>
      <w:r>
        <w:rPr>
          <w:rFonts w:ascii="Times New Roman" w:hAnsi="Times New Roman"/>
          <w:sz w:val="28"/>
          <w:szCs w:val="28"/>
        </w:rPr>
        <w:t>45</w:t>
      </w:r>
      <w:r w:rsidR="00A6795D">
        <w:rPr>
          <w:rFonts w:ascii="Times New Roman" w:hAnsi="Times New Roman"/>
          <w:sz w:val="28"/>
          <w:szCs w:val="28"/>
        </w:rPr>
        <w:t xml:space="preserve"> человек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Анализ мероприятия:</w:t>
      </w:r>
    </w:p>
    <w:p w:rsidR="00CA14D3" w:rsidRDefault="00A6795D" w:rsidP="00A6795D">
      <w:pPr>
        <w:spacing w:after="0" w:line="360" w:lineRule="auto"/>
        <w:ind w:firstLine="851"/>
        <w:jc w:val="both"/>
        <w:rPr>
          <w:rStyle w:val="c4"/>
          <w:rFonts w:ascii="Times New Roman" w:hAnsi="Times New Roman"/>
          <w:sz w:val="28"/>
          <w:szCs w:val="28"/>
        </w:rPr>
      </w:pPr>
      <w:r>
        <w:rPr>
          <w:rStyle w:val="c4"/>
          <w:rFonts w:ascii="Times New Roman" w:hAnsi="Times New Roman"/>
          <w:sz w:val="28"/>
          <w:szCs w:val="28"/>
        </w:rPr>
        <w:t>Наша группа  – это маленькая семья. И хотелось бы, чтобы в нашей семье всегда царили доброта, уважение, взаимопонимание, не было ни ссор, ни конфликтов.</w:t>
      </w:r>
    </w:p>
    <w:p w:rsidR="00CA14D3" w:rsidRDefault="00A6795D" w:rsidP="00A6795D">
      <w:pPr>
        <w:spacing w:after="0" w:line="360" w:lineRule="auto"/>
        <w:ind w:firstLine="851"/>
        <w:jc w:val="both"/>
        <w:rPr>
          <w:rStyle w:val="c2"/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Участники дискуссионной площадки прошли тест, для того чтобы узнать насколько они толерантны. </w:t>
      </w:r>
      <w:r>
        <w:rPr>
          <w:rFonts w:ascii="Times New Roman" w:hAnsi="Times New Roman"/>
          <w:sz w:val="28"/>
          <w:szCs w:val="28"/>
        </w:rPr>
        <w:t xml:space="preserve">Участники  площадки также составили </w:t>
      </w:r>
      <w:r>
        <w:rPr>
          <w:rStyle w:val="c2"/>
          <w:rFonts w:ascii="Times New Roman" w:hAnsi="Times New Roman"/>
          <w:sz w:val="28"/>
          <w:szCs w:val="28"/>
        </w:rPr>
        <w:t>«Дерево толерантности».</w:t>
      </w:r>
    </w:p>
    <w:p w:rsidR="0038526E" w:rsidRPr="004D4BED" w:rsidRDefault="00A6795D" w:rsidP="004D4BED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Они пожелали друг другу всегда оставаться толерантными. И относиться к людям так, как бы вы хотели, чтоб они относились к вам.</w:t>
      </w:r>
    </w:p>
    <w:p w:rsidR="00CA14D3" w:rsidRDefault="001C0B2B" w:rsidP="00A679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Праздничный концерт «Крымская весна»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18 марта  2016 г.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мероприятия: воспитание патриотизма, чувства долга, формирование у обучающихся гражданской ответственности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Плотность обучающихся: </w:t>
      </w:r>
      <w:r w:rsidR="001C0B2B">
        <w:rPr>
          <w:sz w:val="28"/>
          <w:szCs w:val="28"/>
        </w:rPr>
        <w:t>90</w:t>
      </w:r>
      <w:r>
        <w:rPr>
          <w:sz w:val="28"/>
          <w:szCs w:val="28"/>
        </w:rPr>
        <w:t xml:space="preserve"> человек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Анализ мероприятия:</w:t>
      </w:r>
    </w:p>
    <w:p w:rsidR="00CA14D3" w:rsidRDefault="0038526E" w:rsidP="00A6795D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478155</wp:posOffset>
            </wp:positionV>
            <wp:extent cx="3236595" cy="2162175"/>
            <wp:effectExtent l="19050" t="0" r="1905" b="0"/>
            <wp:wrapSquare wrapText="bothSides"/>
            <wp:docPr id="14" name="Picture" descr="C:\Users\Student_2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C:\Users\Student_2\Desktop\p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95D">
        <w:rPr>
          <w:rFonts w:ascii="Times New Roman" w:eastAsia="Times New Roman" w:hAnsi="Times New Roman"/>
          <w:sz w:val="28"/>
          <w:szCs w:val="28"/>
        </w:rPr>
        <w:t>18 марта 2016 года на площади им.Ленина</w:t>
      </w:r>
      <w:r>
        <w:rPr>
          <w:rFonts w:ascii="Times New Roman" w:eastAsia="Times New Roman" w:hAnsi="Times New Roman"/>
          <w:sz w:val="28"/>
          <w:szCs w:val="28"/>
        </w:rPr>
        <w:t xml:space="preserve"> состоялся праздничный концерт «</w:t>
      </w:r>
      <w:r w:rsidR="00A6795D">
        <w:rPr>
          <w:rFonts w:ascii="Times New Roman" w:eastAsia="Times New Roman" w:hAnsi="Times New Roman"/>
          <w:sz w:val="28"/>
          <w:szCs w:val="28"/>
        </w:rPr>
        <w:t>Крымская весна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="00A6795D">
        <w:rPr>
          <w:rFonts w:ascii="Times New Roman" w:eastAsia="Times New Roman" w:hAnsi="Times New Roman"/>
          <w:sz w:val="28"/>
          <w:szCs w:val="28"/>
        </w:rPr>
        <w:t>, посвященный второй годовщине воссоединения с Крымом. Студенты и сотрудники государственного профессионального образовательного автономно</w:t>
      </w:r>
      <w:r w:rsidR="001C0B2B">
        <w:rPr>
          <w:rFonts w:ascii="Times New Roman" w:eastAsia="Times New Roman" w:hAnsi="Times New Roman"/>
          <w:sz w:val="28"/>
          <w:szCs w:val="28"/>
        </w:rPr>
        <w:t>го учреждения Амурской области «</w:t>
      </w:r>
      <w:r w:rsidR="00A6795D">
        <w:rPr>
          <w:rFonts w:ascii="Times New Roman" w:eastAsia="Times New Roman" w:hAnsi="Times New Roman"/>
          <w:sz w:val="28"/>
          <w:szCs w:val="28"/>
        </w:rPr>
        <w:t xml:space="preserve">Амурский колледж строительства и </w:t>
      </w:r>
      <w:r w:rsidR="001C0B2B">
        <w:rPr>
          <w:rFonts w:ascii="Times New Roman" w:eastAsia="Times New Roman" w:hAnsi="Times New Roman"/>
          <w:sz w:val="28"/>
          <w:szCs w:val="28"/>
        </w:rPr>
        <w:t>жилищно-коммунального хозяйства»</w:t>
      </w:r>
      <w:r w:rsidR="00A6795D">
        <w:rPr>
          <w:rFonts w:ascii="Times New Roman" w:eastAsia="Times New Roman" w:hAnsi="Times New Roman"/>
          <w:sz w:val="28"/>
          <w:szCs w:val="28"/>
        </w:rPr>
        <w:t xml:space="preserve"> активно прияли участие в данном мероприятии. </w:t>
      </w:r>
    </w:p>
    <w:p w:rsidR="00CA14D3" w:rsidRDefault="0038526E" w:rsidP="00A6795D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19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183515</wp:posOffset>
            </wp:positionV>
            <wp:extent cx="3180715" cy="2124075"/>
            <wp:effectExtent l="19050" t="0" r="635" b="0"/>
            <wp:wrapSquare wrapText="bothSides"/>
            <wp:docPr id="15" name="Picture" descr="C:\Users\Student_2\Desktop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C:\Users\Student_2\Desktop\p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8"/>
          <w:szCs w:val="28"/>
        </w:rPr>
        <w:t>Под лозунгом «Россия-Крым-единство»</w:t>
      </w:r>
      <w:r w:rsidR="00A6795D">
        <w:rPr>
          <w:rFonts w:ascii="Times New Roman" w:eastAsia="Times New Roman" w:hAnsi="Times New Roman"/>
          <w:sz w:val="28"/>
          <w:szCs w:val="28"/>
        </w:rPr>
        <w:t xml:space="preserve"> студенты приветствовали участников концерта.</w:t>
      </w:r>
    </w:p>
    <w:p w:rsidR="00CA14D3" w:rsidRDefault="00CA14D3" w:rsidP="00A6795D">
      <w:pPr>
        <w:tabs>
          <w:tab w:val="left" w:pos="2835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CA14D3" w:rsidRDefault="00CA14D3" w:rsidP="00A6795D">
      <w:pPr>
        <w:tabs>
          <w:tab w:val="left" w:pos="2835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CA14D3" w:rsidRDefault="00CA14D3" w:rsidP="00A6795D">
      <w:pPr>
        <w:tabs>
          <w:tab w:val="left" w:pos="2835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CA14D3" w:rsidRPr="00D905FE" w:rsidRDefault="00CA14D3" w:rsidP="004D4BED">
      <w:pPr>
        <w:tabs>
          <w:tab w:val="left" w:pos="283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A14D3" w:rsidRPr="0038526E" w:rsidRDefault="00A6795D" w:rsidP="00A6795D">
      <w:pPr>
        <w:tabs>
          <w:tab w:val="left" w:pos="2835"/>
        </w:tabs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38526E">
        <w:rPr>
          <w:rFonts w:ascii="Times New Roman" w:eastAsia="Times New Roman" w:hAnsi="Times New Roman"/>
          <w:b/>
          <w:sz w:val="28"/>
          <w:szCs w:val="24"/>
        </w:rPr>
        <w:t>«Слово Плоть Бысть» концерт, посвящённый древнейшей святыне Дальнего Востока - Албазинской иконе Божией Матери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20 марта  2016 г.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мероприятия: формировать духовно – нравственную культуру студентов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Плотность обучающихся: 100 человек</w:t>
      </w:r>
    </w:p>
    <w:p w:rsidR="00CA14D3" w:rsidRDefault="001C0B2B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211455</wp:posOffset>
            </wp:positionV>
            <wp:extent cx="2773680" cy="2085975"/>
            <wp:effectExtent l="19050" t="0" r="7620" b="0"/>
            <wp:wrapSquare wrapText="bothSides"/>
            <wp:docPr id="16" name="Picture" descr="C:\Users\Student_2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C:\Users\Student_2\Desktop\p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95D">
        <w:rPr>
          <w:sz w:val="28"/>
          <w:szCs w:val="28"/>
        </w:rPr>
        <w:t>Анализ мероприятия:</w:t>
      </w:r>
    </w:p>
    <w:p w:rsidR="00CA14D3" w:rsidRDefault="001C0B2B" w:rsidP="00A6795D">
      <w:pPr>
        <w:pStyle w:val="af"/>
        <w:spacing w:after="0" w:line="360" w:lineRule="auto"/>
        <w:ind w:firstLine="851"/>
        <w:jc w:val="both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2524125</wp:posOffset>
            </wp:positionV>
            <wp:extent cx="2659380" cy="2000250"/>
            <wp:effectExtent l="19050" t="0" r="7620" b="0"/>
            <wp:wrapSquare wrapText="bothSides"/>
            <wp:docPr id="17" name="Picture" descr="C:\Users\Student_2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C:\Users\Student_2\Desktop\p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95D">
        <w:rPr>
          <w:sz w:val="28"/>
        </w:rPr>
        <w:t>20 мар</w:t>
      </w:r>
      <w:r w:rsidR="0038526E">
        <w:rPr>
          <w:sz w:val="28"/>
        </w:rPr>
        <w:t>та 2016 года состоялся концерт «Слово Плоть Бысть»</w:t>
      </w:r>
      <w:r w:rsidR="00A6795D">
        <w:rPr>
          <w:sz w:val="28"/>
        </w:rPr>
        <w:t>, посвящённый древнейшей святыне Дальнего Востока - Албазинской иконе Божией Матери. Студенты и сотрудники государственного профессионального образовательного автономно</w:t>
      </w:r>
      <w:r w:rsidR="00126560">
        <w:rPr>
          <w:sz w:val="28"/>
        </w:rPr>
        <w:t>го учреждения Амурской области «</w:t>
      </w:r>
      <w:r w:rsidR="00A6795D">
        <w:rPr>
          <w:sz w:val="28"/>
        </w:rPr>
        <w:t>Амурский колледж строительства и жилищно-коммунального хозяйства</w:t>
      </w:r>
      <w:r w:rsidR="00126560">
        <w:rPr>
          <w:sz w:val="28"/>
        </w:rPr>
        <w:t>»</w:t>
      </w:r>
      <w:r w:rsidR="00A6795D">
        <w:rPr>
          <w:sz w:val="28"/>
        </w:rPr>
        <w:t xml:space="preserve"> активно прияли участие в данном мероприятии. На сцене выступали творческие коллективы Приамурья, которые всеми зрителями были встречены аплодисментами.</w:t>
      </w:r>
    </w:p>
    <w:p w:rsidR="00CA14D3" w:rsidRDefault="00CA14D3" w:rsidP="00A6795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26560" w:rsidRDefault="00126560" w:rsidP="00A6795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26560" w:rsidRDefault="00126560" w:rsidP="00A6795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26560" w:rsidRDefault="00126560" w:rsidP="00A6795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A14D3" w:rsidRDefault="00CA14D3" w:rsidP="00A6795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C0B2B" w:rsidRDefault="001C0B2B" w:rsidP="00A6795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C0B2B" w:rsidRDefault="001C0B2B" w:rsidP="00A6795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C0B2B" w:rsidRDefault="001C0B2B" w:rsidP="00A6795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C0B2B" w:rsidRPr="00D905FE" w:rsidRDefault="001C0B2B" w:rsidP="004D4B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6795D" w:rsidRDefault="00A6795D" w:rsidP="00A6795D">
      <w:pPr>
        <w:tabs>
          <w:tab w:val="left" w:pos="283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Эстафета Памяти «Звезда нашей Великой Победы»</w:t>
      </w:r>
    </w:p>
    <w:p w:rsidR="00A6795D" w:rsidRDefault="00A6795D" w:rsidP="00A6795D">
      <w:pPr>
        <w:tabs>
          <w:tab w:val="left" w:pos="2835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9 апреля 2016 г.</w:t>
      </w:r>
    </w:p>
    <w:p w:rsidR="00A6795D" w:rsidRDefault="00A6795D" w:rsidP="00A6795D">
      <w:pPr>
        <w:tabs>
          <w:tab w:val="left" w:pos="2835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мероприятия: воспитание патриотизма, чувства долга, формирование у обучающихся гражданской ответственности, уважения к старшим и сохранение живой связи поколений на примерах героизма и самоотверженности народа, победившего фашизм.</w:t>
      </w:r>
    </w:p>
    <w:p w:rsidR="00A6795D" w:rsidRDefault="00A6795D" w:rsidP="00A6795D">
      <w:pPr>
        <w:pStyle w:val="af"/>
        <w:spacing w:after="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A6795D" w:rsidRDefault="00A6795D" w:rsidP="00A6795D">
      <w:pPr>
        <w:pStyle w:val="af"/>
        <w:spacing w:after="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 Познакомить учащихся с историческими событиями 1941 – 1945г.</w:t>
      </w:r>
    </w:p>
    <w:p w:rsidR="00A6795D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Сформировать представление учащихся о Великой Отечественной Войне и её героях.</w:t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292735</wp:posOffset>
            </wp:positionV>
            <wp:extent cx="2533015" cy="1905000"/>
            <wp:effectExtent l="0" t="0" r="0" b="0"/>
            <wp:wrapSquare wrapText="bothSides"/>
            <wp:docPr id="23" name="Picture" descr="C:\Users\Student_2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C:\Users\Student_2\Desktop\p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95D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Плотность обучающихся: </w:t>
      </w:r>
      <w:r w:rsidR="001C0B2B">
        <w:rPr>
          <w:sz w:val="28"/>
          <w:szCs w:val="28"/>
        </w:rPr>
        <w:t>70</w:t>
      </w:r>
      <w:r>
        <w:rPr>
          <w:sz w:val="28"/>
          <w:szCs w:val="28"/>
        </w:rPr>
        <w:t xml:space="preserve"> человек</w:t>
      </w:r>
    </w:p>
    <w:p w:rsidR="00A6795D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Анализ мероприятия:</w:t>
      </w:r>
    </w:p>
    <w:p w:rsidR="00A6795D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09 апреля 2016 года на площади Победы состоялся митинг, приуроченный к пребыванию в г.Благовещенск участников автомобильного пробега в рамках международного общес</w:t>
      </w:r>
      <w:r w:rsidR="001C0B2B">
        <w:rPr>
          <w:sz w:val="28"/>
          <w:szCs w:val="28"/>
        </w:rPr>
        <w:t>твенно-патриотического проекта «Эстафета Памяти «Звезда нашей Великой Победы»</w:t>
      </w:r>
      <w:r>
        <w:rPr>
          <w:sz w:val="28"/>
          <w:szCs w:val="28"/>
        </w:rPr>
        <w:t xml:space="preserve"> в честь 71-й годовщины Победы в Великой Отечественной войне 1941-1945 годов.</w:t>
      </w:r>
    </w:p>
    <w:p w:rsidR="00A6795D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Сотрудники и студенты государственного профессионального образовательного автономного учреждения Амурской области «Амурский колледж строительства и жилищно-коммунального хозяйства» приняли участие в митинге.</w:t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939800</wp:posOffset>
            </wp:positionV>
            <wp:extent cx="2802890" cy="1581150"/>
            <wp:effectExtent l="0" t="0" r="0" b="0"/>
            <wp:wrapSquare wrapText="bothSides"/>
            <wp:docPr id="24" name="Picture" descr="C:\Users\Student_2\Desktop\pщ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C:\Users\Student_2\Desktop\pщ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95D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рамках данного мероприятия у присутствующих была возможность посмотреть торжественный марш роты почетного караула, под звуки воинского салюта возложить цветы к подножию памятника воинам-амурцам.</w:t>
      </w:r>
    </w:p>
    <w:p w:rsidR="00CA14D3" w:rsidRDefault="00CA14D3" w:rsidP="00A6795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A14D3" w:rsidRDefault="00A6795D" w:rsidP="00A6795D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/>
          <w:b/>
          <w:sz w:val="28"/>
          <w:szCs w:val="24"/>
        </w:rPr>
        <w:t>Встреча студенто</w:t>
      </w:r>
      <w:r w:rsidR="0038526E">
        <w:rPr>
          <w:rFonts w:ascii="Times New Roman" w:eastAsia="Times New Roman" w:hAnsi="Times New Roman"/>
          <w:b/>
          <w:sz w:val="28"/>
          <w:szCs w:val="24"/>
        </w:rPr>
        <w:t>в с руководством Госкорпорации «</w:t>
      </w:r>
      <w:r>
        <w:rPr>
          <w:rFonts w:ascii="Times New Roman" w:eastAsia="Times New Roman" w:hAnsi="Times New Roman"/>
          <w:b/>
          <w:sz w:val="28"/>
          <w:szCs w:val="24"/>
        </w:rPr>
        <w:t>Роскосмос</w:t>
      </w:r>
      <w:r w:rsidR="0038526E">
        <w:rPr>
          <w:rFonts w:ascii="Times New Roman" w:eastAsia="Times New Roman" w:hAnsi="Times New Roman"/>
          <w:b/>
          <w:sz w:val="28"/>
          <w:szCs w:val="24"/>
        </w:rPr>
        <w:t>»</w:t>
      </w:r>
      <w:r>
        <w:rPr>
          <w:rFonts w:ascii="Times New Roman" w:eastAsia="Times New Roman" w:hAnsi="Times New Roman"/>
          <w:b/>
          <w:sz w:val="28"/>
          <w:szCs w:val="24"/>
        </w:rPr>
        <w:t xml:space="preserve"> и космонавтами В.В. Терешковой и А.А. Леоновым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13 апреля  2016 г.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мероприятия: воспитание патриотизма, гражданской ответственности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Плотность обучающихся: </w:t>
      </w:r>
      <w:r w:rsidR="0038526E">
        <w:rPr>
          <w:sz w:val="28"/>
          <w:szCs w:val="28"/>
        </w:rPr>
        <w:t>20</w:t>
      </w:r>
      <w:r>
        <w:rPr>
          <w:sz w:val="28"/>
          <w:szCs w:val="28"/>
        </w:rPr>
        <w:t xml:space="preserve"> человек</w:t>
      </w:r>
    </w:p>
    <w:p w:rsidR="00CA14D3" w:rsidRDefault="0038526E" w:rsidP="00A6795D">
      <w:pPr>
        <w:pStyle w:val="af"/>
        <w:spacing w:after="0" w:line="360" w:lineRule="auto"/>
        <w:ind w:firstLine="851"/>
        <w:jc w:val="both"/>
        <w:rPr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2840355</wp:posOffset>
            </wp:positionV>
            <wp:extent cx="2371725" cy="1685925"/>
            <wp:effectExtent l="19050" t="0" r="9525" b="0"/>
            <wp:wrapSquare wrapText="bothSides"/>
            <wp:docPr id="19" name="Picture" descr="C:\Users\Student_2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C:\Users\Student_2\Desktop\p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13" behindDoc="1" locked="0" layoutInCell="1" allowOverlap="1">
            <wp:simplePos x="0" y="0"/>
            <wp:positionH relativeFrom="column">
              <wp:posOffset>3765550</wp:posOffset>
            </wp:positionH>
            <wp:positionV relativeFrom="paragraph">
              <wp:posOffset>459105</wp:posOffset>
            </wp:positionV>
            <wp:extent cx="2238375" cy="1495425"/>
            <wp:effectExtent l="19050" t="0" r="9525" b="0"/>
            <wp:wrapSquare wrapText="bothSides"/>
            <wp:docPr id="18" name="Picture" descr="C:\Users\Student_2\Desktop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C:\Users\Student_2\Desktop\p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95D">
        <w:rPr>
          <w:sz w:val="28"/>
          <w:szCs w:val="28"/>
        </w:rPr>
        <w:t>Анализ мероприятия:</w:t>
      </w:r>
      <w:r w:rsidR="001C0B2B">
        <w:rPr>
          <w:sz w:val="28"/>
          <w:szCs w:val="28"/>
        </w:rPr>
        <w:t xml:space="preserve"> </w:t>
      </w:r>
      <w:r w:rsidR="00A6795D">
        <w:rPr>
          <w:sz w:val="28"/>
        </w:rPr>
        <w:t>13 апреля 2016 на базе Амурского государственного университета состоялась встреча студенто</w:t>
      </w:r>
      <w:r>
        <w:rPr>
          <w:sz w:val="28"/>
        </w:rPr>
        <w:t>в с руководством Госкорпорации «Роскосмос»</w:t>
      </w:r>
      <w:r w:rsidR="00A6795D">
        <w:rPr>
          <w:sz w:val="28"/>
        </w:rPr>
        <w:t xml:space="preserve"> и космонавтами В.В. Терешковой и А.А. Леоновым приуроченная ко Дню космонавтики и 55-летию полёта Ю.А. </w:t>
      </w:r>
      <w:r w:rsidR="00A6795D">
        <w:rPr>
          <w:sz w:val="28"/>
        </w:rPr>
        <w:lastRenderedPageBreak/>
        <w:t>Гагарина в космос. Студенты стро</w:t>
      </w:r>
      <w:r>
        <w:rPr>
          <w:sz w:val="28"/>
        </w:rPr>
        <w:t>ительного студенческого отряда «</w:t>
      </w:r>
      <w:r w:rsidR="00A6795D">
        <w:rPr>
          <w:sz w:val="28"/>
        </w:rPr>
        <w:t>Факел</w:t>
      </w:r>
      <w:r>
        <w:rPr>
          <w:sz w:val="28"/>
        </w:rPr>
        <w:t>»</w:t>
      </w:r>
      <w:r w:rsidR="00A6795D">
        <w:rPr>
          <w:sz w:val="28"/>
        </w:rPr>
        <w:t xml:space="preserve"> государственного профессионального образовательного автономно</w:t>
      </w:r>
      <w:r>
        <w:rPr>
          <w:sz w:val="28"/>
        </w:rPr>
        <w:t>го учреждения Амурской области «</w:t>
      </w:r>
      <w:r w:rsidR="00A6795D">
        <w:rPr>
          <w:sz w:val="28"/>
        </w:rPr>
        <w:t>Амурский колледж строительства и жилищно-коммунального хозяйства</w:t>
      </w:r>
      <w:r>
        <w:rPr>
          <w:sz w:val="28"/>
        </w:rPr>
        <w:t>»</w:t>
      </w:r>
      <w:r w:rsidR="00A6795D">
        <w:rPr>
          <w:sz w:val="28"/>
        </w:rPr>
        <w:t xml:space="preserve"> активно приняли участие в данном мероприятии.</w:t>
      </w:r>
    </w:p>
    <w:p w:rsidR="00CA14D3" w:rsidRDefault="00A6795D" w:rsidP="00A6795D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Бурными аплодисментами зал встретил первую женщину космонавта Терешкову В.В. и первого вышедшего в открытый космос человека Леонова А.А. В рамках встречи студенты смогли задать интересующие их вопросы Терешковой Валентине Владимировне, Леонову Алексею Архиповичу, Козлову Александру Александровичу, Лончаку Юрию Валентиновичу и Вучкович Алле Александровне.</w:t>
      </w:r>
    </w:p>
    <w:p w:rsidR="00CA14D3" w:rsidRDefault="00A6795D" w:rsidP="00A6795D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Также состоялось награждение лучших студентов бойцов строительных отрядов за летний трудовой семестр 2015 года. Терешкова В.В., Леонов А.А. и Лончак Ю.В. отметили троих студентов памятными подарками. В числе награжденных студен</w:t>
      </w:r>
      <w:r w:rsidR="0038526E">
        <w:rPr>
          <w:rFonts w:ascii="Times New Roman" w:eastAsia="Times New Roman" w:hAnsi="Times New Roman"/>
          <w:sz w:val="28"/>
          <w:szCs w:val="24"/>
        </w:rPr>
        <w:t>т 4 курса АКСЖКХ специальности «</w:t>
      </w:r>
      <w:r>
        <w:rPr>
          <w:rFonts w:ascii="Times New Roman" w:eastAsia="Times New Roman" w:hAnsi="Times New Roman"/>
          <w:sz w:val="28"/>
          <w:szCs w:val="24"/>
        </w:rPr>
        <w:t>Строительство и эксплуатация зданий и сооружений</w:t>
      </w:r>
      <w:r w:rsidR="0038526E">
        <w:rPr>
          <w:rFonts w:ascii="Times New Roman" w:eastAsia="Times New Roman" w:hAnsi="Times New Roman"/>
          <w:sz w:val="28"/>
          <w:szCs w:val="24"/>
        </w:rPr>
        <w:t>»</w:t>
      </w:r>
      <w:r>
        <w:rPr>
          <w:rFonts w:ascii="Times New Roman" w:eastAsia="Times New Roman" w:hAnsi="Times New Roman"/>
          <w:sz w:val="28"/>
          <w:szCs w:val="24"/>
        </w:rPr>
        <w:t xml:space="preserve"> Долгополов Кирилл Игоревич.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Оказание адресной помощи ветеранам ВОВ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5 мая 2016 г.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мероприятия: воспитание патриотизма, чувства долга, формирование у обучающихся гражданской ответственности, уважения к старшим и сохранение живой связи поколений на примерах героизма и самоотверженности народа, победившего фашизм.</w:t>
      </w:r>
    </w:p>
    <w:p w:rsidR="00CA14D3" w:rsidRDefault="00A6795D" w:rsidP="00A6795D">
      <w:pPr>
        <w:pStyle w:val="af"/>
        <w:spacing w:after="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CA14D3" w:rsidRDefault="00A6795D" w:rsidP="00A6795D">
      <w:pPr>
        <w:pStyle w:val="af"/>
        <w:spacing w:after="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 Познакомить учащихся с историческими событиями 1941 – 1945г.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Сформировать представление учащихся о Великой Отечественной Войне и её героях.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Плотность обучающихся: 5 человек</w:t>
      </w:r>
    </w:p>
    <w:p w:rsidR="00CA14D3" w:rsidRDefault="00A6795D" w:rsidP="00A6795D">
      <w:pPr>
        <w:pStyle w:val="a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Анализ мероприятия:</w:t>
      </w:r>
    </w:p>
    <w:p w:rsidR="00CA14D3" w:rsidRDefault="00A6795D" w:rsidP="00A6795D">
      <w:pPr>
        <w:tabs>
          <w:tab w:val="left" w:pos="2835"/>
        </w:tabs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</w:rPr>
        <w:t xml:space="preserve">5 мая 2016 года сотрудники и студенты колледжа организовали и провели акцию, направленную на оказание адресной помощи ветеранам Великой Отечественной Войны. </w:t>
      </w:r>
    </w:p>
    <w:p w:rsidR="00CA14D3" w:rsidRDefault="007F5086" w:rsidP="00A6795D">
      <w:pPr>
        <w:tabs>
          <w:tab w:val="left" w:pos="2835"/>
        </w:tabs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anchor distT="0" distB="0" distL="114300" distR="114300" simplePos="0" relativeHeight="11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2385695</wp:posOffset>
            </wp:positionV>
            <wp:extent cx="2381250" cy="1790700"/>
            <wp:effectExtent l="19050" t="0" r="0" b="0"/>
            <wp:wrapSquare wrapText="bothSides"/>
            <wp:docPr id="22" name="Picture" descr="C:\Users\Student_2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C:\Users\Student_2\Desktop\p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12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13970</wp:posOffset>
            </wp:positionV>
            <wp:extent cx="2381250" cy="1790700"/>
            <wp:effectExtent l="19050" t="0" r="0" b="0"/>
            <wp:wrapSquare wrapText="bothSides"/>
            <wp:docPr id="21" name="Picture" descr="C:\Users\Student_2\Desktop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C:\Users\Student_2\Desktop\p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95D">
        <w:rPr>
          <w:rFonts w:ascii="Times New Roman" w:hAnsi="Times New Roman"/>
          <w:sz w:val="28"/>
        </w:rPr>
        <w:t>Были поздравлены: Ральникова Наталья Алексеевна, Смирнова Евгения Николаевна, Толстенко Виталий Павлович, Титенко Евгения Александровна. Ветераны поблагодарили участников акции, сказав, что для них важно внимание и участие подрастающего поколения, ведь Победа - это слово, сочетающее в себе мужество, храбрость и свободу великого русского народа. Студенты, отметили, что для них проведенная акция, является важной в формировании патриотического воспитания, а именно выражение благодарности, тем людям, которые с гордостью выстояли в бою в тяжелые военные годы. И сейчас молодое поколение с гордостью говорит «Спасибо деду за Победу!».</w:t>
      </w:r>
    </w:p>
    <w:p w:rsidR="00CA14D3" w:rsidRDefault="00A6795D" w:rsidP="00A6795D">
      <w:pPr>
        <w:spacing w:after="0"/>
        <w:ind w:firstLine="851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Мониторинг реализации Программы духовно-нравственного и гражданско-патриотического воспитания обучающихся</w:t>
      </w:r>
      <w:r w:rsidR="001C0B2B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1C0B2B">
        <w:rPr>
          <w:rFonts w:ascii="Times New Roman" w:hAnsi="Times New Roman"/>
          <w:b/>
          <w:sz w:val="32"/>
          <w:szCs w:val="32"/>
        </w:rPr>
        <w:t>«Стань гражданином России»</w:t>
      </w:r>
    </w:p>
    <w:p w:rsidR="00CA14D3" w:rsidRDefault="00CA14D3" w:rsidP="00A6795D">
      <w:pPr>
        <w:spacing w:after="0"/>
        <w:ind w:firstLine="851"/>
        <w:jc w:val="center"/>
        <w:rPr>
          <w:rFonts w:ascii="Times New Roman" w:hAnsi="Times New Roman"/>
          <w:b/>
          <w:sz w:val="32"/>
          <w:szCs w:val="32"/>
        </w:rPr>
      </w:pPr>
    </w:p>
    <w:p w:rsidR="00CA14D3" w:rsidRDefault="00A6795D" w:rsidP="00126560">
      <w:pPr>
        <w:pStyle w:val="ae"/>
        <w:numPr>
          <w:ilvl w:val="0"/>
          <w:numId w:val="4"/>
        </w:numPr>
        <w:tabs>
          <w:tab w:val="left" w:pos="567"/>
        </w:tabs>
        <w:spacing w:after="0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Плотность участия обучающихся в мероприятиях колледжа</w:t>
      </w: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3073"/>
        <w:gridCol w:w="5777"/>
      </w:tblGrid>
      <w:tr w:rsidR="00CA14D3">
        <w:trPr>
          <w:cantSplit/>
          <w:jc w:val="center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Default="00A6795D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Default="00A6795D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Показатель, %</w:t>
            </w:r>
          </w:p>
        </w:tc>
      </w:tr>
      <w:tr w:rsidR="00CA14D3">
        <w:trPr>
          <w:cantSplit/>
          <w:jc w:val="center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Default="001C0B2B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25.01</w:t>
            </w:r>
            <w:r w:rsidR="00A6795D">
              <w:rPr>
                <w:rFonts w:ascii="Times New Roman" w:hAnsi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Default="00A6795D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CA14D3">
        <w:trPr>
          <w:cantSplit/>
          <w:jc w:val="center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Default="001C0B2B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20.06</w:t>
            </w:r>
            <w:r w:rsidR="00A6795D">
              <w:rPr>
                <w:rFonts w:ascii="Times New Roman" w:hAnsi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Default="00A6795D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CA14D3">
        <w:trPr>
          <w:cantSplit/>
          <w:jc w:val="center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Default="0038526E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25.12</w:t>
            </w:r>
            <w:r w:rsidR="00A6795D">
              <w:rPr>
                <w:rFonts w:ascii="Times New Roman" w:hAnsi="Times New Roman"/>
                <w:sz w:val="28"/>
                <w:szCs w:val="28"/>
              </w:rPr>
              <w:t>.2015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Default="00A6795D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</w:tr>
      <w:tr w:rsidR="00CA14D3">
        <w:trPr>
          <w:cantSplit/>
          <w:jc w:val="center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Default="0038526E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A6795D">
              <w:rPr>
                <w:rFonts w:ascii="Times New Roman" w:hAnsi="Times New Roman"/>
                <w:sz w:val="28"/>
                <w:szCs w:val="28"/>
              </w:rPr>
              <w:t>.04.201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Default="00A6795D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</w:tr>
    </w:tbl>
    <w:p w:rsidR="00CA14D3" w:rsidRDefault="00CA14D3" w:rsidP="00126560">
      <w:pPr>
        <w:tabs>
          <w:tab w:val="left" w:pos="56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A14D3" w:rsidRDefault="00A6795D" w:rsidP="00126560">
      <w:pPr>
        <w:pStyle w:val="ae"/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Уровень нравственности обучающихся</w:t>
      </w: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3073"/>
        <w:gridCol w:w="5777"/>
      </w:tblGrid>
      <w:tr w:rsidR="00CA14D3">
        <w:trPr>
          <w:cantSplit/>
          <w:jc w:val="center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Default="00A6795D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Default="00A6795D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Показатель, %</w:t>
            </w:r>
          </w:p>
        </w:tc>
      </w:tr>
      <w:tr w:rsidR="0038526E">
        <w:trPr>
          <w:cantSplit/>
          <w:jc w:val="center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8526E" w:rsidRDefault="0038526E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25.01.2015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8526E" w:rsidRDefault="0038526E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38526E">
        <w:trPr>
          <w:cantSplit/>
          <w:jc w:val="center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8526E" w:rsidRDefault="0038526E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20.06.2015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8526E" w:rsidRDefault="0038526E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</w:tr>
      <w:tr w:rsidR="0038526E">
        <w:trPr>
          <w:cantSplit/>
          <w:jc w:val="center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8526E" w:rsidRDefault="0038526E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25.12.2015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8526E" w:rsidRDefault="0038526E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38526E">
        <w:trPr>
          <w:cantSplit/>
          <w:jc w:val="center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8526E" w:rsidRDefault="0038526E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20.04.2016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8526E" w:rsidRDefault="0038526E" w:rsidP="0012656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</w:tr>
    </w:tbl>
    <w:p w:rsidR="00CA14D3" w:rsidRDefault="00CA14D3" w:rsidP="00126560">
      <w:pPr>
        <w:pStyle w:val="ae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CA14D3" w:rsidRDefault="00A6795D" w:rsidP="00126560">
      <w:pPr>
        <w:pStyle w:val="ae"/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Уровень воспитанности</w:t>
      </w:r>
      <w:r w:rsidR="0038526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обучающихся</w:t>
      </w: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3073"/>
        <w:gridCol w:w="5777"/>
      </w:tblGrid>
      <w:tr w:rsidR="00CA14D3">
        <w:trPr>
          <w:cantSplit/>
          <w:jc w:val="center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Default="00A6795D" w:rsidP="00A6795D">
            <w:pPr>
              <w:tabs>
                <w:tab w:val="left" w:pos="567"/>
              </w:tabs>
              <w:spacing w:after="0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Срок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A14D3" w:rsidRDefault="00A6795D" w:rsidP="00A6795D">
            <w:pPr>
              <w:tabs>
                <w:tab w:val="left" w:pos="567"/>
              </w:tabs>
              <w:spacing w:after="0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Показатель, %</w:t>
            </w:r>
          </w:p>
        </w:tc>
      </w:tr>
      <w:tr w:rsidR="0038526E">
        <w:trPr>
          <w:cantSplit/>
          <w:jc w:val="center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8526E" w:rsidRDefault="0038526E" w:rsidP="0038526E">
            <w:pPr>
              <w:tabs>
                <w:tab w:val="left" w:pos="567"/>
              </w:tabs>
              <w:spacing w:after="0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25.01.2015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8526E" w:rsidRDefault="0038526E" w:rsidP="00A6795D">
            <w:pPr>
              <w:tabs>
                <w:tab w:val="left" w:pos="567"/>
              </w:tabs>
              <w:spacing w:after="0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38526E">
        <w:trPr>
          <w:cantSplit/>
          <w:jc w:val="center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8526E" w:rsidRDefault="0038526E" w:rsidP="0038526E">
            <w:pPr>
              <w:tabs>
                <w:tab w:val="left" w:pos="567"/>
              </w:tabs>
              <w:spacing w:after="0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20.06.2015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8526E" w:rsidRDefault="0038526E" w:rsidP="00A6795D">
            <w:pPr>
              <w:tabs>
                <w:tab w:val="left" w:pos="567"/>
              </w:tabs>
              <w:spacing w:after="0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</w:tr>
      <w:tr w:rsidR="0038526E">
        <w:trPr>
          <w:cantSplit/>
          <w:jc w:val="center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8526E" w:rsidRDefault="0038526E" w:rsidP="0038526E">
            <w:pPr>
              <w:tabs>
                <w:tab w:val="left" w:pos="567"/>
              </w:tabs>
              <w:spacing w:after="0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25.12.2015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8526E" w:rsidRDefault="0038526E" w:rsidP="00A6795D">
            <w:pPr>
              <w:tabs>
                <w:tab w:val="left" w:pos="567"/>
              </w:tabs>
              <w:spacing w:after="0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83,5</w:t>
            </w:r>
          </w:p>
        </w:tc>
      </w:tr>
      <w:tr w:rsidR="0038526E">
        <w:trPr>
          <w:cantSplit/>
          <w:jc w:val="center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8526E" w:rsidRDefault="0038526E" w:rsidP="0038526E">
            <w:pPr>
              <w:tabs>
                <w:tab w:val="left" w:pos="567"/>
              </w:tabs>
              <w:spacing w:after="0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20.04.2016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8526E" w:rsidRDefault="0038526E" w:rsidP="00A6795D">
            <w:pPr>
              <w:tabs>
                <w:tab w:val="left" w:pos="567"/>
              </w:tabs>
              <w:spacing w:after="0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</w:tr>
    </w:tbl>
    <w:p w:rsidR="00CA14D3" w:rsidRDefault="00CA14D3" w:rsidP="00A6795D">
      <w:pPr>
        <w:tabs>
          <w:tab w:val="left" w:pos="2835"/>
        </w:tabs>
        <w:spacing w:after="0"/>
      </w:pPr>
    </w:p>
    <w:sectPr w:rsidR="00CA14D3" w:rsidSect="00CA14D3">
      <w:pgSz w:w="11906" w:h="16838"/>
      <w:pgMar w:top="1134" w:right="1134" w:bottom="1134" w:left="1134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378" w:rsidRDefault="00A84378" w:rsidP="004D4BED">
      <w:pPr>
        <w:spacing w:after="0" w:line="240" w:lineRule="auto"/>
      </w:pPr>
      <w:r>
        <w:separator/>
      </w:r>
    </w:p>
  </w:endnote>
  <w:endnote w:type="continuationSeparator" w:id="1">
    <w:p w:rsidR="00A84378" w:rsidRDefault="00A84378" w:rsidP="004D4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Free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378" w:rsidRDefault="00A84378" w:rsidP="004D4BED">
      <w:pPr>
        <w:spacing w:after="0" w:line="240" w:lineRule="auto"/>
      </w:pPr>
      <w:r>
        <w:separator/>
      </w:r>
    </w:p>
  </w:footnote>
  <w:footnote w:type="continuationSeparator" w:id="1">
    <w:p w:rsidR="00A84378" w:rsidRDefault="00A84378" w:rsidP="004D4B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178A"/>
    <w:multiLevelType w:val="multilevel"/>
    <w:tmpl w:val="8B8266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4A5F3F"/>
    <w:multiLevelType w:val="multilevel"/>
    <w:tmpl w:val="76DC49E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A15F7C"/>
    <w:multiLevelType w:val="multilevel"/>
    <w:tmpl w:val="BF720FF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5D0F4857"/>
    <w:multiLevelType w:val="multilevel"/>
    <w:tmpl w:val="DD3AB4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27704E9"/>
    <w:multiLevelType w:val="multilevel"/>
    <w:tmpl w:val="F7E0D6D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14D3"/>
    <w:rsid w:val="00053005"/>
    <w:rsid w:val="000C084A"/>
    <w:rsid w:val="000D6904"/>
    <w:rsid w:val="00126560"/>
    <w:rsid w:val="001C0B2B"/>
    <w:rsid w:val="00255945"/>
    <w:rsid w:val="0038526E"/>
    <w:rsid w:val="004D22EE"/>
    <w:rsid w:val="004D4BED"/>
    <w:rsid w:val="005C4A71"/>
    <w:rsid w:val="00742A27"/>
    <w:rsid w:val="007F5086"/>
    <w:rsid w:val="008E6B86"/>
    <w:rsid w:val="00A6795D"/>
    <w:rsid w:val="00A84378"/>
    <w:rsid w:val="00CA14D3"/>
    <w:rsid w:val="00D90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roid Sans Fallback" w:hAnsi="Calibri" w:cs="Times New Roman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056"/>
    <w:pPr>
      <w:suppressAutoHyphens/>
      <w:spacing w:after="200"/>
    </w:pPr>
  </w:style>
  <w:style w:type="paragraph" w:styleId="1">
    <w:name w:val="heading 1"/>
    <w:basedOn w:val="a"/>
    <w:link w:val="10"/>
    <w:uiPriority w:val="9"/>
    <w:qFormat/>
    <w:rsid w:val="00925B80"/>
    <w:pPr>
      <w:outlineLvl w:val="0"/>
    </w:pPr>
  </w:style>
  <w:style w:type="paragraph" w:styleId="2">
    <w:name w:val="heading 2"/>
    <w:basedOn w:val="a0"/>
    <w:rsid w:val="00CA14D3"/>
    <w:pPr>
      <w:outlineLvl w:val="1"/>
    </w:pPr>
  </w:style>
  <w:style w:type="paragraph" w:styleId="3">
    <w:name w:val="heading 3"/>
    <w:basedOn w:val="a0"/>
    <w:rsid w:val="00CA14D3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Верхний колонтитул Знак"/>
    <w:basedOn w:val="a1"/>
    <w:uiPriority w:val="99"/>
    <w:semiHidden/>
    <w:rsid w:val="00246EA4"/>
  </w:style>
  <w:style w:type="character" w:customStyle="1" w:styleId="a5">
    <w:name w:val="Нижний колонтитул Знак"/>
    <w:basedOn w:val="a1"/>
    <w:uiPriority w:val="99"/>
    <w:semiHidden/>
    <w:rsid w:val="00246EA4"/>
  </w:style>
  <w:style w:type="character" w:customStyle="1" w:styleId="a6">
    <w:name w:val="Текст выноски Знак"/>
    <w:basedOn w:val="a1"/>
    <w:uiPriority w:val="99"/>
    <w:semiHidden/>
    <w:rsid w:val="009026A0"/>
    <w:rPr>
      <w:rFonts w:ascii="Tahoma" w:hAnsi="Tahoma" w:cs="Tahoma"/>
      <w:sz w:val="16"/>
      <w:szCs w:val="16"/>
    </w:rPr>
  </w:style>
  <w:style w:type="character" w:customStyle="1" w:styleId="c0">
    <w:name w:val="c0"/>
    <w:basedOn w:val="a1"/>
    <w:rsid w:val="004A17B0"/>
  </w:style>
  <w:style w:type="character" w:customStyle="1" w:styleId="c7">
    <w:name w:val="c7"/>
    <w:basedOn w:val="a1"/>
    <w:rsid w:val="00BC1A53"/>
  </w:style>
  <w:style w:type="character" w:customStyle="1" w:styleId="image-block">
    <w:name w:val="image-block"/>
    <w:basedOn w:val="a1"/>
    <w:rsid w:val="007A6887"/>
  </w:style>
  <w:style w:type="character" w:customStyle="1" w:styleId="-">
    <w:name w:val="Интернет-ссылка"/>
    <w:basedOn w:val="a1"/>
    <w:uiPriority w:val="99"/>
    <w:semiHidden/>
    <w:unhideWhenUsed/>
    <w:rsid w:val="00AB5A2B"/>
    <w:rPr>
      <w:color w:val="0000FF"/>
      <w:u w:val="single"/>
    </w:rPr>
  </w:style>
  <w:style w:type="character" w:customStyle="1" w:styleId="c4">
    <w:name w:val="c4"/>
    <w:basedOn w:val="a1"/>
    <w:rsid w:val="00DF1D13"/>
  </w:style>
  <w:style w:type="character" w:customStyle="1" w:styleId="c2">
    <w:name w:val="c2"/>
    <w:basedOn w:val="a1"/>
    <w:rsid w:val="00DF1D13"/>
  </w:style>
  <w:style w:type="character" w:styleId="a7">
    <w:name w:val="Strong"/>
    <w:basedOn w:val="a1"/>
    <w:uiPriority w:val="22"/>
    <w:qFormat/>
    <w:rsid w:val="008D0C38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925B80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ListLabel1">
    <w:name w:val="ListLabel 1"/>
    <w:rsid w:val="00CA14D3"/>
    <w:rPr>
      <w:rFonts w:cs="Courier New"/>
    </w:rPr>
  </w:style>
  <w:style w:type="character" w:customStyle="1" w:styleId="ListLabel2">
    <w:name w:val="ListLabel 2"/>
    <w:rsid w:val="00CA14D3"/>
    <w:rPr>
      <w:b/>
    </w:rPr>
  </w:style>
  <w:style w:type="character" w:customStyle="1" w:styleId="ListLabel3">
    <w:name w:val="ListLabel 3"/>
    <w:rsid w:val="00CA14D3"/>
    <w:rPr>
      <w:sz w:val="20"/>
    </w:rPr>
  </w:style>
  <w:style w:type="paragraph" w:customStyle="1" w:styleId="a0">
    <w:name w:val="Заголовок"/>
    <w:basedOn w:val="a"/>
    <w:next w:val="a8"/>
    <w:rsid w:val="00CA14D3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8">
    <w:name w:val="Body Text"/>
    <w:basedOn w:val="a"/>
    <w:rsid w:val="00CA14D3"/>
    <w:pPr>
      <w:spacing w:after="140" w:line="288" w:lineRule="auto"/>
    </w:pPr>
  </w:style>
  <w:style w:type="paragraph" w:styleId="a9">
    <w:name w:val="List"/>
    <w:basedOn w:val="a8"/>
    <w:rsid w:val="00CA14D3"/>
    <w:rPr>
      <w:rFonts w:cs="FreeSans"/>
    </w:rPr>
  </w:style>
  <w:style w:type="paragraph" w:styleId="aa">
    <w:name w:val="Title"/>
    <w:basedOn w:val="a"/>
    <w:rsid w:val="00CA14D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b">
    <w:name w:val="index heading"/>
    <w:basedOn w:val="a"/>
    <w:rsid w:val="00CA14D3"/>
    <w:pPr>
      <w:suppressLineNumbers/>
    </w:pPr>
    <w:rPr>
      <w:rFonts w:cs="FreeSans"/>
    </w:rPr>
  </w:style>
  <w:style w:type="paragraph" w:styleId="ac">
    <w:name w:val="header"/>
    <w:basedOn w:val="a"/>
    <w:uiPriority w:val="99"/>
    <w:semiHidden/>
    <w:unhideWhenUsed/>
    <w:rsid w:val="00246EA4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semiHidden/>
    <w:unhideWhenUsed/>
    <w:rsid w:val="00246EA4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List Paragraph"/>
    <w:basedOn w:val="a"/>
    <w:uiPriority w:val="34"/>
    <w:qFormat/>
    <w:rsid w:val="00DD442D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F70D8E"/>
    <w:pPr>
      <w:spacing w:after="280"/>
    </w:pPr>
    <w:rPr>
      <w:rFonts w:ascii="Times New Roman" w:eastAsia="Times New Roman" w:hAnsi="Times New Roman"/>
      <w:sz w:val="24"/>
      <w:szCs w:val="24"/>
    </w:rPr>
  </w:style>
  <w:style w:type="paragraph" w:styleId="af0">
    <w:name w:val="Balloon Text"/>
    <w:basedOn w:val="a"/>
    <w:uiPriority w:val="99"/>
    <w:semiHidden/>
    <w:unhideWhenUsed/>
    <w:rsid w:val="009026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BC1A53"/>
    <w:pPr>
      <w:spacing w:after="280"/>
    </w:pPr>
    <w:rPr>
      <w:rFonts w:ascii="Times New Roman" w:eastAsia="Times New Roman" w:hAnsi="Times New Roman"/>
      <w:sz w:val="24"/>
      <w:szCs w:val="24"/>
    </w:rPr>
  </w:style>
  <w:style w:type="paragraph" w:styleId="af1">
    <w:name w:val="Block Text"/>
    <w:basedOn w:val="a"/>
    <w:rsid w:val="00CA14D3"/>
  </w:style>
  <w:style w:type="paragraph" w:customStyle="1" w:styleId="af2">
    <w:name w:val="Заглавие"/>
    <w:basedOn w:val="a0"/>
    <w:rsid w:val="00CA14D3"/>
  </w:style>
  <w:style w:type="paragraph" w:styleId="af3">
    <w:name w:val="Subtitle"/>
    <w:basedOn w:val="a0"/>
    <w:rsid w:val="00CA14D3"/>
  </w:style>
  <w:style w:type="paragraph" w:customStyle="1" w:styleId="af4">
    <w:name w:val="Содержимое таблицы"/>
    <w:basedOn w:val="a"/>
    <w:rsid w:val="00CA14D3"/>
  </w:style>
  <w:style w:type="paragraph" w:customStyle="1" w:styleId="af5">
    <w:name w:val="Заголовок таблицы"/>
    <w:basedOn w:val="af4"/>
    <w:rsid w:val="00CA14D3"/>
  </w:style>
  <w:style w:type="table" w:styleId="af6">
    <w:name w:val="Table Grid"/>
    <w:basedOn w:val="a2"/>
    <w:uiPriority w:val="59"/>
    <w:rsid w:val="00A35E29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A4034-3E0B-40FD-B558-72DD2BF2D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</Pages>
  <Words>3413</Words>
  <Characters>19457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Асус</cp:lastModifiedBy>
  <cp:revision>15</cp:revision>
  <cp:lastPrinted>2016-05-11T01:28:00Z</cp:lastPrinted>
  <dcterms:created xsi:type="dcterms:W3CDTF">2015-04-06T23:43:00Z</dcterms:created>
  <dcterms:modified xsi:type="dcterms:W3CDTF">2016-05-12T05:35:00Z</dcterms:modified>
  <dc:language>ru-RU</dc:language>
</cp:coreProperties>
</file>