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E4E" w:rsidRPr="00D71EF0" w:rsidRDefault="00143E4E" w:rsidP="00143E4E">
      <w:pPr>
        <w:pStyle w:val="af3"/>
        <w:spacing w:line="360" w:lineRule="auto"/>
        <w:ind w:firstLine="709"/>
        <w:jc w:val="both"/>
        <w:rPr>
          <w:spacing w:val="20"/>
          <w:sz w:val="28"/>
          <w:szCs w:val="28"/>
          <w:lang w:val="ru-RU"/>
        </w:rPr>
      </w:pPr>
    </w:p>
    <w:p w:rsidR="00143E4E" w:rsidRPr="00D71EF0" w:rsidRDefault="00143E4E" w:rsidP="00143E4E">
      <w:pPr>
        <w:pStyle w:val="af3"/>
        <w:spacing w:line="360" w:lineRule="auto"/>
        <w:ind w:right="-3" w:firstLine="709"/>
        <w:jc w:val="both"/>
        <w:rPr>
          <w:sz w:val="28"/>
          <w:szCs w:val="28"/>
          <w:lang w:val="ru-RU"/>
        </w:rPr>
      </w:pPr>
      <w:r w:rsidRPr="00D71EF0">
        <w:rPr>
          <w:b/>
          <w:sz w:val="28"/>
          <w:szCs w:val="28"/>
          <w:lang w:val="ru-RU"/>
        </w:rPr>
        <w:t>УЧАСТНИК:</w:t>
      </w:r>
      <w:r w:rsidRPr="00D71EF0">
        <w:rPr>
          <w:sz w:val="28"/>
          <w:szCs w:val="28"/>
          <w:lang w:val="ru-RU"/>
        </w:rPr>
        <w:t xml:space="preserve"> </w:t>
      </w:r>
      <w:r>
        <w:rPr>
          <w:sz w:val="28"/>
          <w:szCs w:val="28"/>
          <w:lang w:val="ru-RU"/>
        </w:rPr>
        <w:t>КЛИНОВА ОКСАНА ВАСИЛЬЕВНА</w:t>
      </w:r>
    </w:p>
    <w:p w:rsidR="00143E4E" w:rsidRDefault="00143E4E" w:rsidP="00143E4E">
      <w:pPr>
        <w:spacing w:line="360" w:lineRule="auto"/>
        <w:ind w:firstLine="709"/>
        <w:jc w:val="both"/>
        <w:rPr>
          <w:rFonts w:ascii="Times New Roman" w:hAnsi="Times New Roman"/>
          <w:caps/>
          <w:sz w:val="28"/>
          <w:szCs w:val="28"/>
        </w:rPr>
      </w:pPr>
      <w:r w:rsidRPr="00D71EF0">
        <w:rPr>
          <w:rFonts w:ascii="Times New Roman" w:hAnsi="Times New Roman"/>
          <w:b/>
          <w:sz w:val="28"/>
          <w:szCs w:val="28"/>
        </w:rPr>
        <w:t>ОБРАЗОВАТЕЛЬНОЕ УЧРЕЖДЕНИЕ:</w:t>
      </w:r>
      <w:r w:rsidRPr="00D71EF0">
        <w:rPr>
          <w:rFonts w:ascii="Times New Roman" w:hAnsi="Times New Roman"/>
          <w:sz w:val="28"/>
          <w:szCs w:val="28"/>
        </w:rPr>
        <w:t xml:space="preserve"> </w:t>
      </w:r>
      <w:r w:rsidRPr="00D71EF0">
        <w:rPr>
          <w:rFonts w:ascii="Times New Roman" w:hAnsi="Times New Roman"/>
          <w:caps/>
          <w:sz w:val="28"/>
          <w:szCs w:val="28"/>
        </w:rPr>
        <w:t>ГОСУДАРСТВЕННОЕ БЮДЖЕТНОЕ ПРОФЕССИОНАЛЬНОЕ ОБРАЗОВАТЕЛЬНОЕ УЧРЕЖДЕНИЕ</w:t>
      </w:r>
      <w:r>
        <w:rPr>
          <w:rFonts w:ascii="Times New Roman" w:hAnsi="Times New Roman"/>
          <w:caps/>
          <w:sz w:val="28"/>
          <w:szCs w:val="28"/>
        </w:rPr>
        <w:t xml:space="preserve"> </w:t>
      </w:r>
      <w:r w:rsidRPr="00D71EF0">
        <w:rPr>
          <w:rFonts w:ascii="Times New Roman" w:hAnsi="Times New Roman"/>
          <w:caps/>
          <w:sz w:val="28"/>
          <w:szCs w:val="28"/>
        </w:rPr>
        <w:t>«ВОЛГОГРАДСКИЙ ЭКОНОМИКО-ТЕХНИЧЕСКИЙ КОЛЛЕДЖ»</w:t>
      </w:r>
    </w:p>
    <w:p w:rsidR="00143E4E" w:rsidRDefault="00143E4E" w:rsidP="00143E4E">
      <w:pPr>
        <w:spacing w:line="360" w:lineRule="auto"/>
        <w:ind w:firstLine="709"/>
        <w:jc w:val="both"/>
        <w:rPr>
          <w:rFonts w:ascii="Times New Roman" w:hAnsi="Times New Roman"/>
          <w:caps/>
          <w:sz w:val="28"/>
          <w:szCs w:val="28"/>
        </w:rPr>
      </w:pPr>
      <w:r w:rsidRPr="00D71EF0">
        <w:rPr>
          <w:rFonts w:ascii="Times New Roman" w:hAnsi="Times New Roman"/>
          <w:b/>
          <w:caps/>
          <w:sz w:val="28"/>
          <w:szCs w:val="28"/>
        </w:rPr>
        <w:t>контактный телефон</w:t>
      </w:r>
      <w:r>
        <w:rPr>
          <w:rFonts w:ascii="Times New Roman" w:hAnsi="Times New Roman"/>
          <w:b/>
          <w:caps/>
          <w:sz w:val="28"/>
          <w:szCs w:val="28"/>
        </w:rPr>
        <w:t>:</w:t>
      </w:r>
      <w:r>
        <w:rPr>
          <w:rFonts w:ascii="Times New Roman" w:hAnsi="Times New Roman"/>
          <w:caps/>
          <w:sz w:val="28"/>
          <w:szCs w:val="28"/>
        </w:rPr>
        <w:t xml:space="preserve"> сот.+7(903)375-56-73</w:t>
      </w:r>
    </w:p>
    <w:p w:rsidR="00143E4E" w:rsidRDefault="00143E4E" w:rsidP="00143E4E">
      <w:pPr>
        <w:spacing w:line="360" w:lineRule="auto"/>
        <w:ind w:firstLine="709"/>
        <w:jc w:val="both"/>
        <w:rPr>
          <w:rFonts w:ascii="Times New Roman" w:hAnsi="Times New Roman"/>
          <w:caps/>
          <w:sz w:val="28"/>
          <w:szCs w:val="28"/>
        </w:rPr>
      </w:pPr>
      <w:r w:rsidRPr="00D71EF0">
        <w:rPr>
          <w:rFonts w:ascii="Times New Roman" w:hAnsi="Times New Roman"/>
          <w:b/>
          <w:caps/>
          <w:sz w:val="28"/>
          <w:szCs w:val="28"/>
        </w:rPr>
        <w:t>КАТЕГОРИЯ:</w:t>
      </w:r>
      <w:r>
        <w:rPr>
          <w:rFonts w:ascii="Times New Roman" w:hAnsi="Times New Roman"/>
          <w:caps/>
          <w:sz w:val="28"/>
          <w:szCs w:val="28"/>
        </w:rPr>
        <w:t xml:space="preserve"> Преподпватель высшей квалификационной категории</w:t>
      </w:r>
    </w:p>
    <w:p w:rsidR="00143E4E" w:rsidRDefault="00143E4E" w:rsidP="00143E4E">
      <w:pPr>
        <w:spacing w:line="360" w:lineRule="auto"/>
        <w:ind w:firstLine="709"/>
        <w:jc w:val="both"/>
        <w:rPr>
          <w:rFonts w:ascii="Times New Roman" w:hAnsi="Times New Roman"/>
          <w:caps/>
          <w:sz w:val="28"/>
          <w:szCs w:val="28"/>
        </w:rPr>
      </w:pPr>
      <w:r w:rsidRPr="00D71EF0">
        <w:rPr>
          <w:rFonts w:ascii="Times New Roman" w:hAnsi="Times New Roman"/>
          <w:b/>
          <w:caps/>
          <w:sz w:val="28"/>
          <w:szCs w:val="28"/>
        </w:rPr>
        <w:t>номинация:</w:t>
      </w:r>
      <w:r>
        <w:rPr>
          <w:rFonts w:ascii="Times New Roman" w:hAnsi="Times New Roman"/>
          <w:caps/>
          <w:sz w:val="28"/>
          <w:szCs w:val="28"/>
        </w:rPr>
        <w:t xml:space="preserve"> разработка </w:t>
      </w:r>
      <w:r w:rsidR="00774771">
        <w:rPr>
          <w:rFonts w:ascii="Times New Roman" w:hAnsi="Times New Roman"/>
          <w:caps/>
          <w:sz w:val="28"/>
          <w:szCs w:val="28"/>
        </w:rPr>
        <w:t xml:space="preserve">ОТКРЫТОГО </w:t>
      </w:r>
      <w:r>
        <w:rPr>
          <w:rFonts w:ascii="Times New Roman" w:hAnsi="Times New Roman"/>
          <w:caps/>
          <w:sz w:val="28"/>
          <w:szCs w:val="28"/>
        </w:rPr>
        <w:t>учебного занятия</w:t>
      </w:r>
    </w:p>
    <w:p w:rsidR="00143E4E" w:rsidRPr="001069EB" w:rsidRDefault="00143E4E" w:rsidP="00143E4E">
      <w:pPr>
        <w:pStyle w:val="af3"/>
        <w:spacing w:line="360" w:lineRule="auto"/>
        <w:ind w:firstLine="709"/>
        <w:jc w:val="right"/>
        <w:rPr>
          <w:sz w:val="28"/>
          <w:szCs w:val="28"/>
          <w:lang w:val="ru-RU"/>
        </w:rPr>
      </w:pPr>
    </w:p>
    <w:p w:rsidR="00143E4E" w:rsidRPr="001069EB" w:rsidRDefault="00143E4E" w:rsidP="00143E4E">
      <w:pPr>
        <w:pStyle w:val="af3"/>
        <w:spacing w:line="360" w:lineRule="auto"/>
        <w:ind w:firstLine="709"/>
        <w:rPr>
          <w:b/>
          <w:sz w:val="28"/>
          <w:szCs w:val="28"/>
          <w:lang w:val="ru-RU"/>
        </w:rPr>
      </w:pPr>
    </w:p>
    <w:p w:rsidR="00143E4E" w:rsidRPr="001069EB" w:rsidRDefault="00143E4E" w:rsidP="00143E4E">
      <w:pPr>
        <w:pStyle w:val="af3"/>
        <w:spacing w:line="360" w:lineRule="auto"/>
        <w:ind w:firstLine="709"/>
        <w:rPr>
          <w:b/>
          <w:sz w:val="28"/>
          <w:szCs w:val="28"/>
          <w:lang w:val="ru-RU"/>
        </w:rPr>
        <w:sectPr w:rsidR="00143E4E" w:rsidRPr="001069EB" w:rsidSect="001069EB">
          <w:footerReference w:type="default" r:id="rId7"/>
          <w:pgSz w:w="11906" w:h="16838"/>
          <w:pgMar w:top="709" w:right="568" w:bottom="1701" w:left="1843" w:header="709" w:footer="709" w:gutter="0"/>
          <w:cols w:space="708"/>
          <w:titlePg/>
          <w:docGrid w:linePitch="360"/>
        </w:sectPr>
      </w:pPr>
    </w:p>
    <w:p w:rsidR="00143E4E" w:rsidRPr="001069EB" w:rsidRDefault="00143E4E" w:rsidP="00143E4E">
      <w:pPr>
        <w:pStyle w:val="af3"/>
        <w:spacing w:line="360" w:lineRule="auto"/>
        <w:ind w:firstLine="709"/>
        <w:rPr>
          <w:b/>
          <w:sz w:val="28"/>
          <w:szCs w:val="28"/>
          <w:lang w:val="ru-RU"/>
        </w:rPr>
      </w:pPr>
    </w:p>
    <w:p w:rsidR="00143E4E" w:rsidRPr="001069EB" w:rsidRDefault="00143E4E" w:rsidP="00143E4E">
      <w:pPr>
        <w:pStyle w:val="af3"/>
        <w:spacing w:line="360" w:lineRule="auto"/>
        <w:ind w:firstLine="709"/>
        <w:rPr>
          <w:b/>
          <w:bCs/>
          <w:kern w:val="36"/>
          <w:sz w:val="28"/>
          <w:szCs w:val="28"/>
          <w:lang w:val="ru-RU"/>
        </w:rPr>
      </w:pPr>
      <w:r w:rsidRPr="001069EB">
        <w:rPr>
          <w:b/>
          <w:bCs/>
          <w:kern w:val="36"/>
          <w:sz w:val="28"/>
          <w:szCs w:val="28"/>
          <w:lang w:val="ru-RU"/>
        </w:rPr>
        <w:t>МЕТОДИЧЕСКАЯ РАЗРАБОТКА УЧЕБНОГО ЗАНЯТИЯ ПО ТЕМЕ:</w:t>
      </w:r>
    </w:p>
    <w:p w:rsidR="00143E4E" w:rsidRPr="001069EB" w:rsidRDefault="00143E4E" w:rsidP="00143E4E">
      <w:pPr>
        <w:spacing w:after="0" w:line="360" w:lineRule="auto"/>
        <w:ind w:firstLine="709"/>
        <w:jc w:val="center"/>
        <w:outlineLvl w:val="0"/>
        <w:rPr>
          <w:rFonts w:ascii="Times New Roman" w:hAnsi="Times New Roman"/>
          <w:b/>
          <w:bCs/>
          <w:kern w:val="36"/>
          <w:sz w:val="28"/>
          <w:szCs w:val="28"/>
        </w:rPr>
      </w:pPr>
      <w:r w:rsidRPr="001069EB">
        <w:rPr>
          <w:rFonts w:ascii="Times New Roman" w:hAnsi="Times New Roman"/>
          <w:b/>
          <w:bCs/>
          <w:kern w:val="36"/>
          <w:sz w:val="28"/>
          <w:szCs w:val="28"/>
        </w:rPr>
        <w:t>«МОШЕННИЧЕСТВО И СПОСОБЫ ЗАЩИТЫ ОТ НЕГО»</w:t>
      </w:r>
    </w:p>
    <w:p w:rsidR="00143E4E" w:rsidRPr="001069EB" w:rsidRDefault="00143E4E" w:rsidP="00143E4E">
      <w:pPr>
        <w:spacing w:after="0" w:line="360" w:lineRule="auto"/>
        <w:ind w:firstLine="709"/>
        <w:rPr>
          <w:rFonts w:ascii="Times New Roman" w:hAnsi="Times New Roman"/>
          <w:b/>
          <w:sz w:val="28"/>
          <w:szCs w:val="28"/>
        </w:rPr>
      </w:pPr>
    </w:p>
    <w:p w:rsidR="00143E4E" w:rsidRPr="001069EB" w:rsidRDefault="00143E4E" w:rsidP="00143E4E">
      <w:pPr>
        <w:numPr>
          <w:ilvl w:val="0"/>
          <w:numId w:val="20"/>
        </w:numPr>
        <w:spacing w:after="0" w:line="360" w:lineRule="auto"/>
        <w:ind w:left="426" w:firstLine="709"/>
        <w:jc w:val="both"/>
        <w:rPr>
          <w:rFonts w:ascii="Times New Roman" w:hAnsi="Times New Roman"/>
          <w:sz w:val="28"/>
          <w:szCs w:val="28"/>
        </w:rPr>
      </w:pPr>
      <w:r w:rsidRPr="001069EB">
        <w:rPr>
          <w:rFonts w:ascii="Times New Roman" w:hAnsi="Times New Roman"/>
          <w:b/>
          <w:sz w:val="28"/>
          <w:szCs w:val="28"/>
        </w:rPr>
        <w:t>Аннотация:</w:t>
      </w:r>
      <w:r w:rsidRPr="001069EB">
        <w:rPr>
          <w:rFonts w:ascii="Times New Roman" w:hAnsi="Times New Roman"/>
          <w:sz w:val="28"/>
          <w:szCs w:val="28"/>
        </w:rPr>
        <w:t xml:space="preserve"> занятие проводится в процессе изучения дисциплины «Обществознание (включая экономику)» и посвящено изучению финансово грамотного поведения. В ходе занятия преподаватель организует работу студентов, объединённых в группы. Студенты приобретают навыки поиска и систематизации информации, полученной из различных источников, включая Интернет-ресурсы, развивают умения анализировать и сравнивать, делать аргументированные выводы, а также вырабатывают свое личностное отношение к финансовым вопросам, предлагая свои пути разрешения возможных проблем.</w:t>
      </w:r>
    </w:p>
    <w:p w:rsidR="00143E4E" w:rsidRPr="001069EB" w:rsidRDefault="00143E4E" w:rsidP="00143E4E">
      <w:pPr>
        <w:numPr>
          <w:ilvl w:val="0"/>
          <w:numId w:val="20"/>
        </w:numPr>
        <w:spacing w:after="0" w:line="360" w:lineRule="auto"/>
        <w:ind w:left="426" w:firstLine="709"/>
        <w:rPr>
          <w:rFonts w:ascii="Times New Roman" w:hAnsi="Times New Roman"/>
          <w:color w:val="000000"/>
          <w:sz w:val="28"/>
          <w:szCs w:val="28"/>
        </w:rPr>
      </w:pPr>
      <w:r w:rsidRPr="001069EB">
        <w:rPr>
          <w:rFonts w:ascii="Times New Roman" w:hAnsi="Times New Roman"/>
          <w:b/>
          <w:sz w:val="28"/>
          <w:szCs w:val="28"/>
        </w:rPr>
        <w:t>Цель:</w:t>
      </w:r>
      <w:r w:rsidRPr="001069EB">
        <w:rPr>
          <w:rFonts w:ascii="Times New Roman" w:hAnsi="Times New Roman"/>
          <w:b/>
          <w:color w:val="000000"/>
          <w:sz w:val="28"/>
          <w:szCs w:val="28"/>
        </w:rPr>
        <w:t xml:space="preserve"> </w:t>
      </w:r>
      <w:r w:rsidRPr="001069EB">
        <w:rPr>
          <w:rFonts w:ascii="Times New Roman" w:hAnsi="Times New Roman"/>
          <w:color w:val="000000"/>
          <w:sz w:val="28"/>
          <w:szCs w:val="28"/>
        </w:rPr>
        <w:t>в результате изучения темы студенты будут:</w:t>
      </w:r>
    </w:p>
    <w:p w:rsidR="00143E4E" w:rsidRPr="001069EB" w:rsidRDefault="00143E4E" w:rsidP="00143E4E">
      <w:pPr>
        <w:numPr>
          <w:ilvl w:val="1"/>
          <w:numId w:val="45"/>
        </w:numPr>
        <w:spacing w:after="0" w:line="360" w:lineRule="auto"/>
        <w:ind w:firstLine="709"/>
        <w:rPr>
          <w:rFonts w:ascii="Times New Roman" w:hAnsi="Times New Roman"/>
          <w:color w:val="000000"/>
          <w:sz w:val="28"/>
          <w:szCs w:val="28"/>
        </w:rPr>
      </w:pPr>
      <w:r w:rsidRPr="001069EB">
        <w:rPr>
          <w:rFonts w:ascii="Times New Roman" w:hAnsi="Times New Roman"/>
          <w:color w:val="000000"/>
          <w:sz w:val="28"/>
          <w:szCs w:val="28"/>
        </w:rPr>
        <w:t>знать ключевые понятия: мошенничество, обман, введение в заблуждение;</w:t>
      </w:r>
    </w:p>
    <w:p w:rsidR="00143E4E" w:rsidRPr="001069EB" w:rsidRDefault="00143E4E" w:rsidP="00143E4E">
      <w:pPr>
        <w:numPr>
          <w:ilvl w:val="1"/>
          <w:numId w:val="45"/>
        </w:numPr>
        <w:spacing w:after="0" w:line="360" w:lineRule="auto"/>
        <w:ind w:firstLine="709"/>
        <w:rPr>
          <w:rFonts w:ascii="Times New Roman" w:hAnsi="Times New Roman"/>
          <w:color w:val="000000"/>
          <w:sz w:val="28"/>
          <w:szCs w:val="28"/>
        </w:rPr>
      </w:pPr>
      <w:r w:rsidRPr="001069EB">
        <w:rPr>
          <w:rFonts w:ascii="Times New Roman" w:hAnsi="Times New Roman"/>
          <w:color w:val="000000"/>
          <w:sz w:val="28"/>
          <w:szCs w:val="28"/>
        </w:rPr>
        <w:t>уметь выявлять признаки мошеннических действий;</w:t>
      </w:r>
    </w:p>
    <w:p w:rsidR="00143E4E" w:rsidRPr="001069EB" w:rsidRDefault="00143E4E" w:rsidP="00143E4E">
      <w:pPr>
        <w:numPr>
          <w:ilvl w:val="1"/>
          <w:numId w:val="45"/>
        </w:numPr>
        <w:spacing w:after="0" w:line="360" w:lineRule="auto"/>
        <w:ind w:firstLine="709"/>
        <w:rPr>
          <w:rFonts w:ascii="Times New Roman" w:hAnsi="Times New Roman"/>
          <w:color w:val="000000"/>
          <w:sz w:val="28"/>
          <w:szCs w:val="28"/>
        </w:rPr>
      </w:pPr>
      <w:r w:rsidRPr="001069EB">
        <w:rPr>
          <w:rFonts w:ascii="Times New Roman" w:hAnsi="Times New Roman"/>
          <w:color w:val="000000"/>
          <w:sz w:val="28"/>
          <w:szCs w:val="28"/>
        </w:rPr>
        <w:t>осуществлять совместную деятельность для решения общей задачи;</w:t>
      </w:r>
    </w:p>
    <w:p w:rsidR="00143E4E" w:rsidRPr="001069EB" w:rsidRDefault="00143E4E" w:rsidP="00143E4E">
      <w:pPr>
        <w:numPr>
          <w:ilvl w:val="1"/>
          <w:numId w:val="45"/>
        </w:numPr>
        <w:spacing w:after="0" w:line="360" w:lineRule="auto"/>
        <w:ind w:firstLine="709"/>
        <w:rPr>
          <w:rFonts w:ascii="Times New Roman" w:hAnsi="Times New Roman"/>
          <w:color w:val="000000"/>
          <w:sz w:val="28"/>
          <w:szCs w:val="28"/>
        </w:rPr>
      </w:pPr>
      <w:r w:rsidRPr="001069EB">
        <w:rPr>
          <w:rFonts w:ascii="Times New Roman" w:hAnsi="Times New Roman"/>
          <w:color w:val="000000"/>
          <w:sz w:val="28"/>
          <w:szCs w:val="28"/>
        </w:rPr>
        <w:t>уметь применять нестандартные подходы к решению задач.</w:t>
      </w:r>
    </w:p>
    <w:p w:rsidR="00143E4E" w:rsidRPr="001069EB" w:rsidRDefault="00143E4E" w:rsidP="00143E4E">
      <w:pPr>
        <w:numPr>
          <w:ilvl w:val="0"/>
          <w:numId w:val="20"/>
        </w:numPr>
        <w:spacing w:after="0" w:line="360" w:lineRule="auto"/>
        <w:ind w:left="426" w:firstLine="709"/>
        <w:rPr>
          <w:rFonts w:ascii="Times New Roman" w:hAnsi="Times New Roman"/>
          <w:color w:val="000000"/>
          <w:sz w:val="28"/>
          <w:szCs w:val="28"/>
        </w:rPr>
      </w:pPr>
      <w:r w:rsidRPr="001069EB">
        <w:rPr>
          <w:rFonts w:ascii="Times New Roman" w:hAnsi="Times New Roman"/>
          <w:b/>
          <w:sz w:val="28"/>
          <w:szCs w:val="28"/>
        </w:rPr>
        <w:t>Задачи:</w:t>
      </w:r>
      <w:r w:rsidRPr="001069EB">
        <w:rPr>
          <w:rFonts w:ascii="Times New Roman" w:hAnsi="Times New Roman"/>
          <w:color w:val="000000"/>
          <w:sz w:val="28"/>
          <w:szCs w:val="28"/>
        </w:rPr>
        <w:t xml:space="preserve"> </w:t>
      </w:r>
    </w:p>
    <w:p w:rsidR="00143E4E" w:rsidRPr="001069EB" w:rsidRDefault="00143E4E" w:rsidP="00143E4E">
      <w:pPr>
        <w:numPr>
          <w:ilvl w:val="0"/>
          <w:numId w:val="40"/>
        </w:numPr>
        <w:spacing w:after="0" w:line="360" w:lineRule="auto"/>
        <w:ind w:firstLine="709"/>
        <w:rPr>
          <w:rFonts w:ascii="Times New Roman" w:hAnsi="Times New Roman"/>
          <w:color w:val="000000"/>
          <w:sz w:val="28"/>
          <w:szCs w:val="28"/>
        </w:rPr>
      </w:pPr>
      <w:r w:rsidRPr="001069EB">
        <w:rPr>
          <w:rFonts w:ascii="Times New Roman" w:hAnsi="Times New Roman"/>
          <w:color w:val="000000"/>
          <w:sz w:val="28"/>
          <w:szCs w:val="28"/>
        </w:rPr>
        <w:t>Изучить теоретические понятия, связанные с темой занятия с опорой на законодательство;</w:t>
      </w:r>
    </w:p>
    <w:p w:rsidR="00143E4E" w:rsidRPr="001069EB" w:rsidRDefault="00143E4E" w:rsidP="00143E4E">
      <w:pPr>
        <w:numPr>
          <w:ilvl w:val="0"/>
          <w:numId w:val="40"/>
        </w:numPr>
        <w:spacing w:after="0" w:line="360" w:lineRule="auto"/>
        <w:ind w:firstLine="709"/>
        <w:rPr>
          <w:rFonts w:ascii="Times New Roman" w:hAnsi="Times New Roman"/>
          <w:color w:val="000000"/>
          <w:sz w:val="28"/>
          <w:szCs w:val="28"/>
        </w:rPr>
      </w:pPr>
      <w:r w:rsidRPr="001069EB">
        <w:rPr>
          <w:rFonts w:ascii="Times New Roman" w:hAnsi="Times New Roman"/>
          <w:color w:val="000000"/>
          <w:sz w:val="28"/>
          <w:szCs w:val="28"/>
        </w:rPr>
        <w:t>Произвести анализ некоторых видов мошенничества с точки зрения выявления признаков мошеннического поведения;</w:t>
      </w:r>
    </w:p>
    <w:p w:rsidR="00143E4E" w:rsidRPr="001069EB" w:rsidRDefault="00143E4E" w:rsidP="00143E4E">
      <w:pPr>
        <w:numPr>
          <w:ilvl w:val="0"/>
          <w:numId w:val="40"/>
        </w:numPr>
        <w:spacing w:after="0" w:line="360" w:lineRule="auto"/>
        <w:ind w:firstLine="709"/>
        <w:rPr>
          <w:rFonts w:ascii="Times New Roman" w:hAnsi="Times New Roman"/>
          <w:color w:val="000000"/>
          <w:sz w:val="28"/>
          <w:szCs w:val="28"/>
        </w:rPr>
      </w:pPr>
      <w:r w:rsidRPr="001069EB">
        <w:rPr>
          <w:rFonts w:ascii="Times New Roman" w:hAnsi="Times New Roman"/>
          <w:color w:val="000000"/>
          <w:sz w:val="28"/>
          <w:szCs w:val="28"/>
        </w:rPr>
        <w:t xml:space="preserve">Составить памятку «Как не стать жертвой мошенников» путём заполнения макета </w:t>
      </w:r>
      <w:proofErr w:type="spellStart"/>
      <w:r w:rsidRPr="001069EB">
        <w:rPr>
          <w:rFonts w:ascii="Times New Roman" w:hAnsi="Times New Roman"/>
          <w:color w:val="000000"/>
          <w:sz w:val="28"/>
          <w:szCs w:val="28"/>
        </w:rPr>
        <w:t>инфографикой</w:t>
      </w:r>
      <w:proofErr w:type="spellEnd"/>
      <w:r w:rsidRPr="001069EB">
        <w:rPr>
          <w:rFonts w:ascii="Times New Roman" w:hAnsi="Times New Roman"/>
          <w:color w:val="000000"/>
          <w:sz w:val="28"/>
          <w:szCs w:val="28"/>
        </w:rPr>
        <w:t>.</w:t>
      </w:r>
    </w:p>
    <w:p w:rsidR="00143E4E" w:rsidRPr="001069EB" w:rsidRDefault="00143E4E" w:rsidP="00143E4E">
      <w:pPr>
        <w:spacing w:after="0" w:line="360" w:lineRule="auto"/>
        <w:ind w:left="360" w:firstLine="709"/>
        <w:rPr>
          <w:rFonts w:ascii="Times New Roman" w:hAnsi="Times New Roman"/>
          <w:color w:val="000000"/>
          <w:sz w:val="28"/>
          <w:szCs w:val="28"/>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835"/>
        <w:gridCol w:w="2977"/>
        <w:gridCol w:w="2976"/>
        <w:gridCol w:w="3402"/>
      </w:tblGrid>
      <w:tr w:rsidR="00143E4E" w:rsidRPr="001069EB" w:rsidTr="00723DFE">
        <w:trPr>
          <w:trHeight w:val="658"/>
        </w:trPr>
        <w:tc>
          <w:tcPr>
            <w:tcW w:w="2127" w:type="dxa"/>
          </w:tcPr>
          <w:p w:rsidR="00143E4E" w:rsidRPr="001069EB" w:rsidRDefault="00143E4E" w:rsidP="00723DFE">
            <w:pPr>
              <w:spacing w:after="0" w:line="360" w:lineRule="auto"/>
              <w:ind w:firstLine="709"/>
              <w:jc w:val="center"/>
              <w:rPr>
                <w:rFonts w:ascii="Times New Roman" w:hAnsi="Times New Roman"/>
                <w:b/>
                <w:sz w:val="28"/>
                <w:szCs w:val="28"/>
              </w:rPr>
            </w:pPr>
            <w:r w:rsidRPr="001069EB">
              <w:rPr>
                <w:rFonts w:ascii="Times New Roman" w:hAnsi="Times New Roman"/>
                <w:b/>
                <w:sz w:val="28"/>
                <w:szCs w:val="28"/>
              </w:rPr>
              <w:t>Результаты обучения</w:t>
            </w:r>
          </w:p>
        </w:tc>
        <w:tc>
          <w:tcPr>
            <w:tcW w:w="2835" w:type="dxa"/>
          </w:tcPr>
          <w:p w:rsidR="00143E4E" w:rsidRPr="001069EB" w:rsidRDefault="00143E4E" w:rsidP="00723DFE">
            <w:pPr>
              <w:spacing w:after="0" w:line="360" w:lineRule="auto"/>
              <w:ind w:firstLine="709"/>
              <w:jc w:val="center"/>
              <w:rPr>
                <w:rFonts w:ascii="Times New Roman" w:hAnsi="Times New Roman"/>
                <w:b/>
                <w:sz w:val="28"/>
                <w:szCs w:val="28"/>
              </w:rPr>
            </w:pPr>
            <w:r w:rsidRPr="001069EB">
              <w:rPr>
                <w:rFonts w:ascii="Times New Roman" w:hAnsi="Times New Roman"/>
                <w:b/>
                <w:sz w:val="28"/>
                <w:szCs w:val="28"/>
              </w:rPr>
              <w:t>Умения, знания</w:t>
            </w:r>
          </w:p>
        </w:tc>
        <w:tc>
          <w:tcPr>
            <w:tcW w:w="2977" w:type="dxa"/>
          </w:tcPr>
          <w:p w:rsidR="00143E4E" w:rsidRPr="001069EB" w:rsidRDefault="00143E4E" w:rsidP="00723DFE">
            <w:pPr>
              <w:spacing w:after="0" w:line="360" w:lineRule="auto"/>
              <w:ind w:firstLine="709"/>
              <w:jc w:val="center"/>
              <w:rPr>
                <w:rFonts w:ascii="Times New Roman" w:hAnsi="Times New Roman"/>
                <w:b/>
                <w:sz w:val="28"/>
                <w:szCs w:val="28"/>
              </w:rPr>
            </w:pPr>
            <w:r w:rsidRPr="001069EB">
              <w:rPr>
                <w:rFonts w:ascii="Times New Roman" w:hAnsi="Times New Roman"/>
                <w:b/>
                <w:sz w:val="28"/>
                <w:szCs w:val="28"/>
              </w:rPr>
              <w:t>Показатели</w:t>
            </w:r>
          </w:p>
        </w:tc>
        <w:tc>
          <w:tcPr>
            <w:tcW w:w="2976" w:type="dxa"/>
          </w:tcPr>
          <w:p w:rsidR="00143E4E" w:rsidRPr="001069EB" w:rsidRDefault="00143E4E" w:rsidP="00723DFE">
            <w:pPr>
              <w:spacing w:after="0" w:line="360" w:lineRule="auto"/>
              <w:ind w:firstLine="709"/>
              <w:jc w:val="center"/>
              <w:rPr>
                <w:rFonts w:ascii="Times New Roman" w:hAnsi="Times New Roman"/>
                <w:b/>
                <w:sz w:val="28"/>
                <w:szCs w:val="28"/>
              </w:rPr>
            </w:pPr>
            <w:r w:rsidRPr="001069EB">
              <w:rPr>
                <w:rFonts w:ascii="Times New Roman" w:hAnsi="Times New Roman"/>
                <w:b/>
                <w:sz w:val="28"/>
                <w:szCs w:val="28"/>
              </w:rPr>
              <w:t>Критерии</w:t>
            </w:r>
          </w:p>
        </w:tc>
        <w:tc>
          <w:tcPr>
            <w:tcW w:w="3402" w:type="dxa"/>
          </w:tcPr>
          <w:p w:rsidR="00143E4E" w:rsidRPr="001069EB" w:rsidRDefault="00143E4E" w:rsidP="00723DFE">
            <w:pPr>
              <w:spacing w:after="0" w:line="360" w:lineRule="auto"/>
              <w:ind w:firstLine="709"/>
              <w:jc w:val="center"/>
              <w:rPr>
                <w:rFonts w:ascii="Times New Roman" w:hAnsi="Times New Roman"/>
                <w:b/>
                <w:sz w:val="28"/>
                <w:szCs w:val="28"/>
              </w:rPr>
            </w:pPr>
            <w:r w:rsidRPr="001069EB">
              <w:rPr>
                <w:rFonts w:ascii="Times New Roman" w:hAnsi="Times New Roman"/>
                <w:b/>
                <w:sz w:val="28"/>
                <w:szCs w:val="28"/>
              </w:rPr>
              <w:t>Универсальные учебные действия</w:t>
            </w:r>
          </w:p>
        </w:tc>
      </w:tr>
      <w:tr w:rsidR="00143E4E" w:rsidRPr="001069EB" w:rsidTr="00723DFE">
        <w:trPr>
          <w:trHeight w:val="704"/>
        </w:trPr>
        <w:tc>
          <w:tcPr>
            <w:tcW w:w="2127" w:type="dxa"/>
          </w:tcPr>
          <w:p w:rsidR="00143E4E" w:rsidRPr="001069EB" w:rsidRDefault="00143E4E" w:rsidP="00723DFE">
            <w:pPr>
              <w:pStyle w:val="ab"/>
              <w:widowControl w:val="0"/>
              <w:spacing w:line="360" w:lineRule="auto"/>
              <w:ind w:left="0" w:firstLine="709"/>
              <w:rPr>
                <w:rFonts w:ascii="Times New Roman" w:eastAsia="Calibri" w:hAnsi="Times New Roman" w:cs="Times New Roman"/>
                <w:sz w:val="28"/>
              </w:rPr>
            </w:pPr>
            <w:r w:rsidRPr="001069EB">
              <w:rPr>
                <w:rFonts w:ascii="Times New Roman" w:hAnsi="Times New Roman" w:cs="Times New Roman"/>
                <w:b/>
                <w:sz w:val="28"/>
              </w:rPr>
              <w:t>Л.3</w:t>
            </w:r>
            <w:r w:rsidRPr="001069EB">
              <w:rPr>
                <w:rFonts w:ascii="Times New Roman" w:hAnsi="Times New Roman" w:cs="Times New Roman"/>
                <w:sz w:val="28"/>
              </w:rPr>
              <w:t xml:space="preserve"> </w:t>
            </w:r>
            <w:r w:rsidRPr="001069EB">
              <w:rPr>
                <w:rFonts w:ascii="Times New Roman" w:eastAsia="Calibri" w:hAnsi="Times New Roman" w:cs="Times New Roman"/>
                <w:sz w:val="28"/>
              </w:rPr>
              <w:t xml:space="preserve">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w:t>
            </w:r>
            <w:r w:rsidRPr="001069EB">
              <w:rPr>
                <w:rFonts w:ascii="Times New Roman" w:eastAsia="Calibri" w:hAnsi="Times New Roman" w:cs="Times New Roman"/>
                <w:sz w:val="28"/>
              </w:rPr>
              <w:lastRenderedPageBreak/>
              <w:t>правопорядок</w:t>
            </w:r>
          </w:p>
          <w:p w:rsidR="00143E4E" w:rsidRPr="001069EB" w:rsidRDefault="00143E4E" w:rsidP="00723DFE">
            <w:pPr>
              <w:pStyle w:val="ab"/>
              <w:widowControl w:val="0"/>
              <w:spacing w:line="360" w:lineRule="auto"/>
              <w:ind w:left="0" w:firstLine="709"/>
              <w:rPr>
                <w:rFonts w:ascii="Times New Roman" w:hAnsi="Times New Roman" w:cs="Times New Roman"/>
                <w:sz w:val="28"/>
              </w:rPr>
            </w:pPr>
          </w:p>
        </w:tc>
        <w:tc>
          <w:tcPr>
            <w:tcW w:w="2835" w:type="dxa"/>
          </w:tcPr>
          <w:p w:rsidR="00143E4E" w:rsidRPr="001069EB" w:rsidRDefault="00143E4E" w:rsidP="00723DFE">
            <w:pPr>
              <w:spacing w:after="0" w:line="360" w:lineRule="auto"/>
              <w:ind w:firstLine="709"/>
              <w:rPr>
                <w:rFonts w:ascii="Times New Roman" w:hAnsi="Times New Roman"/>
                <w:b/>
                <w:sz w:val="28"/>
                <w:szCs w:val="28"/>
              </w:rPr>
            </w:pPr>
            <w:r w:rsidRPr="001069EB">
              <w:rPr>
                <w:rFonts w:ascii="Times New Roman" w:hAnsi="Times New Roman"/>
                <w:b/>
                <w:sz w:val="28"/>
                <w:szCs w:val="28"/>
              </w:rPr>
              <w:lastRenderedPageBreak/>
              <w:t>Знать</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 основы законодательства в отношении понятий, связанных с мошенничеством </w:t>
            </w:r>
          </w:p>
          <w:p w:rsidR="00143E4E" w:rsidRPr="001069EB" w:rsidRDefault="00143E4E" w:rsidP="00723DFE">
            <w:pPr>
              <w:spacing w:after="0" w:line="360" w:lineRule="auto"/>
              <w:ind w:firstLine="709"/>
              <w:rPr>
                <w:rFonts w:ascii="Times New Roman" w:hAnsi="Times New Roman"/>
                <w:b/>
                <w:sz w:val="28"/>
                <w:szCs w:val="28"/>
              </w:rPr>
            </w:pPr>
            <w:r w:rsidRPr="001069EB">
              <w:rPr>
                <w:rFonts w:ascii="Times New Roman" w:hAnsi="Times New Roman"/>
                <w:b/>
                <w:sz w:val="28"/>
                <w:szCs w:val="28"/>
              </w:rPr>
              <w:t>Уметь</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 характеризовать собственную гражданскую позицию в отношении изучаемого материала, </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 </w:t>
            </w:r>
            <w:r w:rsidRPr="001069EB">
              <w:rPr>
                <w:rFonts w:ascii="Times New Roman" w:hAnsi="Times New Roman"/>
                <w:color w:val="000000"/>
                <w:sz w:val="28"/>
                <w:szCs w:val="28"/>
              </w:rPr>
              <w:t xml:space="preserve">применять </w:t>
            </w:r>
            <w:r w:rsidRPr="001069EB">
              <w:rPr>
                <w:rFonts w:ascii="Times New Roman" w:hAnsi="Times New Roman"/>
                <w:color w:val="000000"/>
                <w:sz w:val="28"/>
                <w:szCs w:val="28"/>
              </w:rPr>
              <w:lastRenderedPageBreak/>
              <w:t>полученные теоретические и практические знания для определения экономически рационального поведения</w:t>
            </w:r>
            <w:r w:rsidRPr="001069EB">
              <w:rPr>
                <w:rFonts w:ascii="Times New Roman" w:hAnsi="Times New Roman"/>
                <w:sz w:val="28"/>
                <w:szCs w:val="28"/>
              </w:rPr>
              <w:t xml:space="preserve"> - давать объективную оценку результатам работы;</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осуществлять рефлексию собственных действий</w:t>
            </w:r>
          </w:p>
        </w:tc>
        <w:tc>
          <w:tcPr>
            <w:tcW w:w="2977" w:type="dxa"/>
          </w:tcPr>
          <w:p w:rsidR="00143E4E" w:rsidRPr="001069EB" w:rsidRDefault="00143E4E" w:rsidP="00723DFE">
            <w:pPr>
              <w:tabs>
                <w:tab w:val="left" w:pos="33"/>
              </w:tabs>
              <w:spacing w:after="0" w:line="360" w:lineRule="auto"/>
              <w:ind w:left="33" w:firstLine="709"/>
              <w:rPr>
                <w:rFonts w:ascii="Times New Roman" w:hAnsi="Times New Roman"/>
                <w:sz w:val="28"/>
                <w:szCs w:val="28"/>
              </w:rPr>
            </w:pPr>
            <w:r w:rsidRPr="001069EB">
              <w:rPr>
                <w:rFonts w:ascii="Times New Roman" w:hAnsi="Times New Roman"/>
                <w:color w:val="000000"/>
                <w:sz w:val="28"/>
                <w:szCs w:val="28"/>
              </w:rPr>
              <w:lastRenderedPageBreak/>
              <w:t>-разумное и безопасное финансовое поведение</w:t>
            </w:r>
            <w:r w:rsidRPr="001069EB">
              <w:rPr>
                <w:rFonts w:ascii="Times New Roman" w:hAnsi="Times New Roman"/>
                <w:sz w:val="28"/>
                <w:szCs w:val="28"/>
              </w:rPr>
              <w:t xml:space="preserve"> - рефлексия собственных действий и достижений</w:t>
            </w:r>
          </w:p>
          <w:p w:rsidR="00143E4E" w:rsidRPr="001069EB" w:rsidRDefault="00143E4E" w:rsidP="00723DFE">
            <w:pPr>
              <w:tabs>
                <w:tab w:val="left" w:pos="33"/>
              </w:tabs>
              <w:spacing w:after="0" w:line="360" w:lineRule="auto"/>
              <w:ind w:left="33" w:firstLine="709"/>
              <w:rPr>
                <w:rFonts w:ascii="Times New Roman" w:hAnsi="Times New Roman"/>
                <w:sz w:val="28"/>
                <w:szCs w:val="28"/>
              </w:rPr>
            </w:pPr>
            <w:r w:rsidRPr="001069EB">
              <w:rPr>
                <w:rFonts w:ascii="Times New Roman" w:hAnsi="Times New Roman"/>
                <w:color w:val="000000"/>
                <w:sz w:val="28"/>
                <w:szCs w:val="28"/>
              </w:rPr>
              <w:t xml:space="preserve"> - грамотное применение полученных знаний для оценки собственных действий в качестве субъекта экономических отношений</w:t>
            </w:r>
          </w:p>
        </w:tc>
        <w:tc>
          <w:tcPr>
            <w:tcW w:w="2976" w:type="dxa"/>
          </w:tcPr>
          <w:p w:rsidR="00143E4E" w:rsidRPr="001069EB" w:rsidRDefault="00143E4E" w:rsidP="00723DFE">
            <w:pPr>
              <w:pStyle w:val="a4"/>
              <w:spacing w:after="0" w:line="360" w:lineRule="auto"/>
              <w:ind w:left="0" w:firstLine="709"/>
              <w:rPr>
                <w:rFonts w:ascii="Times New Roman" w:hAnsi="Times New Roman"/>
                <w:sz w:val="28"/>
                <w:szCs w:val="28"/>
              </w:rPr>
            </w:pPr>
            <w:r w:rsidRPr="001069EB">
              <w:rPr>
                <w:rFonts w:ascii="Times New Roman" w:hAnsi="Times New Roman"/>
                <w:sz w:val="28"/>
                <w:szCs w:val="28"/>
              </w:rPr>
              <w:t>- достижение поставленных целей и задач в ходе занятия;</w:t>
            </w:r>
          </w:p>
          <w:p w:rsidR="00143E4E" w:rsidRPr="001069EB" w:rsidRDefault="00143E4E" w:rsidP="00723DFE">
            <w:pPr>
              <w:pStyle w:val="a4"/>
              <w:spacing w:after="0" w:line="360" w:lineRule="auto"/>
              <w:ind w:left="0" w:firstLine="709"/>
              <w:rPr>
                <w:rFonts w:ascii="Times New Roman" w:hAnsi="Times New Roman"/>
                <w:sz w:val="28"/>
                <w:szCs w:val="28"/>
              </w:rPr>
            </w:pPr>
            <w:r w:rsidRPr="001069EB">
              <w:rPr>
                <w:rFonts w:ascii="Times New Roman" w:hAnsi="Times New Roman"/>
                <w:sz w:val="28"/>
                <w:szCs w:val="28"/>
              </w:rPr>
              <w:t>- качество выполнения практических работ, их защиты и оценивания</w:t>
            </w:r>
          </w:p>
          <w:p w:rsidR="00143E4E" w:rsidRPr="001069EB" w:rsidRDefault="00143E4E" w:rsidP="00723DFE">
            <w:pPr>
              <w:tabs>
                <w:tab w:val="num" w:pos="50"/>
              </w:tabs>
              <w:spacing w:after="0" w:line="360" w:lineRule="auto"/>
              <w:ind w:firstLine="709"/>
              <w:rPr>
                <w:rFonts w:ascii="Times New Roman" w:hAnsi="Times New Roman"/>
                <w:sz w:val="28"/>
                <w:szCs w:val="28"/>
              </w:rPr>
            </w:pPr>
            <w:r w:rsidRPr="001069EB">
              <w:rPr>
                <w:rFonts w:ascii="Times New Roman" w:hAnsi="Times New Roman"/>
                <w:sz w:val="28"/>
                <w:szCs w:val="28"/>
              </w:rPr>
              <w:t>- достаточная степень наполнения итоговой памятки.</w:t>
            </w:r>
          </w:p>
        </w:tc>
        <w:tc>
          <w:tcPr>
            <w:tcW w:w="3402" w:type="dxa"/>
          </w:tcPr>
          <w:p w:rsidR="00143E4E" w:rsidRPr="001069EB" w:rsidRDefault="00143E4E" w:rsidP="00723DFE">
            <w:pPr>
              <w:spacing w:after="0" w:line="360" w:lineRule="auto"/>
              <w:ind w:firstLine="709"/>
              <w:rPr>
                <w:rFonts w:ascii="Times New Roman" w:hAnsi="Times New Roman"/>
                <w:b/>
                <w:sz w:val="28"/>
                <w:szCs w:val="28"/>
              </w:rPr>
            </w:pPr>
            <w:r w:rsidRPr="001069EB">
              <w:rPr>
                <w:rFonts w:ascii="Times New Roman" w:hAnsi="Times New Roman"/>
                <w:color w:val="000000"/>
                <w:sz w:val="28"/>
                <w:szCs w:val="28"/>
              </w:rPr>
              <w:t>формирование навыков принятия решений на основе сравнительного анализа финансовых альтернатив</w:t>
            </w:r>
          </w:p>
        </w:tc>
      </w:tr>
      <w:tr w:rsidR="00143E4E" w:rsidRPr="001069EB" w:rsidTr="00723DFE">
        <w:trPr>
          <w:trHeight w:val="704"/>
        </w:trPr>
        <w:tc>
          <w:tcPr>
            <w:tcW w:w="2127" w:type="dxa"/>
          </w:tcPr>
          <w:p w:rsidR="00143E4E" w:rsidRPr="001069EB" w:rsidRDefault="00143E4E" w:rsidP="00723DFE">
            <w:pPr>
              <w:pStyle w:val="ab"/>
              <w:widowControl w:val="0"/>
              <w:spacing w:line="360" w:lineRule="auto"/>
              <w:ind w:left="0" w:firstLine="709"/>
              <w:rPr>
                <w:rFonts w:ascii="Times New Roman" w:hAnsi="Times New Roman" w:cs="Times New Roman"/>
                <w:sz w:val="28"/>
              </w:rPr>
            </w:pPr>
            <w:r w:rsidRPr="001069EB">
              <w:rPr>
                <w:rFonts w:ascii="Times New Roman" w:hAnsi="Times New Roman" w:cs="Times New Roman"/>
                <w:b/>
                <w:sz w:val="28"/>
              </w:rPr>
              <w:lastRenderedPageBreak/>
              <w:t>М. 1</w:t>
            </w:r>
            <w:r w:rsidRPr="001069EB">
              <w:rPr>
                <w:rFonts w:ascii="Times New Roman" w:hAnsi="Times New Roman" w:cs="Times New Roman"/>
                <w:sz w:val="28"/>
              </w:rPr>
              <w:t xml:space="preserve"> </w:t>
            </w:r>
            <w:r w:rsidRPr="001069EB">
              <w:rPr>
                <w:rStyle w:val="c0"/>
                <w:rFonts w:ascii="Times New Roman" w:hAnsi="Times New Roman" w:cs="Times New Roman"/>
                <w:color w:val="000000"/>
                <w:sz w:val="28"/>
              </w:rPr>
              <w:t xml:space="preserve">умение самостоятельно определять цели деятельности и </w:t>
            </w:r>
            <w:r w:rsidRPr="001069EB">
              <w:rPr>
                <w:rStyle w:val="c0"/>
                <w:rFonts w:ascii="Times New Roman" w:hAnsi="Times New Roman" w:cs="Times New Roman"/>
                <w:color w:val="000000"/>
                <w:sz w:val="28"/>
              </w:rPr>
              <w:lastRenderedPageBreak/>
              <w:t>составлять планы деятельности; самостоятельно осуществлять, контролировать и корректировать</w:t>
            </w:r>
            <w:r w:rsidRPr="001069EB">
              <w:rPr>
                <w:rStyle w:val="c0"/>
                <w:rFonts w:ascii="Times New Roman" w:hAnsi="Times New Roman" w:cs="Times New Roman"/>
                <w:b/>
                <w:bCs/>
                <w:color w:val="000000"/>
                <w:sz w:val="28"/>
              </w:rPr>
              <w:t xml:space="preserve"> </w:t>
            </w:r>
            <w:r w:rsidRPr="001069EB">
              <w:rPr>
                <w:rStyle w:val="c0"/>
                <w:rFonts w:ascii="Times New Roman" w:hAnsi="Times New Roman" w:cs="Times New Roman"/>
                <w:color w:val="000000"/>
                <w:sz w:val="28"/>
              </w:rPr>
              <w:t>деятельность; использовать все возможные ресурсы для достижения поставленных целей и реализации планов деятельности.</w:t>
            </w:r>
            <w:r w:rsidRPr="001069EB">
              <w:rPr>
                <w:rFonts w:ascii="Times New Roman" w:hAnsi="Times New Roman" w:cs="Times New Roman"/>
                <w:sz w:val="28"/>
              </w:rPr>
              <w:t xml:space="preserve"> </w:t>
            </w:r>
          </w:p>
          <w:p w:rsidR="00143E4E" w:rsidRPr="001069EB" w:rsidRDefault="00143E4E" w:rsidP="00723DFE">
            <w:pPr>
              <w:pStyle w:val="ab"/>
              <w:widowControl w:val="0"/>
              <w:spacing w:line="360" w:lineRule="auto"/>
              <w:ind w:left="0" w:firstLine="709"/>
              <w:rPr>
                <w:rFonts w:ascii="Times New Roman" w:hAnsi="Times New Roman" w:cs="Times New Roman"/>
                <w:sz w:val="28"/>
              </w:rPr>
            </w:pPr>
            <w:r w:rsidRPr="001069EB">
              <w:rPr>
                <w:rStyle w:val="c0"/>
                <w:rFonts w:ascii="Times New Roman" w:hAnsi="Times New Roman" w:cs="Times New Roman"/>
                <w:b/>
                <w:color w:val="000000"/>
                <w:sz w:val="28"/>
              </w:rPr>
              <w:t>М.3</w:t>
            </w:r>
            <w:r w:rsidRPr="001069EB">
              <w:rPr>
                <w:rStyle w:val="c0"/>
                <w:rFonts w:ascii="Times New Roman" w:hAnsi="Times New Roman" w:cs="Times New Roman"/>
                <w:color w:val="000000"/>
                <w:sz w:val="28"/>
              </w:rPr>
              <w:t xml:space="preserve"> </w:t>
            </w:r>
            <w:r w:rsidRPr="001069EB">
              <w:rPr>
                <w:rStyle w:val="c0"/>
                <w:rFonts w:ascii="Times New Roman" w:hAnsi="Times New Roman" w:cs="Times New Roman"/>
                <w:color w:val="000000"/>
                <w:sz w:val="28"/>
              </w:rPr>
              <w:lastRenderedPageBreak/>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w:t>
            </w:r>
            <w:r w:rsidRPr="001069EB">
              <w:rPr>
                <w:rStyle w:val="c0"/>
                <w:rFonts w:ascii="Times New Roman" w:hAnsi="Times New Roman" w:cs="Times New Roman"/>
                <w:color w:val="000000"/>
                <w:sz w:val="28"/>
              </w:rPr>
              <w:lastRenderedPageBreak/>
              <w:t>получаемую из различных источников</w:t>
            </w:r>
          </w:p>
        </w:tc>
        <w:tc>
          <w:tcPr>
            <w:tcW w:w="2835" w:type="dxa"/>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b/>
                <w:sz w:val="28"/>
                <w:szCs w:val="28"/>
              </w:rPr>
              <w:lastRenderedPageBreak/>
              <w:t>Знать</w:t>
            </w:r>
            <w:r w:rsidRPr="001069EB">
              <w:rPr>
                <w:rFonts w:ascii="Times New Roman" w:hAnsi="Times New Roman"/>
                <w:sz w:val="28"/>
                <w:szCs w:val="28"/>
              </w:rPr>
              <w:t xml:space="preserve"> </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источники информации и алгоритмы ее поиска;</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 особенности функционирования </w:t>
            </w:r>
            <w:r w:rsidRPr="001069EB">
              <w:rPr>
                <w:rFonts w:ascii="Times New Roman" w:hAnsi="Times New Roman"/>
                <w:sz w:val="28"/>
                <w:szCs w:val="28"/>
              </w:rPr>
              <w:lastRenderedPageBreak/>
              <w:t>финансовой системы в современном мире.</w:t>
            </w:r>
          </w:p>
          <w:p w:rsidR="00143E4E" w:rsidRPr="001069EB" w:rsidRDefault="00143E4E" w:rsidP="00723DFE">
            <w:pPr>
              <w:spacing w:after="0" w:line="360" w:lineRule="auto"/>
              <w:ind w:firstLine="709"/>
              <w:rPr>
                <w:rFonts w:ascii="Times New Roman" w:hAnsi="Times New Roman"/>
                <w:b/>
                <w:sz w:val="28"/>
                <w:szCs w:val="28"/>
              </w:rPr>
            </w:pPr>
            <w:r w:rsidRPr="001069EB">
              <w:rPr>
                <w:rFonts w:ascii="Times New Roman" w:hAnsi="Times New Roman"/>
                <w:b/>
                <w:sz w:val="28"/>
                <w:szCs w:val="28"/>
              </w:rPr>
              <w:t xml:space="preserve">Уметь </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находить информацию по тематике занятия;</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использовать различные источники информационных ресурсов при выполнении заданий по теме;</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проводить анализ найденной информации;</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 давать аргументированную характеристику мошенничества и его </w:t>
            </w:r>
            <w:r w:rsidRPr="001069EB">
              <w:rPr>
                <w:rFonts w:ascii="Times New Roman" w:hAnsi="Times New Roman"/>
                <w:sz w:val="28"/>
                <w:szCs w:val="28"/>
              </w:rPr>
              <w:lastRenderedPageBreak/>
              <w:t>типов;</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осмысливать и  оценивать собственную позицию в отношении к мошенничеству</w:t>
            </w:r>
          </w:p>
        </w:tc>
        <w:tc>
          <w:tcPr>
            <w:tcW w:w="2977" w:type="dxa"/>
          </w:tcPr>
          <w:p w:rsidR="00143E4E" w:rsidRPr="001069EB" w:rsidRDefault="00143E4E" w:rsidP="00723DFE">
            <w:pPr>
              <w:spacing w:after="0" w:line="360" w:lineRule="auto"/>
              <w:ind w:firstLine="709"/>
              <w:rPr>
                <w:rFonts w:ascii="Times New Roman" w:hAnsi="Times New Roman"/>
                <w:sz w:val="28"/>
                <w:szCs w:val="28"/>
              </w:rPr>
            </w:pP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отбор информации, необходимой для понимания темы занятия;</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lastRenderedPageBreak/>
              <w:t>- знание особенностей процесса глобализации в современном мире;</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использование различных источников информационных ресурсов при выполнении заданий по теме;</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объективный анализ найденной информации;</w:t>
            </w:r>
          </w:p>
          <w:p w:rsidR="00143E4E" w:rsidRPr="001069EB" w:rsidRDefault="00143E4E" w:rsidP="00723DFE">
            <w:pPr>
              <w:spacing w:after="0" w:line="360" w:lineRule="auto"/>
              <w:ind w:firstLine="709"/>
              <w:rPr>
                <w:rFonts w:ascii="Times New Roman" w:hAnsi="Times New Roman"/>
                <w:sz w:val="28"/>
                <w:szCs w:val="28"/>
                <w:highlight w:val="yellow"/>
              </w:rPr>
            </w:pPr>
            <w:r w:rsidRPr="001069EB">
              <w:rPr>
                <w:rFonts w:ascii="Times New Roman" w:hAnsi="Times New Roman"/>
                <w:sz w:val="28"/>
                <w:szCs w:val="28"/>
              </w:rPr>
              <w:t xml:space="preserve">- аргументированная характеристика типов мошенничества, определение их </w:t>
            </w:r>
            <w:r w:rsidRPr="001069EB">
              <w:rPr>
                <w:rFonts w:ascii="Times New Roman" w:hAnsi="Times New Roman"/>
                <w:sz w:val="28"/>
                <w:szCs w:val="28"/>
              </w:rPr>
              <w:lastRenderedPageBreak/>
              <w:t>признаков</w:t>
            </w:r>
          </w:p>
        </w:tc>
        <w:tc>
          <w:tcPr>
            <w:tcW w:w="2976" w:type="dxa"/>
          </w:tcPr>
          <w:p w:rsidR="00143E4E" w:rsidRPr="001069EB" w:rsidRDefault="00143E4E" w:rsidP="00723DFE">
            <w:pPr>
              <w:pStyle w:val="a4"/>
              <w:spacing w:after="0" w:line="360" w:lineRule="auto"/>
              <w:ind w:left="0" w:firstLine="709"/>
              <w:rPr>
                <w:rFonts w:ascii="Times New Roman" w:hAnsi="Times New Roman"/>
                <w:sz w:val="28"/>
                <w:szCs w:val="28"/>
              </w:rPr>
            </w:pPr>
          </w:p>
          <w:p w:rsidR="00143E4E" w:rsidRPr="001069EB" w:rsidRDefault="00143E4E" w:rsidP="00723DFE">
            <w:pPr>
              <w:pStyle w:val="a4"/>
              <w:spacing w:after="0" w:line="360" w:lineRule="auto"/>
              <w:ind w:left="0" w:firstLine="709"/>
              <w:rPr>
                <w:rFonts w:ascii="Times New Roman" w:hAnsi="Times New Roman"/>
                <w:sz w:val="28"/>
                <w:szCs w:val="28"/>
              </w:rPr>
            </w:pPr>
            <w:r w:rsidRPr="001069EB">
              <w:rPr>
                <w:rFonts w:ascii="Times New Roman" w:hAnsi="Times New Roman"/>
                <w:sz w:val="28"/>
                <w:szCs w:val="28"/>
              </w:rPr>
              <w:t>- соответствие найденной информации тематике занятия;</w:t>
            </w:r>
          </w:p>
          <w:p w:rsidR="00143E4E" w:rsidRPr="001069EB" w:rsidRDefault="00143E4E" w:rsidP="00723DFE">
            <w:pPr>
              <w:pStyle w:val="a4"/>
              <w:spacing w:after="0" w:line="360" w:lineRule="auto"/>
              <w:ind w:left="0" w:firstLine="709"/>
              <w:rPr>
                <w:rFonts w:ascii="Times New Roman" w:hAnsi="Times New Roman"/>
                <w:bCs/>
                <w:sz w:val="28"/>
                <w:szCs w:val="28"/>
              </w:rPr>
            </w:pPr>
            <w:r w:rsidRPr="001069EB">
              <w:rPr>
                <w:rFonts w:ascii="Times New Roman" w:hAnsi="Times New Roman"/>
                <w:bCs/>
                <w:sz w:val="28"/>
                <w:szCs w:val="28"/>
              </w:rPr>
              <w:t xml:space="preserve">- правильность </w:t>
            </w:r>
            <w:r w:rsidRPr="001069EB">
              <w:rPr>
                <w:rFonts w:ascii="Times New Roman" w:hAnsi="Times New Roman"/>
                <w:bCs/>
                <w:sz w:val="28"/>
                <w:szCs w:val="28"/>
              </w:rPr>
              <w:lastRenderedPageBreak/>
              <w:t xml:space="preserve">использования широкого спектра современных источников информации, в том числе Интернета при выполнении заданий; </w:t>
            </w:r>
          </w:p>
          <w:p w:rsidR="00143E4E" w:rsidRPr="001069EB" w:rsidRDefault="00143E4E" w:rsidP="00723DFE">
            <w:pPr>
              <w:pStyle w:val="a4"/>
              <w:spacing w:after="0" w:line="360" w:lineRule="auto"/>
              <w:ind w:left="0" w:firstLine="709"/>
              <w:rPr>
                <w:rFonts w:ascii="Times New Roman" w:hAnsi="Times New Roman"/>
                <w:sz w:val="28"/>
                <w:szCs w:val="28"/>
              </w:rPr>
            </w:pPr>
            <w:r w:rsidRPr="001069EB">
              <w:rPr>
                <w:rFonts w:ascii="Times New Roman" w:hAnsi="Times New Roman"/>
                <w:sz w:val="28"/>
                <w:szCs w:val="28"/>
              </w:rPr>
              <w:t xml:space="preserve">- </w:t>
            </w:r>
            <w:r w:rsidRPr="001069EB">
              <w:rPr>
                <w:rFonts w:ascii="Times New Roman" w:hAnsi="Times New Roman"/>
                <w:bCs/>
                <w:sz w:val="28"/>
                <w:szCs w:val="28"/>
              </w:rPr>
              <w:t xml:space="preserve">результативность </w:t>
            </w:r>
            <w:r w:rsidRPr="001069EB">
              <w:rPr>
                <w:rFonts w:ascii="Times New Roman" w:hAnsi="Times New Roman"/>
                <w:sz w:val="28"/>
                <w:szCs w:val="28"/>
              </w:rPr>
              <w:t>найденной информации, необходимой для решения поставленных учебных и профессиональных задач;</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 степень владения навыками </w:t>
            </w:r>
            <w:r w:rsidRPr="001069EB">
              <w:rPr>
                <w:rFonts w:ascii="Times New Roman" w:hAnsi="Times New Roman"/>
                <w:sz w:val="28"/>
                <w:szCs w:val="28"/>
              </w:rPr>
              <w:lastRenderedPageBreak/>
              <w:t>мыслительной и практической деятельности</w:t>
            </w:r>
          </w:p>
          <w:p w:rsidR="00143E4E" w:rsidRPr="001069EB" w:rsidRDefault="00143E4E" w:rsidP="00723DFE">
            <w:pPr>
              <w:spacing w:after="0" w:line="360" w:lineRule="auto"/>
              <w:ind w:firstLine="709"/>
              <w:rPr>
                <w:rFonts w:ascii="Times New Roman" w:hAnsi="Times New Roman"/>
                <w:sz w:val="28"/>
                <w:szCs w:val="28"/>
              </w:rPr>
            </w:pPr>
          </w:p>
        </w:tc>
        <w:tc>
          <w:tcPr>
            <w:tcW w:w="3402" w:type="dxa"/>
          </w:tcPr>
          <w:p w:rsidR="00143E4E" w:rsidRPr="001069EB" w:rsidRDefault="00143E4E" w:rsidP="00723DFE">
            <w:pPr>
              <w:spacing w:after="0" w:line="360" w:lineRule="auto"/>
              <w:ind w:firstLine="709"/>
              <w:rPr>
                <w:rFonts w:ascii="Times New Roman" w:hAnsi="Times New Roman"/>
                <w:color w:val="000000"/>
                <w:sz w:val="28"/>
                <w:szCs w:val="28"/>
              </w:rPr>
            </w:pPr>
          </w:p>
          <w:p w:rsidR="00143E4E" w:rsidRPr="001069EB" w:rsidRDefault="00143E4E" w:rsidP="00723DFE">
            <w:pPr>
              <w:spacing w:after="0" w:line="360" w:lineRule="auto"/>
              <w:ind w:firstLine="709"/>
              <w:rPr>
                <w:rFonts w:ascii="Times New Roman" w:hAnsi="Times New Roman"/>
                <w:color w:val="000000"/>
                <w:sz w:val="28"/>
                <w:szCs w:val="28"/>
              </w:rPr>
            </w:pPr>
            <w:r w:rsidRPr="001069EB">
              <w:rPr>
                <w:rFonts w:ascii="Times New Roman" w:hAnsi="Times New Roman"/>
                <w:color w:val="000000"/>
                <w:sz w:val="28"/>
                <w:szCs w:val="28"/>
              </w:rPr>
              <w:t>- формулировка выводов на примере материалов данного курса</w:t>
            </w:r>
          </w:p>
          <w:p w:rsidR="00143E4E" w:rsidRPr="001069EB" w:rsidRDefault="00143E4E" w:rsidP="00723DFE">
            <w:pPr>
              <w:spacing w:after="0" w:line="360" w:lineRule="auto"/>
              <w:ind w:firstLine="709"/>
              <w:rPr>
                <w:rFonts w:ascii="Times New Roman" w:hAnsi="Times New Roman"/>
                <w:color w:val="000000"/>
                <w:sz w:val="28"/>
                <w:szCs w:val="28"/>
              </w:rPr>
            </w:pPr>
            <w:r w:rsidRPr="001069EB">
              <w:rPr>
                <w:rFonts w:ascii="Times New Roman" w:hAnsi="Times New Roman"/>
                <w:color w:val="000000"/>
                <w:sz w:val="28"/>
                <w:szCs w:val="28"/>
              </w:rPr>
              <w:t xml:space="preserve">- осуществление деловой коммуникации, </w:t>
            </w:r>
            <w:r w:rsidRPr="001069EB">
              <w:rPr>
                <w:rFonts w:ascii="Times New Roman" w:hAnsi="Times New Roman"/>
                <w:color w:val="000000"/>
                <w:sz w:val="28"/>
                <w:szCs w:val="28"/>
              </w:rPr>
              <w:lastRenderedPageBreak/>
              <w:t>как со сверстниками, так и с взрослыми</w:t>
            </w:r>
          </w:p>
        </w:tc>
      </w:tr>
      <w:tr w:rsidR="00143E4E" w:rsidRPr="001069EB" w:rsidTr="00723DFE">
        <w:trPr>
          <w:trHeight w:val="704"/>
        </w:trPr>
        <w:tc>
          <w:tcPr>
            <w:tcW w:w="2127" w:type="dxa"/>
          </w:tcPr>
          <w:p w:rsidR="00143E4E" w:rsidRPr="001069EB" w:rsidRDefault="00143E4E" w:rsidP="00723DFE">
            <w:pPr>
              <w:pStyle w:val="ab"/>
              <w:widowControl w:val="0"/>
              <w:spacing w:line="360" w:lineRule="auto"/>
              <w:ind w:left="0" w:firstLine="709"/>
              <w:rPr>
                <w:rStyle w:val="c0"/>
                <w:rFonts w:ascii="Times New Roman" w:hAnsi="Times New Roman" w:cs="Times New Roman"/>
                <w:color w:val="000000"/>
                <w:sz w:val="28"/>
              </w:rPr>
            </w:pPr>
            <w:r w:rsidRPr="001069EB">
              <w:rPr>
                <w:rStyle w:val="c0"/>
                <w:rFonts w:ascii="Times New Roman" w:hAnsi="Times New Roman" w:cs="Times New Roman"/>
                <w:b/>
                <w:color w:val="000000"/>
                <w:sz w:val="28"/>
              </w:rPr>
              <w:lastRenderedPageBreak/>
              <w:t>У.2</w:t>
            </w:r>
            <w:r w:rsidRPr="001069EB">
              <w:rPr>
                <w:rStyle w:val="c0"/>
                <w:rFonts w:ascii="Times New Roman" w:hAnsi="Times New Roman" w:cs="Times New Roman"/>
                <w:color w:val="000000"/>
                <w:sz w:val="28"/>
              </w:rPr>
              <w:t xml:space="preserve"> владение базовым понятийным аппаратом социальных наук</w:t>
            </w:r>
          </w:p>
          <w:p w:rsidR="00143E4E" w:rsidRPr="001069EB" w:rsidRDefault="00143E4E" w:rsidP="00723DFE">
            <w:pPr>
              <w:pStyle w:val="ab"/>
              <w:widowControl w:val="0"/>
              <w:spacing w:line="360" w:lineRule="auto"/>
              <w:ind w:left="0" w:firstLine="709"/>
              <w:rPr>
                <w:rStyle w:val="c0"/>
                <w:rFonts w:ascii="Times New Roman" w:hAnsi="Times New Roman" w:cs="Times New Roman"/>
                <w:color w:val="000000"/>
                <w:sz w:val="28"/>
              </w:rPr>
            </w:pPr>
            <w:r w:rsidRPr="001069EB">
              <w:rPr>
                <w:rStyle w:val="c0"/>
                <w:rFonts w:ascii="Times New Roman" w:hAnsi="Times New Roman" w:cs="Times New Roman"/>
                <w:b/>
                <w:color w:val="000000"/>
                <w:sz w:val="28"/>
              </w:rPr>
              <w:t>У.3</w:t>
            </w:r>
            <w:r w:rsidRPr="001069EB">
              <w:rPr>
                <w:rStyle w:val="c0"/>
                <w:rFonts w:ascii="Times New Roman" w:hAnsi="Times New Roman" w:cs="Times New Roman"/>
                <w:color w:val="000000"/>
                <w:sz w:val="28"/>
              </w:rPr>
              <w:t xml:space="preserve"> владение умением выявлять причинно-следственные, функциональные, иерархические </w:t>
            </w:r>
            <w:r w:rsidRPr="001069EB">
              <w:rPr>
                <w:rStyle w:val="c0"/>
                <w:rFonts w:ascii="Times New Roman" w:hAnsi="Times New Roman" w:cs="Times New Roman"/>
                <w:color w:val="000000"/>
                <w:sz w:val="28"/>
              </w:rPr>
              <w:lastRenderedPageBreak/>
              <w:t>и другие связи социальных объектов и процессов</w:t>
            </w:r>
          </w:p>
          <w:p w:rsidR="00143E4E" w:rsidRPr="001069EB" w:rsidRDefault="00143E4E" w:rsidP="00723DFE">
            <w:pPr>
              <w:pStyle w:val="ab"/>
              <w:widowControl w:val="0"/>
              <w:spacing w:line="360" w:lineRule="auto"/>
              <w:ind w:left="0" w:firstLine="709"/>
              <w:rPr>
                <w:rFonts w:ascii="Times New Roman" w:hAnsi="Times New Roman" w:cs="Times New Roman"/>
                <w:sz w:val="28"/>
              </w:rPr>
            </w:pPr>
            <w:r w:rsidRPr="001069EB">
              <w:rPr>
                <w:rStyle w:val="c0"/>
                <w:rFonts w:ascii="Times New Roman" w:hAnsi="Times New Roman" w:cs="Times New Roman"/>
                <w:b/>
                <w:color w:val="000000"/>
                <w:sz w:val="28"/>
              </w:rPr>
              <w:t>У.7</w:t>
            </w:r>
            <w:r w:rsidRPr="001069EB">
              <w:rPr>
                <w:rStyle w:val="c0"/>
                <w:rFonts w:ascii="Times New Roman" w:hAnsi="Times New Roman" w:cs="Times New Roman"/>
                <w:color w:val="000000"/>
                <w:sz w:val="28"/>
              </w:rPr>
              <w:t xml:space="preserve">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w:t>
            </w:r>
            <w:r w:rsidRPr="001069EB">
              <w:rPr>
                <w:rStyle w:val="c0"/>
                <w:rFonts w:ascii="Times New Roman" w:hAnsi="Times New Roman" w:cs="Times New Roman"/>
                <w:color w:val="000000"/>
                <w:sz w:val="28"/>
              </w:rPr>
              <w:lastRenderedPageBreak/>
              <w:t>объяснения и оценки разнообразных явлений и процессов общественного развития</w:t>
            </w:r>
          </w:p>
        </w:tc>
        <w:tc>
          <w:tcPr>
            <w:tcW w:w="2835" w:type="dxa"/>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b/>
                <w:sz w:val="28"/>
                <w:szCs w:val="28"/>
              </w:rPr>
              <w:lastRenderedPageBreak/>
              <w:t>Знать</w:t>
            </w:r>
            <w:r w:rsidRPr="001069EB">
              <w:rPr>
                <w:rFonts w:ascii="Times New Roman" w:hAnsi="Times New Roman"/>
                <w:sz w:val="28"/>
                <w:szCs w:val="28"/>
              </w:rPr>
              <w:t xml:space="preserve"> </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основные базовые понятия темы: мошенничество, обман, злоупотребление доверием.</w:t>
            </w:r>
          </w:p>
          <w:p w:rsidR="00143E4E" w:rsidRPr="001069EB" w:rsidRDefault="00143E4E" w:rsidP="00723DFE">
            <w:pPr>
              <w:spacing w:after="0" w:line="360" w:lineRule="auto"/>
              <w:ind w:firstLine="709"/>
              <w:rPr>
                <w:rFonts w:ascii="Times New Roman" w:hAnsi="Times New Roman"/>
                <w:b/>
                <w:sz w:val="28"/>
                <w:szCs w:val="28"/>
              </w:rPr>
            </w:pPr>
            <w:r w:rsidRPr="001069EB">
              <w:rPr>
                <w:rFonts w:ascii="Times New Roman" w:hAnsi="Times New Roman"/>
                <w:b/>
                <w:sz w:val="28"/>
                <w:szCs w:val="28"/>
              </w:rPr>
              <w:t>Уметь</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определять признаки мошеннических действий;</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 использовать различные виды информационных </w:t>
            </w:r>
            <w:r w:rsidRPr="001069EB">
              <w:rPr>
                <w:rFonts w:ascii="Times New Roman" w:hAnsi="Times New Roman"/>
                <w:sz w:val="28"/>
                <w:szCs w:val="28"/>
              </w:rPr>
              <w:lastRenderedPageBreak/>
              <w:t>ресурсов при решении учебных задач по теме;</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выявлять причинно-следственные связи;</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формулировать выводы и закономерности</w:t>
            </w:r>
          </w:p>
        </w:tc>
        <w:tc>
          <w:tcPr>
            <w:tcW w:w="2977" w:type="dxa"/>
          </w:tcPr>
          <w:p w:rsidR="00143E4E" w:rsidRPr="001069EB" w:rsidRDefault="00143E4E" w:rsidP="00723DFE">
            <w:pPr>
              <w:spacing w:after="0" w:line="360" w:lineRule="auto"/>
              <w:ind w:firstLine="709"/>
              <w:rPr>
                <w:rFonts w:ascii="Times New Roman" w:hAnsi="Times New Roman"/>
                <w:bCs/>
                <w:sz w:val="28"/>
                <w:szCs w:val="28"/>
              </w:rPr>
            </w:pPr>
          </w:p>
          <w:p w:rsidR="00143E4E" w:rsidRPr="001069EB" w:rsidRDefault="00143E4E" w:rsidP="00723DFE">
            <w:pPr>
              <w:spacing w:after="0" w:line="360" w:lineRule="auto"/>
              <w:ind w:firstLine="709"/>
              <w:rPr>
                <w:rFonts w:ascii="Times New Roman" w:hAnsi="Times New Roman"/>
                <w:bCs/>
                <w:sz w:val="28"/>
                <w:szCs w:val="28"/>
              </w:rPr>
            </w:pPr>
            <w:r w:rsidRPr="001069EB">
              <w:rPr>
                <w:rFonts w:ascii="Times New Roman" w:hAnsi="Times New Roman"/>
                <w:bCs/>
                <w:sz w:val="28"/>
                <w:szCs w:val="28"/>
              </w:rPr>
              <w:t>- формулировка с применением изученных терминов;</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bCs/>
                <w:sz w:val="28"/>
                <w:szCs w:val="28"/>
              </w:rPr>
              <w:t xml:space="preserve">- </w:t>
            </w:r>
            <w:r w:rsidRPr="001069EB">
              <w:rPr>
                <w:rFonts w:ascii="Times New Roman" w:hAnsi="Times New Roman"/>
                <w:sz w:val="28"/>
                <w:szCs w:val="28"/>
              </w:rPr>
              <w:t>выявление причинно-следственных связей;</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 грамотное и полное составление памятки </w:t>
            </w:r>
            <w:r w:rsidRPr="001069EB">
              <w:rPr>
                <w:rFonts w:ascii="Times New Roman" w:hAnsi="Times New Roman"/>
                <w:color w:val="000000"/>
                <w:sz w:val="28"/>
                <w:szCs w:val="28"/>
              </w:rPr>
              <w:t>«Как не стать жертвой мошенников»</w:t>
            </w:r>
            <w:r w:rsidRPr="001069EB">
              <w:rPr>
                <w:rFonts w:ascii="Times New Roman" w:hAnsi="Times New Roman"/>
                <w:sz w:val="28"/>
                <w:szCs w:val="28"/>
              </w:rPr>
              <w:t>;</w:t>
            </w:r>
          </w:p>
          <w:p w:rsidR="00143E4E" w:rsidRPr="001069EB" w:rsidRDefault="00143E4E" w:rsidP="00723DFE">
            <w:pPr>
              <w:spacing w:after="0" w:line="360" w:lineRule="auto"/>
              <w:ind w:firstLine="709"/>
              <w:rPr>
                <w:rFonts w:ascii="Times New Roman" w:hAnsi="Times New Roman"/>
                <w:sz w:val="28"/>
                <w:szCs w:val="28"/>
                <w:highlight w:val="yellow"/>
              </w:rPr>
            </w:pPr>
            <w:r w:rsidRPr="001069EB">
              <w:rPr>
                <w:rFonts w:ascii="Times New Roman" w:hAnsi="Times New Roman"/>
                <w:bCs/>
                <w:sz w:val="28"/>
                <w:szCs w:val="28"/>
              </w:rPr>
              <w:t>- рефлексия собственной деятельности</w:t>
            </w:r>
          </w:p>
        </w:tc>
        <w:tc>
          <w:tcPr>
            <w:tcW w:w="2976" w:type="dxa"/>
          </w:tcPr>
          <w:p w:rsidR="00143E4E" w:rsidRPr="001069EB" w:rsidRDefault="00143E4E" w:rsidP="00723DFE">
            <w:pPr>
              <w:spacing w:after="0" w:line="360" w:lineRule="auto"/>
              <w:ind w:firstLine="709"/>
              <w:rPr>
                <w:rFonts w:ascii="Times New Roman" w:hAnsi="Times New Roman"/>
                <w:sz w:val="28"/>
                <w:szCs w:val="28"/>
              </w:rPr>
            </w:pP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уровень владения терминологией;</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степень активности в групповом взаимодействии;</w:t>
            </w:r>
          </w:p>
          <w:p w:rsidR="00143E4E" w:rsidRPr="001069EB" w:rsidRDefault="00143E4E" w:rsidP="00723DFE">
            <w:pPr>
              <w:tabs>
                <w:tab w:val="left" w:pos="252"/>
              </w:tabs>
              <w:spacing w:after="0" w:line="360" w:lineRule="auto"/>
              <w:ind w:firstLine="709"/>
              <w:rPr>
                <w:rFonts w:ascii="Times New Roman" w:hAnsi="Times New Roman"/>
                <w:sz w:val="28"/>
                <w:szCs w:val="28"/>
              </w:rPr>
            </w:pPr>
            <w:r w:rsidRPr="001069EB">
              <w:rPr>
                <w:rFonts w:ascii="Times New Roman" w:hAnsi="Times New Roman"/>
                <w:sz w:val="28"/>
                <w:szCs w:val="28"/>
              </w:rPr>
              <w:t>- уровень освоения материала;</w:t>
            </w:r>
          </w:p>
          <w:p w:rsidR="00143E4E" w:rsidRPr="001069EB" w:rsidRDefault="00143E4E" w:rsidP="00723DFE">
            <w:pPr>
              <w:tabs>
                <w:tab w:val="left" w:pos="252"/>
              </w:tabs>
              <w:spacing w:after="0" w:line="360" w:lineRule="auto"/>
              <w:ind w:firstLine="709"/>
              <w:rPr>
                <w:rFonts w:ascii="Times New Roman" w:hAnsi="Times New Roman"/>
                <w:sz w:val="28"/>
                <w:szCs w:val="28"/>
              </w:rPr>
            </w:pPr>
            <w:r w:rsidRPr="001069EB">
              <w:rPr>
                <w:rFonts w:ascii="Times New Roman" w:hAnsi="Times New Roman"/>
                <w:sz w:val="28"/>
                <w:szCs w:val="28"/>
              </w:rPr>
              <w:t>- соответствие применяемых приемов работы задачам освоения материала занятия;</w:t>
            </w:r>
          </w:p>
          <w:p w:rsidR="00143E4E" w:rsidRPr="001069EB" w:rsidRDefault="00143E4E" w:rsidP="00723DFE">
            <w:pPr>
              <w:tabs>
                <w:tab w:val="left" w:pos="252"/>
              </w:tabs>
              <w:spacing w:after="0" w:line="360" w:lineRule="auto"/>
              <w:ind w:firstLine="709"/>
              <w:rPr>
                <w:rFonts w:ascii="Times New Roman" w:hAnsi="Times New Roman"/>
                <w:sz w:val="28"/>
                <w:szCs w:val="28"/>
              </w:rPr>
            </w:pPr>
            <w:r w:rsidRPr="001069EB">
              <w:rPr>
                <w:rFonts w:ascii="Times New Roman" w:hAnsi="Times New Roman"/>
                <w:sz w:val="28"/>
                <w:szCs w:val="28"/>
              </w:rPr>
              <w:t xml:space="preserve">- качество </w:t>
            </w:r>
            <w:r w:rsidRPr="001069EB">
              <w:rPr>
                <w:rFonts w:ascii="Times New Roman" w:hAnsi="Times New Roman"/>
                <w:sz w:val="28"/>
                <w:szCs w:val="28"/>
              </w:rPr>
              <w:lastRenderedPageBreak/>
              <w:t>представленной памятки (корректность, лаконичность формулировок, эстетичность оформления)</w:t>
            </w:r>
          </w:p>
          <w:p w:rsidR="00143E4E" w:rsidRPr="001069EB" w:rsidRDefault="00143E4E" w:rsidP="00723DFE">
            <w:pPr>
              <w:spacing w:after="0" w:line="360" w:lineRule="auto"/>
              <w:ind w:firstLine="709"/>
              <w:rPr>
                <w:rFonts w:ascii="Times New Roman" w:hAnsi="Times New Roman"/>
                <w:sz w:val="28"/>
                <w:szCs w:val="28"/>
              </w:rPr>
            </w:pPr>
          </w:p>
        </w:tc>
        <w:tc>
          <w:tcPr>
            <w:tcW w:w="3402" w:type="dxa"/>
          </w:tcPr>
          <w:p w:rsidR="00143E4E" w:rsidRPr="001069EB" w:rsidRDefault="00143E4E" w:rsidP="00723DFE">
            <w:pPr>
              <w:spacing w:after="0" w:line="360" w:lineRule="auto"/>
              <w:ind w:firstLine="709"/>
              <w:rPr>
                <w:rFonts w:ascii="Times New Roman" w:hAnsi="Times New Roman"/>
                <w:color w:val="000000"/>
                <w:sz w:val="28"/>
                <w:szCs w:val="28"/>
              </w:rPr>
            </w:pPr>
          </w:p>
          <w:p w:rsidR="00143E4E" w:rsidRPr="001069EB" w:rsidRDefault="00143E4E" w:rsidP="00723DFE">
            <w:pPr>
              <w:spacing w:after="0" w:line="360" w:lineRule="auto"/>
              <w:ind w:firstLine="709"/>
              <w:rPr>
                <w:rFonts w:ascii="Times New Roman" w:hAnsi="Times New Roman"/>
                <w:color w:val="000000"/>
                <w:sz w:val="28"/>
                <w:szCs w:val="28"/>
              </w:rPr>
            </w:pPr>
            <w:r w:rsidRPr="001069EB">
              <w:rPr>
                <w:rFonts w:ascii="Times New Roman" w:hAnsi="Times New Roman"/>
                <w:color w:val="000000"/>
                <w:sz w:val="28"/>
                <w:szCs w:val="28"/>
              </w:rPr>
              <w:t xml:space="preserve">- </w:t>
            </w:r>
            <w:proofErr w:type="gramStart"/>
            <w:r w:rsidRPr="001069EB">
              <w:rPr>
                <w:rFonts w:ascii="Times New Roman" w:hAnsi="Times New Roman"/>
                <w:color w:val="000000"/>
                <w:sz w:val="28"/>
                <w:szCs w:val="28"/>
              </w:rPr>
              <w:t>логические рассуждения</w:t>
            </w:r>
            <w:proofErr w:type="gramEnd"/>
            <w:r w:rsidRPr="001069EB">
              <w:rPr>
                <w:rFonts w:ascii="Times New Roman" w:hAnsi="Times New Roman"/>
                <w:color w:val="000000"/>
                <w:sz w:val="28"/>
                <w:szCs w:val="28"/>
              </w:rPr>
              <w:t>, умозаключения;</w:t>
            </w:r>
          </w:p>
          <w:p w:rsidR="00143E4E" w:rsidRPr="001069EB" w:rsidRDefault="00143E4E" w:rsidP="00723DFE">
            <w:pPr>
              <w:spacing w:after="0" w:line="360" w:lineRule="auto"/>
              <w:ind w:firstLine="709"/>
              <w:rPr>
                <w:rFonts w:ascii="Times New Roman" w:hAnsi="Times New Roman"/>
                <w:color w:val="000000"/>
                <w:sz w:val="28"/>
                <w:szCs w:val="28"/>
              </w:rPr>
            </w:pPr>
            <w:r w:rsidRPr="001069EB">
              <w:rPr>
                <w:rFonts w:ascii="Times New Roman" w:hAnsi="Times New Roman"/>
                <w:color w:val="000000"/>
                <w:sz w:val="28"/>
                <w:szCs w:val="28"/>
              </w:rPr>
              <w:t>- координировать и выполнять работу в условиях реального, виртуального и комбинированного взаимодействия</w:t>
            </w:r>
          </w:p>
        </w:tc>
      </w:tr>
    </w:tbl>
    <w:p w:rsidR="00143E4E" w:rsidRPr="001069EB" w:rsidRDefault="00143E4E" w:rsidP="00143E4E">
      <w:pPr>
        <w:spacing w:after="0" w:line="360" w:lineRule="auto"/>
        <w:ind w:firstLine="709"/>
        <w:rPr>
          <w:rFonts w:ascii="Times New Roman" w:hAnsi="Times New Roman"/>
          <w:b/>
          <w:sz w:val="28"/>
          <w:szCs w:val="28"/>
        </w:rPr>
      </w:pPr>
    </w:p>
    <w:p w:rsidR="00143E4E" w:rsidRPr="001069EB" w:rsidRDefault="00143E4E" w:rsidP="00143E4E">
      <w:pPr>
        <w:spacing w:after="0" w:line="360" w:lineRule="auto"/>
        <w:ind w:firstLine="709"/>
        <w:jc w:val="both"/>
        <w:rPr>
          <w:rFonts w:ascii="Times New Roman" w:hAnsi="Times New Roman"/>
          <w:b/>
          <w:sz w:val="28"/>
          <w:szCs w:val="28"/>
          <w:highlight w:val="yellow"/>
        </w:rPr>
      </w:pPr>
      <w:r w:rsidRPr="001069EB">
        <w:rPr>
          <w:rFonts w:ascii="Times New Roman" w:hAnsi="Times New Roman"/>
          <w:b/>
          <w:sz w:val="28"/>
          <w:szCs w:val="28"/>
          <w:highlight w:val="yellow"/>
        </w:rPr>
        <w:br w:type="page"/>
      </w:r>
    </w:p>
    <w:p w:rsidR="00143E4E" w:rsidRPr="001069EB" w:rsidRDefault="00143E4E" w:rsidP="00143E4E">
      <w:pPr>
        <w:numPr>
          <w:ilvl w:val="0"/>
          <w:numId w:val="20"/>
        </w:numPr>
        <w:spacing w:before="120" w:after="0" w:line="360" w:lineRule="auto"/>
        <w:ind w:firstLine="709"/>
        <w:jc w:val="both"/>
        <w:rPr>
          <w:rFonts w:ascii="Times New Roman" w:hAnsi="Times New Roman"/>
          <w:sz w:val="28"/>
          <w:szCs w:val="28"/>
        </w:rPr>
      </w:pPr>
      <w:r w:rsidRPr="001069EB">
        <w:rPr>
          <w:rFonts w:ascii="Times New Roman" w:hAnsi="Times New Roman"/>
          <w:b/>
          <w:sz w:val="28"/>
          <w:szCs w:val="28"/>
        </w:rPr>
        <w:lastRenderedPageBreak/>
        <w:t>Место темы в структуре дисциплины, ПМ, ОПОП в целом, междисциплинарные связи:</w:t>
      </w:r>
      <w:r w:rsidRPr="001069EB">
        <w:rPr>
          <w:rFonts w:ascii="Times New Roman" w:hAnsi="Times New Roman"/>
          <w:color w:val="FF0000"/>
          <w:sz w:val="28"/>
          <w:szCs w:val="28"/>
        </w:rPr>
        <w:t xml:space="preserve"> </w:t>
      </w:r>
      <w:r w:rsidRPr="001069EB">
        <w:rPr>
          <w:rFonts w:ascii="Times New Roman" w:hAnsi="Times New Roman"/>
          <w:sz w:val="28"/>
          <w:szCs w:val="28"/>
        </w:rPr>
        <w:t>данная тема рассчитана на 1 учебный час (45 минут) и изучается в рамках дисциплины «Обществознание (включая экономику)», относящейся к обязательной части и входящей в состав общеобразовательного цикла по всем специальностям. Для достижения целей занятия используются знания, умения, навыки, способы деятельности и установки, сформированные в ходе изучения дисциплин: «История», «Право», «Экономика», «Основы финансовой грамотности».</w:t>
      </w:r>
    </w:p>
    <w:p w:rsidR="00143E4E" w:rsidRPr="001069EB" w:rsidRDefault="00143E4E" w:rsidP="00143E4E">
      <w:pPr>
        <w:numPr>
          <w:ilvl w:val="0"/>
          <w:numId w:val="20"/>
        </w:numPr>
        <w:spacing w:before="120" w:after="0" w:line="360" w:lineRule="auto"/>
        <w:ind w:firstLine="709"/>
        <w:jc w:val="both"/>
        <w:rPr>
          <w:rFonts w:ascii="Times New Roman" w:hAnsi="Times New Roman"/>
          <w:sz w:val="28"/>
          <w:szCs w:val="28"/>
        </w:rPr>
      </w:pPr>
      <w:r w:rsidRPr="001069EB">
        <w:rPr>
          <w:rFonts w:ascii="Times New Roman" w:hAnsi="Times New Roman"/>
          <w:b/>
          <w:sz w:val="28"/>
          <w:szCs w:val="28"/>
        </w:rPr>
        <w:t>Тип занятия:</w:t>
      </w:r>
      <w:r w:rsidRPr="001069EB">
        <w:rPr>
          <w:rFonts w:ascii="Times New Roman" w:hAnsi="Times New Roman"/>
          <w:sz w:val="28"/>
          <w:szCs w:val="28"/>
        </w:rPr>
        <w:t xml:space="preserve"> урок изучения нового материала. </w:t>
      </w:r>
    </w:p>
    <w:p w:rsidR="00143E4E" w:rsidRPr="001069EB" w:rsidRDefault="00143E4E" w:rsidP="00143E4E">
      <w:pPr>
        <w:numPr>
          <w:ilvl w:val="0"/>
          <w:numId w:val="20"/>
        </w:numPr>
        <w:spacing w:before="120" w:after="0" w:line="360" w:lineRule="auto"/>
        <w:ind w:firstLine="709"/>
        <w:jc w:val="both"/>
        <w:rPr>
          <w:rFonts w:ascii="Times New Roman" w:hAnsi="Times New Roman"/>
          <w:sz w:val="28"/>
          <w:szCs w:val="28"/>
        </w:rPr>
      </w:pPr>
      <w:r w:rsidRPr="001069EB">
        <w:rPr>
          <w:rFonts w:ascii="Times New Roman" w:hAnsi="Times New Roman"/>
          <w:b/>
          <w:sz w:val="28"/>
          <w:szCs w:val="28"/>
        </w:rPr>
        <w:t>Вид занятия:</w:t>
      </w:r>
      <w:r w:rsidRPr="001069EB">
        <w:rPr>
          <w:rFonts w:ascii="Times New Roman" w:hAnsi="Times New Roman"/>
          <w:sz w:val="28"/>
          <w:szCs w:val="28"/>
        </w:rPr>
        <w:t xml:space="preserve"> интерактивная лекция с элементами групповой работы.</w:t>
      </w:r>
    </w:p>
    <w:p w:rsidR="00143E4E" w:rsidRPr="001069EB" w:rsidRDefault="00143E4E" w:rsidP="00143E4E">
      <w:pPr>
        <w:numPr>
          <w:ilvl w:val="0"/>
          <w:numId w:val="20"/>
        </w:numPr>
        <w:spacing w:before="120" w:after="0" w:line="360" w:lineRule="auto"/>
        <w:ind w:firstLine="709"/>
        <w:jc w:val="both"/>
        <w:rPr>
          <w:rFonts w:ascii="Times New Roman" w:hAnsi="Times New Roman"/>
          <w:b/>
          <w:sz w:val="28"/>
          <w:szCs w:val="28"/>
        </w:rPr>
      </w:pPr>
      <w:r w:rsidRPr="001069EB">
        <w:rPr>
          <w:rFonts w:ascii="Times New Roman" w:hAnsi="Times New Roman"/>
          <w:b/>
          <w:sz w:val="28"/>
          <w:szCs w:val="28"/>
        </w:rPr>
        <w:t>Методы и приемы проведения занятия</w:t>
      </w:r>
      <w:r w:rsidRPr="001069EB">
        <w:rPr>
          <w:rFonts w:ascii="Times New Roman" w:hAnsi="Times New Roman"/>
          <w:sz w:val="28"/>
          <w:szCs w:val="28"/>
        </w:rPr>
        <w:t>:</w:t>
      </w:r>
      <w:r w:rsidRPr="001069EB">
        <w:rPr>
          <w:rFonts w:ascii="Times New Roman" w:eastAsia="Times New Roman" w:hAnsi="Times New Roman"/>
          <w:sz w:val="28"/>
          <w:szCs w:val="28"/>
          <w:lang w:eastAsia="ru-RU"/>
        </w:rPr>
        <w:t xml:space="preserve"> лекция, беседа, диалог,</w:t>
      </w:r>
      <w:r w:rsidRPr="001069EB">
        <w:rPr>
          <w:rFonts w:ascii="Times New Roman" w:hAnsi="Times New Roman"/>
          <w:sz w:val="28"/>
          <w:szCs w:val="28"/>
        </w:rPr>
        <w:t xml:space="preserve"> </w:t>
      </w:r>
      <w:r w:rsidRPr="001069EB">
        <w:rPr>
          <w:rFonts w:ascii="Times New Roman" w:eastAsia="Times New Roman" w:hAnsi="Times New Roman"/>
          <w:sz w:val="28"/>
          <w:szCs w:val="28"/>
          <w:lang w:eastAsia="ru-RU"/>
        </w:rPr>
        <w:t>анализ проблемной ситуации,</w:t>
      </w:r>
      <w:r w:rsidRPr="001069EB">
        <w:rPr>
          <w:rFonts w:ascii="Times New Roman" w:hAnsi="Times New Roman"/>
          <w:sz w:val="28"/>
          <w:szCs w:val="28"/>
        </w:rPr>
        <w:t xml:space="preserve"> дискуссия,</w:t>
      </w:r>
      <w:r w:rsidRPr="001069EB">
        <w:rPr>
          <w:rFonts w:ascii="Times New Roman" w:hAnsi="Times New Roman"/>
          <w:b/>
          <w:sz w:val="28"/>
          <w:szCs w:val="28"/>
        </w:rPr>
        <w:t xml:space="preserve"> </w:t>
      </w:r>
      <w:r w:rsidRPr="001069EB">
        <w:rPr>
          <w:rFonts w:ascii="Times New Roman" w:hAnsi="Times New Roman"/>
          <w:sz w:val="28"/>
          <w:szCs w:val="28"/>
        </w:rPr>
        <w:t xml:space="preserve">работа в </w:t>
      </w:r>
      <w:proofErr w:type="spellStart"/>
      <w:r w:rsidRPr="001069EB">
        <w:rPr>
          <w:rFonts w:ascii="Times New Roman" w:hAnsi="Times New Roman"/>
          <w:sz w:val="28"/>
          <w:szCs w:val="28"/>
        </w:rPr>
        <w:t>микрогруппах</w:t>
      </w:r>
      <w:proofErr w:type="spellEnd"/>
      <w:r w:rsidRPr="001069EB">
        <w:rPr>
          <w:rFonts w:ascii="Times New Roman" w:hAnsi="Times New Roman"/>
          <w:sz w:val="28"/>
          <w:szCs w:val="28"/>
        </w:rPr>
        <w:t>.</w:t>
      </w:r>
    </w:p>
    <w:p w:rsidR="00143E4E" w:rsidRPr="001069EB" w:rsidRDefault="00143E4E" w:rsidP="00143E4E">
      <w:pPr>
        <w:numPr>
          <w:ilvl w:val="0"/>
          <w:numId w:val="20"/>
        </w:numPr>
        <w:spacing w:before="120" w:after="0" w:line="360" w:lineRule="auto"/>
        <w:ind w:firstLine="709"/>
        <w:jc w:val="both"/>
        <w:rPr>
          <w:rFonts w:ascii="Times New Roman" w:hAnsi="Times New Roman"/>
          <w:sz w:val="28"/>
          <w:szCs w:val="28"/>
        </w:rPr>
      </w:pPr>
      <w:r w:rsidRPr="001069EB">
        <w:rPr>
          <w:rFonts w:ascii="Times New Roman" w:hAnsi="Times New Roman"/>
          <w:b/>
          <w:sz w:val="28"/>
          <w:szCs w:val="28"/>
        </w:rPr>
        <w:t xml:space="preserve">Требования к преподавателю: </w:t>
      </w:r>
    </w:p>
    <w:p w:rsidR="00143E4E" w:rsidRPr="001069EB" w:rsidRDefault="00143E4E" w:rsidP="00143E4E">
      <w:pPr>
        <w:spacing w:before="120" w:after="0" w:line="360" w:lineRule="auto"/>
        <w:ind w:left="720" w:firstLine="709"/>
        <w:jc w:val="both"/>
        <w:rPr>
          <w:rFonts w:ascii="Times New Roman" w:hAnsi="Times New Roman"/>
          <w:sz w:val="28"/>
          <w:szCs w:val="28"/>
        </w:rPr>
      </w:pPr>
      <w:r w:rsidRPr="001069EB">
        <w:rPr>
          <w:rFonts w:ascii="Times New Roman" w:hAnsi="Times New Roman"/>
          <w:sz w:val="28"/>
          <w:szCs w:val="28"/>
        </w:rPr>
        <w:t>преподаватель</w:t>
      </w:r>
      <w:r w:rsidRPr="001069EB">
        <w:rPr>
          <w:rFonts w:ascii="Times New Roman" w:hAnsi="Times New Roman"/>
          <w:b/>
          <w:sz w:val="28"/>
          <w:szCs w:val="28"/>
        </w:rPr>
        <w:t xml:space="preserve"> </w:t>
      </w:r>
      <w:r w:rsidRPr="001069EB">
        <w:rPr>
          <w:rFonts w:ascii="Times New Roman" w:hAnsi="Times New Roman"/>
          <w:color w:val="000000"/>
          <w:spacing w:val="7"/>
          <w:sz w:val="28"/>
          <w:szCs w:val="28"/>
        </w:rPr>
        <w:t xml:space="preserve">должен </w:t>
      </w:r>
      <w:r w:rsidRPr="001069EB">
        <w:rPr>
          <w:rFonts w:ascii="Times New Roman" w:hAnsi="Times New Roman"/>
          <w:color w:val="000000"/>
          <w:spacing w:val="2"/>
          <w:sz w:val="28"/>
          <w:szCs w:val="28"/>
        </w:rPr>
        <w:t xml:space="preserve">использовать </w:t>
      </w:r>
      <w:r w:rsidRPr="001069EB">
        <w:rPr>
          <w:rFonts w:ascii="Times New Roman" w:hAnsi="Times New Roman"/>
          <w:color w:val="000000"/>
          <w:spacing w:val="7"/>
          <w:sz w:val="28"/>
          <w:szCs w:val="28"/>
        </w:rPr>
        <w:t>только</w:t>
      </w:r>
      <w:r w:rsidRPr="001069EB">
        <w:rPr>
          <w:rFonts w:ascii="Times New Roman" w:hAnsi="Times New Roman"/>
          <w:color w:val="000000"/>
          <w:spacing w:val="2"/>
          <w:sz w:val="28"/>
          <w:szCs w:val="28"/>
        </w:rPr>
        <w:t xml:space="preserve"> актуальную современную информацию, подобрать материалы из </w:t>
      </w:r>
      <w:r w:rsidRPr="001069EB">
        <w:rPr>
          <w:rFonts w:ascii="Times New Roman" w:hAnsi="Times New Roman"/>
          <w:color w:val="000000"/>
          <w:spacing w:val="8"/>
          <w:sz w:val="28"/>
          <w:szCs w:val="28"/>
        </w:rPr>
        <w:t>проверенных источников</w:t>
      </w:r>
      <w:r w:rsidRPr="001069EB">
        <w:rPr>
          <w:rFonts w:ascii="Times New Roman" w:hAnsi="Times New Roman"/>
          <w:sz w:val="28"/>
          <w:szCs w:val="28"/>
        </w:rPr>
        <w:t xml:space="preserve">, хорошо владеть техническими средствами обучения (ПК, проектор), уметь осуществлять функции координатора (установление контакта и организация взаимодействия между студентами). </w:t>
      </w:r>
    </w:p>
    <w:p w:rsidR="00143E4E" w:rsidRPr="001069EB" w:rsidRDefault="00143E4E" w:rsidP="00143E4E">
      <w:pPr>
        <w:numPr>
          <w:ilvl w:val="0"/>
          <w:numId w:val="20"/>
        </w:numPr>
        <w:spacing w:before="120" w:after="0" w:line="360" w:lineRule="auto"/>
        <w:ind w:firstLine="709"/>
        <w:jc w:val="both"/>
        <w:rPr>
          <w:rFonts w:ascii="Times New Roman" w:hAnsi="Times New Roman"/>
          <w:sz w:val="28"/>
          <w:szCs w:val="28"/>
        </w:rPr>
      </w:pPr>
      <w:r w:rsidRPr="001069EB">
        <w:rPr>
          <w:rFonts w:ascii="Times New Roman" w:hAnsi="Times New Roman"/>
          <w:b/>
          <w:sz w:val="28"/>
          <w:szCs w:val="28"/>
        </w:rPr>
        <w:t>Дидактические средства обучения</w:t>
      </w:r>
      <w:r w:rsidRPr="001069EB">
        <w:rPr>
          <w:rFonts w:ascii="Times New Roman" w:hAnsi="Times New Roman"/>
          <w:sz w:val="28"/>
          <w:szCs w:val="28"/>
        </w:rPr>
        <w:t xml:space="preserve">: </w:t>
      </w:r>
      <w:proofErr w:type="spellStart"/>
      <w:r w:rsidRPr="001069EB">
        <w:rPr>
          <w:rFonts w:ascii="Times New Roman" w:hAnsi="Times New Roman"/>
          <w:sz w:val="28"/>
          <w:szCs w:val="28"/>
        </w:rPr>
        <w:t>мультимедийная</w:t>
      </w:r>
      <w:proofErr w:type="spellEnd"/>
      <w:r w:rsidRPr="001069EB">
        <w:rPr>
          <w:rFonts w:ascii="Times New Roman" w:hAnsi="Times New Roman"/>
          <w:sz w:val="28"/>
          <w:szCs w:val="28"/>
        </w:rPr>
        <w:t xml:space="preserve"> презентация, видеоматериалы, раздаточный материал с описанием проблемных ситуаций, опорный конспект, материалы для составления итогового продукта (памятки </w:t>
      </w:r>
      <w:r w:rsidRPr="001069EB">
        <w:rPr>
          <w:rFonts w:ascii="Times New Roman" w:hAnsi="Times New Roman"/>
          <w:color w:val="000000"/>
          <w:sz w:val="28"/>
          <w:szCs w:val="28"/>
        </w:rPr>
        <w:t>«Как не стать жертвой мошенников»)</w:t>
      </w:r>
      <w:r w:rsidRPr="001069EB">
        <w:rPr>
          <w:rFonts w:ascii="Times New Roman" w:hAnsi="Times New Roman"/>
          <w:sz w:val="28"/>
          <w:szCs w:val="28"/>
        </w:rPr>
        <w:t>.</w:t>
      </w:r>
    </w:p>
    <w:p w:rsidR="00143E4E" w:rsidRPr="001069EB" w:rsidRDefault="00143E4E" w:rsidP="00143E4E">
      <w:pPr>
        <w:numPr>
          <w:ilvl w:val="0"/>
          <w:numId w:val="20"/>
        </w:numPr>
        <w:spacing w:before="120" w:after="0" w:line="360" w:lineRule="auto"/>
        <w:ind w:firstLine="709"/>
        <w:jc w:val="both"/>
        <w:rPr>
          <w:rFonts w:ascii="Times New Roman" w:hAnsi="Times New Roman"/>
          <w:sz w:val="28"/>
          <w:szCs w:val="28"/>
        </w:rPr>
      </w:pPr>
      <w:r w:rsidRPr="001069EB">
        <w:rPr>
          <w:rFonts w:ascii="Times New Roman" w:hAnsi="Times New Roman"/>
          <w:b/>
          <w:sz w:val="28"/>
          <w:szCs w:val="28"/>
        </w:rPr>
        <w:lastRenderedPageBreak/>
        <w:t xml:space="preserve"> Оборудование:</w:t>
      </w:r>
      <w:r w:rsidRPr="001069EB">
        <w:rPr>
          <w:rFonts w:ascii="Times New Roman" w:hAnsi="Times New Roman"/>
          <w:sz w:val="28"/>
          <w:szCs w:val="28"/>
        </w:rPr>
        <w:t xml:space="preserve"> проектор, экран, персональный компьютер, необходимые для демонстрации </w:t>
      </w:r>
      <w:proofErr w:type="spellStart"/>
      <w:r w:rsidRPr="001069EB">
        <w:rPr>
          <w:rFonts w:ascii="Times New Roman" w:hAnsi="Times New Roman"/>
          <w:sz w:val="28"/>
          <w:szCs w:val="28"/>
        </w:rPr>
        <w:t>мультимедийной</w:t>
      </w:r>
      <w:proofErr w:type="spellEnd"/>
      <w:r w:rsidRPr="001069EB">
        <w:rPr>
          <w:rFonts w:ascii="Times New Roman" w:hAnsi="Times New Roman"/>
          <w:sz w:val="28"/>
          <w:szCs w:val="28"/>
        </w:rPr>
        <w:t xml:space="preserve"> презентации, канцелярские товары (маркеры, ватман, бумага формата А3, набор </w:t>
      </w:r>
      <w:proofErr w:type="spellStart"/>
      <w:r w:rsidRPr="001069EB">
        <w:rPr>
          <w:rFonts w:ascii="Times New Roman" w:hAnsi="Times New Roman"/>
          <w:sz w:val="28"/>
          <w:szCs w:val="28"/>
        </w:rPr>
        <w:t>эмоджи</w:t>
      </w:r>
      <w:proofErr w:type="spellEnd"/>
      <w:r w:rsidRPr="001069EB">
        <w:rPr>
          <w:rFonts w:ascii="Times New Roman" w:hAnsi="Times New Roman"/>
          <w:sz w:val="28"/>
          <w:szCs w:val="28"/>
        </w:rPr>
        <w:t>).</w:t>
      </w:r>
    </w:p>
    <w:p w:rsidR="00143E4E" w:rsidRPr="001069EB" w:rsidRDefault="00143E4E" w:rsidP="00143E4E">
      <w:pPr>
        <w:spacing w:after="0" w:line="360" w:lineRule="auto"/>
        <w:ind w:left="720" w:firstLine="709"/>
        <w:jc w:val="both"/>
        <w:rPr>
          <w:rFonts w:ascii="Times New Roman" w:hAnsi="Times New Roman"/>
          <w:sz w:val="28"/>
          <w:szCs w:val="28"/>
        </w:rPr>
      </w:pPr>
    </w:p>
    <w:p w:rsidR="00143E4E" w:rsidRPr="001069EB" w:rsidRDefault="00143E4E" w:rsidP="00143E4E">
      <w:pPr>
        <w:spacing w:after="0" w:line="360" w:lineRule="auto"/>
        <w:ind w:left="720" w:firstLine="709"/>
        <w:jc w:val="both"/>
        <w:rPr>
          <w:rFonts w:ascii="Times New Roman" w:hAnsi="Times New Roman"/>
          <w:sz w:val="28"/>
          <w:szCs w:val="28"/>
        </w:rPr>
      </w:pPr>
    </w:p>
    <w:p w:rsidR="00143E4E" w:rsidRPr="001069EB" w:rsidRDefault="00143E4E" w:rsidP="00143E4E">
      <w:pPr>
        <w:spacing w:after="0" w:line="360" w:lineRule="auto"/>
        <w:ind w:left="720" w:firstLine="709"/>
        <w:jc w:val="both"/>
        <w:rPr>
          <w:rFonts w:ascii="Times New Roman" w:hAnsi="Times New Roman"/>
          <w:sz w:val="28"/>
          <w:szCs w:val="28"/>
        </w:rPr>
      </w:pPr>
    </w:p>
    <w:p w:rsidR="00143E4E" w:rsidRPr="001069EB" w:rsidRDefault="00143E4E" w:rsidP="00143E4E">
      <w:pPr>
        <w:spacing w:after="0" w:line="360" w:lineRule="auto"/>
        <w:ind w:left="720" w:firstLine="709"/>
        <w:jc w:val="both"/>
        <w:rPr>
          <w:rFonts w:ascii="Times New Roman" w:hAnsi="Times New Roman"/>
          <w:sz w:val="28"/>
          <w:szCs w:val="28"/>
        </w:rPr>
      </w:pPr>
      <w:r w:rsidRPr="001069EB">
        <w:rPr>
          <w:rFonts w:ascii="Times New Roman" w:hAnsi="Times New Roman"/>
          <w:sz w:val="28"/>
          <w:szCs w:val="28"/>
        </w:rPr>
        <w:br w:type="page"/>
      </w:r>
    </w:p>
    <w:p w:rsidR="00143E4E" w:rsidRPr="001069EB" w:rsidRDefault="00143E4E" w:rsidP="00143E4E">
      <w:pPr>
        <w:numPr>
          <w:ilvl w:val="0"/>
          <w:numId w:val="20"/>
        </w:numPr>
        <w:spacing w:after="0" w:line="360" w:lineRule="auto"/>
        <w:ind w:firstLine="709"/>
        <w:jc w:val="both"/>
        <w:rPr>
          <w:rFonts w:ascii="Times New Roman" w:hAnsi="Times New Roman"/>
          <w:sz w:val="28"/>
          <w:szCs w:val="28"/>
        </w:rPr>
      </w:pPr>
      <w:r w:rsidRPr="001069EB">
        <w:rPr>
          <w:rFonts w:ascii="Times New Roman" w:hAnsi="Times New Roman"/>
          <w:b/>
          <w:sz w:val="28"/>
          <w:szCs w:val="28"/>
        </w:rPr>
        <w:lastRenderedPageBreak/>
        <w:t xml:space="preserve">Матрица занятия </w:t>
      </w:r>
      <w:r w:rsidRPr="001069EB">
        <w:rPr>
          <w:rFonts w:ascii="Times New Roman" w:hAnsi="Times New Roman"/>
          <w:sz w:val="28"/>
          <w:szCs w:val="28"/>
        </w:rPr>
        <w:t>(этапы, задачи, время, применяемые методы, технологии, показатели и критерии достижения целей по каждому этапу, промежуточный контроль).</w:t>
      </w:r>
    </w:p>
    <w:tbl>
      <w:tblPr>
        <w:tblpPr w:leftFromText="180" w:rightFromText="180" w:bottomFromText="200" w:vertAnchor="text" w:horzAnchor="page" w:tblpXSpec="center" w:tblpY="188"/>
        <w:tblOverlap w:val="never"/>
        <w:tblW w:w="14033" w:type="dxa"/>
        <w:tblBorders>
          <w:top w:val="single" w:sz="6" w:space="0" w:color="auto"/>
          <w:left w:val="single" w:sz="6" w:space="0" w:color="auto"/>
          <w:bottom w:val="single" w:sz="6" w:space="0" w:color="auto"/>
          <w:right w:val="single" w:sz="6" w:space="0" w:color="auto"/>
        </w:tblBorders>
        <w:tblLayout w:type="fixed"/>
        <w:tblLook w:val="00A0"/>
      </w:tblPr>
      <w:tblGrid>
        <w:gridCol w:w="1695"/>
        <w:gridCol w:w="3233"/>
        <w:gridCol w:w="2551"/>
        <w:gridCol w:w="2268"/>
        <w:gridCol w:w="1985"/>
        <w:gridCol w:w="2301"/>
      </w:tblGrid>
      <w:tr w:rsidR="00143E4E" w:rsidRPr="001069EB" w:rsidTr="00723DFE">
        <w:trPr>
          <w:trHeight w:val="517"/>
        </w:trPr>
        <w:tc>
          <w:tcPr>
            <w:tcW w:w="1695" w:type="dxa"/>
            <w:vMerge w:val="restart"/>
            <w:tcBorders>
              <w:top w:val="single" w:sz="4" w:space="0" w:color="auto"/>
              <w:left w:val="single" w:sz="4" w:space="0" w:color="auto"/>
              <w:right w:val="single" w:sz="4" w:space="0" w:color="auto"/>
            </w:tcBorders>
          </w:tcPr>
          <w:p w:rsidR="00143E4E" w:rsidRPr="001069EB" w:rsidRDefault="00143E4E" w:rsidP="00723DFE">
            <w:pPr>
              <w:spacing w:after="0" w:line="360" w:lineRule="auto"/>
              <w:ind w:firstLine="709"/>
              <w:jc w:val="center"/>
              <w:rPr>
                <w:rFonts w:ascii="Times New Roman" w:hAnsi="Times New Roman"/>
                <w:b/>
                <w:sz w:val="28"/>
                <w:szCs w:val="28"/>
              </w:rPr>
            </w:pPr>
            <w:r w:rsidRPr="001069EB">
              <w:rPr>
                <w:rFonts w:ascii="Times New Roman" w:hAnsi="Times New Roman"/>
                <w:b/>
                <w:sz w:val="28"/>
                <w:szCs w:val="28"/>
              </w:rPr>
              <w:t>Содержание этапа</w:t>
            </w:r>
          </w:p>
        </w:tc>
        <w:tc>
          <w:tcPr>
            <w:tcW w:w="3233" w:type="dxa"/>
            <w:vMerge w:val="restart"/>
            <w:tcBorders>
              <w:top w:val="single" w:sz="4" w:space="0" w:color="auto"/>
              <w:left w:val="single" w:sz="4" w:space="0" w:color="auto"/>
              <w:right w:val="single" w:sz="4" w:space="0" w:color="auto"/>
            </w:tcBorders>
          </w:tcPr>
          <w:p w:rsidR="00143E4E" w:rsidRPr="001069EB" w:rsidRDefault="00143E4E" w:rsidP="00723DFE">
            <w:pPr>
              <w:spacing w:after="0" w:line="360" w:lineRule="auto"/>
              <w:ind w:firstLine="709"/>
              <w:jc w:val="center"/>
              <w:rPr>
                <w:rFonts w:ascii="Times New Roman" w:hAnsi="Times New Roman"/>
                <w:b/>
                <w:sz w:val="28"/>
                <w:szCs w:val="28"/>
              </w:rPr>
            </w:pPr>
            <w:r w:rsidRPr="001069EB">
              <w:rPr>
                <w:rFonts w:ascii="Times New Roman" w:hAnsi="Times New Roman"/>
                <w:b/>
                <w:sz w:val="28"/>
                <w:szCs w:val="28"/>
              </w:rPr>
              <w:t>Задачи этапа</w:t>
            </w:r>
          </w:p>
        </w:tc>
        <w:tc>
          <w:tcPr>
            <w:tcW w:w="2551" w:type="dxa"/>
            <w:vMerge w:val="restart"/>
            <w:tcBorders>
              <w:top w:val="single" w:sz="4" w:space="0" w:color="auto"/>
              <w:left w:val="single" w:sz="4" w:space="0" w:color="auto"/>
              <w:bottom w:val="nil"/>
              <w:right w:val="single" w:sz="4" w:space="0" w:color="auto"/>
            </w:tcBorders>
          </w:tcPr>
          <w:p w:rsidR="00143E4E" w:rsidRPr="001069EB" w:rsidRDefault="00143E4E" w:rsidP="00723DFE">
            <w:pPr>
              <w:widowControl w:val="0"/>
              <w:autoSpaceDE w:val="0"/>
              <w:autoSpaceDN w:val="0"/>
              <w:adjustRightInd w:val="0"/>
              <w:spacing w:after="0" w:line="360" w:lineRule="auto"/>
              <w:ind w:firstLine="709"/>
              <w:jc w:val="center"/>
              <w:rPr>
                <w:rFonts w:ascii="Times New Roman" w:hAnsi="Times New Roman"/>
                <w:b/>
                <w:sz w:val="28"/>
                <w:szCs w:val="28"/>
              </w:rPr>
            </w:pPr>
            <w:r w:rsidRPr="001069EB">
              <w:rPr>
                <w:rFonts w:ascii="Times New Roman" w:hAnsi="Times New Roman"/>
                <w:b/>
                <w:sz w:val="28"/>
                <w:szCs w:val="28"/>
              </w:rPr>
              <w:t>Используемые приемы и методы обучения</w:t>
            </w:r>
          </w:p>
        </w:tc>
        <w:tc>
          <w:tcPr>
            <w:tcW w:w="2268" w:type="dxa"/>
            <w:vMerge w:val="restart"/>
            <w:tcBorders>
              <w:top w:val="single" w:sz="4" w:space="0" w:color="auto"/>
              <w:left w:val="single" w:sz="4" w:space="0" w:color="auto"/>
              <w:bottom w:val="nil"/>
              <w:right w:val="single" w:sz="4" w:space="0" w:color="auto"/>
            </w:tcBorders>
          </w:tcPr>
          <w:p w:rsidR="00143E4E" w:rsidRPr="001069EB" w:rsidRDefault="00143E4E" w:rsidP="00723DFE">
            <w:pPr>
              <w:widowControl w:val="0"/>
              <w:autoSpaceDE w:val="0"/>
              <w:autoSpaceDN w:val="0"/>
              <w:adjustRightInd w:val="0"/>
              <w:spacing w:after="0" w:line="360" w:lineRule="auto"/>
              <w:ind w:firstLine="709"/>
              <w:jc w:val="center"/>
              <w:rPr>
                <w:rFonts w:ascii="Times New Roman" w:hAnsi="Times New Roman"/>
                <w:b/>
                <w:sz w:val="28"/>
                <w:szCs w:val="28"/>
              </w:rPr>
            </w:pPr>
            <w:r w:rsidRPr="001069EB">
              <w:rPr>
                <w:rFonts w:ascii="Times New Roman" w:hAnsi="Times New Roman"/>
                <w:b/>
                <w:sz w:val="28"/>
                <w:szCs w:val="28"/>
              </w:rPr>
              <w:t>Время</w:t>
            </w:r>
          </w:p>
        </w:tc>
        <w:tc>
          <w:tcPr>
            <w:tcW w:w="1985" w:type="dxa"/>
            <w:vMerge w:val="restart"/>
            <w:tcBorders>
              <w:top w:val="single" w:sz="4" w:space="0" w:color="auto"/>
              <w:left w:val="single" w:sz="4" w:space="0" w:color="auto"/>
              <w:bottom w:val="nil"/>
              <w:right w:val="single" w:sz="4" w:space="0" w:color="auto"/>
            </w:tcBorders>
          </w:tcPr>
          <w:p w:rsidR="00143E4E" w:rsidRPr="001069EB" w:rsidRDefault="00143E4E" w:rsidP="00723DFE">
            <w:pPr>
              <w:widowControl w:val="0"/>
              <w:autoSpaceDE w:val="0"/>
              <w:autoSpaceDN w:val="0"/>
              <w:adjustRightInd w:val="0"/>
              <w:spacing w:after="0" w:line="360" w:lineRule="auto"/>
              <w:ind w:firstLine="709"/>
              <w:jc w:val="center"/>
              <w:rPr>
                <w:rFonts w:ascii="Times New Roman" w:hAnsi="Times New Roman"/>
                <w:b/>
                <w:sz w:val="28"/>
                <w:szCs w:val="28"/>
              </w:rPr>
            </w:pPr>
            <w:r w:rsidRPr="001069EB">
              <w:rPr>
                <w:rFonts w:ascii="Times New Roman" w:hAnsi="Times New Roman"/>
                <w:b/>
                <w:sz w:val="28"/>
                <w:szCs w:val="28"/>
              </w:rPr>
              <w:t>Промежуточный контроль</w:t>
            </w:r>
          </w:p>
          <w:p w:rsidR="00143E4E" w:rsidRPr="001069EB" w:rsidRDefault="00143E4E" w:rsidP="00723DFE">
            <w:pPr>
              <w:widowControl w:val="0"/>
              <w:autoSpaceDE w:val="0"/>
              <w:autoSpaceDN w:val="0"/>
              <w:adjustRightInd w:val="0"/>
              <w:spacing w:after="0" w:line="360" w:lineRule="auto"/>
              <w:ind w:firstLine="709"/>
              <w:jc w:val="center"/>
              <w:rPr>
                <w:rFonts w:ascii="Times New Roman" w:hAnsi="Times New Roman"/>
                <w:b/>
                <w:sz w:val="28"/>
                <w:szCs w:val="28"/>
              </w:rPr>
            </w:pPr>
            <w:r w:rsidRPr="001069EB">
              <w:rPr>
                <w:rFonts w:ascii="Times New Roman" w:hAnsi="Times New Roman"/>
                <w:b/>
                <w:sz w:val="28"/>
                <w:szCs w:val="28"/>
              </w:rPr>
              <w:t>(обратная связь)</w:t>
            </w:r>
          </w:p>
        </w:tc>
        <w:tc>
          <w:tcPr>
            <w:tcW w:w="2301" w:type="dxa"/>
            <w:vMerge w:val="restart"/>
            <w:tcBorders>
              <w:top w:val="single" w:sz="4" w:space="0" w:color="auto"/>
              <w:left w:val="single" w:sz="4" w:space="0" w:color="auto"/>
              <w:bottom w:val="nil"/>
              <w:right w:val="single" w:sz="4" w:space="0" w:color="auto"/>
            </w:tcBorders>
          </w:tcPr>
          <w:p w:rsidR="00143E4E" w:rsidRPr="001069EB" w:rsidRDefault="00143E4E" w:rsidP="00723DFE">
            <w:pPr>
              <w:widowControl w:val="0"/>
              <w:autoSpaceDE w:val="0"/>
              <w:autoSpaceDN w:val="0"/>
              <w:adjustRightInd w:val="0"/>
              <w:spacing w:after="0" w:line="360" w:lineRule="auto"/>
              <w:ind w:firstLine="709"/>
              <w:jc w:val="center"/>
              <w:rPr>
                <w:rFonts w:ascii="Times New Roman" w:hAnsi="Times New Roman"/>
                <w:b/>
                <w:sz w:val="28"/>
                <w:szCs w:val="28"/>
              </w:rPr>
            </w:pPr>
            <w:r w:rsidRPr="001069EB">
              <w:rPr>
                <w:rFonts w:ascii="Times New Roman" w:hAnsi="Times New Roman"/>
                <w:b/>
                <w:sz w:val="28"/>
                <w:szCs w:val="28"/>
              </w:rPr>
              <w:t>Показатели и критерии достижения целей</w:t>
            </w:r>
          </w:p>
        </w:tc>
      </w:tr>
      <w:tr w:rsidR="00143E4E" w:rsidRPr="001069EB" w:rsidTr="00723DFE">
        <w:trPr>
          <w:trHeight w:val="483"/>
        </w:trPr>
        <w:tc>
          <w:tcPr>
            <w:tcW w:w="1695" w:type="dxa"/>
            <w:vMerge/>
            <w:tcBorders>
              <w:left w:val="single" w:sz="4" w:space="0" w:color="auto"/>
              <w:bottom w:val="nil"/>
              <w:right w:val="single" w:sz="4" w:space="0" w:color="auto"/>
            </w:tcBorders>
          </w:tcPr>
          <w:p w:rsidR="00143E4E" w:rsidRPr="001069EB" w:rsidRDefault="00143E4E" w:rsidP="00723DFE">
            <w:pPr>
              <w:spacing w:after="0" w:line="360" w:lineRule="auto"/>
              <w:ind w:firstLine="709"/>
              <w:rPr>
                <w:rFonts w:ascii="Times New Roman" w:hAnsi="Times New Roman"/>
                <w:b/>
                <w:sz w:val="28"/>
                <w:szCs w:val="28"/>
              </w:rPr>
            </w:pPr>
          </w:p>
        </w:tc>
        <w:tc>
          <w:tcPr>
            <w:tcW w:w="3233" w:type="dxa"/>
            <w:vMerge/>
            <w:tcBorders>
              <w:left w:val="single" w:sz="4" w:space="0" w:color="auto"/>
              <w:bottom w:val="nil"/>
              <w:right w:val="single" w:sz="4" w:space="0" w:color="auto"/>
            </w:tcBorders>
          </w:tcPr>
          <w:p w:rsidR="00143E4E" w:rsidRPr="001069EB" w:rsidRDefault="00143E4E" w:rsidP="00723DFE">
            <w:pPr>
              <w:spacing w:after="0" w:line="360" w:lineRule="auto"/>
              <w:ind w:firstLine="709"/>
              <w:rPr>
                <w:rFonts w:ascii="Times New Roman" w:hAnsi="Times New Roman"/>
                <w:b/>
                <w:sz w:val="28"/>
                <w:szCs w:val="28"/>
              </w:rPr>
            </w:pPr>
          </w:p>
        </w:tc>
        <w:tc>
          <w:tcPr>
            <w:tcW w:w="2551" w:type="dxa"/>
            <w:vMerge/>
            <w:tcBorders>
              <w:top w:val="single" w:sz="4" w:space="0" w:color="auto"/>
              <w:left w:val="single" w:sz="4" w:space="0" w:color="auto"/>
              <w:bottom w:val="nil"/>
              <w:right w:val="single" w:sz="4" w:space="0" w:color="auto"/>
            </w:tcBorders>
            <w:vAlign w:val="center"/>
          </w:tcPr>
          <w:p w:rsidR="00143E4E" w:rsidRPr="001069EB" w:rsidRDefault="00143E4E" w:rsidP="00723DFE">
            <w:pPr>
              <w:spacing w:after="0" w:line="360" w:lineRule="auto"/>
              <w:ind w:firstLine="709"/>
              <w:rPr>
                <w:rFonts w:ascii="Times New Roman" w:hAnsi="Times New Roman"/>
                <w:b/>
                <w:sz w:val="28"/>
                <w:szCs w:val="28"/>
              </w:rPr>
            </w:pPr>
          </w:p>
        </w:tc>
        <w:tc>
          <w:tcPr>
            <w:tcW w:w="2268" w:type="dxa"/>
            <w:vMerge/>
            <w:tcBorders>
              <w:top w:val="single" w:sz="4" w:space="0" w:color="auto"/>
              <w:left w:val="single" w:sz="4" w:space="0" w:color="auto"/>
              <w:bottom w:val="nil"/>
              <w:right w:val="single" w:sz="4" w:space="0" w:color="auto"/>
            </w:tcBorders>
            <w:vAlign w:val="center"/>
          </w:tcPr>
          <w:p w:rsidR="00143E4E" w:rsidRPr="001069EB" w:rsidRDefault="00143E4E" w:rsidP="00723DFE">
            <w:pPr>
              <w:spacing w:after="0" w:line="360" w:lineRule="auto"/>
              <w:ind w:firstLine="709"/>
              <w:rPr>
                <w:rFonts w:ascii="Times New Roman" w:hAnsi="Times New Roman"/>
                <w:b/>
                <w:sz w:val="28"/>
                <w:szCs w:val="28"/>
              </w:rPr>
            </w:pPr>
          </w:p>
        </w:tc>
        <w:tc>
          <w:tcPr>
            <w:tcW w:w="1985" w:type="dxa"/>
            <w:vMerge/>
            <w:tcBorders>
              <w:top w:val="single" w:sz="4" w:space="0" w:color="auto"/>
              <w:left w:val="single" w:sz="4" w:space="0" w:color="auto"/>
              <w:bottom w:val="nil"/>
              <w:right w:val="single" w:sz="4" w:space="0" w:color="auto"/>
            </w:tcBorders>
            <w:vAlign w:val="center"/>
          </w:tcPr>
          <w:p w:rsidR="00143E4E" w:rsidRPr="001069EB" w:rsidRDefault="00143E4E" w:rsidP="00723DFE">
            <w:pPr>
              <w:spacing w:after="0" w:line="360" w:lineRule="auto"/>
              <w:ind w:firstLine="709"/>
              <w:rPr>
                <w:rFonts w:ascii="Times New Roman" w:hAnsi="Times New Roman"/>
                <w:b/>
                <w:sz w:val="28"/>
                <w:szCs w:val="28"/>
              </w:rPr>
            </w:pPr>
          </w:p>
        </w:tc>
        <w:tc>
          <w:tcPr>
            <w:tcW w:w="2301" w:type="dxa"/>
            <w:vMerge/>
            <w:tcBorders>
              <w:top w:val="single" w:sz="4" w:space="0" w:color="auto"/>
              <w:left w:val="single" w:sz="4" w:space="0" w:color="auto"/>
              <w:bottom w:val="nil"/>
              <w:right w:val="single" w:sz="4" w:space="0" w:color="auto"/>
            </w:tcBorders>
            <w:vAlign w:val="center"/>
          </w:tcPr>
          <w:p w:rsidR="00143E4E" w:rsidRPr="001069EB" w:rsidRDefault="00143E4E" w:rsidP="00723DFE">
            <w:pPr>
              <w:spacing w:after="0" w:line="360" w:lineRule="auto"/>
              <w:ind w:firstLine="709"/>
              <w:rPr>
                <w:rFonts w:ascii="Times New Roman" w:hAnsi="Times New Roman"/>
                <w:b/>
                <w:sz w:val="28"/>
                <w:szCs w:val="28"/>
              </w:rPr>
            </w:pPr>
          </w:p>
        </w:tc>
      </w:tr>
      <w:tr w:rsidR="00143E4E" w:rsidRPr="001069EB" w:rsidTr="00723DFE">
        <w:trPr>
          <w:trHeight w:val="121"/>
        </w:trPr>
        <w:tc>
          <w:tcPr>
            <w:tcW w:w="14033" w:type="dxa"/>
            <w:gridSpan w:val="6"/>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jc w:val="center"/>
              <w:rPr>
                <w:rFonts w:ascii="Times New Roman" w:hAnsi="Times New Roman"/>
                <w:sz w:val="28"/>
                <w:szCs w:val="28"/>
              </w:rPr>
            </w:pPr>
            <w:r w:rsidRPr="001069EB">
              <w:rPr>
                <w:rFonts w:ascii="Times New Roman" w:hAnsi="Times New Roman"/>
                <w:b/>
                <w:sz w:val="28"/>
                <w:szCs w:val="28"/>
              </w:rPr>
              <w:t>I этап – мобилизующий</w:t>
            </w:r>
          </w:p>
        </w:tc>
      </w:tr>
      <w:tr w:rsidR="00143E4E" w:rsidRPr="001069EB" w:rsidTr="00723DFE">
        <w:trPr>
          <w:trHeight w:val="121"/>
        </w:trPr>
        <w:tc>
          <w:tcPr>
            <w:tcW w:w="1695"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i/>
                <w:sz w:val="28"/>
                <w:szCs w:val="28"/>
              </w:rPr>
            </w:pPr>
            <w:r w:rsidRPr="001069EB">
              <w:rPr>
                <w:rFonts w:ascii="Times New Roman" w:hAnsi="Times New Roman"/>
                <w:sz w:val="28"/>
                <w:szCs w:val="28"/>
              </w:rPr>
              <w:t>Вступительное слово преподавателя, включение студентов в активную интеллектуальную деятельност</w:t>
            </w:r>
            <w:r w:rsidRPr="001069EB">
              <w:rPr>
                <w:rFonts w:ascii="Times New Roman" w:hAnsi="Times New Roman"/>
                <w:sz w:val="28"/>
                <w:szCs w:val="28"/>
              </w:rPr>
              <w:lastRenderedPageBreak/>
              <w:t>ь, знакомство с содержанием раздаточного материала, проверка готовности к занятию</w:t>
            </w:r>
          </w:p>
          <w:p w:rsidR="00143E4E" w:rsidRPr="001069EB" w:rsidRDefault="00143E4E" w:rsidP="00723DFE">
            <w:pPr>
              <w:spacing w:after="0" w:line="360" w:lineRule="auto"/>
              <w:ind w:firstLine="709"/>
              <w:rPr>
                <w:rFonts w:ascii="Times New Roman" w:hAnsi="Times New Roman"/>
                <w:sz w:val="28"/>
                <w:szCs w:val="28"/>
              </w:rPr>
            </w:pPr>
          </w:p>
        </w:tc>
        <w:tc>
          <w:tcPr>
            <w:tcW w:w="3233"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lastRenderedPageBreak/>
              <w:t>- подготовить студентов к активной познавательной деятельности;</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 проинструктировать о предстоящей работе и используемых учебно-методических материалах; </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 проверить </w:t>
            </w:r>
            <w:r w:rsidRPr="001069EB">
              <w:rPr>
                <w:rFonts w:ascii="Times New Roman" w:hAnsi="Times New Roman"/>
                <w:sz w:val="28"/>
                <w:szCs w:val="28"/>
              </w:rPr>
              <w:lastRenderedPageBreak/>
              <w:t>степень организационной (внешней) и мотивационной (внутренней) готовности к занятию</w:t>
            </w:r>
          </w:p>
        </w:tc>
        <w:tc>
          <w:tcPr>
            <w:tcW w:w="2551"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lastRenderedPageBreak/>
              <w:t xml:space="preserve">Инструктаж, монолог, </w:t>
            </w:r>
          </w:p>
        </w:tc>
        <w:tc>
          <w:tcPr>
            <w:tcW w:w="2268"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1 мин.</w:t>
            </w:r>
          </w:p>
        </w:tc>
        <w:tc>
          <w:tcPr>
            <w:tcW w:w="1985"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p>
        </w:tc>
        <w:tc>
          <w:tcPr>
            <w:tcW w:w="2301"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Положительный психологический и эмоциональный настрой у студентов на продуктивную образовательную деятельность</w:t>
            </w:r>
          </w:p>
        </w:tc>
      </w:tr>
      <w:tr w:rsidR="00143E4E" w:rsidRPr="001069EB" w:rsidTr="00723DFE">
        <w:trPr>
          <w:trHeight w:val="121"/>
        </w:trPr>
        <w:tc>
          <w:tcPr>
            <w:tcW w:w="14033" w:type="dxa"/>
            <w:gridSpan w:val="6"/>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jc w:val="center"/>
              <w:rPr>
                <w:rFonts w:ascii="Times New Roman" w:hAnsi="Times New Roman"/>
                <w:b/>
                <w:sz w:val="28"/>
                <w:szCs w:val="28"/>
              </w:rPr>
            </w:pPr>
            <w:r w:rsidRPr="001069EB">
              <w:rPr>
                <w:rFonts w:ascii="Times New Roman" w:hAnsi="Times New Roman"/>
                <w:b/>
                <w:sz w:val="28"/>
                <w:szCs w:val="28"/>
                <w:lang w:val="en-US"/>
              </w:rPr>
              <w:lastRenderedPageBreak/>
              <w:t>II</w:t>
            </w:r>
            <w:r w:rsidRPr="001069EB">
              <w:rPr>
                <w:rFonts w:ascii="Times New Roman" w:hAnsi="Times New Roman"/>
                <w:b/>
                <w:sz w:val="28"/>
                <w:szCs w:val="28"/>
              </w:rPr>
              <w:t xml:space="preserve"> этап – </w:t>
            </w:r>
            <w:proofErr w:type="spellStart"/>
            <w:r w:rsidRPr="001069EB">
              <w:rPr>
                <w:rFonts w:ascii="Times New Roman" w:hAnsi="Times New Roman"/>
                <w:b/>
                <w:sz w:val="28"/>
                <w:szCs w:val="28"/>
              </w:rPr>
              <w:t>целеполагание</w:t>
            </w:r>
            <w:proofErr w:type="spellEnd"/>
          </w:p>
        </w:tc>
      </w:tr>
      <w:tr w:rsidR="00143E4E" w:rsidRPr="001069EB" w:rsidTr="00723DFE">
        <w:trPr>
          <w:trHeight w:val="416"/>
        </w:trPr>
        <w:tc>
          <w:tcPr>
            <w:tcW w:w="1695" w:type="dxa"/>
            <w:tcBorders>
              <w:top w:val="single" w:sz="4" w:space="0" w:color="auto"/>
              <w:left w:val="single" w:sz="4" w:space="0" w:color="auto"/>
              <w:bottom w:val="nil"/>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Формулирование цели и задач занятия </w:t>
            </w:r>
          </w:p>
        </w:tc>
        <w:tc>
          <w:tcPr>
            <w:tcW w:w="3233" w:type="dxa"/>
            <w:tcBorders>
              <w:top w:val="single" w:sz="4" w:space="0" w:color="auto"/>
              <w:left w:val="single" w:sz="4" w:space="0" w:color="auto"/>
              <w:bottom w:val="nil"/>
              <w:right w:val="single" w:sz="4" w:space="0" w:color="auto"/>
            </w:tcBorders>
          </w:tcPr>
          <w:p w:rsidR="00143E4E" w:rsidRPr="001069EB" w:rsidRDefault="00143E4E" w:rsidP="00723DFE">
            <w:pPr>
              <w:tabs>
                <w:tab w:val="left" w:pos="151"/>
                <w:tab w:val="left" w:pos="435"/>
                <w:tab w:val="left" w:pos="1416"/>
              </w:tabs>
              <w:spacing w:after="0" w:line="360" w:lineRule="auto"/>
              <w:ind w:firstLine="709"/>
              <w:rPr>
                <w:rFonts w:ascii="Times New Roman" w:hAnsi="Times New Roman"/>
                <w:sz w:val="28"/>
                <w:szCs w:val="28"/>
              </w:rPr>
            </w:pPr>
            <w:r w:rsidRPr="001069EB">
              <w:rPr>
                <w:rFonts w:ascii="Times New Roman" w:hAnsi="Times New Roman"/>
                <w:sz w:val="28"/>
                <w:szCs w:val="28"/>
              </w:rPr>
              <w:t>- подвести студентов к формулировке;</w:t>
            </w:r>
          </w:p>
          <w:p w:rsidR="00143E4E" w:rsidRPr="001069EB" w:rsidRDefault="00143E4E" w:rsidP="00723DFE">
            <w:pPr>
              <w:tabs>
                <w:tab w:val="left" w:pos="151"/>
                <w:tab w:val="left" w:pos="435"/>
                <w:tab w:val="left" w:pos="1416"/>
              </w:tabs>
              <w:spacing w:after="0" w:line="360" w:lineRule="auto"/>
              <w:ind w:firstLine="709"/>
              <w:rPr>
                <w:rFonts w:ascii="Times New Roman" w:hAnsi="Times New Roman"/>
                <w:sz w:val="28"/>
                <w:szCs w:val="28"/>
              </w:rPr>
            </w:pPr>
            <w:r w:rsidRPr="001069EB">
              <w:rPr>
                <w:rFonts w:ascii="Times New Roman" w:hAnsi="Times New Roman"/>
                <w:sz w:val="28"/>
                <w:szCs w:val="28"/>
              </w:rPr>
              <w:t xml:space="preserve">- конкретизировать цель через ключевые задачи </w:t>
            </w:r>
          </w:p>
        </w:tc>
        <w:tc>
          <w:tcPr>
            <w:tcW w:w="2551"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Беседа, просмотр видеофрагмента, знакомства с историческими и литературными </w:t>
            </w:r>
            <w:r w:rsidRPr="001069EB">
              <w:rPr>
                <w:rFonts w:ascii="Times New Roman" w:hAnsi="Times New Roman"/>
                <w:sz w:val="28"/>
                <w:szCs w:val="28"/>
              </w:rPr>
              <w:lastRenderedPageBreak/>
              <w:t xml:space="preserve">персонажами </w:t>
            </w:r>
          </w:p>
        </w:tc>
        <w:tc>
          <w:tcPr>
            <w:tcW w:w="2268"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lastRenderedPageBreak/>
              <w:t>4 мин.</w:t>
            </w:r>
          </w:p>
        </w:tc>
        <w:tc>
          <w:tcPr>
            <w:tcW w:w="1985"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color w:val="000000"/>
                <w:sz w:val="28"/>
                <w:szCs w:val="28"/>
              </w:rPr>
              <w:t>Устный опрос (воспроизведение записей, сделанных в тетради)</w:t>
            </w:r>
          </w:p>
        </w:tc>
        <w:tc>
          <w:tcPr>
            <w:tcW w:w="2301"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Совместная формулировка цели и задач занятия </w:t>
            </w:r>
          </w:p>
        </w:tc>
      </w:tr>
      <w:tr w:rsidR="00143E4E" w:rsidRPr="001069EB" w:rsidTr="00723DFE">
        <w:trPr>
          <w:trHeight w:val="459"/>
        </w:trPr>
        <w:tc>
          <w:tcPr>
            <w:tcW w:w="14033" w:type="dxa"/>
            <w:gridSpan w:val="6"/>
            <w:tcBorders>
              <w:top w:val="single" w:sz="4" w:space="0" w:color="auto"/>
              <w:left w:val="single" w:sz="4" w:space="0" w:color="auto"/>
              <w:right w:val="single" w:sz="4" w:space="0" w:color="auto"/>
            </w:tcBorders>
          </w:tcPr>
          <w:p w:rsidR="00143E4E" w:rsidRPr="001069EB" w:rsidRDefault="00143E4E" w:rsidP="00723DFE">
            <w:pPr>
              <w:spacing w:after="0" w:line="360" w:lineRule="auto"/>
              <w:ind w:firstLine="709"/>
              <w:jc w:val="center"/>
              <w:rPr>
                <w:rFonts w:ascii="Times New Roman" w:hAnsi="Times New Roman"/>
                <w:sz w:val="28"/>
                <w:szCs w:val="28"/>
              </w:rPr>
            </w:pPr>
            <w:r w:rsidRPr="001069EB">
              <w:rPr>
                <w:rFonts w:ascii="Times New Roman" w:hAnsi="Times New Roman"/>
                <w:b/>
                <w:sz w:val="28"/>
                <w:szCs w:val="28"/>
                <w:lang w:val="en-US"/>
              </w:rPr>
              <w:lastRenderedPageBreak/>
              <w:t>III</w:t>
            </w:r>
            <w:r w:rsidRPr="001069EB">
              <w:rPr>
                <w:rFonts w:ascii="Times New Roman" w:hAnsi="Times New Roman"/>
                <w:b/>
                <w:sz w:val="28"/>
                <w:szCs w:val="28"/>
              </w:rPr>
              <w:t xml:space="preserve"> этап – совместная познавательная деятельность</w:t>
            </w:r>
          </w:p>
        </w:tc>
      </w:tr>
      <w:tr w:rsidR="00143E4E" w:rsidRPr="001069EB" w:rsidTr="00723DFE">
        <w:trPr>
          <w:trHeight w:val="1371"/>
        </w:trPr>
        <w:tc>
          <w:tcPr>
            <w:tcW w:w="1695"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pStyle w:val="aa"/>
              <w:spacing w:line="360" w:lineRule="auto"/>
              <w:ind w:left="34" w:right="17" w:firstLine="709"/>
              <w:rPr>
                <w:sz w:val="28"/>
                <w:szCs w:val="28"/>
              </w:rPr>
            </w:pPr>
            <w:r w:rsidRPr="001069EB">
              <w:rPr>
                <w:sz w:val="28"/>
                <w:szCs w:val="28"/>
              </w:rPr>
              <w:t>Введение в тему</w:t>
            </w:r>
            <w:r w:rsidRPr="001069EB">
              <w:rPr>
                <w:i/>
                <w:sz w:val="28"/>
                <w:szCs w:val="28"/>
              </w:rPr>
              <w:t xml:space="preserve"> </w:t>
            </w:r>
          </w:p>
          <w:p w:rsidR="00143E4E" w:rsidRPr="001069EB" w:rsidRDefault="00143E4E" w:rsidP="00723DFE">
            <w:pPr>
              <w:pStyle w:val="aa"/>
              <w:spacing w:line="360" w:lineRule="auto"/>
              <w:ind w:left="34" w:right="17" w:firstLine="709"/>
              <w:rPr>
                <w:sz w:val="28"/>
                <w:szCs w:val="28"/>
              </w:rPr>
            </w:pPr>
            <w:r w:rsidRPr="001069EB">
              <w:rPr>
                <w:sz w:val="28"/>
                <w:szCs w:val="28"/>
              </w:rPr>
              <w:t>(преподаватель сообщает об актуальности изучаемой проблемы)</w:t>
            </w:r>
          </w:p>
          <w:p w:rsidR="00143E4E" w:rsidRPr="001069EB" w:rsidRDefault="00143E4E" w:rsidP="00723DFE">
            <w:pPr>
              <w:pStyle w:val="aa"/>
              <w:spacing w:line="360" w:lineRule="auto"/>
              <w:ind w:left="34" w:right="17" w:firstLine="709"/>
              <w:rPr>
                <w:sz w:val="28"/>
                <w:szCs w:val="28"/>
              </w:rPr>
            </w:pPr>
          </w:p>
        </w:tc>
        <w:tc>
          <w:tcPr>
            <w:tcW w:w="3233"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tabs>
                <w:tab w:val="left" w:pos="151"/>
                <w:tab w:val="left" w:pos="435"/>
                <w:tab w:val="left" w:pos="1416"/>
              </w:tabs>
              <w:spacing w:after="0" w:line="360" w:lineRule="auto"/>
              <w:ind w:firstLine="709"/>
              <w:rPr>
                <w:rFonts w:ascii="Times New Roman" w:hAnsi="Times New Roman"/>
                <w:sz w:val="28"/>
                <w:szCs w:val="28"/>
              </w:rPr>
            </w:pPr>
            <w:r w:rsidRPr="001069EB">
              <w:rPr>
                <w:rFonts w:ascii="Times New Roman" w:hAnsi="Times New Roman"/>
                <w:sz w:val="28"/>
                <w:szCs w:val="28"/>
              </w:rPr>
              <w:t>- дать краткий исторический обзор и обозначить современную статистику мошенничества</w:t>
            </w:r>
          </w:p>
          <w:p w:rsidR="00143E4E" w:rsidRPr="001069EB" w:rsidRDefault="00143E4E" w:rsidP="00723DFE">
            <w:pPr>
              <w:spacing w:after="0" w:line="360" w:lineRule="auto"/>
              <w:ind w:firstLine="709"/>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Лекция  с </w:t>
            </w:r>
            <w:proofErr w:type="spellStart"/>
            <w:r w:rsidRPr="001069EB">
              <w:rPr>
                <w:rFonts w:ascii="Times New Roman" w:hAnsi="Times New Roman"/>
                <w:sz w:val="28"/>
                <w:szCs w:val="28"/>
              </w:rPr>
              <w:t>мультимедийной</w:t>
            </w:r>
            <w:proofErr w:type="spellEnd"/>
            <w:r w:rsidRPr="001069EB">
              <w:rPr>
                <w:rFonts w:ascii="Times New Roman" w:hAnsi="Times New Roman"/>
                <w:sz w:val="28"/>
                <w:szCs w:val="28"/>
              </w:rPr>
              <w:t xml:space="preserve"> поддержкой</w:t>
            </w:r>
          </w:p>
        </w:tc>
        <w:tc>
          <w:tcPr>
            <w:tcW w:w="2268"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3 мин.</w:t>
            </w:r>
          </w:p>
        </w:tc>
        <w:tc>
          <w:tcPr>
            <w:tcW w:w="1985"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Устные ответы студентов </w:t>
            </w:r>
          </w:p>
        </w:tc>
        <w:tc>
          <w:tcPr>
            <w:tcW w:w="2301"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Четкие ответы студентов</w:t>
            </w:r>
          </w:p>
        </w:tc>
      </w:tr>
      <w:tr w:rsidR="00143E4E" w:rsidRPr="001069EB" w:rsidTr="00723DFE">
        <w:trPr>
          <w:trHeight w:val="1371"/>
        </w:trPr>
        <w:tc>
          <w:tcPr>
            <w:tcW w:w="1695"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tabs>
                <w:tab w:val="left" w:pos="3750"/>
                <w:tab w:val="left" w:pos="4290"/>
              </w:tabs>
              <w:spacing w:after="0" w:line="360" w:lineRule="auto"/>
              <w:ind w:firstLine="709"/>
              <w:rPr>
                <w:rFonts w:ascii="Times New Roman" w:hAnsi="Times New Roman"/>
                <w:sz w:val="28"/>
                <w:szCs w:val="28"/>
              </w:rPr>
            </w:pPr>
            <w:r w:rsidRPr="001069EB">
              <w:rPr>
                <w:rFonts w:ascii="Times New Roman" w:hAnsi="Times New Roman"/>
                <w:sz w:val="28"/>
                <w:szCs w:val="28"/>
              </w:rPr>
              <w:t xml:space="preserve">Теоретическая часть (введение основных понятий с </w:t>
            </w:r>
            <w:r w:rsidRPr="001069EB">
              <w:rPr>
                <w:rFonts w:ascii="Times New Roman" w:hAnsi="Times New Roman"/>
                <w:sz w:val="28"/>
                <w:szCs w:val="28"/>
              </w:rPr>
              <w:lastRenderedPageBreak/>
              <w:t>опорой на законодательство)</w:t>
            </w:r>
          </w:p>
          <w:p w:rsidR="00143E4E" w:rsidRPr="001069EB" w:rsidRDefault="00143E4E" w:rsidP="00723DFE">
            <w:pPr>
              <w:tabs>
                <w:tab w:val="left" w:pos="3750"/>
                <w:tab w:val="left" w:pos="4290"/>
              </w:tabs>
              <w:spacing w:after="0" w:line="360" w:lineRule="auto"/>
              <w:ind w:firstLine="709"/>
              <w:rPr>
                <w:rFonts w:ascii="Times New Roman" w:hAnsi="Times New Roman"/>
                <w:sz w:val="28"/>
                <w:szCs w:val="28"/>
              </w:rPr>
            </w:pPr>
          </w:p>
          <w:p w:rsidR="00143E4E" w:rsidRPr="001069EB" w:rsidRDefault="00143E4E" w:rsidP="00723DFE">
            <w:pPr>
              <w:tabs>
                <w:tab w:val="left" w:pos="3750"/>
                <w:tab w:val="left" w:pos="4290"/>
              </w:tabs>
              <w:spacing w:after="0" w:line="360" w:lineRule="auto"/>
              <w:ind w:firstLine="709"/>
              <w:rPr>
                <w:rFonts w:ascii="Times New Roman" w:hAnsi="Times New Roman"/>
                <w:sz w:val="28"/>
                <w:szCs w:val="28"/>
              </w:rPr>
            </w:pPr>
          </w:p>
        </w:tc>
        <w:tc>
          <w:tcPr>
            <w:tcW w:w="3233"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lastRenderedPageBreak/>
              <w:t>- сформировать представление о специфике мошенничества, в отличие от воровства;</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 разобрать схему </w:t>
            </w:r>
            <w:r w:rsidRPr="001069EB">
              <w:rPr>
                <w:rFonts w:ascii="Times New Roman" w:hAnsi="Times New Roman"/>
                <w:sz w:val="28"/>
                <w:szCs w:val="28"/>
              </w:rPr>
              <w:lastRenderedPageBreak/>
              <w:t>и психологию мошенничества</w:t>
            </w:r>
          </w:p>
        </w:tc>
        <w:tc>
          <w:tcPr>
            <w:tcW w:w="2551"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lastRenderedPageBreak/>
              <w:t>Интерактивная лекция с привлечением раздаточного материала</w:t>
            </w:r>
          </w:p>
        </w:tc>
        <w:tc>
          <w:tcPr>
            <w:tcW w:w="2268"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10 мин.</w:t>
            </w:r>
          </w:p>
        </w:tc>
        <w:tc>
          <w:tcPr>
            <w:tcW w:w="1985"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Заполнение опорного конспекта</w:t>
            </w:r>
          </w:p>
        </w:tc>
        <w:tc>
          <w:tcPr>
            <w:tcW w:w="2301"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Оптимально выбранная информация для занесения в опорный конспект</w:t>
            </w:r>
          </w:p>
        </w:tc>
      </w:tr>
      <w:tr w:rsidR="00143E4E" w:rsidRPr="001069EB" w:rsidTr="00723DFE">
        <w:trPr>
          <w:trHeight w:val="217"/>
        </w:trPr>
        <w:tc>
          <w:tcPr>
            <w:tcW w:w="1695"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tabs>
                <w:tab w:val="left" w:pos="3750"/>
                <w:tab w:val="left" w:pos="4290"/>
              </w:tabs>
              <w:spacing w:after="0" w:line="360" w:lineRule="auto"/>
              <w:ind w:firstLine="709"/>
              <w:rPr>
                <w:rFonts w:ascii="Times New Roman" w:hAnsi="Times New Roman"/>
                <w:sz w:val="28"/>
                <w:szCs w:val="28"/>
              </w:rPr>
            </w:pPr>
            <w:r w:rsidRPr="001069EB">
              <w:rPr>
                <w:rFonts w:ascii="Times New Roman" w:hAnsi="Times New Roman"/>
                <w:sz w:val="28"/>
                <w:szCs w:val="28"/>
              </w:rPr>
              <w:lastRenderedPageBreak/>
              <w:t>Анализ конкретных ситуаций в группах, работа с раздаточным материалом</w:t>
            </w:r>
          </w:p>
        </w:tc>
        <w:tc>
          <w:tcPr>
            <w:tcW w:w="3233" w:type="dxa"/>
            <w:tcBorders>
              <w:top w:val="nil"/>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формировать навыки работы с документами, анализа конкретных ситуаций;</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  формировать коммуникативные умения и навыки взаимодействия </w:t>
            </w:r>
          </w:p>
        </w:tc>
        <w:tc>
          <w:tcPr>
            <w:tcW w:w="2551" w:type="dxa"/>
            <w:tcBorders>
              <w:top w:val="nil"/>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Работа в группах, наблюдение, анализ</w:t>
            </w:r>
          </w:p>
        </w:tc>
        <w:tc>
          <w:tcPr>
            <w:tcW w:w="2268" w:type="dxa"/>
            <w:tcBorders>
              <w:top w:val="nil"/>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15 мин.</w:t>
            </w:r>
          </w:p>
        </w:tc>
        <w:tc>
          <w:tcPr>
            <w:tcW w:w="1985" w:type="dxa"/>
            <w:tcBorders>
              <w:top w:val="nil"/>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Письменная работа по определению типа мошенничества, выявлению признаков мошеннического поведения и формированию алгоритма защиты от него </w:t>
            </w:r>
          </w:p>
        </w:tc>
        <w:tc>
          <w:tcPr>
            <w:tcW w:w="2301" w:type="dxa"/>
            <w:tcBorders>
              <w:top w:val="nil"/>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Студенты демонстрируют продуктивное коллективное взаимодействие, владеют методами  работы с документами, умеют производить отбор необходимой информации, ее </w:t>
            </w:r>
            <w:r w:rsidRPr="001069EB">
              <w:rPr>
                <w:rFonts w:ascii="Times New Roman" w:hAnsi="Times New Roman"/>
                <w:sz w:val="28"/>
                <w:szCs w:val="28"/>
              </w:rPr>
              <w:lastRenderedPageBreak/>
              <w:t xml:space="preserve">интерпретацию, составленная памятка </w:t>
            </w:r>
            <w:r w:rsidRPr="001069EB">
              <w:rPr>
                <w:rFonts w:ascii="Times New Roman" w:hAnsi="Times New Roman"/>
                <w:color w:val="000000"/>
                <w:sz w:val="28"/>
                <w:szCs w:val="28"/>
              </w:rPr>
              <w:t>«Как не стать жертвой мошенников»</w:t>
            </w:r>
          </w:p>
        </w:tc>
      </w:tr>
      <w:tr w:rsidR="00143E4E" w:rsidRPr="001069EB" w:rsidTr="00723DFE">
        <w:trPr>
          <w:trHeight w:val="217"/>
        </w:trPr>
        <w:tc>
          <w:tcPr>
            <w:tcW w:w="14033" w:type="dxa"/>
            <w:gridSpan w:val="6"/>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jc w:val="center"/>
              <w:rPr>
                <w:rFonts w:ascii="Times New Roman" w:hAnsi="Times New Roman"/>
                <w:sz w:val="28"/>
                <w:szCs w:val="28"/>
              </w:rPr>
            </w:pPr>
            <w:r w:rsidRPr="001069EB">
              <w:rPr>
                <w:rFonts w:ascii="Times New Roman" w:hAnsi="Times New Roman"/>
                <w:b/>
                <w:sz w:val="28"/>
                <w:szCs w:val="28"/>
                <w:lang w:val="en-US"/>
              </w:rPr>
              <w:lastRenderedPageBreak/>
              <w:t>I</w:t>
            </w:r>
            <w:r w:rsidRPr="001069EB">
              <w:rPr>
                <w:rFonts w:ascii="Times New Roman" w:hAnsi="Times New Roman"/>
                <w:b/>
                <w:sz w:val="28"/>
                <w:szCs w:val="28"/>
              </w:rPr>
              <w:t>V этап – обмен полученной информацией и составление итогового коллективного продукта</w:t>
            </w:r>
          </w:p>
        </w:tc>
      </w:tr>
      <w:tr w:rsidR="00143E4E" w:rsidRPr="001069EB" w:rsidTr="00723DFE">
        <w:trPr>
          <w:trHeight w:val="194"/>
        </w:trPr>
        <w:tc>
          <w:tcPr>
            <w:tcW w:w="1695"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Выступление с итогами работы групп, создание объединённой памятки </w:t>
            </w:r>
            <w:r w:rsidRPr="001069EB">
              <w:rPr>
                <w:rFonts w:ascii="Times New Roman" w:hAnsi="Times New Roman"/>
                <w:color w:val="000000"/>
                <w:sz w:val="28"/>
                <w:szCs w:val="28"/>
              </w:rPr>
              <w:t>«Как не стать жертвой мошенников»</w:t>
            </w:r>
          </w:p>
        </w:tc>
        <w:tc>
          <w:tcPr>
            <w:tcW w:w="3233"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проверить усвоение теоретического материала, понимания основных терминов и понятий;</w:t>
            </w:r>
          </w:p>
          <w:p w:rsidR="00143E4E" w:rsidRPr="001069EB" w:rsidRDefault="00143E4E" w:rsidP="00723DFE">
            <w:pPr>
              <w:spacing w:after="0" w:line="360" w:lineRule="auto"/>
              <w:ind w:firstLine="709"/>
              <w:rPr>
                <w:rFonts w:ascii="Times New Roman" w:hAnsi="Times New Roman"/>
                <w:i/>
                <w:sz w:val="28"/>
                <w:szCs w:val="28"/>
              </w:rPr>
            </w:pPr>
            <w:r w:rsidRPr="001069EB">
              <w:rPr>
                <w:rFonts w:ascii="Times New Roman" w:hAnsi="Times New Roman"/>
                <w:b/>
                <w:sz w:val="28"/>
                <w:szCs w:val="28"/>
              </w:rPr>
              <w:t xml:space="preserve">- </w:t>
            </w:r>
            <w:r w:rsidRPr="001069EB">
              <w:rPr>
                <w:rFonts w:ascii="Times New Roman" w:hAnsi="Times New Roman"/>
                <w:sz w:val="28"/>
                <w:szCs w:val="28"/>
              </w:rPr>
              <w:t>проверить сформированность навыков коллективных видов деятельности</w:t>
            </w:r>
          </w:p>
        </w:tc>
        <w:tc>
          <w:tcPr>
            <w:tcW w:w="2551"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Диалог, анализ результатов деятельности, контроль освоения методик работы в группе</w:t>
            </w:r>
          </w:p>
        </w:tc>
        <w:tc>
          <w:tcPr>
            <w:tcW w:w="2268"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8 мин.</w:t>
            </w:r>
          </w:p>
        </w:tc>
        <w:tc>
          <w:tcPr>
            <w:tcW w:w="1985"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Устные ответы </w:t>
            </w:r>
          </w:p>
        </w:tc>
        <w:tc>
          <w:tcPr>
            <w:tcW w:w="2301"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Развернутые ответы студентов с использованием терминов и понятий, участие студентов в обсуждении результатов работы групп</w:t>
            </w:r>
          </w:p>
        </w:tc>
      </w:tr>
      <w:tr w:rsidR="00143E4E" w:rsidRPr="001069EB" w:rsidTr="00723DFE">
        <w:trPr>
          <w:trHeight w:val="155"/>
        </w:trPr>
        <w:tc>
          <w:tcPr>
            <w:tcW w:w="1695" w:type="dxa"/>
            <w:tcBorders>
              <w:top w:val="nil"/>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lastRenderedPageBreak/>
              <w:t>Выдача домашнего задания</w:t>
            </w:r>
          </w:p>
        </w:tc>
        <w:tc>
          <w:tcPr>
            <w:tcW w:w="3233"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способствовать желанию студентов расширить и распространить полученные знания среди своих знакомых и родственников</w:t>
            </w:r>
          </w:p>
        </w:tc>
        <w:tc>
          <w:tcPr>
            <w:tcW w:w="2551" w:type="dxa"/>
            <w:tcBorders>
              <w:top w:val="nil"/>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Монолог, беседа </w:t>
            </w:r>
          </w:p>
        </w:tc>
        <w:tc>
          <w:tcPr>
            <w:tcW w:w="2268" w:type="dxa"/>
            <w:tcBorders>
              <w:top w:val="nil"/>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1 мин.</w:t>
            </w:r>
          </w:p>
        </w:tc>
        <w:tc>
          <w:tcPr>
            <w:tcW w:w="1985" w:type="dxa"/>
            <w:tcBorders>
              <w:top w:val="nil"/>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p>
        </w:tc>
        <w:tc>
          <w:tcPr>
            <w:tcW w:w="2301" w:type="dxa"/>
            <w:tcBorders>
              <w:top w:val="nil"/>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Фиксируют домашнее задание</w:t>
            </w:r>
          </w:p>
        </w:tc>
      </w:tr>
      <w:tr w:rsidR="00143E4E" w:rsidRPr="001069EB" w:rsidTr="00723DFE">
        <w:trPr>
          <w:trHeight w:val="155"/>
        </w:trPr>
        <w:tc>
          <w:tcPr>
            <w:tcW w:w="14033" w:type="dxa"/>
            <w:gridSpan w:val="6"/>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jc w:val="center"/>
              <w:rPr>
                <w:rFonts w:ascii="Times New Roman" w:hAnsi="Times New Roman"/>
                <w:sz w:val="28"/>
                <w:szCs w:val="28"/>
              </w:rPr>
            </w:pPr>
            <w:r w:rsidRPr="001069EB">
              <w:rPr>
                <w:rFonts w:ascii="Times New Roman" w:hAnsi="Times New Roman"/>
                <w:b/>
                <w:sz w:val="28"/>
                <w:szCs w:val="28"/>
                <w:lang w:val="en-US"/>
              </w:rPr>
              <w:t>V</w:t>
            </w:r>
            <w:r w:rsidRPr="001069EB">
              <w:rPr>
                <w:rFonts w:ascii="Times New Roman" w:hAnsi="Times New Roman"/>
                <w:b/>
                <w:sz w:val="28"/>
                <w:szCs w:val="28"/>
              </w:rPr>
              <w:t xml:space="preserve"> этап – обобщение и рефлексия</w:t>
            </w:r>
          </w:p>
        </w:tc>
      </w:tr>
      <w:tr w:rsidR="00143E4E" w:rsidRPr="001069EB" w:rsidTr="00723DFE">
        <w:trPr>
          <w:trHeight w:val="155"/>
        </w:trPr>
        <w:tc>
          <w:tcPr>
            <w:tcW w:w="1695"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Подведение итогов занятия с точки зрения достижения цели и решения задач. Организаци</w:t>
            </w:r>
            <w:r w:rsidRPr="001069EB">
              <w:rPr>
                <w:rFonts w:ascii="Times New Roman" w:hAnsi="Times New Roman"/>
                <w:sz w:val="28"/>
                <w:szCs w:val="28"/>
              </w:rPr>
              <w:lastRenderedPageBreak/>
              <w:t>я самоанализа, оценка характера и результатов выполнения учебной деятельности</w:t>
            </w:r>
          </w:p>
        </w:tc>
        <w:tc>
          <w:tcPr>
            <w:tcW w:w="3233"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lastRenderedPageBreak/>
              <w:t>- вернуться к цели и задачам урока, определить степень их достижения;</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оценить уровень осознания содержания учебного материала</w:t>
            </w:r>
          </w:p>
          <w:p w:rsidR="00143E4E" w:rsidRPr="001069EB" w:rsidRDefault="00143E4E" w:rsidP="00723DFE">
            <w:pPr>
              <w:spacing w:after="0" w:line="360" w:lineRule="auto"/>
              <w:ind w:firstLine="709"/>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pStyle w:val="a4"/>
              <w:spacing w:after="0" w:line="360" w:lineRule="auto"/>
              <w:ind w:left="34" w:firstLine="709"/>
              <w:rPr>
                <w:rFonts w:ascii="Times New Roman" w:hAnsi="Times New Roman"/>
                <w:sz w:val="28"/>
                <w:szCs w:val="28"/>
              </w:rPr>
            </w:pPr>
            <w:r w:rsidRPr="001069EB">
              <w:rPr>
                <w:rFonts w:ascii="Times New Roman" w:hAnsi="Times New Roman"/>
                <w:sz w:val="28"/>
                <w:szCs w:val="28"/>
              </w:rPr>
              <w:t>Диалог, самооценка деятельности, оценка преподавателя</w:t>
            </w:r>
          </w:p>
        </w:tc>
        <w:tc>
          <w:tcPr>
            <w:tcW w:w="2268"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pStyle w:val="a4"/>
              <w:spacing w:after="0" w:line="360" w:lineRule="auto"/>
              <w:ind w:left="34" w:firstLine="709"/>
              <w:rPr>
                <w:rFonts w:ascii="Times New Roman" w:hAnsi="Times New Roman"/>
                <w:sz w:val="28"/>
                <w:szCs w:val="28"/>
              </w:rPr>
            </w:pPr>
            <w:r w:rsidRPr="001069EB">
              <w:rPr>
                <w:rFonts w:ascii="Times New Roman" w:hAnsi="Times New Roman"/>
                <w:sz w:val="28"/>
                <w:szCs w:val="28"/>
              </w:rPr>
              <w:t>3 мин.</w:t>
            </w:r>
          </w:p>
          <w:p w:rsidR="00143E4E" w:rsidRPr="001069EB" w:rsidRDefault="00143E4E" w:rsidP="00723DFE">
            <w:pPr>
              <w:pStyle w:val="a4"/>
              <w:spacing w:after="0" w:line="360" w:lineRule="auto"/>
              <w:ind w:left="34" w:firstLine="709"/>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pStyle w:val="a4"/>
              <w:spacing w:after="0" w:line="360" w:lineRule="auto"/>
              <w:ind w:left="34" w:firstLine="709"/>
              <w:rPr>
                <w:rFonts w:ascii="Times New Roman" w:hAnsi="Times New Roman"/>
                <w:sz w:val="28"/>
                <w:szCs w:val="28"/>
              </w:rPr>
            </w:pPr>
            <w:r w:rsidRPr="001069EB">
              <w:rPr>
                <w:rFonts w:ascii="Times New Roman" w:hAnsi="Times New Roman"/>
                <w:sz w:val="28"/>
                <w:szCs w:val="28"/>
              </w:rPr>
              <w:t>Устные ответы</w:t>
            </w:r>
          </w:p>
        </w:tc>
        <w:tc>
          <w:tcPr>
            <w:tcW w:w="2301"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Воспроизведение студентами в речи того, чему научились и каким способом действовали </w:t>
            </w:r>
          </w:p>
        </w:tc>
      </w:tr>
    </w:tbl>
    <w:p w:rsidR="00143E4E" w:rsidRPr="001069EB" w:rsidRDefault="00143E4E" w:rsidP="00143E4E">
      <w:pPr>
        <w:spacing w:after="0" w:line="360" w:lineRule="auto"/>
        <w:ind w:firstLine="709"/>
        <w:rPr>
          <w:rFonts w:ascii="Times New Roman" w:hAnsi="Times New Roman"/>
          <w:b/>
          <w:sz w:val="28"/>
          <w:szCs w:val="28"/>
          <w:highlight w:val="yellow"/>
        </w:rPr>
      </w:pPr>
      <w:r w:rsidRPr="001069EB">
        <w:rPr>
          <w:rFonts w:ascii="Times New Roman" w:hAnsi="Times New Roman"/>
          <w:b/>
          <w:sz w:val="28"/>
          <w:szCs w:val="28"/>
          <w:highlight w:val="yellow"/>
        </w:rPr>
        <w:lastRenderedPageBreak/>
        <w:br w:type="page"/>
      </w:r>
      <w:r w:rsidRPr="001069EB">
        <w:rPr>
          <w:rFonts w:ascii="Times New Roman" w:hAnsi="Times New Roman"/>
          <w:b/>
          <w:sz w:val="28"/>
          <w:szCs w:val="28"/>
        </w:rPr>
        <w:lastRenderedPageBreak/>
        <w:t xml:space="preserve">Описание деятельности </w:t>
      </w:r>
      <w:r w:rsidRPr="001069EB">
        <w:rPr>
          <w:rFonts w:ascii="Times New Roman" w:hAnsi="Times New Roman"/>
          <w:sz w:val="28"/>
          <w:szCs w:val="28"/>
        </w:rPr>
        <w:t xml:space="preserve">(рекомендации по проведению каждого этапа с описанием заданий, выполняемых студентами). </w:t>
      </w:r>
    </w:p>
    <w:tbl>
      <w:tblPr>
        <w:tblpPr w:leftFromText="180" w:rightFromText="180" w:bottomFromText="200" w:vertAnchor="text" w:horzAnchor="margin" w:tblpXSpec="center" w:tblpY="83"/>
        <w:tblOverlap w:val="never"/>
        <w:tblW w:w="14142" w:type="dxa"/>
        <w:tblBorders>
          <w:top w:val="single" w:sz="6" w:space="0" w:color="auto"/>
          <w:left w:val="single" w:sz="6" w:space="0" w:color="auto"/>
          <w:bottom w:val="single" w:sz="6" w:space="0" w:color="auto"/>
          <w:right w:val="single" w:sz="6" w:space="0" w:color="auto"/>
        </w:tblBorders>
        <w:tblLayout w:type="fixed"/>
        <w:tblLook w:val="00A0"/>
      </w:tblPr>
      <w:tblGrid>
        <w:gridCol w:w="8188"/>
        <w:gridCol w:w="5954"/>
      </w:tblGrid>
      <w:tr w:rsidR="00143E4E" w:rsidRPr="001069EB" w:rsidTr="00723DFE">
        <w:trPr>
          <w:trHeight w:val="132"/>
        </w:trPr>
        <w:tc>
          <w:tcPr>
            <w:tcW w:w="14142" w:type="dxa"/>
            <w:gridSpan w:val="2"/>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jc w:val="center"/>
              <w:rPr>
                <w:rFonts w:ascii="Times New Roman" w:hAnsi="Times New Roman"/>
                <w:b/>
                <w:sz w:val="28"/>
                <w:szCs w:val="28"/>
              </w:rPr>
            </w:pPr>
            <w:r w:rsidRPr="001069EB">
              <w:rPr>
                <w:rFonts w:ascii="Times New Roman" w:hAnsi="Times New Roman"/>
                <w:b/>
                <w:sz w:val="28"/>
                <w:szCs w:val="28"/>
              </w:rPr>
              <w:t>Описание деятельности, применяемых  методик обучения</w:t>
            </w:r>
          </w:p>
          <w:p w:rsidR="00143E4E" w:rsidRPr="001069EB" w:rsidRDefault="00143E4E" w:rsidP="00723DFE">
            <w:pPr>
              <w:widowControl w:val="0"/>
              <w:autoSpaceDE w:val="0"/>
              <w:autoSpaceDN w:val="0"/>
              <w:adjustRightInd w:val="0"/>
              <w:spacing w:after="0" w:line="360" w:lineRule="auto"/>
              <w:ind w:firstLine="709"/>
              <w:jc w:val="center"/>
              <w:rPr>
                <w:rFonts w:ascii="Times New Roman" w:hAnsi="Times New Roman"/>
                <w:b/>
                <w:sz w:val="28"/>
                <w:szCs w:val="28"/>
              </w:rPr>
            </w:pPr>
          </w:p>
        </w:tc>
      </w:tr>
      <w:tr w:rsidR="00143E4E" w:rsidRPr="001069EB" w:rsidTr="00723DFE">
        <w:trPr>
          <w:trHeight w:val="47"/>
        </w:trPr>
        <w:tc>
          <w:tcPr>
            <w:tcW w:w="8188"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widowControl w:val="0"/>
              <w:autoSpaceDE w:val="0"/>
              <w:autoSpaceDN w:val="0"/>
              <w:adjustRightInd w:val="0"/>
              <w:spacing w:after="0" w:line="360" w:lineRule="auto"/>
              <w:ind w:firstLine="709"/>
              <w:jc w:val="center"/>
              <w:rPr>
                <w:rFonts w:ascii="Times New Roman" w:hAnsi="Times New Roman"/>
                <w:b/>
                <w:sz w:val="28"/>
                <w:szCs w:val="28"/>
              </w:rPr>
            </w:pPr>
            <w:r w:rsidRPr="001069EB">
              <w:rPr>
                <w:rFonts w:ascii="Times New Roman" w:hAnsi="Times New Roman"/>
                <w:b/>
                <w:sz w:val="28"/>
                <w:szCs w:val="28"/>
              </w:rPr>
              <w:t xml:space="preserve">Деятельность </w:t>
            </w:r>
          </w:p>
          <w:p w:rsidR="00143E4E" w:rsidRPr="001069EB" w:rsidRDefault="00143E4E" w:rsidP="00723DFE">
            <w:pPr>
              <w:widowControl w:val="0"/>
              <w:autoSpaceDE w:val="0"/>
              <w:autoSpaceDN w:val="0"/>
              <w:adjustRightInd w:val="0"/>
              <w:spacing w:after="0" w:line="360" w:lineRule="auto"/>
              <w:ind w:firstLine="709"/>
              <w:jc w:val="center"/>
              <w:rPr>
                <w:rFonts w:ascii="Times New Roman" w:hAnsi="Times New Roman"/>
                <w:b/>
                <w:sz w:val="28"/>
                <w:szCs w:val="28"/>
              </w:rPr>
            </w:pPr>
            <w:r w:rsidRPr="001069EB">
              <w:rPr>
                <w:rFonts w:ascii="Times New Roman" w:hAnsi="Times New Roman"/>
                <w:b/>
                <w:sz w:val="28"/>
                <w:szCs w:val="28"/>
              </w:rPr>
              <w:t>преподавателя</w:t>
            </w:r>
          </w:p>
        </w:tc>
        <w:tc>
          <w:tcPr>
            <w:tcW w:w="5954"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jc w:val="center"/>
              <w:rPr>
                <w:rFonts w:ascii="Times New Roman" w:hAnsi="Times New Roman"/>
                <w:b/>
                <w:sz w:val="28"/>
                <w:szCs w:val="28"/>
              </w:rPr>
            </w:pPr>
            <w:r w:rsidRPr="001069EB">
              <w:rPr>
                <w:rFonts w:ascii="Times New Roman" w:hAnsi="Times New Roman"/>
                <w:b/>
                <w:sz w:val="28"/>
                <w:szCs w:val="28"/>
              </w:rPr>
              <w:t xml:space="preserve">Деятельность </w:t>
            </w:r>
          </w:p>
          <w:p w:rsidR="00143E4E" w:rsidRPr="001069EB" w:rsidRDefault="00143E4E" w:rsidP="00723DFE">
            <w:pPr>
              <w:spacing w:after="0" w:line="360" w:lineRule="auto"/>
              <w:ind w:firstLine="709"/>
              <w:jc w:val="center"/>
              <w:rPr>
                <w:rFonts w:ascii="Times New Roman" w:hAnsi="Times New Roman"/>
                <w:b/>
                <w:sz w:val="28"/>
                <w:szCs w:val="28"/>
              </w:rPr>
            </w:pPr>
            <w:r w:rsidRPr="001069EB">
              <w:rPr>
                <w:rFonts w:ascii="Times New Roman" w:hAnsi="Times New Roman"/>
                <w:b/>
                <w:sz w:val="28"/>
                <w:szCs w:val="28"/>
              </w:rPr>
              <w:t>студентов</w:t>
            </w:r>
          </w:p>
        </w:tc>
      </w:tr>
      <w:tr w:rsidR="00143E4E" w:rsidRPr="001069EB" w:rsidTr="00723DFE">
        <w:trPr>
          <w:trHeight w:val="60"/>
        </w:trPr>
        <w:tc>
          <w:tcPr>
            <w:tcW w:w="14142" w:type="dxa"/>
            <w:gridSpan w:val="2"/>
            <w:tcBorders>
              <w:top w:val="single" w:sz="4" w:space="0" w:color="auto"/>
              <w:left w:val="single" w:sz="4" w:space="0" w:color="auto"/>
              <w:bottom w:val="nil"/>
              <w:right w:val="single" w:sz="4" w:space="0" w:color="auto"/>
            </w:tcBorders>
          </w:tcPr>
          <w:p w:rsidR="00143E4E" w:rsidRPr="001069EB" w:rsidRDefault="00143E4E" w:rsidP="00723DFE">
            <w:pPr>
              <w:spacing w:after="0" w:line="360" w:lineRule="auto"/>
              <w:ind w:firstLine="709"/>
              <w:jc w:val="center"/>
              <w:rPr>
                <w:rFonts w:ascii="Times New Roman" w:hAnsi="Times New Roman"/>
                <w:b/>
                <w:sz w:val="28"/>
                <w:szCs w:val="28"/>
              </w:rPr>
            </w:pPr>
            <w:r w:rsidRPr="001069EB">
              <w:rPr>
                <w:rFonts w:ascii="Times New Roman" w:hAnsi="Times New Roman"/>
                <w:b/>
                <w:sz w:val="28"/>
                <w:szCs w:val="28"/>
              </w:rPr>
              <w:t>I этап – мобилизующий</w:t>
            </w:r>
          </w:p>
        </w:tc>
      </w:tr>
      <w:tr w:rsidR="00143E4E" w:rsidRPr="001069EB" w:rsidTr="00723DFE">
        <w:trPr>
          <w:trHeight w:val="121"/>
        </w:trPr>
        <w:tc>
          <w:tcPr>
            <w:tcW w:w="8188"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jc w:val="both"/>
              <w:rPr>
                <w:rFonts w:ascii="Times New Roman" w:hAnsi="Times New Roman"/>
                <w:i/>
                <w:sz w:val="28"/>
                <w:szCs w:val="28"/>
              </w:rPr>
            </w:pPr>
            <w:r w:rsidRPr="001069EB">
              <w:rPr>
                <w:rFonts w:ascii="Times New Roman" w:hAnsi="Times New Roman"/>
                <w:i/>
                <w:sz w:val="28"/>
                <w:szCs w:val="28"/>
              </w:rPr>
              <w:t>Приветствие.</w:t>
            </w:r>
          </w:p>
          <w:p w:rsidR="00143E4E" w:rsidRPr="001069EB" w:rsidRDefault="00143E4E" w:rsidP="00723DFE">
            <w:pPr>
              <w:spacing w:after="0" w:line="360" w:lineRule="auto"/>
              <w:ind w:firstLine="709"/>
              <w:rPr>
                <w:rFonts w:ascii="Times New Roman" w:hAnsi="Times New Roman"/>
                <w:i/>
                <w:sz w:val="28"/>
                <w:szCs w:val="28"/>
              </w:rPr>
            </w:pPr>
            <w:r w:rsidRPr="001069EB">
              <w:rPr>
                <w:rFonts w:ascii="Times New Roman" w:hAnsi="Times New Roman"/>
                <w:i/>
                <w:sz w:val="28"/>
                <w:szCs w:val="28"/>
              </w:rPr>
              <w:t xml:space="preserve">Создание рабочей атмосферы, благоприятного климата, мобилизация внимания студентов на </w:t>
            </w:r>
            <w:r w:rsidRPr="001069EB">
              <w:rPr>
                <w:rFonts w:ascii="Times New Roman" w:eastAsia="Times New Roman" w:hAnsi="Times New Roman"/>
                <w:i/>
                <w:sz w:val="28"/>
                <w:szCs w:val="28"/>
                <w:lang w:eastAsia="ru-RU"/>
              </w:rPr>
              <w:t xml:space="preserve">работе </w:t>
            </w:r>
          </w:p>
          <w:p w:rsidR="00143E4E" w:rsidRPr="001069EB" w:rsidRDefault="00143E4E" w:rsidP="00723DFE">
            <w:pPr>
              <w:spacing w:after="0" w:line="360" w:lineRule="auto"/>
              <w:ind w:firstLine="709"/>
              <w:jc w:val="both"/>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jc w:val="both"/>
              <w:rPr>
                <w:rFonts w:ascii="Times New Roman" w:hAnsi="Times New Roman"/>
                <w:i/>
                <w:sz w:val="28"/>
                <w:szCs w:val="28"/>
              </w:rPr>
            </w:pPr>
            <w:r w:rsidRPr="001069EB">
              <w:rPr>
                <w:rFonts w:ascii="Times New Roman" w:hAnsi="Times New Roman"/>
                <w:i/>
                <w:sz w:val="28"/>
                <w:szCs w:val="28"/>
              </w:rPr>
              <w:t>Психологически и эмоционально настраиваются</w:t>
            </w:r>
            <w:r w:rsidRPr="001069EB">
              <w:rPr>
                <w:rFonts w:ascii="Times New Roman" w:hAnsi="Times New Roman"/>
                <w:sz w:val="28"/>
                <w:szCs w:val="28"/>
              </w:rPr>
              <w:t xml:space="preserve"> </w:t>
            </w:r>
            <w:r w:rsidRPr="001069EB">
              <w:rPr>
                <w:rFonts w:ascii="Times New Roman" w:hAnsi="Times New Roman"/>
                <w:i/>
                <w:sz w:val="28"/>
                <w:szCs w:val="28"/>
              </w:rPr>
              <w:t>на продуктивную образовательную деятельность</w:t>
            </w:r>
          </w:p>
        </w:tc>
      </w:tr>
      <w:tr w:rsidR="00143E4E" w:rsidRPr="001069EB" w:rsidTr="00723DFE">
        <w:trPr>
          <w:trHeight w:val="121"/>
        </w:trPr>
        <w:tc>
          <w:tcPr>
            <w:tcW w:w="8188"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jc w:val="both"/>
              <w:rPr>
                <w:rFonts w:ascii="Times New Roman" w:hAnsi="Times New Roman"/>
                <w:i/>
                <w:sz w:val="28"/>
                <w:szCs w:val="28"/>
              </w:rPr>
            </w:pPr>
            <w:r w:rsidRPr="001069EB">
              <w:rPr>
                <w:rFonts w:ascii="Times New Roman" w:hAnsi="Times New Roman"/>
                <w:sz w:val="28"/>
                <w:szCs w:val="28"/>
              </w:rPr>
              <w:t xml:space="preserve">Сегодня на занятии нам предстоит работа в группах, которые были сформированы заранее. </w:t>
            </w:r>
          </w:p>
        </w:tc>
        <w:tc>
          <w:tcPr>
            <w:tcW w:w="5954"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jc w:val="both"/>
              <w:rPr>
                <w:rFonts w:ascii="Times New Roman" w:hAnsi="Times New Roman"/>
                <w:i/>
                <w:sz w:val="28"/>
                <w:szCs w:val="28"/>
              </w:rPr>
            </w:pPr>
            <w:r w:rsidRPr="001069EB">
              <w:rPr>
                <w:rFonts w:ascii="Times New Roman" w:hAnsi="Times New Roman"/>
                <w:i/>
                <w:sz w:val="28"/>
                <w:szCs w:val="28"/>
              </w:rPr>
              <w:t>Студенты, разделенные на 4 группы, сидят за столами.</w:t>
            </w:r>
          </w:p>
        </w:tc>
      </w:tr>
      <w:tr w:rsidR="00143E4E" w:rsidRPr="001069EB" w:rsidTr="00723DFE">
        <w:trPr>
          <w:trHeight w:val="108"/>
        </w:trPr>
        <w:tc>
          <w:tcPr>
            <w:tcW w:w="14142" w:type="dxa"/>
            <w:gridSpan w:val="2"/>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jc w:val="center"/>
              <w:rPr>
                <w:rFonts w:ascii="Times New Roman" w:hAnsi="Times New Roman"/>
                <w:b/>
                <w:sz w:val="28"/>
                <w:szCs w:val="28"/>
              </w:rPr>
            </w:pPr>
            <w:r w:rsidRPr="001069EB">
              <w:rPr>
                <w:rFonts w:ascii="Times New Roman" w:hAnsi="Times New Roman"/>
                <w:b/>
                <w:sz w:val="28"/>
                <w:szCs w:val="28"/>
                <w:lang w:val="en-US"/>
              </w:rPr>
              <w:t>II</w:t>
            </w:r>
            <w:r w:rsidRPr="001069EB">
              <w:rPr>
                <w:rFonts w:ascii="Times New Roman" w:hAnsi="Times New Roman"/>
                <w:b/>
                <w:sz w:val="28"/>
                <w:szCs w:val="28"/>
              </w:rPr>
              <w:t xml:space="preserve"> этап – </w:t>
            </w:r>
            <w:proofErr w:type="spellStart"/>
            <w:r w:rsidRPr="001069EB">
              <w:rPr>
                <w:rFonts w:ascii="Times New Roman" w:hAnsi="Times New Roman"/>
                <w:b/>
                <w:sz w:val="28"/>
                <w:szCs w:val="28"/>
              </w:rPr>
              <w:t>целеполагание</w:t>
            </w:r>
            <w:proofErr w:type="spellEnd"/>
          </w:p>
          <w:p w:rsidR="00143E4E" w:rsidRPr="001069EB" w:rsidRDefault="00143E4E" w:rsidP="00723DFE">
            <w:pPr>
              <w:spacing w:after="0" w:line="360" w:lineRule="auto"/>
              <w:ind w:firstLine="709"/>
              <w:jc w:val="both"/>
              <w:rPr>
                <w:rFonts w:ascii="Times New Roman" w:hAnsi="Times New Roman"/>
                <w:sz w:val="28"/>
                <w:szCs w:val="28"/>
              </w:rPr>
            </w:pPr>
          </w:p>
        </w:tc>
      </w:tr>
      <w:tr w:rsidR="00143E4E" w:rsidRPr="001069EB" w:rsidTr="00723DFE">
        <w:trPr>
          <w:trHeight w:val="3249"/>
        </w:trPr>
        <w:tc>
          <w:tcPr>
            <w:tcW w:w="8188" w:type="dxa"/>
            <w:tcBorders>
              <w:top w:val="single" w:sz="4" w:space="0" w:color="auto"/>
              <w:left w:val="single" w:sz="4" w:space="0" w:color="auto"/>
              <w:right w:val="single" w:sz="4" w:space="0" w:color="auto"/>
            </w:tcBorders>
          </w:tcPr>
          <w:p w:rsidR="00143E4E" w:rsidRPr="001069EB" w:rsidRDefault="00143E4E" w:rsidP="00723DFE">
            <w:pPr>
              <w:pStyle w:val="aa"/>
              <w:spacing w:line="360" w:lineRule="auto"/>
              <w:ind w:left="34" w:right="17" w:firstLine="709"/>
              <w:rPr>
                <w:sz w:val="28"/>
                <w:szCs w:val="28"/>
              </w:rPr>
            </w:pPr>
            <w:r w:rsidRPr="001069EB">
              <w:rPr>
                <w:i/>
                <w:sz w:val="28"/>
                <w:szCs w:val="28"/>
              </w:rPr>
              <w:lastRenderedPageBreak/>
              <w:t xml:space="preserve">Подведение студентов к определению темы занятия. </w:t>
            </w:r>
            <w:r w:rsidRPr="001069EB">
              <w:rPr>
                <w:sz w:val="28"/>
                <w:szCs w:val="28"/>
              </w:rPr>
              <w:t xml:space="preserve"> </w:t>
            </w:r>
          </w:p>
          <w:p w:rsidR="00143E4E" w:rsidRPr="001069EB" w:rsidRDefault="00143E4E" w:rsidP="00723DFE">
            <w:pPr>
              <w:pStyle w:val="aa"/>
              <w:spacing w:line="360" w:lineRule="auto"/>
              <w:ind w:left="34" w:right="17" w:firstLine="709"/>
              <w:rPr>
                <w:sz w:val="28"/>
                <w:szCs w:val="28"/>
              </w:rPr>
            </w:pPr>
            <w:r w:rsidRPr="001069EB">
              <w:rPr>
                <w:i/>
                <w:sz w:val="28"/>
                <w:szCs w:val="28"/>
              </w:rPr>
              <w:t>На экране последовательно меняются: видеоролик АО МММ, подбор картинок, имеющих отношение к мошенничеству</w:t>
            </w:r>
          </w:p>
          <w:p w:rsidR="00143E4E" w:rsidRPr="001069EB" w:rsidRDefault="00143E4E" w:rsidP="00723DFE">
            <w:pPr>
              <w:spacing w:after="0" w:line="360" w:lineRule="auto"/>
              <w:ind w:left="34" w:right="17" w:firstLine="709"/>
              <w:jc w:val="both"/>
              <w:rPr>
                <w:rFonts w:ascii="Times New Roman" w:hAnsi="Times New Roman"/>
                <w:i/>
                <w:sz w:val="28"/>
                <w:szCs w:val="28"/>
              </w:rPr>
            </w:pPr>
            <w:r w:rsidRPr="001069EB">
              <w:rPr>
                <w:rFonts w:ascii="Times New Roman" w:hAnsi="Times New Roman"/>
                <w:i/>
                <w:sz w:val="28"/>
                <w:szCs w:val="28"/>
              </w:rPr>
              <w:t xml:space="preserve">Преподаватель рассказывает историю Виктора </w:t>
            </w:r>
            <w:proofErr w:type="spellStart"/>
            <w:r w:rsidRPr="001069EB">
              <w:rPr>
                <w:rFonts w:ascii="Times New Roman" w:hAnsi="Times New Roman"/>
                <w:i/>
                <w:sz w:val="28"/>
                <w:szCs w:val="28"/>
              </w:rPr>
              <w:t>Люстига</w:t>
            </w:r>
            <w:proofErr w:type="spellEnd"/>
            <w:r w:rsidRPr="001069EB">
              <w:rPr>
                <w:rFonts w:ascii="Times New Roman" w:hAnsi="Times New Roman"/>
                <w:i/>
                <w:sz w:val="28"/>
                <w:szCs w:val="28"/>
              </w:rPr>
              <w:t xml:space="preserve">  и задает вопрос студентам: </w:t>
            </w:r>
          </w:p>
          <w:p w:rsidR="00143E4E" w:rsidRPr="001069EB" w:rsidRDefault="00143E4E" w:rsidP="00723DFE">
            <w:pPr>
              <w:spacing w:after="0" w:line="360" w:lineRule="auto"/>
              <w:ind w:left="34" w:right="17" w:firstLine="709"/>
              <w:jc w:val="both"/>
              <w:rPr>
                <w:rFonts w:ascii="Times New Roman" w:hAnsi="Times New Roman"/>
                <w:sz w:val="28"/>
                <w:szCs w:val="28"/>
              </w:rPr>
            </w:pPr>
            <w:r w:rsidRPr="001069EB">
              <w:rPr>
                <w:rFonts w:ascii="Times New Roman" w:hAnsi="Times New Roman"/>
                <w:sz w:val="28"/>
                <w:szCs w:val="28"/>
              </w:rPr>
              <w:t>– Как вы думаете, какова тема сегодняшнего занятия?</w:t>
            </w:r>
            <w:r w:rsidRPr="001069EB">
              <w:rPr>
                <w:rFonts w:ascii="Times New Roman" w:hAnsi="Times New Roman"/>
                <w:color w:val="000000"/>
                <w:sz w:val="28"/>
                <w:szCs w:val="28"/>
                <w:shd w:val="clear" w:color="auto" w:fill="FFFFFF"/>
              </w:rPr>
              <w:t xml:space="preserve"> </w:t>
            </w:r>
          </w:p>
          <w:p w:rsidR="00143E4E" w:rsidRPr="001069EB" w:rsidRDefault="00143E4E" w:rsidP="00723DFE">
            <w:pPr>
              <w:pStyle w:val="aa"/>
              <w:spacing w:line="360" w:lineRule="auto"/>
              <w:ind w:left="34" w:right="17" w:firstLine="709"/>
              <w:rPr>
                <w:i/>
                <w:sz w:val="28"/>
                <w:szCs w:val="28"/>
              </w:rPr>
            </w:pPr>
            <w:r w:rsidRPr="001069EB">
              <w:rPr>
                <w:i/>
                <w:sz w:val="28"/>
                <w:szCs w:val="28"/>
              </w:rPr>
              <w:t xml:space="preserve">Преподаватель формулирует цель и с помощью наводящих вопросов предлагает студентам определить задачи урока, для достижения поставленной цели: </w:t>
            </w:r>
          </w:p>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Мошенничество актуальная вневременная проблема и цель нашего занятия: </w:t>
            </w:r>
            <w:r w:rsidRPr="001069EB">
              <w:rPr>
                <w:rFonts w:ascii="Times New Roman" w:hAnsi="Times New Roman"/>
                <w:color w:val="000000"/>
                <w:sz w:val="28"/>
                <w:szCs w:val="28"/>
              </w:rPr>
              <w:t xml:space="preserve"> </w:t>
            </w:r>
            <w:r w:rsidRPr="001069EB">
              <w:rPr>
                <w:rFonts w:ascii="Times New Roman" w:hAnsi="Times New Roman"/>
                <w:b/>
                <w:color w:val="000000"/>
                <w:sz w:val="28"/>
                <w:szCs w:val="28"/>
              </w:rPr>
              <w:t>научится выявлять признаки мошенничества на финансовом рынке в отношении физических лиц</w:t>
            </w:r>
          </w:p>
        </w:tc>
        <w:tc>
          <w:tcPr>
            <w:tcW w:w="5954" w:type="dxa"/>
            <w:tcBorders>
              <w:top w:val="single" w:sz="4" w:space="0" w:color="auto"/>
              <w:left w:val="single" w:sz="4" w:space="0" w:color="auto"/>
              <w:right w:val="single" w:sz="4" w:space="0" w:color="auto"/>
            </w:tcBorders>
          </w:tcPr>
          <w:p w:rsidR="00143E4E" w:rsidRPr="001069EB" w:rsidRDefault="00143E4E" w:rsidP="00723DFE">
            <w:pPr>
              <w:spacing w:after="0" w:line="360" w:lineRule="auto"/>
              <w:ind w:left="34" w:right="17" w:firstLine="709"/>
              <w:jc w:val="both"/>
              <w:rPr>
                <w:rFonts w:ascii="Times New Roman" w:hAnsi="Times New Roman"/>
                <w:i/>
                <w:sz w:val="28"/>
                <w:szCs w:val="28"/>
              </w:rPr>
            </w:pPr>
            <w:r w:rsidRPr="001069EB">
              <w:rPr>
                <w:rFonts w:ascii="Times New Roman" w:hAnsi="Times New Roman"/>
                <w:i/>
                <w:sz w:val="28"/>
                <w:szCs w:val="28"/>
              </w:rPr>
              <w:t>Студенты определяют, что тема урока – мошенничество.</w:t>
            </w:r>
          </w:p>
          <w:p w:rsidR="00143E4E" w:rsidRPr="001069EB" w:rsidRDefault="00143E4E" w:rsidP="00723DFE">
            <w:pPr>
              <w:spacing w:after="0" w:line="360" w:lineRule="auto"/>
              <w:ind w:left="34" w:right="17" w:firstLine="709"/>
              <w:jc w:val="both"/>
              <w:rPr>
                <w:rFonts w:ascii="Times New Roman" w:hAnsi="Times New Roman"/>
                <w:i/>
                <w:sz w:val="28"/>
                <w:szCs w:val="28"/>
              </w:rPr>
            </w:pPr>
            <w:r w:rsidRPr="001069EB">
              <w:rPr>
                <w:rFonts w:ascii="Times New Roman" w:hAnsi="Times New Roman"/>
                <w:i/>
                <w:sz w:val="28"/>
                <w:szCs w:val="28"/>
              </w:rPr>
              <w:t>Студенты ведут конспект по ходу лекции, записывают тему, цель, задачи:</w:t>
            </w:r>
          </w:p>
          <w:p w:rsidR="00143E4E" w:rsidRPr="001069EB" w:rsidRDefault="00143E4E" w:rsidP="00723DFE">
            <w:pPr>
              <w:numPr>
                <w:ilvl w:val="0"/>
                <w:numId w:val="41"/>
              </w:numPr>
              <w:spacing w:after="0" w:line="360" w:lineRule="auto"/>
              <w:ind w:firstLine="709"/>
              <w:rPr>
                <w:rFonts w:ascii="Times New Roman" w:hAnsi="Times New Roman"/>
                <w:color w:val="000000"/>
                <w:sz w:val="28"/>
                <w:szCs w:val="28"/>
              </w:rPr>
            </w:pPr>
            <w:r w:rsidRPr="001069EB">
              <w:rPr>
                <w:rFonts w:ascii="Times New Roman" w:hAnsi="Times New Roman"/>
                <w:color w:val="000000"/>
                <w:sz w:val="28"/>
                <w:szCs w:val="28"/>
              </w:rPr>
              <w:t>Изучить юридическое понятие мошенничества, его психологию и основные схемы;</w:t>
            </w:r>
          </w:p>
          <w:p w:rsidR="00143E4E" w:rsidRPr="001069EB" w:rsidRDefault="00143E4E" w:rsidP="00723DFE">
            <w:pPr>
              <w:numPr>
                <w:ilvl w:val="0"/>
                <w:numId w:val="41"/>
              </w:numPr>
              <w:spacing w:after="0" w:line="360" w:lineRule="auto"/>
              <w:ind w:firstLine="709"/>
              <w:rPr>
                <w:rFonts w:ascii="Times New Roman" w:hAnsi="Times New Roman"/>
                <w:color w:val="000000"/>
                <w:sz w:val="28"/>
                <w:szCs w:val="28"/>
              </w:rPr>
            </w:pPr>
            <w:r w:rsidRPr="001069EB">
              <w:rPr>
                <w:rFonts w:ascii="Times New Roman" w:hAnsi="Times New Roman"/>
                <w:color w:val="000000"/>
                <w:sz w:val="28"/>
                <w:szCs w:val="28"/>
              </w:rPr>
              <w:t xml:space="preserve">Подробно изучить следующие виды мошенничества: предложение работы, финансовая пирамида, </w:t>
            </w:r>
            <w:proofErr w:type="spellStart"/>
            <w:r w:rsidRPr="001069EB">
              <w:rPr>
                <w:rFonts w:ascii="Times New Roman" w:hAnsi="Times New Roman"/>
                <w:color w:val="000000"/>
                <w:sz w:val="28"/>
                <w:szCs w:val="28"/>
              </w:rPr>
              <w:t>смс</w:t>
            </w:r>
            <w:proofErr w:type="spellEnd"/>
            <w:r w:rsidRPr="001069EB">
              <w:rPr>
                <w:rFonts w:ascii="Times New Roman" w:hAnsi="Times New Roman"/>
                <w:color w:val="000000"/>
                <w:sz w:val="28"/>
                <w:szCs w:val="28"/>
              </w:rPr>
              <w:t xml:space="preserve"> от родственника в беде, интернет – мошенничество - </w:t>
            </w:r>
            <w:proofErr w:type="spellStart"/>
            <w:r w:rsidRPr="001069EB">
              <w:rPr>
                <w:rFonts w:ascii="Times New Roman" w:hAnsi="Times New Roman"/>
                <w:color w:val="000000"/>
                <w:sz w:val="28"/>
                <w:szCs w:val="28"/>
              </w:rPr>
              <w:t>фишинг</w:t>
            </w:r>
            <w:proofErr w:type="spellEnd"/>
            <w:r w:rsidRPr="001069EB">
              <w:rPr>
                <w:rFonts w:ascii="Times New Roman" w:hAnsi="Times New Roman"/>
                <w:color w:val="000000"/>
                <w:sz w:val="28"/>
                <w:szCs w:val="28"/>
              </w:rPr>
              <w:t>;</w:t>
            </w:r>
          </w:p>
          <w:p w:rsidR="00143E4E" w:rsidRPr="001069EB" w:rsidRDefault="00143E4E" w:rsidP="00723DFE">
            <w:pPr>
              <w:numPr>
                <w:ilvl w:val="0"/>
                <w:numId w:val="41"/>
              </w:numPr>
              <w:spacing w:after="0" w:line="360" w:lineRule="auto"/>
              <w:ind w:right="17" w:firstLine="709"/>
              <w:jc w:val="both"/>
              <w:rPr>
                <w:rFonts w:ascii="Times New Roman" w:hAnsi="Times New Roman"/>
                <w:i/>
                <w:sz w:val="28"/>
                <w:szCs w:val="28"/>
              </w:rPr>
            </w:pPr>
            <w:r w:rsidRPr="001069EB">
              <w:rPr>
                <w:rFonts w:ascii="Times New Roman" w:hAnsi="Times New Roman"/>
                <w:color w:val="000000"/>
                <w:sz w:val="28"/>
                <w:szCs w:val="28"/>
              </w:rPr>
              <w:t>Выработать алгоритм определения признаков мошеннических действий и составить памятку «Как не стать жертвой мошенников».</w:t>
            </w:r>
          </w:p>
        </w:tc>
      </w:tr>
      <w:tr w:rsidR="00143E4E" w:rsidRPr="001069EB" w:rsidTr="00723DFE">
        <w:trPr>
          <w:trHeight w:val="380"/>
        </w:trPr>
        <w:tc>
          <w:tcPr>
            <w:tcW w:w="14142" w:type="dxa"/>
            <w:gridSpan w:val="2"/>
            <w:tcBorders>
              <w:top w:val="single" w:sz="4" w:space="0" w:color="auto"/>
              <w:left w:val="single" w:sz="4" w:space="0" w:color="auto"/>
              <w:bottom w:val="single" w:sz="4" w:space="0" w:color="auto"/>
              <w:right w:val="single" w:sz="4" w:space="0" w:color="auto"/>
            </w:tcBorders>
          </w:tcPr>
          <w:p w:rsidR="00143E4E" w:rsidRPr="001069EB" w:rsidRDefault="00143E4E" w:rsidP="00723DFE">
            <w:pPr>
              <w:tabs>
                <w:tab w:val="left" w:pos="3750"/>
                <w:tab w:val="left" w:pos="4290"/>
              </w:tabs>
              <w:spacing w:after="0" w:line="360" w:lineRule="auto"/>
              <w:ind w:firstLine="709"/>
              <w:jc w:val="center"/>
              <w:rPr>
                <w:rFonts w:ascii="Times New Roman" w:hAnsi="Times New Roman"/>
                <w:b/>
                <w:sz w:val="28"/>
                <w:szCs w:val="28"/>
              </w:rPr>
            </w:pPr>
            <w:r w:rsidRPr="001069EB">
              <w:rPr>
                <w:rFonts w:ascii="Times New Roman" w:hAnsi="Times New Roman"/>
                <w:b/>
                <w:sz w:val="28"/>
                <w:szCs w:val="28"/>
                <w:lang w:val="en-US"/>
              </w:rPr>
              <w:t>III</w:t>
            </w:r>
            <w:r w:rsidRPr="001069EB">
              <w:rPr>
                <w:rFonts w:ascii="Times New Roman" w:hAnsi="Times New Roman"/>
                <w:b/>
                <w:sz w:val="28"/>
                <w:szCs w:val="28"/>
              </w:rPr>
              <w:t xml:space="preserve"> этап – совместная познавательная деятельность</w:t>
            </w:r>
          </w:p>
        </w:tc>
      </w:tr>
      <w:tr w:rsidR="00143E4E" w:rsidRPr="001069EB" w:rsidTr="00723DFE">
        <w:trPr>
          <w:trHeight w:val="1129"/>
        </w:trPr>
        <w:tc>
          <w:tcPr>
            <w:tcW w:w="8188"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pStyle w:val="aa"/>
              <w:spacing w:line="360" w:lineRule="auto"/>
              <w:ind w:left="34" w:right="17" w:firstLine="709"/>
              <w:rPr>
                <w:sz w:val="28"/>
                <w:szCs w:val="28"/>
              </w:rPr>
            </w:pPr>
            <w:r w:rsidRPr="001069EB">
              <w:rPr>
                <w:i/>
                <w:sz w:val="28"/>
                <w:szCs w:val="28"/>
              </w:rPr>
              <w:t>Преподаватель сообщает об актуальности темы</w:t>
            </w:r>
            <w:r w:rsidRPr="001069EB">
              <w:rPr>
                <w:sz w:val="28"/>
                <w:szCs w:val="28"/>
              </w:rPr>
              <w:t>.</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 xml:space="preserve">Самое раннее упоминание о мошенничество содержится </w:t>
            </w:r>
            <w:r w:rsidRPr="001069EB">
              <w:rPr>
                <w:rFonts w:ascii="Times New Roman" w:hAnsi="Times New Roman"/>
                <w:sz w:val="28"/>
                <w:szCs w:val="28"/>
              </w:rPr>
              <w:lastRenderedPageBreak/>
              <w:t xml:space="preserve">Соборном </w:t>
            </w:r>
            <w:proofErr w:type="gramStart"/>
            <w:r w:rsidRPr="001069EB">
              <w:rPr>
                <w:rFonts w:ascii="Times New Roman" w:hAnsi="Times New Roman"/>
                <w:sz w:val="28"/>
                <w:szCs w:val="28"/>
              </w:rPr>
              <w:t>уложении</w:t>
            </w:r>
            <w:proofErr w:type="gramEnd"/>
            <w:r w:rsidRPr="001069EB">
              <w:rPr>
                <w:rFonts w:ascii="Times New Roman" w:hAnsi="Times New Roman"/>
                <w:sz w:val="28"/>
                <w:szCs w:val="28"/>
              </w:rPr>
              <w:t xml:space="preserve"> Ивана </w:t>
            </w:r>
            <w:r w:rsidRPr="001069EB">
              <w:rPr>
                <w:rFonts w:ascii="Times New Roman" w:hAnsi="Times New Roman"/>
                <w:sz w:val="28"/>
                <w:szCs w:val="28"/>
                <w:lang w:val="en-US"/>
              </w:rPr>
              <w:t>III</w:t>
            </w:r>
            <w:r w:rsidRPr="001069EB">
              <w:rPr>
                <w:rFonts w:ascii="Times New Roman" w:hAnsi="Times New Roman"/>
                <w:sz w:val="28"/>
                <w:szCs w:val="28"/>
              </w:rPr>
              <w:t xml:space="preserve">, там оно обозначало «ловкое, обманное (иногда внезапное) хищение чужого имущества». Первое законодательное определение мошенничества, которое близко к </w:t>
            </w:r>
            <w:proofErr w:type="gramStart"/>
            <w:r w:rsidRPr="001069EB">
              <w:rPr>
                <w:rFonts w:ascii="Times New Roman" w:hAnsi="Times New Roman"/>
                <w:sz w:val="28"/>
                <w:szCs w:val="28"/>
              </w:rPr>
              <w:t>современному</w:t>
            </w:r>
            <w:proofErr w:type="gramEnd"/>
            <w:r w:rsidRPr="001069EB">
              <w:rPr>
                <w:rFonts w:ascii="Times New Roman" w:hAnsi="Times New Roman"/>
                <w:sz w:val="28"/>
                <w:szCs w:val="28"/>
              </w:rPr>
              <w:t xml:space="preserve"> было дано в Указе Екатерины II от 3  апреля 1781  года «О разных типах воровства и какие за них чинит наказания»: «</w:t>
            </w:r>
            <w:proofErr w:type="gramStart"/>
            <w:r w:rsidRPr="001069EB">
              <w:rPr>
                <w:rFonts w:ascii="Times New Roman" w:hAnsi="Times New Roman"/>
                <w:sz w:val="28"/>
                <w:szCs w:val="28"/>
              </w:rPr>
              <w:t>Будь</w:t>
            </w:r>
            <w:proofErr w:type="gramEnd"/>
            <w:r w:rsidRPr="001069EB">
              <w:rPr>
                <w:rFonts w:ascii="Times New Roman" w:hAnsi="Times New Roman"/>
                <w:sz w:val="28"/>
                <w:szCs w:val="28"/>
              </w:rPr>
              <w:t xml:space="preserve"> кто на торгу… из кармана что вынет… или отымет внезапно что, или вымыслом или обманом продаст, или обвесит весом, или обмерит мерою, или что похожее вымыслом или обманом себе ему не принадлежащее, без согласия и воли того, чьё оно». Так что очевидно – это не изобретение недавних лет. Мошенники — это своего рода элита в преступном мире. Это обычно люди, которые обладают высоким интеллектом и определенными познаниями в психологии, умением вступать в контакт, располагать к себе. В литературе образ мошенников нередко романтизировался (</w:t>
            </w:r>
            <w:proofErr w:type="gramStart"/>
            <w:r w:rsidRPr="001069EB">
              <w:rPr>
                <w:rFonts w:ascii="Times New Roman" w:hAnsi="Times New Roman"/>
                <w:sz w:val="28"/>
                <w:szCs w:val="28"/>
              </w:rPr>
              <w:t>например</w:t>
            </w:r>
            <w:proofErr w:type="gramEnd"/>
            <w:r w:rsidRPr="001069EB">
              <w:rPr>
                <w:rFonts w:ascii="Times New Roman" w:hAnsi="Times New Roman"/>
                <w:sz w:val="28"/>
                <w:szCs w:val="28"/>
              </w:rPr>
              <w:t xml:space="preserve"> Остап Бендер, граф </w:t>
            </w:r>
            <w:proofErr w:type="spellStart"/>
            <w:r w:rsidRPr="001069EB">
              <w:rPr>
                <w:rFonts w:ascii="Times New Roman" w:hAnsi="Times New Roman"/>
                <w:sz w:val="28"/>
                <w:szCs w:val="28"/>
              </w:rPr>
              <w:t>Калиостро</w:t>
            </w:r>
            <w:proofErr w:type="spellEnd"/>
            <w:r w:rsidRPr="001069EB">
              <w:rPr>
                <w:rFonts w:ascii="Times New Roman" w:hAnsi="Times New Roman"/>
                <w:sz w:val="28"/>
                <w:szCs w:val="28"/>
              </w:rPr>
              <w:t xml:space="preserve">). Согласно данным ученых-криминалистов, Россия является одним из государств, где мошенничество распространено настолько широко, имеет различные схемы работы и тенденцию к увеличению изощренности форм и числа </w:t>
            </w:r>
            <w:r w:rsidRPr="001069EB">
              <w:rPr>
                <w:rFonts w:ascii="Times New Roman" w:hAnsi="Times New Roman"/>
                <w:sz w:val="28"/>
                <w:szCs w:val="28"/>
              </w:rPr>
              <w:lastRenderedPageBreak/>
              <w:t>случаев. К сожалению, в РФ это массовое явление.</w:t>
            </w:r>
          </w:p>
        </w:tc>
        <w:tc>
          <w:tcPr>
            <w:tcW w:w="5954"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pStyle w:val="aa"/>
              <w:spacing w:line="360" w:lineRule="auto"/>
              <w:ind w:right="-93" w:firstLine="709"/>
              <w:rPr>
                <w:i/>
                <w:sz w:val="28"/>
                <w:szCs w:val="28"/>
              </w:rPr>
            </w:pPr>
            <w:r w:rsidRPr="001069EB">
              <w:rPr>
                <w:i/>
                <w:sz w:val="28"/>
                <w:szCs w:val="28"/>
              </w:rPr>
              <w:lastRenderedPageBreak/>
              <w:t xml:space="preserve">Студенты следят за содержанием по демонстрируемой на экране компьютерной </w:t>
            </w:r>
            <w:r w:rsidRPr="001069EB">
              <w:rPr>
                <w:i/>
                <w:sz w:val="28"/>
                <w:szCs w:val="28"/>
              </w:rPr>
              <w:lastRenderedPageBreak/>
              <w:t>презентации  и ведут необходимые записи в тетради, отвечают на возможные вопросы по ходу изложения информации</w:t>
            </w:r>
          </w:p>
          <w:p w:rsidR="00143E4E" w:rsidRPr="001069EB" w:rsidRDefault="00143E4E" w:rsidP="00723DFE">
            <w:pPr>
              <w:pStyle w:val="aa"/>
              <w:spacing w:line="360" w:lineRule="auto"/>
              <w:ind w:right="-93" w:firstLine="709"/>
              <w:rPr>
                <w:i/>
                <w:sz w:val="28"/>
                <w:szCs w:val="28"/>
              </w:rPr>
            </w:pPr>
          </w:p>
          <w:p w:rsidR="00143E4E" w:rsidRPr="001069EB" w:rsidRDefault="00143E4E" w:rsidP="00723DFE">
            <w:pPr>
              <w:pStyle w:val="aa"/>
              <w:spacing w:line="360" w:lineRule="auto"/>
              <w:ind w:right="-93" w:firstLine="709"/>
              <w:rPr>
                <w:i/>
                <w:sz w:val="28"/>
                <w:szCs w:val="28"/>
              </w:rPr>
            </w:pPr>
          </w:p>
          <w:p w:rsidR="00143E4E" w:rsidRPr="001069EB" w:rsidRDefault="00143E4E" w:rsidP="00723DFE">
            <w:pPr>
              <w:pStyle w:val="aa"/>
              <w:spacing w:line="360" w:lineRule="auto"/>
              <w:ind w:right="-93" w:firstLine="709"/>
              <w:rPr>
                <w:i/>
                <w:sz w:val="28"/>
                <w:szCs w:val="28"/>
              </w:rPr>
            </w:pPr>
          </w:p>
          <w:p w:rsidR="00143E4E" w:rsidRPr="001069EB" w:rsidRDefault="00143E4E" w:rsidP="00723DFE">
            <w:pPr>
              <w:pStyle w:val="aa"/>
              <w:spacing w:line="360" w:lineRule="auto"/>
              <w:ind w:right="-93" w:firstLine="709"/>
              <w:rPr>
                <w:i/>
                <w:sz w:val="28"/>
                <w:szCs w:val="28"/>
              </w:rPr>
            </w:pPr>
          </w:p>
          <w:p w:rsidR="00143E4E" w:rsidRPr="001069EB" w:rsidRDefault="00143E4E" w:rsidP="00723DFE">
            <w:pPr>
              <w:pStyle w:val="aa"/>
              <w:spacing w:line="360" w:lineRule="auto"/>
              <w:ind w:right="-93" w:firstLine="709"/>
              <w:rPr>
                <w:i/>
                <w:sz w:val="28"/>
                <w:szCs w:val="28"/>
              </w:rPr>
            </w:pPr>
          </w:p>
          <w:p w:rsidR="00143E4E" w:rsidRPr="001069EB" w:rsidRDefault="00143E4E" w:rsidP="00723DFE">
            <w:pPr>
              <w:pStyle w:val="aa"/>
              <w:spacing w:line="360" w:lineRule="auto"/>
              <w:ind w:right="-93" w:firstLine="709"/>
              <w:rPr>
                <w:i/>
                <w:sz w:val="28"/>
                <w:szCs w:val="28"/>
              </w:rPr>
            </w:pPr>
          </w:p>
          <w:p w:rsidR="00143E4E" w:rsidRPr="001069EB" w:rsidRDefault="00143E4E" w:rsidP="00723DFE">
            <w:pPr>
              <w:pStyle w:val="aa"/>
              <w:spacing w:line="360" w:lineRule="auto"/>
              <w:ind w:right="-93" w:firstLine="709"/>
              <w:rPr>
                <w:i/>
                <w:sz w:val="28"/>
                <w:szCs w:val="28"/>
              </w:rPr>
            </w:pPr>
          </w:p>
          <w:p w:rsidR="00143E4E" w:rsidRPr="001069EB" w:rsidRDefault="00143E4E" w:rsidP="00723DFE">
            <w:pPr>
              <w:pStyle w:val="aa"/>
              <w:spacing w:line="360" w:lineRule="auto"/>
              <w:ind w:right="-93" w:firstLine="709"/>
              <w:rPr>
                <w:i/>
                <w:sz w:val="28"/>
                <w:szCs w:val="28"/>
              </w:rPr>
            </w:pPr>
          </w:p>
          <w:p w:rsidR="00143E4E" w:rsidRPr="001069EB" w:rsidRDefault="00143E4E" w:rsidP="00723DFE">
            <w:pPr>
              <w:pStyle w:val="aa"/>
              <w:spacing w:line="360" w:lineRule="auto"/>
              <w:ind w:right="-93" w:firstLine="709"/>
              <w:rPr>
                <w:i/>
                <w:sz w:val="28"/>
                <w:szCs w:val="28"/>
              </w:rPr>
            </w:pPr>
          </w:p>
          <w:p w:rsidR="00143E4E" w:rsidRPr="001069EB" w:rsidRDefault="00143E4E" w:rsidP="00723DFE">
            <w:pPr>
              <w:pStyle w:val="aa"/>
              <w:spacing w:line="360" w:lineRule="auto"/>
              <w:ind w:right="-93" w:firstLine="709"/>
              <w:rPr>
                <w:i/>
                <w:sz w:val="28"/>
                <w:szCs w:val="28"/>
              </w:rPr>
            </w:pPr>
          </w:p>
          <w:p w:rsidR="00143E4E" w:rsidRPr="001069EB" w:rsidRDefault="00143E4E" w:rsidP="00723DFE">
            <w:pPr>
              <w:pStyle w:val="aa"/>
              <w:spacing w:line="360" w:lineRule="auto"/>
              <w:ind w:right="-93" w:firstLine="709"/>
              <w:rPr>
                <w:i/>
                <w:sz w:val="28"/>
                <w:szCs w:val="28"/>
              </w:rPr>
            </w:pPr>
          </w:p>
          <w:p w:rsidR="00143E4E" w:rsidRPr="001069EB" w:rsidRDefault="00143E4E" w:rsidP="00723DFE">
            <w:pPr>
              <w:pStyle w:val="aa"/>
              <w:spacing w:line="360" w:lineRule="auto"/>
              <w:ind w:right="-93" w:firstLine="709"/>
              <w:rPr>
                <w:i/>
                <w:sz w:val="28"/>
                <w:szCs w:val="28"/>
              </w:rPr>
            </w:pPr>
          </w:p>
          <w:p w:rsidR="00143E4E" w:rsidRPr="001069EB" w:rsidRDefault="00143E4E" w:rsidP="00723DFE">
            <w:pPr>
              <w:pStyle w:val="aa"/>
              <w:spacing w:line="360" w:lineRule="auto"/>
              <w:ind w:right="-93" w:firstLine="709"/>
              <w:rPr>
                <w:i/>
                <w:sz w:val="28"/>
                <w:szCs w:val="28"/>
              </w:rPr>
            </w:pPr>
          </w:p>
          <w:p w:rsidR="00143E4E" w:rsidRPr="001069EB" w:rsidRDefault="00143E4E" w:rsidP="00723DFE">
            <w:pPr>
              <w:pStyle w:val="aa"/>
              <w:spacing w:line="360" w:lineRule="auto"/>
              <w:ind w:right="-93" w:firstLine="709"/>
              <w:rPr>
                <w:i/>
                <w:sz w:val="28"/>
                <w:szCs w:val="28"/>
              </w:rPr>
            </w:pPr>
          </w:p>
          <w:p w:rsidR="00143E4E" w:rsidRPr="001069EB" w:rsidRDefault="00143E4E" w:rsidP="00723DFE">
            <w:pPr>
              <w:pStyle w:val="aa"/>
              <w:tabs>
                <w:tab w:val="left" w:pos="267"/>
              </w:tabs>
              <w:spacing w:line="360" w:lineRule="auto"/>
              <w:ind w:firstLine="709"/>
              <w:rPr>
                <w:sz w:val="28"/>
                <w:szCs w:val="28"/>
              </w:rPr>
            </w:pPr>
          </w:p>
        </w:tc>
      </w:tr>
      <w:tr w:rsidR="00143E4E" w:rsidRPr="001069EB" w:rsidTr="00723DFE">
        <w:trPr>
          <w:trHeight w:val="77"/>
        </w:trPr>
        <w:tc>
          <w:tcPr>
            <w:tcW w:w="8188"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i/>
                <w:sz w:val="28"/>
                <w:szCs w:val="28"/>
              </w:rPr>
              <w:lastRenderedPageBreak/>
              <w:t xml:space="preserve">Работа с терминологией, у студентов в опорных конспектах выдержки из законодательства </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Мошенничество, обман, злоупотребление доверием, виды мошенничества, типы мошенничества.  Статья 159 УК РФ. Мошенничество (действующая редакция)</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Мошенничество, то есть хищение чужого имущества или приобретение права на чужое имущество путем обмана или злоупотребления доверием. Может осложняться, если совершено группой лиц по предварительному сговору,  лицом с использованием своего служебного положения,  в особо крупном размере, сопряжено с преднамеренным неисполнением договорных обязательств.</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 xml:space="preserve">Обман представляет собой введение в заблуждение другого человека. Он может быть как активным - искажение (сообщение заведомо ложных сведений или совершение действий, направленных на дезориентацию других лиц, - предоставление фальсифицированных документов), так и пассивным, </w:t>
            </w:r>
            <w:r w:rsidRPr="001069EB">
              <w:rPr>
                <w:rFonts w:ascii="Times New Roman" w:hAnsi="Times New Roman"/>
                <w:sz w:val="28"/>
                <w:szCs w:val="28"/>
              </w:rPr>
              <w:lastRenderedPageBreak/>
              <w:t>выражающимся в умолчании об обстоятельствах, о которых лицо обязано было сообщить</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Злоупотребление доверием состоит в использовании в корыстных целях доверительных отношений с владельцем имущества или иным лицом, уполномоченным принимать решения о передаче этого имущества третьим лицам.</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i/>
                <w:sz w:val="28"/>
                <w:szCs w:val="28"/>
              </w:rPr>
              <w:t>Преподаватель акцентирует внимание на отличии мошенничества от воровства</w:t>
            </w:r>
          </w:p>
        </w:tc>
        <w:tc>
          <w:tcPr>
            <w:tcW w:w="5954"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pStyle w:val="aa"/>
              <w:spacing w:line="360" w:lineRule="auto"/>
              <w:ind w:right="-93" w:firstLine="709"/>
              <w:rPr>
                <w:sz w:val="28"/>
                <w:szCs w:val="28"/>
              </w:rPr>
            </w:pPr>
            <w:r w:rsidRPr="001069EB">
              <w:rPr>
                <w:i/>
                <w:sz w:val="28"/>
                <w:szCs w:val="28"/>
              </w:rPr>
              <w:lastRenderedPageBreak/>
              <w:t xml:space="preserve">Студенты продолжают вести конспект лекции, вносят необходимые уточнения, дополнения в рабочие материалы, отвечают на возникающие по ходу интерактивной лекции вопросы. </w:t>
            </w:r>
          </w:p>
        </w:tc>
      </w:tr>
      <w:tr w:rsidR="00143E4E" w:rsidRPr="001069EB" w:rsidTr="00723DFE">
        <w:trPr>
          <w:trHeight w:val="77"/>
        </w:trPr>
        <w:tc>
          <w:tcPr>
            <w:tcW w:w="8188"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jc w:val="both"/>
              <w:rPr>
                <w:rFonts w:ascii="Times New Roman" w:hAnsi="Times New Roman"/>
                <w:i/>
                <w:sz w:val="28"/>
                <w:szCs w:val="28"/>
              </w:rPr>
            </w:pPr>
            <w:r w:rsidRPr="001069EB">
              <w:rPr>
                <w:rFonts w:ascii="Times New Roman" w:hAnsi="Times New Roman"/>
                <w:i/>
                <w:sz w:val="28"/>
                <w:szCs w:val="28"/>
              </w:rPr>
              <w:lastRenderedPageBreak/>
              <w:t>Преподаватель организует работу в группах по изучению видов мошенничества, выявлению признаков мошеннического поведения, составлению алгоритма защиты от мошенников с использованием готового бланка путём дополнения его графическим материалом</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Типы мошенничеств:</w:t>
            </w:r>
          </w:p>
          <w:p w:rsidR="00143E4E" w:rsidRPr="001069EB" w:rsidRDefault="00143E4E" w:rsidP="00723DFE">
            <w:pPr>
              <w:spacing w:after="0" w:line="360" w:lineRule="auto"/>
              <w:ind w:firstLine="709"/>
              <w:jc w:val="both"/>
              <w:rPr>
                <w:rFonts w:ascii="Times New Roman" w:hAnsi="Times New Roman"/>
                <w:sz w:val="28"/>
                <w:szCs w:val="28"/>
              </w:rPr>
            </w:pPr>
            <w:proofErr w:type="spellStart"/>
            <w:r w:rsidRPr="001069EB">
              <w:rPr>
                <w:rFonts w:ascii="Times New Roman" w:hAnsi="Times New Roman"/>
                <w:sz w:val="28"/>
                <w:szCs w:val="28"/>
              </w:rPr>
              <w:t>Кардинг</w:t>
            </w:r>
            <w:proofErr w:type="spellEnd"/>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 xml:space="preserve">Кукла </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Мошенничество с материнским капиталом</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Мошенничество при помощи служб знакомств</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 xml:space="preserve">Напёрстки </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lastRenderedPageBreak/>
              <w:t>Мошенничество с надомной работой</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Обвес</w:t>
            </w:r>
          </w:p>
          <w:p w:rsidR="00143E4E" w:rsidRPr="001069EB" w:rsidRDefault="00143E4E" w:rsidP="00723DFE">
            <w:pPr>
              <w:spacing w:after="0" w:line="360" w:lineRule="auto"/>
              <w:ind w:firstLine="709"/>
              <w:jc w:val="both"/>
              <w:rPr>
                <w:rFonts w:ascii="Times New Roman" w:hAnsi="Times New Roman"/>
                <w:sz w:val="28"/>
                <w:szCs w:val="28"/>
              </w:rPr>
            </w:pPr>
            <w:proofErr w:type="spellStart"/>
            <w:r w:rsidRPr="001069EB">
              <w:rPr>
                <w:rFonts w:ascii="Times New Roman" w:hAnsi="Times New Roman"/>
                <w:sz w:val="28"/>
                <w:szCs w:val="28"/>
              </w:rPr>
              <w:t>Автоподстава</w:t>
            </w:r>
            <w:proofErr w:type="spellEnd"/>
            <w:r w:rsidRPr="001069EB">
              <w:rPr>
                <w:rFonts w:ascii="Times New Roman" w:hAnsi="Times New Roman"/>
                <w:sz w:val="28"/>
                <w:szCs w:val="28"/>
              </w:rPr>
              <w:t>.</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Обсчёт</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Обмер</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 xml:space="preserve">Фальшивые авизо </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Финансовая пирамида</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Продажа изделий медицинского назначения, которые излечивают неизлечимые болезни</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«Высотка на шести сотках»</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Мошенничество при помощи мобильной связи</w:t>
            </w:r>
          </w:p>
          <w:p w:rsidR="00143E4E" w:rsidRPr="001069EB" w:rsidRDefault="00143E4E" w:rsidP="00723DFE">
            <w:pPr>
              <w:spacing w:after="0" w:line="360" w:lineRule="auto"/>
              <w:ind w:firstLine="709"/>
              <w:jc w:val="both"/>
              <w:rPr>
                <w:rFonts w:ascii="Times New Roman" w:hAnsi="Times New Roman"/>
                <w:sz w:val="28"/>
                <w:szCs w:val="28"/>
              </w:rPr>
            </w:pPr>
            <w:proofErr w:type="spellStart"/>
            <w:r w:rsidRPr="001069EB">
              <w:rPr>
                <w:rFonts w:ascii="Times New Roman" w:hAnsi="Times New Roman"/>
                <w:sz w:val="28"/>
                <w:szCs w:val="28"/>
              </w:rPr>
              <w:t>Фрод</w:t>
            </w:r>
            <w:proofErr w:type="spellEnd"/>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«Звонок близкого родственника»</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Мобильное мошенничество</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Мошенничество в Интернете</w:t>
            </w:r>
          </w:p>
          <w:p w:rsidR="00143E4E" w:rsidRPr="001069EB" w:rsidRDefault="00143E4E" w:rsidP="00723DFE">
            <w:pPr>
              <w:spacing w:after="0" w:line="360" w:lineRule="auto"/>
              <w:ind w:firstLine="709"/>
              <w:jc w:val="both"/>
              <w:rPr>
                <w:rFonts w:ascii="Times New Roman" w:hAnsi="Times New Roman"/>
                <w:sz w:val="28"/>
                <w:szCs w:val="28"/>
              </w:rPr>
            </w:pPr>
            <w:proofErr w:type="spellStart"/>
            <w:r w:rsidRPr="001069EB">
              <w:rPr>
                <w:rFonts w:ascii="Times New Roman" w:hAnsi="Times New Roman"/>
                <w:sz w:val="28"/>
                <w:szCs w:val="28"/>
              </w:rPr>
              <w:t>Вишинг</w:t>
            </w:r>
            <w:proofErr w:type="spellEnd"/>
          </w:p>
          <w:p w:rsidR="00143E4E" w:rsidRPr="001069EB" w:rsidRDefault="00143E4E" w:rsidP="00723DFE">
            <w:pPr>
              <w:spacing w:after="0" w:line="360" w:lineRule="auto"/>
              <w:ind w:firstLine="709"/>
              <w:jc w:val="both"/>
              <w:rPr>
                <w:rFonts w:ascii="Times New Roman" w:hAnsi="Times New Roman"/>
                <w:sz w:val="28"/>
                <w:szCs w:val="28"/>
              </w:rPr>
            </w:pPr>
            <w:proofErr w:type="spellStart"/>
            <w:r w:rsidRPr="001069EB">
              <w:rPr>
                <w:rFonts w:ascii="Times New Roman" w:hAnsi="Times New Roman"/>
                <w:sz w:val="28"/>
                <w:szCs w:val="28"/>
              </w:rPr>
              <w:t>Фишинг</w:t>
            </w:r>
            <w:proofErr w:type="spellEnd"/>
          </w:p>
          <w:p w:rsidR="00143E4E" w:rsidRPr="001069EB" w:rsidRDefault="00143E4E" w:rsidP="00723DFE">
            <w:pPr>
              <w:spacing w:after="0" w:line="360" w:lineRule="auto"/>
              <w:ind w:firstLine="709"/>
              <w:jc w:val="both"/>
              <w:rPr>
                <w:rFonts w:ascii="Times New Roman" w:hAnsi="Times New Roman"/>
                <w:sz w:val="28"/>
                <w:szCs w:val="28"/>
              </w:rPr>
            </w:pPr>
            <w:proofErr w:type="spellStart"/>
            <w:r w:rsidRPr="001069EB">
              <w:rPr>
                <w:rFonts w:ascii="Times New Roman" w:hAnsi="Times New Roman"/>
                <w:sz w:val="28"/>
                <w:szCs w:val="28"/>
              </w:rPr>
              <w:t>Кликфрод</w:t>
            </w:r>
            <w:proofErr w:type="spellEnd"/>
          </w:p>
          <w:p w:rsidR="00143E4E" w:rsidRPr="001069EB" w:rsidRDefault="00143E4E" w:rsidP="00723DFE">
            <w:pPr>
              <w:spacing w:after="0" w:line="360" w:lineRule="auto"/>
              <w:ind w:firstLine="709"/>
              <w:jc w:val="both"/>
              <w:rPr>
                <w:rFonts w:ascii="Times New Roman" w:hAnsi="Times New Roman"/>
                <w:sz w:val="28"/>
                <w:szCs w:val="28"/>
              </w:rPr>
            </w:pPr>
            <w:proofErr w:type="spellStart"/>
            <w:r w:rsidRPr="001069EB">
              <w:rPr>
                <w:rFonts w:ascii="Times New Roman" w:hAnsi="Times New Roman"/>
                <w:sz w:val="28"/>
                <w:szCs w:val="28"/>
              </w:rPr>
              <w:t>Фарминг</w:t>
            </w:r>
            <w:proofErr w:type="spellEnd"/>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lastRenderedPageBreak/>
              <w:t>Мошенничество с помощью служб знакомств</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«Нигерийские письма»</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Мошеннические интернет магазины</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sz w:val="28"/>
                <w:szCs w:val="28"/>
              </w:rPr>
              <w:t>Мошенничество с пластиковыми картами</w:t>
            </w:r>
          </w:p>
        </w:tc>
        <w:tc>
          <w:tcPr>
            <w:tcW w:w="5954"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pStyle w:val="aa"/>
              <w:spacing w:line="360" w:lineRule="auto"/>
              <w:ind w:right="-93" w:firstLine="709"/>
              <w:rPr>
                <w:color w:val="000000"/>
                <w:sz w:val="28"/>
                <w:szCs w:val="28"/>
              </w:rPr>
            </w:pPr>
            <w:r w:rsidRPr="001069EB">
              <w:rPr>
                <w:i/>
                <w:sz w:val="28"/>
                <w:szCs w:val="28"/>
              </w:rPr>
              <w:lastRenderedPageBreak/>
              <w:t xml:space="preserve">Студенты работают в группах по выполнению основных этапов работы над памяткой </w:t>
            </w:r>
            <w:r w:rsidRPr="001069EB">
              <w:rPr>
                <w:sz w:val="28"/>
                <w:szCs w:val="28"/>
              </w:rPr>
              <w:t>«</w:t>
            </w:r>
            <w:r w:rsidRPr="001069EB">
              <w:rPr>
                <w:color w:val="000000"/>
                <w:sz w:val="28"/>
                <w:szCs w:val="28"/>
              </w:rPr>
              <w:t>Как не стать жертвой мошенников»</w:t>
            </w:r>
          </w:p>
          <w:p w:rsidR="00143E4E" w:rsidRPr="001069EB" w:rsidRDefault="00143E4E" w:rsidP="00723DFE">
            <w:pPr>
              <w:pStyle w:val="aa"/>
              <w:spacing w:line="360" w:lineRule="auto"/>
              <w:ind w:right="-93" w:firstLine="709"/>
              <w:rPr>
                <w:color w:val="000000"/>
                <w:sz w:val="28"/>
                <w:szCs w:val="28"/>
              </w:rPr>
            </w:pPr>
            <w:r w:rsidRPr="001069EB">
              <w:rPr>
                <w:color w:val="000000"/>
                <w:sz w:val="28"/>
                <w:szCs w:val="28"/>
              </w:rPr>
              <w:t>1 группа работает с финансовыми пирамидами</w:t>
            </w:r>
          </w:p>
          <w:p w:rsidR="00143E4E" w:rsidRPr="001069EB" w:rsidRDefault="00143E4E" w:rsidP="00723DFE">
            <w:pPr>
              <w:pStyle w:val="aa"/>
              <w:spacing w:line="360" w:lineRule="auto"/>
              <w:ind w:right="-93" w:firstLine="709"/>
              <w:rPr>
                <w:color w:val="000000"/>
                <w:sz w:val="28"/>
                <w:szCs w:val="28"/>
              </w:rPr>
            </w:pPr>
            <w:r w:rsidRPr="001069EB">
              <w:rPr>
                <w:color w:val="000000"/>
                <w:sz w:val="28"/>
                <w:szCs w:val="28"/>
              </w:rPr>
              <w:t>2 группа работает с мошенничеством «предложение работы»</w:t>
            </w:r>
          </w:p>
          <w:p w:rsidR="00143E4E" w:rsidRPr="001069EB" w:rsidRDefault="00143E4E" w:rsidP="00723DFE">
            <w:pPr>
              <w:pStyle w:val="aa"/>
              <w:spacing w:line="360" w:lineRule="auto"/>
              <w:ind w:right="-93" w:firstLine="709"/>
              <w:rPr>
                <w:color w:val="000000"/>
                <w:sz w:val="28"/>
                <w:szCs w:val="28"/>
              </w:rPr>
            </w:pPr>
            <w:r w:rsidRPr="001069EB">
              <w:rPr>
                <w:color w:val="000000"/>
                <w:sz w:val="28"/>
                <w:szCs w:val="28"/>
              </w:rPr>
              <w:t>3 группа работает с мобильным мошенничеством</w:t>
            </w:r>
          </w:p>
          <w:p w:rsidR="00143E4E" w:rsidRPr="001069EB" w:rsidRDefault="00143E4E" w:rsidP="00723DFE">
            <w:pPr>
              <w:pStyle w:val="aa"/>
              <w:spacing w:line="360" w:lineRule="auto"/>
              <w:ind w:right="-93" w:firstLine="709"/>
              <w:rPr>
                <w:color w:val="000000"/>
                <w:sz w:val="28"/>
                <w:szCs w:val="28"/>
              </w:rPr>
            </w:pPr>
            <w:r w:rsidRPr="001069EB">
              <w:rPr>
                <w:color w:val="000000"/>
                <w:sz w:val="28"/>
                <w:szCs w:val="28"/>
              </w:rPr>
              <w:t xml:space="preserve">4 группа работает с </w:t>
            </w:r>
            <w:proofErr w:type="spellStart"/>
            <w:proofErr w:type="gramStart"/>
            <w:r w:rsidRPr="001069EB">
              <w:rPr>
                <w:color w:val="000000"/>
                <w:sz w:val="28"/>
                <w:szCs w:val="28"/>
              </w:rPr>
              <w:t>интернет-мошенничеством</w:t>
            </w:r>
            <w:proofErr w:type="spellEnd"/>
            <w:proofErr w:type="gramEnd"/>
            <w:r w:rsidRPr="001069EB">
              <w:rPr>
                <w:color w:val="000000"/>
                <w:sz w:val="28"/>
                <w:szCs w:val="28"/>
              </w:rPr>
              <w:t xml:space="preserve"> «</w:t>
            </w:r>
            <w:proofErr w:type="spellStart"/>
            <w:r w:rsidRPr="001069EB">
              <w:rPr>
                <w:color w:val="000000"/>
                <w:sz w:val="28"/>
                <w:szCs w:val="28"/>
              </w:rPr>
              <w:t>фишинг</w:t>
            </w:r>
            <w:proofErr w:type="spellEnd"/>
            <w:r w:rsidRPr="001069EB">
              <w:rPr>
                <w:color w:val="000000"/>
                <w:sz w:val="28"/>
                <w:szCs w:val="28"/>
              </w:rPr>
              <w:t>»</w:t>
            </w:r>
          </w:p>
          <w:p w:rsidR="00143E4E" w:rsidRPr="001069EB" w:rsidRDefault="00143E4E" w:rsidP="00723DFE">
            <w:pPr>
              <w:pStyle w:val="aa"/>
              <w:spacing w:line="360" w:lineRule="auto"/>
              <w:ind w:right="-93" w:firstLine="709"/>
              <w:rPr>
                <w:i/>
                <w:sz w:val="28"/>
                <w:szCs w:val="28"/>
              </w:rPr>
            </w:pPr>
            <w:r w:rsidRPr="001069EB">
              <w:rPr>
                <w:i/>
                <w:color w:val="000000"/>
                <w:sz w:val="28"/>
                <w:szCs w:val="28"/>
              </w:rPr>
              <w:lastRenderedPageBreak/>
              <w:t>Каждая группа в ходе работы прорабатывает подробно один вид мошенничества, чтобы потом познакомить с сущностью этих преступных действий участников других групп</w:t>
            </w:r>
          </w:p>
        </w:tc>
      </w:tr>
      <w:tr w:rsidR="00143E4E" w:rsidRPr="001069EB" w:rsidTr="00723DFE">
        <w:trPr>
          <w:trHeight w:val="383"/>
        </w:trPr>
        <w:tc>
          <w:tcPr>
            <w:tcW w:w="14142" w:type="dxa"/>
            <w:gridSpan w:val="2"/>
            <w:tcBorders>
              <w:top w:val="nil"/>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jc w:val="center"/>
              <w:rPr>
                <w:rFonts w:ascii="Times New Roman" w:hAnsi="Times New Roman"/>
                <w:b/>
                <w:color w:val="FF0000"/>
                <w:sz w:val="28"/>
                <w:szCs w:val="28"/>
              </w:rPr>
            </w:pPr>
            <w:r w:rsidRPr="001069EB">
              <w:rPr>
                <w:rFonts w:ascii="Times New Roman" w:hAnsi="Times New Roman"/>
                <w:b/>
                <w:sz w:val="28"/>
                <w:szCs w:val="28"/>
                <w:lang w:val="en-US"/>
              </w:rPr>
              <w:lastRenderedPageBreak/>
              <w:t>I</w:t>
            </w:r>
            <w:r w:rsidRPr="001069EB">
              <w:rPr>
                <w:rFonts w:ascii="Times New Roman" w:hAnsi="Times New Roman"/>
                <w:b/>
                <w:sz w:val="28"/>
                <w:szCs w:val="28"/>
              </w:rPr>
              <w:t>V этап – обмен полученной информацией и составление итогового коллективного продукта</w:t>
            </w:r>
          </w:p>
        </w:tc>
      </w:tr>
      <w:tr w:rsidR="00143E4E" w:rsidRPr="001069EB" w:rsidTr="00723DFE">
        <w:trPr>
          <w:trHeight w:val="1695"/>
        </w:trPr>
        <w:tc>
          <w:tcPr>
            <w:tcW w:w="8188"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jc w:val="both"/>
              <w:rPr>
                <w:rFonts w:ascii="Times New Roman" w:hAnsi="Times New Roman"/>
                <w:i/>
                <w:sz w:val="28"/>
                <w:szCs w:val="28"/>
              </w:rPr>
            </w:pPr>
            <w:r w:rsidRPr="001069EB">
              <w:rPr>
                <w:rFonts w:ascii="Times New Roman" w:hAnsi="Times New Roman"/>
                <w:i/>
                <w:sz w:val="28"/>
                <w:szCs w:val="28"/>
              </w:rPr>
              <w:t xml:space="preserve">Преподаватель организует обсуждение результатов выполненного задания, предоставляя каждой группе слово (до 2 мин.). </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i/>
                <w:sz w:val="28"/>
                <w:szCs w:val="28"/>
              </w:rPr>
              <w:t>По мере выступления преподаватель предлагает студентам назвать самые главные на их взгляд аспекты, свидетельствующие о мошеннических намерениях</w:t>
            </w:r>
          </w:p>
        </w:tc>
        <w:tc>
          <w:tcPr>
            <w:tcW w:w="5954"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jc w:val="both"/>
              <w:rPr>
                <w:rFonts w:ascii="Times New Roman" w:hAnsi="Times New Roman"/>
                <w:i/>
                <w:sz w:val="28"/>
                <w:szCs w:val="28"/>
              </w:rPr>
            </w:pPr>
            <w:r w:rsidRPr="001069EB">
              <w:rPr>
                <w:rFonts w:ascii="Times New Roman" w:hAnsi="Times New Roman"/>
                <w:i/>
                <w:sz w:val="28"/>
                <w:szCs w:val="28"/>
              </w:rPr>
              <w:t xml:space="preserve">Представители групп, комментируя написанные части памятки, аргументировано предлагают алгоритм защиты от мошенников. </w:t>
            </w:r>
          </w:p>
          <w:p w:rsidR="00143E4E" w:rsidRPr="001069EB" w:rsidRDefault="00143E4E" w:rsidP="00723DFE">
            <w:pPr>
              <w:pStyle w:val="aa"/>
              <w:spacing w:line="360" w:lineRule="auto"/>
              <w:ind w:right="-93" w:firstLine="709"/>
              <w:rPr>
                <w:i/>
                <w:sz w:val="28"/>
                <w:szCs w:val="28"/>
              </w:rPr>
            </w:pPr>
            <w:r w:rsidRPr="001069EB">
              <w:rPr>
                <w:i/>
                <w:sz w:val="28"/>
                <w:szCs w:val="28"/>
              </w:rPr>
              <w:t xml:space="preserve">Студенты объединяют свои работ, составляя общий продукт. Выделяют общие характерные для всех видов мошенничества </w:t>
            </w:r>
            <w:proofErr w:type="gramStart"/>
            <w:r w:rsidRPr="001069EB">
              <w:rPr>
                <w:i/>
                <w:sz w:val="28"/>
                <w:szCs w:val="28"/>
              </w:rPr>
              <w:t>черты</w:t>
            </w:r>
            <w:proofErr w:type="gramEnd"/>
            <w:r w:rsidRPr="001069EB">
              <w:rPr>
                <w:i/>
                <w:sz w:val="28"/>
                <w:szCs w:val="28"/>
              </w:rPr>
              <w:t xml:space="preserve"> составляя универсальный комплекс, фиксируют его в опорном конспекте</w:t>
            </w:r>
          </w:p>
        </w:tc>
      </w:tr>
      <w:tr w:rsidR="00143E4E" w:rsidRPr="001069EB" w:rsidTr="00723DFE">
        <w:trPr>
          <w:trHeight w:val="1071"/>
        </w:trPr>
        <w:tc>
          <w:tcPr>
            <w:tcW w:w="8188"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pStyle w:val="aa"/>
              <w:spacing w:line="360" w:lineRule="auto"/>
              <w:ind w:left="34" w:right="17" w:firstLine="709"/>
              <w:rPr>
                <w:i/>
                <w:sz w:val="28"/>
                <w:szCs w:val="28"/>
              </w:rPr>
            </w:pPr>
            <w:r w:rsidRPr="001069EB">
              <w:rPr>
                <w:i/>
                <w:sz w:val="28"/>
                <w:szCs w:val="28"/>
              </w:rPr>
              <w:t>Преподаватель предлагает дома самостоятельно рассмотреть другие виды мошенничества, распределив задание на группы, а также распространить полученные знания на знакомых и родственников</w:t>
            </w:r>
          </w:p>
          <w:p w:rsidR="00143E4E" w:rsidRPr="001069EB" w:rsidRDefault="00143E4E" w:rsidP="00723DFE">
            <w:pPr>
              <w:pStyle w:val="aa"/>
              <w:spacing w:line="360" w:lineRule="auto"/>
              <w:ind w:left="34" w:right="17" w:firstLine="709"/>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jc w:val="both"/>
              <w:rPr>
                <w:rFonts w:ascii="Times New Roman" w:hAnsi="Times New Roman"/>
                <w:i/>
                <w:sz w:val="28"/>
                <w:szCs w:val="28"/>
              </w:rPr>
            </w:pPr>
            <w:r w:rsidRPr="001069EB">
              <w:rPr>
                <w:rFonts w:ascii="Times New Roman" w:hAnsi="Times New Roman"/>
                <w:i/>
                <w:sz w:val="28"/>
                <w:szCs w:val="28"/>
              </w:rPr>
              <w:t>Студенты записывают домашнее задание</w:t>
            </w:r>
          </w:p>
        </w:tc>
      </w:tr>
      <w:tr w:rsidR="00143E4E" w:rsidRPr="001069EB" w:rsidTr="00723DFE">
        <w:trPr>
          <w:trHeight w:val="103"/>
        </w:trPr>
        <w:tc>
          <w:tcPr>
            <w:tcW w:w="14142" w:type="dxa"/>
            <w:gridSpan w:val="2"/>
            <w:tcBorders>
              <w:top w:val="single" w:sz="4" w:space="0" w:color="auto"/>
              <w:left w:val="single" w:sz="4" w:space="0" w:color="auto"/>
              <w:bottom w:val="single" w:sz="4" w:space="0" w:color="auto"/>
              <w:right w:val="single" w:sz="4" w:space="0" w:color="auto"/>
            </w:tcBorders>
          </w:tcPr>
          <w:p w:rsidR="00143E4E" w:rsidRPr="001069EB" w:rsidRDefault="00143E4E" w:rsidP="00723DFE">
            <w:pPr>
              <w:tabs>
                <w:tab w:val="left" w:pos="3750"/>
                <w:tab w:val="left" w:pos="4290"/>
              </w:tabs>
              <w:spacing w:after="0" w:line="360" w:lineRule="auto"/>
              <w:ind w:firstLine="709"/>
              <w:jc w:val="center"/>
              <w:rPr>
                <w:rFonts w:ascii="Times New Roman" w:hAnsi="Times New Roman"/>
                <w:sz w:val="28"/>
                <w:szCs w:val="28"/>
              </w:rPr>
            </w:pPr>
            <w:r w:rsidRPr="001069EB">
              <w:rPr>
                <w:rFonts w:ascii="Times New Roman" w:hAnsi="Times New Roman"/>
                <w:b/>
                <w:sz w:val="28"/>
                <w:szCs w:val="28"/>
                <w:lang w:val="en-US"/>
              </w:rPr>
              <w:lastRenderedPageBreak/>
              <w:t>V</w:t>
            </w:r>
            <w:r w:rsidRPr="001069EB">
              <w:rPr>
                <w:rFonts w:ascii="Times New Roman" w:hAnsi="Times New Roman"/>
                <w:b/>
                <w:sz w:val="28"/>
                <w:szCs w:val="28"/>
              </w:rPr>
              <w:t xml:space="preserve"> этап – обобщение и рефлексия</w:t>
            </w:r>
          </w:p>
        </w:tc>
      </w:tr>
      <w:tr w:rsidR="00143E4E" w:rsidRPr="001069EB" w:rsidTr="00723DFE">
        <w:trPr>
          <w:trHeight w:val="155"/>
        </w:trPr>
        <w:tc>
          <w:tcPr>
            <w:tcW w:w="8188"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jc w:val="both"/>
              <w:rPr>
                <w:rFonts w:ascii="Times New Roman" w:hAnsi="Times New Roman"/>
                <w:i/>
                <w:sz w:val="28"/>
                <w:szCs w:val="28"/>
              </w:rPr>
            </w:pPr>
            <w:r w:rsidRPr="001069EB">
              <w:rPr>
                <w:rFonts w:ascii="Times New Roman" w:hAnsi="Times New Roman"/>
                <w:i/>
                <w:sz w:val="28"/>
                <w:szCs w:val="28"/>
              </w:rPr>
              <w:t>Преподаватель обращает внимание студентов на цель и задачи, сформулированные в начале занятия.</w:t>
            </w:r>
          </w:p>
          <w:p w:rsidR="00143E4E" w:rsidRPr="001069EB" w:rsidRDefault="00143E4E" w:rsidP="00723DFE">
            <w:pPr>
              <w:spacing w:after="0" w:line="360" w:lineRule="auto"/>
              <w:ind w:firstLine="709"/>
              <w:jc w:val="both"/>
              <w:rPr>
                <w:rFonts w:ascii="Times New Roman" w:hAnsi="Times New Roman"/>
                <w:sz w:val="28"/>
                <w:szCs w:val="28"/>
              </w:rPr>
            </w:pPr>
            <w:r w:rsidRPr="001069EB">
              <w:rPr>
                <w:rFonts w:ascii="Times New Roman" w:hAnsi="Times New Roman"/>
                <w:i/>
                <w:sz w:val="28"/>
                <w:szCs w:val="28"/>
              </w:rPr>
              <w:t xml:space="preserve">Вопрос к студентам: </w:t>
            </w:r>
            <w:r w:rsidRPr="001069EB">
              <w:rPr>
                <w:rFonts w:ascii="Times New Roman" w:hAnsi="Times New Roman"/>
                <w:sz w:val="28"/>
                <w:szCs w:val="28"/>
              </w:rPr>
              <w:t>Удалось ли нам решить поставленные задачи? Аргументируйте свой ответ.</w:t>
            </w:r>
          </w:p>
          <w:p w:rsidR="00143E4E" w:rsidRPr="001069EB" w:rsidRDefault="00143E4E" w:rsidP="00723DFE">
            <w:pPr>
              <w:spacing w:after="0" w:line="360" w:lineRule="auto"/>
              <w:ind w:firstLine="709"/>
              <w:jc w:val="both"/>
              <w:rPr>
                <w:rFonts w:ascii="Times New Roman" w:hAnsi="Times New Roman"/>
                <w:i/>
                <w:sz w:val="28"/>
                <w:szCs w:val="28"/>
              </w:rPr>
            </w:pPr>
            <w:r w:rsidRPr="001069EB">
              <w:rPr>
                <w:rFonts w:ascii="Times New Roman" w:hAnsi="Times New Roman"/>
                <w:i/>
                <w:sz w:val="28"/>
                <w:szCs w:val="28"/>
              </w:rPr>
              <w:t xml:space="preserve">Преподаватель предлагает студентам, которые, по его мнению, </w:t>
            </w:r>
            <w:proofErr w:type="gramStart"/>
            <w:r w:rsidRPr="001069EB">
              <w:rPr>
                <w:rFonts w:ascii="Times New Roman" w:hAnsi="Times New Roman"/>
                <w:i/>
                <w:sz w:val="28"/>
                <w:szCs w:val="28"/>
              </w:rPr>
              <w:t>работали</w:t>
            </w:r>
            <w:proofErr w:type="gramEnd"/>
            <w:r w:rsidRPr="001069EB">
              <w:rPr>
                <w:rFonts w:ascii="Times New Roman" w:hAnsi="Times New Roman"/>
                <w:i/>
                <w:sz w:val="28"/>
                <w:szCs w:val="28"/>
              </w:rPr>
              <w:t xml:space="preserve"> не очень активно, продолжить фразы:</w:t>
            </w:r>
          </w:p>
          <w:p w:rsidR="00143E4E" w:rsidRPr="001069EB" w:rsidRDefault="00143E4E" w:rsidP="00723DFE">
            <w:pPr>
              <w:pStyle w:val="c21"/>
              <w:shd w:val="clear" w:color="auto" w:fill="FFFFFF"/>
              <w:spacing w:before="0" w:beforeAutospacing="0" w:after="0" w:afterAutospacing="0" w:line="360" w:lineRule="auto"/>
              <w:ind w:firstLine="709"/>
              <w:jc w:val="both"/>
              <w:rPr>
                <w:color w:val="000000"/>
                <w:sz w:val="28"/>
                <w:szCs w:val="28"/>
              </w:rPr>
            </w:pPr>
            <w:r w:rsidRPr="001069EB">
              <w:rPr>
                <w:rStyle w:val="c3"/>
                <w:color w:val="000000"/>
                <w:sz w:val="28"/>
                <w:szCs w:val="28"/>
              </w:rPr>
              <w:t>Сегодня я узнал…</w:t>
            </w:r>
          </w:p>
          <w:p w:rsidR="00143E4E" w:rsidRPr="001069EB" w:rsidRDefault="00143E4E" w:rsidP="00723DFE">
            <w:pPr>
              <w:pStyle w:val="c21"/>
              <w:shd w:val="clear" w:color="auto" w:fill="FFFFFF"/>
              <w:spacing w:before="0" w:beforeAutospacing="0" w:after="0" w:afterAutospacing="0" w:line="360" w:lineRule="auto"/>
              <w:ind w:firstLine="709"/>
              <w:jc w:val="both"/>
              <w:rPr>
                <w:color w:val="000000"/>
                <w:sz w:val="28"/>
                <w:szCs w:val="28"/>
              </w:rPr>
            </w:pPr>
            <w:r w:rsidRPr="001069EB">
              <w:rPr>
                <w:rStyle w:val="c3"/>
                <w:color w:val="000000"/>
                <w:sz w:val="28"/>
                <w:szCs w:val="28"/>
              </w:rPr>
              <w:t>Было интересно…</w:t>
            </w:r>
          </w:p>
          <w:p w:rsidR="00143E4E" w:rsidRPr="001069EB" w:rsidRDefault="00143E4E" w:rsidP="00723DFE">
            <w:pPr>
              <w:pStyle w:val="c21"/>
              <w:shd w:val="clear" w:color="auto" w:fill="FFFFFF"/>
              <w:spacing w:before="0" w:beforeAutospacing="0" w:after="0" w:afterAutospacing="0" w:line="360" w:lineRule="auto"/>
              <w:ind w:firstLine="709"/>
              <w:jc w:val="both"/>
              <w:rPr>
                <w:color w:val="000000"/>
                <w:sz w:val="28"/>
                <w:szCs w:val="28"/>
              </w:rPr>
            </w:pPr>
            <w:r w:rsidRPr="001069EB">
              <w:rPr>
                <w:rStyle w:val="c3"/>
                <w:color w:val="000000"/>
                <w:sz w:val="28"/>
                <w:szCs w:val="28"/>
              </w:rPr>
              <w:t>Было трудно…</w:t>
            </w:r>
          </w:p>
          <w:p w:rsidR="00143E4E" w:rsidRPr="001069EB" w:rsidRDefault="00143E4E" w:rsidP="00723DFE">
            <w:pPr>
              <w:pStyle w:val="c21"/>
              <w:shd w:val="clear" w:color="auto" w:fill="FFFFFF"/>
              <w:spacing w:before="0" w:beforeAutospacing="0" w:after="0" w:afterAutospacing="0" w:line="360" w:lineRule="auto"/>
              <w:ind w:firstLine="709"/>
              <w:jc w:val="both"/>
              <w:rPr>
                <w:color w:val="000000"/>
                <w:sz w:val="28"/>
                <w:szCs w:val="28"/>
              </w:rPr>
            </w:pPr>
            <w:r w:rsidRPr="001069EB">
              <w:rPr>
                <w:rStyle w:val="c3"/>
                <w:color w:val="000000"/>
                <w:sz w:val="28"/>
                <w:szCs w:val="28"/>
              </w:rPr>
              <w:t>Я выполнял задания…</w:t>
            </w:r>
          </w:p>
          <w:p w:rsidR="00143E4E" w:rsidRPr="001069EB" w:rsidRDefault="00143E4E" w:rsidP="00723DFE">
            <w:pPr>
              <w:pStyle w:val="c21"/>
              <w:shd w:val="clear" w:color="auto" w:fill="FFFFFF"/>
              <w:spacing w:before="0" w:beforeAutospacing="0" w:after="0" w:afterAutospacing="0" w:line="360" w:lineRule="auto"/>
              <w:ind w:firstLine="709"/>
              <w:jc w:val="both"/>
              <w:rPr>
                <w:color w:val="000000"/>
                <w:sz w:val="28"/>
                <w:szCs w:val="28"/>
              </w:rPr>
            </w:pPr>
            <w:r w:rsidRPr="001069EB">
              <w:rPr>
                <w:rStyle w:val="c3"/>
                <w:color w:val="000000"/>
                <w:sz w:val="28"/>
                <w:szCs w:val="28"/>
              </w:rPr>
              <w:t>Я понял, что…</w:t>
            </w:r>
          </w:p>
          <w:p w:rsidR="00143E4E" w:rsidRPr="001069EB" w:rsidRDefault="00143E4E" w:rsidP="00723DFE">
            <w:pPr>
              <w:pStyle w:val="c21"/>
              <w:shd w:val="clear" w:color="auto" w:fill="FFFFFF"/>
              <w:spacing w:before="0" w:beforeAutospacing="0" w:after="0" w:afterAutospacing="0" w:line="360" w:lineRule="auto"/>
              <w:ind w:firstLine="709"/>
              <w:jc w:val="both"/>
              <w:rPr>
                <w:color w:val="000000"/>
                <w:sz w:val="28"/>
                <w:szCs w:val="28"/>
              </w:rPr>
            </w:pPr>
            <w:r w:rsidRPr="001069EB">
              <w:rPr>
                <w:rStyle w:val="c3"/>
                <w:color w:val="000000"/>
                <w:sz w:val="28"/>
                <w:szCs w:val="28"/>
              </w:rPr>
              <w:t>Теперь я могу…</w:t>
            </w:r>
          </w:p>
          <w:p w:rsidR="00143E4E" w:rsidRPr="001069EB" w:rsidRDefault="00143E4E" w:rsidP="00723DFE">
            <w:pPr>
              <w:pStyle w:val="c21"/>
              <w:shd w:val="clear" w:color="auto" w:fill="FFFFFF"/>
              <w:spacing w:before="0" w:beforeAutospacing="0" w:after="0" w:afterAutospacing="0" w:line="360" w:lineRule="auto"/>
              <w:ind w:firstLine="709"/>
              <w:jc w:val="both"/>
              <w:rPr>
                <w:color w:val="000000"/>
                <w:sz w:val="28"/>
                <w:szCs w:val="28"/>
              </w:rPr>
            </w:pPr>
            <w:r w:rsidRPr="001069EB">
              <w:rPr>
                <w:rStyle w:val="c3"/>
                <w:color w:val="000000"/>
                <w:sz w:val="28"/>
                <w:szCs w:val="28"/>
              </w:rPr>
              <w:t>Я приобрел…</w:t>
            </w:r>
          </w:p>
          <w:p w:rsidR="00143E4E" w:rsidRPr="001069EB" w:rsidRDefault="00143E4E" w:rsidP="00723DFE">
            <w:pPr>
              <w:pStyle w:val="c21"/>
              <w:shd w:val="clear" w:color="auto" w:fill="FFFFFF"/>
              <w:spacing w:before="0" w:beforeAutospacing="0" w:after="0" w:afterAutospacing="0" w:line="360" w:lineRule="auto"/>
              <w:ind w:firstLine="709"/>
              <w:jc w:val="both"/>
              <w:rPr>
                <w:color w:val="000000"/>
                <w:sz w:val="28"/>
                <w:szCs w:val="28"/>
              </w:rPr>
            </w:pPr>
            <w:r w:rsidRPr="001069EB">
              <w:rPr>
                <w:rStyle w:val="c3"/>
                <w:color w:val="000000"/>
                <w:sz w:val="28"/>
                <w:szCs w:val="28"/>
              </w:rPr>
              <w:t>Я научился…</w:t>
            </w:r>
          </w:p>
          <w:p w:rsidR="00143E4E" w:rsidRPr="001069EB" w:rsidRDefault="00143E4E" w:rsidP="00723DFE">
            <w:pPr>
              <w:pStyle w:val="c21"/>
              <w:shd w:val="clear" w:color="auto" w:fill="FFFFFF"/>
              <w:spacing w:before="0" w:beforeAutospacing="0" w:after="0" w:afterAutospacing="0" w:line="360" w:lineRule="auto"/>
              <w:ind w:firstLine="709"/>
              <w:jc w:val="both"/>
              <w:rPr>
                <w:color w:val="000000"/>
                <w:sz w:val="28"/>
                <w:szCs w:val="28"/>
              </w:rPr>
            </w:pPr>
            <w:r w:rsidRPr="001069EB">
              <w:rPr>
                <w:rStyle w:val="c3"/>
                <w:color w:val="000000"/>
                <w:sz w:val="28"/>
                <w:szCs w:val="28"/>
              </w:rPr>
              <w:t>Я попробую…</w:t>
            </w:r>
          </w:p>
          <w:p w:rsidR="00143E4E" w:rsidRPr="001069EB" w:rsidRDefault="00143E4E" w:rsidP="00723DFE">
            <w:pPr>
              <w:pStyle w:val="c21"/>
              <w:shd w:val="clear" w:color="auto" w:fill="FFFFFF"/>
              <w:spacing w:before="0" w:beforeAutospacing="0" w:after="0" w:afterAutospacing="0" w:line="360" w:lineRule="auto"/>
              <w:ind w:firstLine="709"/>
              <w:jc w:val="both"/>
              <w:rPr>
                <w:color w:val="000000"/>
                <w:sz w:val="28"/>
                <w:szCs w:val="28"/>
              </w:rPr>
            </w:pPr>
            <w:r w:rsidRPr="001069EB">
              <w:rPr>
                <w:rStyle w:val="c3"/>
                <w:color w:val="000000"/>
                <w:sz w:val="28"/>
                <w:szCs w:val="28"/>
              </w:rPr>
              <w:t>Меня удивило…</w:t>
            </w:r>
          </w:p>
          <w:p w:rsidR="00143E4E" w:rsidRPr="001069EB" w:rsidRDefault="00143E4E" w:rsidP="00723DFE">
            <w:pPr>
              <w:pStyle w:val="c21"/>
              <w:shd w:val="clear" w:color="auto" w:fill="FFFFFF"/>
              <w:spacing w:before="0" w:beforeAutospacing="0" w:after="0" w:afterAutospacing="0" w:line="360" w:lineRule="auto"/>
              <w:ind w:firstLine="709"/>
              <w:jc w:val="both"/>
              <w:rPr>
                <w:color w:val="000000"/>
                <w:sz w:val="28"/>
                <w:szCs w:val="28"/>
              </w:rPr>
            </w:pPr>
            <w:r w:rsidRPr="001069EB">
              <w:rPr>
                <w:rStyle w:val="c3"/>
                <w:color w:val="000000"/>
                <w:sz w:val="28"/>
                <w:szCs w:val="28"/>
              </w:rPr>
              <w:t>Урок дал мне для жизни…</w:t>
            </w:r>
          </w:p>
          <w:p w:rsidR="00143E4E" w:rsidRPr="001069EB" w:rsidRDefault="00143E4E" w:rsidP="00723DFE">
            <w:pPr>
              <w:pStyle w:val="c21"/>
              <w:shd w:val="clear" w:color="auto" w:fill="FFFFFF"/>
              <w:spacing w:before="0" w:beforeAutospacing="0" w:after="0" w:afterAutospacing="0" w:line="360" w:lineRule="auto"/>
              <w:ind w:firstLine="709"/>
              <w:jc w:val="both"/>
              <w:rPr>
                <w:color w:val="000000"/>
                <w:sz w:val="28"/>
                <w:szCs w:val="28"/>
              </w:rPr>
            </w:pPr>
            <w:r w:rsidRPr="001069EB">
              <w:rPr>
                <w:rStyle w:val="c3"/>
                <w:color w:val="000000"/>
                <w:sz w:val="28"/>
                <w:szCs w:val="28"/>
              </w:rPr>
              <w:t>Мне захотелось…</w:t>
            </w:r>
          </w:p>
          <w:p w:rsidR="00143E4E" w:rsidRPr="001069EB" w:rsidRDefault="00143E4E" w:rsidP="00723DFE">
            <w:pPr>
              <w:spacing w:after="0" w:line="360" w:lineRule="auto"/>
              <w:ind w:firstLine="709"/>
              <w:jc w:val="both"/>
              <w:rPr>
                <w:rStyle w:val="c5"/>
                <w:rFonts w:ascii="Times New Roman" w:hAnsi="Times New Roman"/>
                <w:bCs/>
                <w:i/>
                <w:iCs/>
                <w:sz w:val="28"/>
                <w:szCs w:val="28"/>
              </w:rPr>
            </w:pPr>
            <w:r w:rsidRPr="001069EB">
              <w:rPr>
                <w:rStyle w:val="c5"/>
                <w:rFonts w:ascii="Times New Roman" w:hAnsi="Times New Roman"/>
                <w:bCs/>
                <w:i/>
                <w:iCs/>
                <w:sz w:val="28"/>
                <w:szCs w:val="28"/>
              </w:rPr>
              <w:lastRenderedPageBreak/>
              <w:t>Преподаватель предлагает лидерам групп, выявленным в процессе работы, произвести оценку работы групп.</w:t>
            </w:r>
          </w:p>
          <w:p w:rsidR="00143E4E" w:rsidRPr="001069EB" w:rsidRDefault="00143E4E" w:rsidP="00723DFE">
            <w:pPr>
              <w:spacing w:after="0" w:line="360" w:lineRule="auto"/>
              <w:ind w:firstLine="709"/>
              <w:jc w:val="both"/>
              <w:rPr>
                <w:rStyle w:val="c5"/>
                <w:rFonts w:ascii="Times New Roman" w:hAnsi="Times New Roman"/>
                <w:bCs/>
                <w:iCs/>
                <w:sz w:val="28"/>
                <w:szCs w:val="28"/>
              </w:rPr>
            </w:pPr>
            <w:r w:rsidRPr="001069EB">
              <w:rPr>
                <w:rStyle w:val="c5"/>
                <w:rFonts w:ascii="Times New Roman" w:hAnsi="Times New Roman"/>
                <w:bCs/>
                <w:iCs/>
                <w:sz w:val="28"/>
                <w:szCs w:val="28"/>
              </w:rPr>
              <w:t>– Дайте оценку работе своих групп на сегодняшнем занятии.</w:t>
            </w:r>
          </w:p>
          <w:p w:rsidR="00143E4E" w:rsidRPr="001069EB" w:rsidRDefault="00143E4E" w:rsidP="00723DFE">
            <w:pPr>
              <w:spacing w:after="0" w:line="360" w:lineRule="auto"/>
              <w:ind w:firstLine="709"/>
              <w:jc w:val="both"/>
              <w:rPr>
                <w:rFonts w:ascii="Times New Roman" w:hAnsi="Times New Roman"/>
                <w:bCs/>
                <w:i/>
                <w:color w:val="000000"/>
                <w:sz w:val="28"/>
                <w:szCs w:val="28"/>
              </w:rPr>
            </w:pPr>
            <w:r w:rsidRPr="001069EB">
              <w:rPr>
                <w:rFonts w:ascii="Times New Roman" w:hAnsi="Times New Roman"/>
                <w:bCs/>
                <w:i/>
                <w:color w:val="000000"/>
                <w:sz w:val="28"/>
                <w:szCs w:val="28"/>
              </w:rPr>
              <w:t>Преподаватель производит оценку деятельности наиболее активных участников занятия (выставляются отметки).</w:t>
            </w:r>
          </w:p>
          <w:p w:rsidR="00143E4E" w:rsidRPr="001069EB" w:rsidRDefault="00143E4E" w:rsidP="00723DFE">
            <w:pPr>
              <w:pStyle w:val="a4"/>
              <w:spacing w:after="0" w:line="360" w:lineRule="auto"/>
              <w:ind w:left="0" w:firstLine="709"/>
              <w:jc w:val="both"/>
              <w:rPr>
                <w:rFonts w:ascii="Times New Roman" w:hAnsi="Times New Roman"/>
                <w:sz w:val="28"/>
                <w:szCs w:val="28"/>
              </w:rPr>
            </w:pPr>
            <w:r w:rsidRPr="001069EB">
              <w:rPr>
                <w:rFonts w:ascii="Times New Roman" w:hAnsi="Times New Roman"/>
                <w:sz w:val="28"/>
                <w:szCs w:val="28"/>
              </w:rPr>
              <w:t xml:space="preserve">Благодарю за работу! Занятие окончено. До свидания </w:t>
            </w:r>
          </w:p>
        </w:tc>
        <w:tc>
          <w:tcPr>
            <w:tcW w:w="5954" w:type="dxa"/>
            <w:tcBorders>
              <w:top w:val="single" w:sz="4" w:space="0" w:color="auto"/>
              <w:left w:val="single" w:sz="4" w:space="0" w:color="auto"/>
              <w:bottom w:val="single" w:sz="4" w:space="0" w:color="auto"/>
              <w:right w:val="single" w:sz="4" w:space="0" w:color="auto"/>
            </w:tcBorders>
          </w:tcPr>
          <w:p w:rsidR="00143E4E" w:rsidRPr="001069EB" w:rsidRDefault="00143E4E" w:rsidP="00723DFE">
            <w:pPr>
              <w:spacing w:after="0" w:line="360" w:lineRule="auto"/>
              <w:ind w:firstLine="709"/>
              <w:jc w:val="both"/>
              <w:rPr>
                <w:rFonts w:ascii="Times New Roman" w:hAnsi="Times New Roman"/>
                <w:i/>
                <w:sz w:val="28"/>
                <w:szCs w:val="28"/>
              </w:rPr>
            </w:pPr>
            <w:r w:rsidRPr="001069EB">
              <w:rPr>
                <w:rFonts w:ascii="Times New Roman" w:hAnsi="Times New Roman"/>
                <w:i/>
                <w:sz w:val="28"/>
                <w:szCs w:val="28"/>
              </w:rPr>
              <w:lastRenderedPageBreak/>
              <w:t>Студенты оценивают уровень усвоения материала и собственных действий, формулируют, чему они научились, что удалось, что вызвало затруднения, участвуют в обсуждении результатов работы группы</w:t>
            </w:r>
          </w:p>
          <w:p w:rsidR="00143E4E" w:rsidRPr="001069EB" w:rsidRDefault="00143E4E" w:rsidP="00723DFE">
            <w:pPr>
              <w:spacing w:after="0" w:line="360" w:lineRule="auto"/>
              <w:ind w:firstLine="709"/>
              <w:jc w:val="both"/>
              <w:rPr>
                <w:rFonts w:ascii="Times New Roman" w:hAnsi="Times New Roman"/>
                <w:i/>
                <w:sz w:val="28"/>
                <w:szCs w:val="28"/>
              </w:rPr>
            </w:pPr>
          </w:p>
          <w:p w:rsidR="00143E4E" w:rsidRPr="001069EB" w:rsidRDefault="00143E4E" w:rsidP="00723DFE">
            <w:pPr>
              <w:spacing w:after="0" w:line="360" w:lineRule="auto"/>
              <w:ind w:firstLine="709"/>
              <w:jc w:val="both"/>
              <w:rPr>
                <w:rFonts w:ascii="Times New Roman" w:hAnsi="Times New Roman"/>
                <w:sz w:val="28"/>
                <w:szCs w:val="28"/>
              </w:rPr>
            </w:pPr>
          </w:p>
        </w:tc>
      </w:tr>
    </w:tbl>
    <w:p w:rsidR="00143E4E" w:rsidRPr="001069EB" w:rsidRDefault="00143E4E" w:rsidP="00143E4E">
      <w:pPr>
        <w:numPr>
          <w:ilvl w:val="0"/>
          <w:numId w:val="20"/>
        </w:numPr>
        <w:spacing w:after="0" w:line="360" w:lineRule="auto"/>
        <w:ind w:firstLine="709"/>
        <w:jc w:val="both"/>
        <w:rPr>
          <w:rFonts w:ascii="Times New Roman" w:hAnsi="Times New Roman"/>
          <w:sz w:val="28"/>
          <w:szCs w:val="28"/>
        </w:rPr>
      </w:pPr>
      <w:r w:rsidRPr="001069EB">
        <w:rPr>
          <w:rFonts w:ascii="Times New Roman" w:hAnsi="Times New Roman"/>
          <w:b/>
          <w:sz w:val="28"/>
          <w:szCs w:val="28"/>
        </w:rPr>
        <w:lastRenderedPageBreak/>
        <w:t xml:space="preserve">Внеаудиторная (СРС) работа по закреплению результатов занятия: </w:t>
      </w:r>
      <w:r w:rsidRPr="001069EB">
        <w:rPr>
          <w:rFonts w:ascii="Times New Roman" w:hAnsi="Times New Roman"/>
          <w:sz w:val="28"/>
          <w:szCs w:val="28"/>
        </w:rPr>
        <w:t>используя интернет-ресурсы, студентам предлагается самостоятельно изучить другие виды мошенничества.</w:t>
      </w:r>
    </w:p>
    <w:p w:rsidR="00143E4E" w:rsidRPr="001069EB" w:rsidRDefault="00143E4E" w:rsidP="00143E4E">
      <w:pPr>
        <w:spacing w:after="0" w:line="360" w:lineRule="auto"/>
        <w:ind w:firstLine="709"/>
        <w:jc w:val="both"/>
        <w:rPr>
          <w:rFonts w:ascii="Times New Roman" w:hAnsi="Times New Roman"/>
          <w:b/>
          <w:sz w:val="28"/>
          <w:szCs w:val="28"/>
          <w:highlight w:val="yellow"/>
        </w:rPr>
      </w:pPr>
    </w:p>
    <w:p w:rsidR="00143E4E" w:rsidRPr="001069EB" w:rsidRDefault="00143E4E" w:rsidP="00143E4E">
      <w:pPr>
        <w:numPr>
          <w:ilvl w:val="0"/>
          <w:numId w:val="20"/>
        </w:numPr>
        <w:spacing w:after="0" w:line="360" w:lineRule="auto"/>
        <w:ind w:firstLine="709"/>
        <w:rPr>
          <w:rFonts w:ascii="Times New Roman" w:hAnsi="Times New Roman"/>
          <w:b/>
          <w:sz w:val="28"/>
          <w:szCs w:val="28"/>
        </w:rPr>
      </w:pPr>
      <w:r w:rsidRPr="001069EB">
        <w:rPr>
          <w:rFonts w:ascii="Times New Roman" w:hAnsi="Times New Roman"/>
          <w:b/>
          <w:sz w:val="28"/>
          <w:szCs w:val="28"/>
        </w:rPr>
        <w:t>Описание формы и содержания контроля</w:t>
      </w:r>
    </w:p>
    <w:p w:rsidR="00143E4E" w:rsidRPr="001069EB" w:rsidRDefault="00143E4E" w:rsidP="00143E4E">
      <w:pPr>
        <w:pStyle w:val="a9"/>
        <w:numPr>
          <w:ilvl w:val="0"/>
          <w:numId w:val="4"/>
        </w:numPr>
        <w:shd w:val="clear" w:color="auto" w:fill="FFFFFF"/>
        <w:spacing w:before="0" w:beforeAutospacing="0" w:after="0" w:afterAutospacing="0" w:line="360" w:lineRule="auto"/>
        <w:ind w:firstLine="709"/>
        <w:jc w:val="both"/>
        <w:rPr>
          <w:color w:val="000000"/>
          <w:sz w:val="28"/>
          <w:szCs w:val="28"/>
        </w:rPr>
      </w:pPr>
      <w:r w:rsidRPr="001069EB">
        <w:rPr>
          <w:i/>
          <w:color w:val="000000"/>
          <w:sz w:val="28"/>
          <w:szCs w:val="28"/>
        </w:rPr>
        <w:t>Устный опрос</w:t>
      </w:r>
      <w:r w:rsidRPr="001069EB">
        <w:rPr>
          <w:color w:val="000000"/>
          <w:sz w:val="28"/>
          <w:szCs w:val="28"/>
        </w:rPr>
        <w:t xml:space="preserve"> (индивидуальный и фронтальный) – постановка перед студентами вопросов по содержанию изучаемого материала и оценке полноты, логичности и обоснованности и их ответов.</w:t>
      </w:r>
    </w:p>
    <w:p w:rsidR="00143E4E" w:rsidRPr="001069EB" w:rsidRDefault="00143E4E" w:rsidP="00143E4E">
      <w:pPr>
        <w:pStyle w:val="a9"/>
        <w:numPr>
          <w:ilvl w:val="0"/>
          <w:numId w:val="4"/>
        </w:numPr>
        <w:shd w:val="clear" w:color="auto" w:fill="FFFFFF"/>
        <w:spacing w:before="0" w:beforeAutospacing="0" w:after="0" w:afterAutospacing="0" w:line="360" w:lineRule="auto"/>
        <w:ind w:firstLine="709"/>
        <w:jc w:val="both"/>
        <w:rPr>
          <w:color w:val="000000"/>
          <w:sz w:val="28"/>
          <w:szCs w:val="28"/>
        </w:rPr>
      </w:pPr>
      <w:r w:rsidRPr="001069EB">
        <w:rPr>
          <w:i/>
          <w:color w:val="000000"/>
          <w:sz w:val="28"/>
          <w:szCs w:val="28"/>
        </w:rPr>
        <w:t>Письменный контроль</w:t>
      </w:r>
      <w:r w:rsidRPr="001069EB">
        <w:rPr>
          <w:color w:val="000000"/>
          <w:sz w:val="28"/>
          <w:szCs w:val="28"/>
        </w:rPr>
        <w:t xml:space="preserve"> – контроль знаний и умений с помощью письменных работ (письменные ответы на вопросы) позволяют выявить умение последовательно излагать материал, выражать свои мысли.</w:t>
      </w:r>
    </w:p>
    <w:p w:rsidR="00143E4E" w:rsidRPr="001069EB" w:rsidRDefault="00143E4E" w:rsidP="00143E4E">
      <w:pPr>
        <w:spacing w:after="0" w:line="360" w:lineRule="auto"/>
        <w:ind w:firstLine="709"/>
        <w:rPr>
          <w:rFonts w:ascii="Times New Roman" w:hAnsi="Times New Roman"/>
          <w:b/>
          <w:sz w:val="28"/>
          <w:szCs w:val="28"/>
        </w:rPr>
      </w:pPr>
    </w:p>
    <w:p w:rsidR="00143E4E" w:rsidRPr="001069EB" w:rsidRDefault="00143E4E" w:rsidP="00143E4E">
      <w:pPr>
        <w:numPr>
          <w:ilvl w:val="0"/>
          <w:numId w:val="20"/>
        </w:numPr>
        <w:spacing w:after="0" w:line="360" w:lineRule="auto"/>
        <w:ind w:firstLine="709"/>
        <w:rPr>
          <w:rFonts w:ascii="Times New Roman" w:hAnsi="Times New Roman"/>
          <w:b/>
          <w:bCs/>
          <w:color w:val="000000"/>
          <w:sz w:val="28"/>
          <w:szCs w:val="28"/>
        </w:rPr>
      </w:pPr>
      <w:r w:rsidRPr="001069EB">
        <w:rPr>
          <w:rFonts w:ascii="Times New Roman" w:hAnsi="Times New Roman"/>
          <w:b/>
          <w:sz w:val="28"/>
          <w:szCs w:val="28"/>
        </w:rPr>
        <w:t>Источники и литература</w:t>
      </w:r>
    </w:p>
    <w:p w:rsidR="00143E4E" w:rsidRPr="001069EB" w:rsidRDefault="00143E4E" w:rsidP="00143E4E">
      <w:pPr>
        <w:pStyle w:val="a9"/>
        <w:numPr>
          <w:ilvl w:val="0"/>
          <w:numId w:val="44"/>
        </w:numPr>
        <w:shd w:val="clear" w:color="auto" w:fill="FFFFFF"/>
        <w:spacing w:before="0" w:beforeAutospacing="0" w:after="0" w:afterAutospacing="0" w:line="360" w:lineRule="auto"/>
        <w:ind w:firstLine="709"/>
        <w:rPr>
          <w:sz w:val="28"/>
          <w:szCs w:val="28"/>
        </w:rPr>
      </w:pPr>
      <w:r w:rsidRPr="001069EB">
        <w:rPr>
          <w:sz w:val="28"/>
          <w:szCs w:val="28"/>
        </w:rPr>
        <w:lastRenderedPageBreak/>
        <w:t>Федеральный закон от 23.07.2013 № 229ФЗ  «</w:t>
      </w:r>
      <w:hyperlink r:id="rId8" w:history="1">
        <w:r w:rsidRPr="001069EB">
          <w:rPr>
            <w:rStyle w:val="ad"/>
            <w:rFonts w:eastAsia="Calibri"/>
            <w:sz w:val="28"/>
            <w:szCs w:val="28"/>
          </w:rPr>
          <w:t>О  внесении  изменений  в  Федеральный  закон  «О  связи</w:t>
        </w:r>
      </w:hyperlink>
      <w:r w:rsidRPr="001069EB">
        <w:rPr>
          <w:sz w:val="28"/>
          <w:szCs w:val="28"/>
        </w:rPr>
        <w:t>».</w:t>
      </w:r>
    </w:p>
    <w:p w:rsidR="00143E4E" w:rsidRPr="001069EB" w:rsidRDefault="00143E4E" w:rsidP="00143E4E">
      <w:pPr>
        <w:pStyle w:val="a9"/>
        <w:numPr>
          <w:ilvl w:val="0"/>
          <w:numId w:val="44"/>
        </w:numPr>
        <w:shd w:val="clear" w:color="auto" w:fill="FFFFFF"/>
        <w:spacing w:before="0" w:beforeAutospacing="0" w:after="0" w:afterAutospacing="0" w:line="360" w:lineRule="auto"/>
        <w:ind w:firstLine="709"/>
        <w:rPr>
          <w:sz w:val="28"/>
          <w:szCs w:val="28"/>
        </w:rPr>
      </w:pPr>
      <w:r w:rsidRPr="001069EB">
        <w:rPr>
          <w:sz w:val="28"/>
          <w:szCs w:val="28"/>
        </w:rPr>
        <w:t xml:space="preserve">Федеральный закон от 27.06.2011 N 161-ФЗ (ред. от 29.12.2014) "О национальной платежной системе" (с </w:t>
      </w:r>
      <w:proofErr w:type="spellStart"/>
      <w:r w:rsidRPr="001069EB">
        <w:rPr>
          <w:sz w:val="28"/>
          <w:szCs w:val="28"/>
        </w:rPr>
        <w:t>изм</w:t>
      </w:r>
      <w:proofErr w:type="spellEnd"/>
      <w:r w:rsidRPr="001069EB">
        <w:rPr>
          <w:sz w:val="28"/>
          <w:szCs w:val="28"/>
        </w:rPr>
        <w:t>. и доп., вступ. в силу с 01.03.2015).</w:t>
      </w:r>
    </w:p>
    <w:p w:rsidR="00143E4E" w:rsidRPr="001069EB" w:rsidRDefault="000F3D3C" w:rsidP="00143E4E">
      <w:pPr>
        <w:pStyle w:val="a9"/>
        <w:numPr>
          <w:ilvl w:val="0"/>
          <w:numId w:val="44"/>
        </w:numPr>
        <w:shd w:val="clear" w:color="auto" w:fill="FFFFFF"/>
        <w:spacing w:before="0" w:beforeAutospacing="0" w:after="0" w:afterAutospacing="0" w:line="360" w:lineRule="auto"/>
        <w:ind w:firstLine="709"/>
        <w:rPr>
          <w:sz w:val="28"/>
          <w:szCs w:val="28"/>
        </w:rPr>
      </w:pPr>
      <w:hyperlink r:id="rId9" w:history="1">
        <w:r w:rsidR="00143E4E" w:rsidRPr="001069EB">
          <w:rPr>
            <w:rStyle w:val="ad"/>
            <w:rFonts w:eastAsia="Calibri"/>
            <w:sz w:val="28"/>
            <w:szCs w:val="28"/>
          </w:rPr>
          <w:t>«Уголовный кодекс Российской Федерации» от 13.06.1996 N 63-ФЗ (ред. от 08.03.2015)</w:t>
        </w:r>
      </w:hyperlink>
      <w:r w:rsidR="00143E4E" w:rsidRPr="001069EB">
        <w:rPr>
          <w:sz w:val="28"/>
          <w:szCs w:val="28"/>
        </w:rPr>
        <w:t>.</w:t>
      </w:r>
    </w:p>
    <w:p w:rsidR="00143E4E" w:rsidRPr="001069EB" w:rsidRDefault="00143E4E" w:rsidP="00143E4E">
      <w:pPr>
        <w:pStyle w:val="a9"/>
        <w:numPr>
          <w:ilvl w:val="0"/>
          <w:numId w:val="44"/>
        </w:numPr>
        <w:shd w:val="clear" w:color="auto" w:fill="FFFFFF"/>
        <w:spacing w:before="0" w:beforeAutospacing="0" w:after="0" w:afterAutospacing="0" w:line="360" w:lineRule="auto"/>
        <w:ind w:firstLine="709"/>
        <w:rPr>
          <w:sz w:val="28"/>
          <w:szCs w:val="28"/>
        </w:rPr>
      </w:pPr>
      <w:r w:rsidRPr="001069EB">
        <w:rPr>
          <w:sz w:val="28"/>
          <w:szCs w:val="28"/>
        </w:rPr>
        <w:t xml:space="preserve">Альбрехт  У.,  </w:t>
      </w:r>
      <w:proofErr w:type="spellStart"/>
      <w:r w:rsidRPr="001069EB">
        <w:rPr>
          <w:sz w:val="28"/>
          <w:szCs w:val="28"/>
        </w:rPr>
        <w:t>Венц</w:t>
      </w:r>
      <w:proofErr w:type="spellEnd"/>
      <w:r w:rsidRPr="001069EB">
        <w:rPr>
          <w:sz w:val="28"/>
          <w:szCs w:val="28"/>
        </w:rPr>
        <w:t>  Дж.,  Уильяме  Т.   /Мошенничество/  СПб:  Питер,2011. </w:t>
      </w:r>
    </w:p>
    <w:p w:rsidR="00143E4E" w:rsidRPr="001069EB" w:rsidRDefault="00143E4E" w:rsidP="00143E4E">
      <w:pPr>
        <w:pStyle w:val="a9"/>
        <w:numPr>
          <w:ilvl w:val="0"/>
          <w:numId w:val="44"/>
        </w:numPr>
        <w:shd w:val="clear" w:color="auto" w:fill="FFFFFF"/>
        <w:spacing w:before="0" w:beforeAutospacing="0" w:after="0" w:afterAutospacing="0" w:line="360" w:lineRule="auto"/>
        <w:ind w:firstLine="709"/>
        <w:rPr>
          <w:sz w:val="28"/>
          <w:szCs w:val="28"/>
        </w:rPr>
      </w:pPr>
      <w:r w:rsidRPr="001069EB">
        <w:rPr>
          <w:sz w:val="28"/>
          <w:szCs w:val="28"/>
        </w:rPr>
        <w:t xml:space="preserve">Фомичев  С.А.  Как  уберечься  от  мошенничества  в  сфере  связи.  М.:  </w:t>
      </w:r>
      <w:proofErr w:type="spellStart"/>
      <w:r w:rsidRPr="001069EB">
        <w:rPr>
          <w:sz w:val="28"/>
          <w:szCs w:val="28"/>
        </w:rPr>
        <w:t>Юристъ</w:t>
      </w:r>
      <w:proofErr w:type="spellEnd"/>
      <w:r w:rsidRPr="001069EB">
        <w:rPr>
          <w:sz w:val="28"/>
          <w:szCs w:val="28"/>
        </w:rPr>
        <w:t>,  2011. </w:t>
      </w:r>
    </w:p>
    <w:p w:rsidR="00143E4E" w:rsidRPr="001069EB" w:rsidRDefault="00143E4E" w:rsidP="00143E4E">
      <w:pPr>
        <w:pStyle w:val="a9"/>
        <w:numPr>
          <w:ilvl w:val="0"/>
          <w:numId w:val="44"/>
        </w:numPr>
        <w:shd w:val="clear" w:color="auto" w:fill="FFFFFF"/>
        <w:spacing w:before="0" w:beforeAutospacing="0" w:after="0" w:afterAutospacing="0" w:line="360" w:lineRule="auto"/>
        <w:ind w:firstLine="709"/>
        <w:rPr>
          <w:sz w:val="28"/>
          <w:szCs w:val="28"/>
        </w:rPr>
      </w:pPr>
      <w:r w:rsidRPr="001069EB">
        <w:rPr>
          <w:sz w:val="28"/>
          <w:szCs w:val="28"/>
        </w:rPr>
        <w:t>Интернет-ресурсы:</w:t>
      </w:r>
    </w:p>
    <w:p w:rsidR="00143E4E" w:rsidRPr="001069EB" w:rsidRDefault="000F3D3C" w:rsidP="00143E4E">
      <w:pPr>
        <w:pStyle w:val="a9"/>
        <w:numPr>
          <w:ilvl w:val="0"/>
          <w:numId w:val="44"/>
        </w:numPr>
        <w:shd w:val="clear" w:color="auto" w:fill="FFFFFF"/>
        <w:spacing w:before="0" w:beforeAutospacing="0" w:after="0" w:afterAutospacing="0" w:line="360" w:lineRule="auto"/>
        <w:ind w:firstLine="709"/>
        <w:rPr>
          <w:sz w:val="28"/>
          <w:szCs w:val="28"/>
        </w:rPr>
      </w:pPr>
      <w:hyperlink r:id="rId10" w:history="1">
        <w:r w:rsidR="00143E4E" w:rsidRPr="001069EB">
          <w:rPr>
            <w:rStyle w:val="ad"/>
            <w:rFonts w:eastAsia="Calibri"/>
            <w:sz w:val="28"/>
            <w:szCs w:val="28"/>
          </w:rPr>
          <w:t>http://www.consultant.ru/document/cons_doc_LAW_173643/</w:t>
        </w:r>
      </w:hyperlink>
    </w:p>
    <w:p w:rsidR="00143E4E" w:rsidRPr="001069EB" w:rsidRDefault="000F3D3C" w:rsidP="00143E4E">
      <w:pPr>
        <w:pStyle w:val="a9"/>
        <w:numPr>
          <w:ilvl w:val="0"/>
          <w:numId w:val="44"/>
        </w:numPr>
        <w:shd w:val="clear" w:color="auto" w:fill="FFFFFF"/>
        <w:spacing w:before="0" w:beforeAutospacing="0" w:after="0" w:afterAutospacing="0" w:line="360" w:lineRule="auto"/>
        <w:ind w:firstLine="709"/>
        <w:rPr>
          <w:sz w:val="28"/>
          <w:szCs w:val="28"/>
        </w:rPr>
      </w:pPr>
      <w:hyperlink r:id="rId11" w:history="1">
        <w:r w:rsidR="00143E4E" w:rsidRPr="001069EB">
          <w:rPr>
            <w:rStyle w:val="ad"/>
            <w:rFonts w:eastAsia="Calibri"/>
            <w:sz w:val="28"/>
            <w:szCs w:val="28"/>
          </w:rPr>
          <w:t>http://www.chclub.ru/skimmingatm</w:t>
        </w:r>
      </w:hyperlink>
    </w:p>
    <w:p w:rsidR="00143E4E" w:rsidRPr="001069EB" w:rsidRDefault="000F3D3C" w:rsidP="00143E4E">
      <w:pPr>
        <w:pStyle w:val="a9"/>
        <w:numPr>
          <w:ilvl w:val="0"/>
          <w:numId w:val="44"/>
        </w:numPr>
        <w:shd w:val="clear" w:color="auto" w:fill="FFFFFF"/>
        <w:spacing w:before="0" w:beforeAutospacing="0" w:after="0" w:afterAutospacing="0" w:line="360" w:lineRule="auto"/>
        <w:ind w:firstLine="709"/>
        <w:rPr>
          <w:sz w:val="28"/>
          <w:szCs w:val="28"/>
        </w:rPr>
      </w:pPr>
      <w:hyperlink r:id="rId12" w:history="1">
        <w:r w:rsidR="00143E4E" w:rsidRPr="001069EB">
          <w:rPr>
            <w:rStyle w:val="ad"/>
            <w:rFonts w:eastAsia="Calibri"/>
            <w:sz w:val="28"/>
            <w:szCs w:val="28"/>
          </w:rPr>
          <w:t>http://www.banki.ru/news/daytheme/?id=6015471</w:t>
        </w:r>
      </w:hyperlink>
    </w:p>
    <w:p w:rsidR="00143E4E" w:rsidRPr="001069EB" w:rsidRDefault="000F3D3C" w:rsidP="00143E4E">
      <w:pPr>
        <w:pStyle w:val="a9"/>
        <w:numPr>
          <w:ilvl w:val="0"/>
          <w:numId w:val="44"/>
        </w:numPr>
        <w:shd w:val="clear" w:color="auto" w:fill="FFFFFF"/>
        <w:spacing w:before="0" w:beforeAutospacing="0" w:after="0" w:afterAutospacing="0" w:line="360" w:lineRule="auto"/>
        <w:ind w:firstLine="709"/>
        <w:rPr>
          <w:sz w:val="28"/>
          <w:szCs w:val="28"/>
        </w:rPr>
      </w:pPr>
      <w:hyperlink r:id="rId13" w:history="1">
        <w:r w:rsidR="00143E4E" w:rsidRPr="001069EB">
          <w:rPr>
            <w:rStyle w:val="ad"/>
            <w:rFonts w:eastAsia="Calibri"/>
            <w:sz w:val="28"/>
            <w:szCs w:val="28"/>
          </w:rPr>
          <w:t>http://www.gazeta.ru/business/news/2015/02/17/n_6934877.shtml</w:t>
        </w:r>
      </w:hyperlink>
    </w:p>
    <w:p w:rsidR="00143E4E" w:rsidRPr="001069EB" w:rsidRDefault="000F3D3C" w:rsidP="00143E4E">
      <w:pPr>
        <w:pStyle w:val="a9"/>
        <w:numPr>
          <w:ilvl w:val="0"/>
          <w:numId w:val="44"/>
        </w:numPr>
        <w:shd w:val="clear" w:color="auto" w:fill="FFFFFF"/>
        <w:spacing w:before="0" w:beforeAutospacing="0" w:after="0" w:afterAutospacing="0" w:line="360" w:lineRule="auto"/>
        <w:ind w:firstLine="709"/>
        <w:rPr>
          <w:sz w:val="28"/>
          <w:szCs w:val="28"/>
        </w:rPr>
      </w:pPr>
      <w:hyperlink r:id="rId14" w:history="1">
        <w:r w:rsidR="00143E4E" w:rsidRPr="001069EB">
          <w:rPr>
            <w:rStyle w:val="ad"/>
            <w:rFonts w:eastAsia="Calibri"/>
            <w:sz w:val="28"/>
            <w:szCs w:val="28"/>
          </w:rPr>
          <w:t>http://ria.ru/economy/20150217/1048233385.html</w:t>
        </w:r>
      </w:hyperlink>
    </w:p>
    <w:p w:rsidR="00143E4E" w:rsidRPr="001069EB" w:rsidRDefault="000F3D3C" w:rsidP="00143E4E">
      <w:pPr>
        <w:pStyle w:val="a9"/>
        <w:numPr>
          <w:ilvl w:val="0"/>
          <w:numId w:val="44"/>
        </w:numPr>
        <w:shd w:val="clear" w:color="auto" w:fill="FFFFFF"/>
        <w:spacing w:before="0" w:beforeAutospacing="0" w:after="0" w:afterAutospacing="0" w:line="360" w:lineRule="auto"/>
        <w:ind w:firstLine="709"/>
        <w:rPr>
          <w:sz w:val="28"/>
          <w:szCs w:val="28"/>
        </w:rPr>
      </w:pPr>
      <w:hyperlink r:id="rId15" w:history="1">
        <w:r w:rsidR="00143E4E" w:rsidRPr="001069EB">
          <w:rPr>
            <w:rStyle w:val="ad"/>
            <w:rFonts w:eastAsia="Calibri"/>
            <w:sz w:val="28"/>
            <w:szCs w:val="28"/>
          </w:rPr>
          <w:t>http://www.chclub.ru/chipcard</w:t>
        </w:r>
      </w:hyperlink>
    </w:p>
    <w:p w:rsidR="00143E4E" w:rsidRPr="001069EB" w:rsidRDefault="000F3D3C" w:rsidP="00143E4E">
      <w:pPr>
        <w:pStyle w:val="a9"/>
        <w:numPr>
          <w:ilvl w:val="0"/>
          <w:numId w:val="44"/>
        </w:numPr>
        <w:shd w:val="clear" w:color="auto" w:fill="FFFFFF"/>
        <w:spacing w:before="0" w:beforeAutospacing="0" w:after="0" w:afterAutospacing="0" w:line="360" w:lineRule="auto"/>
        <w:ind w:firstLine="709"/>
        <w:rPr>
          <w:sz w:val="28"/>
          <w:szCs w:val="28"/>
        </w:rPr>
      </w:pPr>
      <w:hyperlink r:id="rId16" w:history="1">
        <w:r w:rsidR="00143E4E" w:rsidRPr="001069EB">
          <w:rPr>
            <w:rStyle w:val="ad"/>
            <w:rFonts w:eastAsia="Calibri"/>
            <w:sz w:val="28"/>
            <w:szCs w:val="28"/>
          </w:rPr>
          <w:t>www.domashniy.ru/article/dom_i.../telefonnye_moshenniki.html</w:t>
        </w:r>
      </w:hyperlink>
    </w:p>
    <w:p w:rsidR="00143E4E" w:rsidRPr="001069EB" w:rsidRDefault="00143E4E" w:rsidP="00143E4E">
      <w:pPr>
        <w:spacing w:after="0" w:line="360" w:lineRule="auto"/>
        <w:ind w:firstLine="709"/>
        <w:rPr>
          <w:rFonts w:ascii="Times New Roman" w:hAnsi="Times New Roman"/>
          <w:b/>
          <w:sz w:val="28"/>
          <w:szCs w:val="28"/>
        </w:rPr>
      </w:pPr>
    </w:p>
    <w:p w:rsidR="00143E4E" w:rsidRDefault="00143E4E" w:rsidP="00143E4E">
      <w:pPr>
        <w:spacing w:after="0" w:line="360" w:lineRule="auto"/>
        <w:ind w:firstLine="709"/>
        <w:jc w:val="center"/>
        <w:rPr>
          <w:rFonts w:ascii="Times New Roman" w:hAnsi="Times New Roman"/>
          <w:b/>
          <w:sz w:val="28"/>
          <w:szCs w:val="28"/>
        </w:rPr>
      </w:pPr>
    </w:p>
    <w:p w:rsidR="00143E4E" w:rsidRPr="001069EB" w:rsidRDefault="00143E4E" w:rsidP="00143E4E">
      <w:pPr>
        <w:spacing w:after="0" w:line="360" w:lineRule="auto"/>
        <w:ind w:firstLine="709"/>
        <w:jc w:val="center"/>
        <w:rPr>
          <w:rFonts w:ascii="Times New Roman" w:hAnsi="Times New Roman"/>
          <w:b/>
          <w:sz w:val="28"/>
          <w:szCs w:val="28"/>
        </w:rPr>
      </w:pPr>
    </w:p>
    <w:p w:rsidR="00143E4E" w:rsidRPr="001069EB" w:rsidRDefault="00143E4E" w:rsidP="00143E4E">
      <w:pPr>
        <w:spacing w:after="0" w:line="360" w:lineRule="auto"/>
        <w:ind w:firstLine="709"/>
        <w:jc w:val="center"/>
        <w:rPr>
          <w:rFonts w:ascii="Times New Roman" w:hAnsi="Times New Roman"/>
          <w:b/>
          <w:sz w:val="28"/>
          <w:szCs w:val="28"/>
        </w:rPr>
      </w:pPr>
    </w:p>
    <w:p w:rsidR="00143E4E" w:rsidRPr="001069EB" w:rsidRDefault="00143E4E" w:rsidP="00143E4E">
      <w:pPr>
        <w:numPr>
          <w:ilvl w:val="0"/>
          <w:numId w:val="20"/>
        </w:numPr>
        <w:spacing w:after="0" w:line="360" w:lineRule="auto"/>
        <w:ind w:firstLine="709"/>
        <w:rPr>
          <w:rFonts w:ascii="Times New Roman" w:hAnsi="Times New Roman"/>
          <w:b/>
          <w:sz w:val="28"/>
          <w:szCs w:val="28"/>
        </w:rPr>
      </w:pPr>
      <w:r w:rsidRPr="001069EB">
        <w:rPr>
          <w:rFonts w:ascii="Times New Roman" w:hAnsi="Times New Roman"/>
          <w:b/>
          <w:sz w:val="28"/>
          <w:szCs w:val="28"/>
        </w:rPr>
        <w:lastRenderedPageBreak/>
        <w:t>Приложения</w:t>
      </w:r>
      <w:r w:rsidRPr="001069EB">
        <w:rPr>
          <w:rFonts w:ascii="Times New Roman" w:hAnsi="Times New Roman"/>
          <w:sz w:val="28"/>
          <w:szCs w:val="28"/>
        </w:rPr>
        <w:t xml:space="preserve"> (материалы к занятию).</w:t>
      </w:r>
    </w:p>
    <w:p w:rsidR="00143E4E" w:rsidRPr="001069EB" w:rsidRDefault="00143E4E" w:rsidP="00143E4E">
      <w:pPr>
        <w:spacing w:after="0" w:line="360" w:lineRule="auto"/>
        <w:ind w:left="720" w:firstLine="709"/>
        <w:rPr>
          <w:rFonts w:ascii="Times New Roman" w:hAnsi="Times New Roman"/>
          <w:b/>
          <w:sz w:val="28"/>
          <w:szCs w:val="28"/>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3"/>
        <w:gridCol w:w="12802"/>
      </w:tblGrid>
      <w:tr w:rsidR="00143E4E" w:rsidRPr="001069EB" w:rsidTr="00723DFE">
        <w:tc>
          <w:tcPr>
            <w:tcW w:w="1373" w:type="dxa"/>
          </w:tcPr>
          <w:p w:rsidR="00143E4E" w:rsidRPr="001069EB" w:rsidRDefault="00143E4E" w:rsidP="00723DFE">
            <w:pPr>
              <w:spacing w:after="0" w:line="360" w:lineRule="auto"/>
              <w:ind w:firstLine="709"/>
              <w:jc w:val="center"/>
              <w:rPr>
                <w:rFonts w:ascii="Times New Roman" w:hAnsi="Times New Roman"/>
                <w:b/>
                <w:sz w:val="28"/>
                <w:szCs w:val="28"/>
              </w:rPr>
            </w:pPr>
            <w:r w:rsidRPr="001069EB">
              <w:rPr>
                <w:rFonts w:ascii="Times New Roman" w:hAnsi="Times New Roman"/>
                <w:b/>
                <w:sz w:val="28"/>
                <w:szCs w:val="28"/>
              </w:rPr>
              <w:t xml:space="preserve">№ </w:t>
            </w:r>
          </w:p>
          <w:p w:rsidR="00143E4E" w:rsidRPr="001069EB" w:rsidRDefault="00143E4E" w:rsidP="00723DFE">
            <w:pPr>
              <w:spacing w:after="0" w:line="360" w:lineRule="auto"/>
              <w:ind w:firstLine="709"/>
              <w:jc w:val="center"/>
              <w:rPr>
                <w:rFonts w:ascii="Times New Roman" w:hAnsi="Times New Roman"/>
                <w:b/>
                <w:sz w:val="28"/>
                <w:szCs w:val="28"/>
              </w:rPr>
            </w:pPr>
            <w:proofErr w:type="spellStart"/>
            <w:proofErr w:type="gramStart"/>
            <w:r w:rsidRPr="001069EB">
              <w:rPr>
                <w:rFonts w:ascii="Times New Roman" w:hAnsi="Times New Roman"/>
                <w:b/>
                <w:sz w:val="28"/>
                <w:szCs w:val="28"/>
              </w:rPr>
              <w:t>п</w:t>
            </w:r>
            <w:proofErr w:type="spellEnd"/>
            <w:proofErr w:type="gramEnd"/>
            <w:r w:rsidRPr="001069EB">
              <w:rPr>
                <w:rFonts w:ascii="Times New Roman" w:hAnsi="Times New Roman"/>
                <w:b/>
                <w:sz w:val="28"/>
                <w:szCs w:val="28"/>
              </w:rPr>
              <w:t>/</w:t>
            </w:r>
            <w:proofErr w:type="spellStart"/>
            <w:r w:rsidRPr="001069EB">
              <w:rPr>
                <w:rFonts w:ascii="Times New Roman" w:hAnsi="Times New Roman"/>
                <w:b/>
                <w:sz w:val="28"/>
                <w:szCs w:val="28"/>
              </w:rPr>
              <w:t>п</w:t>
            </w:r>
            <w:proofErr w:type="spellEnd"/>
          </w:p>
        </w:tc>
        <w:tc>
          <w:tcPr>
            <w:tcW w:w="12802" w:type="dxa"/>
          </w:tcPr>
          <w:p w:rsidR="00143E4E" w:rsidRPr="001069EB" w:rsidRDefault="00143E4E" w:rsidP="00723DFE">
            <w:pPr>
              <w:spacing w:after="0" w:line="360" w:lineRule="auto"/>
              <w:ind w:firstLine="709"/>
              <w:jc w:val="center"/>
              <w:rPr>
                <w:rFonts w:ascii="Times New Roman" w:hAnsi="Times New Roman"/>
                <w:b/>
                <w:sz w:val="28"/>
                <w:szCs w:val="28"/>
              </w:rPr>
            </w:pPr>
            <w:r w:rsidRPr="001069EB">
              <w:rPr>
                <w:rFonts w:ascii="Times New Roman" w:hAnsi="Times New Roman"/>
                <w:b/>
                <w:sz w:val="28"/>
                <w:szCs w:val="28"/>
              </w:rPr>
              <w:t>Название приложения</w:t>
            </w:r>
          </w:p>
        </w:tc>
      </w:tr>
      <w:tr w:rsidR="00143E4E" w:rsidRPr="001069EB" w:rsidTr="00723DFE">
        <w:tc>
          <w:tcPr>
            <w:tcW w:w="1373" w:type="dxa"/>
          </w:tcPr>
          <w:p w:rsidR="00143E4E" w:rsidRPr="001069EB" w:rsidRDefault="00143E4E" w:rsidP="00723DFE">
            <w:pPr>
              <w:numPr>
                <w:ilvl w:val="0"/>
                <w:numId w:val="46"/>
              </w:numPr>
              <w:spacing w:after="0" w:line="360" w:lineRule="auto"/>
              <w:jc w:val="center"/>
              <w:rPr>
                <w:rFonts w:ascii="Times New Roman" w:hAnsi="Times New Roman"/>
                <w:sz w:val="28"/>
                <w:szCs w:val="28"/>
              </w:rPr>
            </w:pPr>
          </w:p>
        </w:tc>
        <w:tc>
          <w:tcPr>
            <w:tcW w:w="12802" w:type="dxa"/>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Документ № 1.  Опорный конспект «Мошенничество и способы защиты от него»</w:t>
            </w:r>
          </w:p>
          <w:p w:rsidR="00143E4E" w:rsidRPr="001069EB" w:rsidRDefault="00143E4E" w:rsidP="00723DFE">
            <w:pPr>
              <w:spacing w:after="0" w:line="360" w:lineRule="auto"/>
              <w:ind w:firstLine="709"/>
              <w:rPr>
                <w:rFonts w:ascii="Times New Roman" w:hAnsi="Times New Roman"/>
                <w:sz w:val="28"/>
                <w:szCs w:val="28"/>
              </w:rPr>
            </w:pPr>
          </w:p>
        </w:tc>
      </w:tr>
      <w:tr w:rsidR="00143E4E" w:rsidRPr="001069EB" w:rsidTr="00723DFE">
        <w:tc>
          <w:tcPr>
            <w:tcW w:w="1373" w:type="dxa"/>
          </w:tcPr>
          <w:p w:rsidR="00143E4E" w:rsidRPr="001069EB" w:rsidRDefault="00143E4E" w:rsidP="00723DFE">
            <w:pPr>
              <w:numPr>
                <w:ilvl w:val="0"/>
                <w:numId w:val="46"/>
              </w:numPr>
              <w:spacing w:after="0" w:line="360" w:lineRule="auto"/>
              <w:jc w:val="center"/>
              <w:rPr>
                <w:rFonts w:ascii="Times New Roman" w:hAnsi="Times New Roman"/>
                <w:sz w:val="28"/>
                <w:szCs w:val="28"/>
              </w:rPr>
            </w:pPr>
          </w:p>
        </w:tc>
        <w:tc>
          <w:tcPr>
            <w:tcW w:w="12802" w:type="dxa"/>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Документ № 2. Статья 159 УК РФ. Мошенничество (действующая редакция) с комментариями</w:t>
            </w:r>
          </w:p>
          <w:p w:rsidR="00143E4E" w:rsidRPr="001069EB" w:rsidRDefault="00143E4E" w:rsidP="00723DFE">
            <w:pPr>
              <w:spacing w:after="0" w:line="360" w:lineRule="auto"/>
              <w:ind w:firstLine="709"/>
              <w:rPr>
                <w:rFonts w:ascii="Times New Roman" w:hAnsi="Times New Roman"/>
                <w:sz w:val="28"/>
                <w:szCs w:val="28"/>
              </w:rPr>
            </w:pPr>
          </w:p>
        </w:tc>
      </w:tr>
      <w:tr w:rsidR="00143E4E" w:rsidRPr="001069EB" w:rsidTr="00723DFE">
        <w:tc>
          <w:tcPr>
            <w:tcW w:w="1373" w:type="dxa"/>
          </w:tcPr>
          <w:p w:rsidR="00143E4E" w:rsidRPr="001069EB" w:rsidRDefault="00143E4E" w:rsidP="00723DFE">
            <w:pPr>
              <w:numPr>
                <w:ilvl w:val="0"/>
                <w:numId w:val="46"/>
              </w:numPr>
              <w:spacing w:after="0" w:line="360" w:lineRule="auto"/>
              <w:jc w:val="center"/>
              <w:rPr>
                <w:rFonts w:ascii="Times New Roman" w:hAnsi="Times New Roman"/>
                <w:sz w:val="28"/>
                <w:szCs w:val="28"/>
              </w:rPr>
            </w:pPr>
          </w:p>
        </w:tc>
        <w:tc>
          <w:tcPr>
            <w:tcW w:w="12802" w:type="dxa"/>
          </w:tcPr>
          <w:p w:rsidR="00143E4E" w:rsidRPr="001069EB" w:rsidRDefault="00143E4E" w:rsidP="00723DFE">
            <w:pPr>
              <w:pStyle w:val="aa"/>
              <w:spacing w:line="360" w:lineRule="auto"/>
              <w:ind w:right="-93" w:firstLine="709"/>
              <w:rPr>
                <w:sz w:val="28"/>
                <w:szCs w:val="28"/>
              </w:rPr>
            </w:pPr>
            <w:r w:rsidRPr="001069EB">
              <w:rPr>
                <w:sz w:val="28"/>
                <w:szCs w:val="28"/>
              </w:rPr>
              <w:t>Документ № 3-6. Рабочие материалы групп на тему:</w:t>
            </w:r>
          </w:p>
          <w:p w:rsidR="00143E4E" w:rsidRPr="001069EB" w:rsidRDefault="00143E4E" w:rsidP="00723DFE">
            <w:pPr>
              <w:pStyle w:val="aa"/>
              <w:spacing w:line="360" w:lineRule="auto"/>
              <w:ind w:right="-93" w:firstLine="709"/>
              <w:rPr>
                <w:color w:val="000000"/>
                <w:sz w:val="28"/>
                <w:szCs w:val="28"/>
              </w:rPr>
            </w:pPr>
            <w:r w:rsidRPr="001069EB">
              <w:rPr>
                <w:color w:val="000000"/>
                <w:sz w:val="28"/>
                <w:szCs w:val="28"/>
              </w:rPr>
              <w:t>финансовые пирамиды</w:t>
            </w:r>
          </w:p>
          <w:p w:rsidR="00143E4E" w:rsidRPr="001069EB" w:rsidRDefault="00143E4E" w:rsidP="00723DFE">
            <w:pPr>
              <w:pStyle w:val="aa"/>
              <w:spacing w:line="360" w:lineRule="auto"/>
              <w:ind w:right="-93" w:firstLine="709"/>
              <w:rPr>
                <w:color w:val="000000"/>
                <w:sz w:val="28"/>
                <w:szCs w:val="28"/>
              </w:rPr>
            </w:pPr>
            <w:r w:rsidRPr="001069EB">
              <w:rPr>
                <w:color w:val="000000"/>
                <w:sz w:val="28"/>
                <w:szCs w:val="28"/>
              </w:rPr>
              <w:t>«предложение работы»</w:t>
            </w:r>
          </w:p>
          <w:p w:rsidR="00143E4E" w:rsidRPr="001069EB" w:rsidRDefault="00143E4E" w:rsidP="00723DFE">
            <w:pPr>
              <w:pStyle w:val="aa"/>
              <w:spacing w:line="360" w:lineRule="auto"/>
              <w:ind w:right="-93" w:firstLine="709"/>
              <w:rPr>
                <w:color w:val="000000"/>
                <w:sz w:val="28"/>
                <w:szCs w:val="28"/>
              </w:rPr>
            </w:pPr>
            <w:r w:rsidRPr="001069EB">
              <w:rPr>
                <w:color w:val="000000"/>
                <w:sz w:val="28"/>
                <w:szCs w:val="28"/>
              </w:rPr>
              <w:t>мобильное мошенничество</w:t>
            </w:r>
          </w:p>
          <w:p w:rsidR="00143E4E" w:rsidRPr="001069EB" w:rsidRDefault="00143E4E" w:rsidP="00723DFE">
            <w:pPr>
              <w:spacing w:after="0" w:line="360" w:lineRule="auto"/>
              <w:ind w:firstLine="709"/>
              <w:rPr>
                <w:rFonts w:ascii="Times New Roman" w:hAnsi="Times New Roman"/>
                <w:color w:val="000000"/>
                <w:sz w:val="28"/>
                <w:szCs w:val="28"/>
              </w:rPr>
            </w:pPr>
            <w:proofErr w:type="spellStart"/>
            <w:r w:rsidRPr="001069EB">
              <w:rPr>
                <w:rFonts w:ascii="Times New Roman" w:hAnsi="Times New Roman"/>
                <w:color w:val="000000"/>
                <w:sz w:val="28"/>
                <w:szCs w:val="28"/>
              </w:rPr>
              <w:t>фишинг</w:t>
            </w:r>
            <w:proofErr w:type="spellEnd"/>
          </w:p>
          <w:p w:rsidR="00143E4E" w:rsidRPr="001069EB" w:rsidRDefault="00143E4E" w:rsidP="00723DFE">
            <w:pPr>
              <w:spacing w:after="0" w:line="360" w:lineRule="auto"/>
              <w:ind w:firstLine="709"/>
              <w:rPr>
                <w:rFonts w:ascii="Times New Roman" w:hAnsi="Times New Roman"/>
                <w:sz w:val="28"/>
                <w:szCs w:val="28"/>
              </w:rPr>
            </w:pPr>
          </w:p>
        </w:tc>
      </w:tr>
      <w:tr w:rsidR="00143E4E" w:rsidRPr="001069EB" w:rsidTr="00723DFE">
        <w:tc>
          <w:tcPr>
            <w:tcW w:w="1373" w:type="dxa"/>
          </w:tcPr>
          <w:p w:rsidR="00143E4E" w:rsidRPr="001069EB" w:rsidRDefault="00143E4E" w:rsidP="00723DFE">
            <w:pPr>
              <w:numPr>
                <w:ilvl w:val="0"/>
                <w:numId w:val="46"/>
              </w:numPr>
              <w:spacing w:after="0" w:line="360" w:lineRule="auto"/>
              <w:jc w:val="center"/>
              <w:rPr>
                <w:rFonts w:ascii="Times New Roman" w:hAnsi="Times New Roman"/>
                <w:sz w:val="28"/>
                <w:szCs w:val="28"/>
              </w:rPr>
            </w:pPr>
          </w:p>
        </w:tc>
        <w:tc>
          <w:tcPr>
            <w:tcW w:w="12802" w:type="dxa"/>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 xml:space="preserve">Набор </w:t>
            </w:r>
            <w:proofErr w:type="spellStart"/>
            <w:r w:rsidRPr="001069EB">
              <w:rPr>
                <w:rFonts w:ascii="Times New Roman" w:hAnsi="Times New Roman"/>
                <w:sz w:val="28"/>
                <w:szCs w:val="28"/>
              </w:rPr>
              <w:t>инфографики</w:t>
            </w:r>
            <w:proofErr w:type="spellEnd"/>
            <w:r w:rsidRPr="001069EB">
              <w:rPr>
                <w:rFonts w:ascii="Times New Roman" w:hAnsi="Times New Roman"/>
                <w:sz w:val="28"/>
                <w:szCs w:val="28"/>
              </w:rPr>
              <w:t xml:space="preserve"> </w:t>
            </w:r>
            <w:proofErr w:type="spellStart"/>
            <w:r w:rsidRPr="001069EB">
              <w:rPr>
                <w:rFonts w:ascii="Times New Roman" w:hAnsi="Times New Roman"/>
                <w:sz w:val="28"/>
                <w:szCs w:val="28"/>
              </w:rPr>
              <w:t>эмоджи</w:t>
            </w:r>
            <w:proofErr w:type="spellEnd"/>
          </w:p>
          <w:p w:rsidR="00143E4E" w:rsidRPr="001069EB" w:rsidRDefault="00143E4E" w:rsidP="00723DFE">
            <w:pPr>
              <w:spacing w:after="0" w:line="360" w:lineRule="auto"/>
              <w:ind w:firstLine="709"/>
              <w:rPr>
                <w:rFonts w:ascii="Times New Roman" w:hAnsi="Times New Roman"/>
                <w:sz w:val="28"/>
                <w:szCs w:val="28"/>
              </w:rPr>
            </w:pPr>
          </w:p>
        </w:tc>
      </w:tr>
      <w:tr w:rsidR="00143E4E" w:rsidRPr="001069EB" w:rsidTr="00723DFE">
        <w:tc>
          <w:tcPr>
            <w:tcW w:w="1373" w:type="dxa"/>
          </w:tcPr>
          <w:p w:rsidR="00143E4E" w:rsidRPr="001069EB" w:rsidRDefault="00143E4E" w:rsidP="00723DFE">
            <w:pPr>
              <w:numPr>
                <w:ilvl w:val="0"/>
                <w:numId w:val="46"/>
              </w:numPr>
              <w:spacing w:after="0" w:line="360" w:lineRule="auto"/>
              <w:jc w:val="center"/>
              <w:rPr>
                <w:rFonts w:ascii="Times New Roman" w:hAnsi="Times New Roman"/>
                <w:sz w:val="28"/>
                <w:szCs w:val="28"/>
              </w:rPr>
            </w:pPr>
          </w:p>
        </w:tc>
        <w:tc>
          <w:tcPr>
            <w:tcW w:w="12802" w:type="dxa"/>
          </w:tcPr>
          <w:p w:rsidR="00143E4E" w:rsidRPr="001069EB" w:rsidRDefault="00143E4E" w:rsidP="00723DFE">
            <w:pPr>
              <w:spacing w:after="0" w:line="360" w:lineRule="auto"/>
              <w:ind w:firstLine="709"/>
              <w:rPr>
                <w:rFonts w:ascii="Times New Roman" w:hAnsi="Times New Roman"/>
                <w:sz w:val="28"/>
                <w:szCs w:val="28"/>
              </w:rPr>
            </w:pPr>
            <w:r w:rsidRPr="001069EB">
              <w:rPr>
                <w:rFonts w:ascii="Times New Roman" w:hAnsi="Times New Roman"/>
                <w:sz w:val="28"/>
                <w:szCs w:val="28"/>
              </w:rPr>
              <w:t>Презентация к занятию «Мошенничество и способы защиты от него»</w:t>
            </w:r>
          </w:p>
          <w:p w:rsidR="00143E4E" w:rsidRPr="001069EB" w:rsidRDefault="00143E4E" w:rsidP="00723DFE">
            <w:pPr>
              <w:spacing w:after="0" w:line="360" w:lineRule="auto"/>
              <w:ind w:firstLine="709"/>
              <w:rPr>
                <w:rFonts w:ascii="Times New Roman" w:hAnsi="Times New Roman"/>
                <w:sz w:val="28"/>
                <w:szCs w:val="28"/>
              </w:rPr>
            </w:pPr>
          </w:p>
        </w:tc>
      </w:tr>
    </w:tbl>
    <w:p w:rsidR="00206C04" w:rsidRDefault="00206C04"/>
    <w:sectPr w:rsidR="00206C04" w:rsidSect="001069EB">
      <w:pgSz w:w="16838" w:h="11906" w:orient="landscape"/>
      <w:pgMar w:top="709" w:right="1701" w:bottom="568" w:left="184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DEA" w:rsidRDefault="008E4DEA" w:rsidP="000F3D3C">
      <w:pPr>
        <w:spacing w:after="0" w:line="240" w:lineRule="auto"/>
      </w:pPr>
      <w:r>
        <w:separator/>
      </w:r>
    </w:p>
  </w:endnote>
  <w:endnote w:type="continuationSeparator" w:id="0">
    <w:p w:rsidR="008E4DEA" w:rsidRDefault="008E4DEA" w:rsidP="000F3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9EB" w:rsidRDefault="000F3D3C">
    <w:pPr>
      <w:pStyle w:val="af1"/>
      <w:jc w:val="right"/>
    </w:pPr>
    <w:r>
      <w:fldChar w:fldCharType="begin"/>
    </w:r>
    <w:r w:rsidR="00143E4E">
      <w:instrText xml:space="preserve"> PAGE   \* MERGEFORMAT </w:instrText>
    </w:r>
    <w:r>
      <w:fldChar w:fldCharType="separate"/>
    </w:r>
    <w:r w:rsidR="00774771">
      <w:rPr>
        <w:noProof/>
      </w:rPr>
      <w:t>3</w:t>
    </w:r>
    <w:r>
      <w:fldChar w:fldCharType="end"/>
    </w:r>
  </w:p>
  <w:p w:rsidR="001069EB" w:rsidRDefault="008E4DE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DEA" w:rsidRDefault="008E4DEA" w:rsidP="000F3D3C">
      <w:pPr>
        <w:spacing w:after="0" w:line="240" w:lineRule="auto"/>
      </w:pPr>
      <w:r>
        <w:separator/>
      </w:r>
    </w:p>
  </w:footnote>
  <w:footnote w:type="continuationSeparator" w:id="0">
    <w:p w:rsidR="008E4DEA" w:rsidRDefault="008E4DEA" w:rsidP="000F3D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1.5pt;height:319pt" o:bullet="t">
        <v:imagedata r:id="rId1" o:title="art8DCA"/>
      </v:shape>
    </w:pict>
  </w:numPicBullet>
  <w:abstractNum w:abstractNumId="0">
    <w:nsid w:val="FFFFFFFE"/>
    <w:multiLevelType w:val="singleLevel"/>
    <w:tmpl w:val="F7BED422"/>
    <w:lvl w:ilvl="0">
      <w:numFmt w:val="bullet"/>
      <w:pStyle w:val="2"/>
      <w:lvlText w:val="*"/>
      <w:lvlJc w:val="left"/>
    </w:lvl>
  </w:abstractNum>
  <w:abstractNum w:abstractNumId="1">
    <w:nsid w:val="03D81E21"/>
    <w:multiLevelType w:val="hybridMultilevel"/>
    <w:tmpl w:val="365480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10B4E"/>
    <w:multiLevelType w:val="hybridMultilevel"/>
    <w:tmpl w:val="B5C4AB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32A82"/>
    <w:multiLevelType w:val="hybridMultilevel"/>
    <w:tmpl w:val="FF4EDEA8"/>
    <w:lvl w:ilvl="0" w:tplc="625A78DE">
      <w:start w:val="1"/>
      <w:numFmt w:val="bullet"/>
      <w:lvlText w:val=""/>
      <w:lvlPicBulletId w:val="0"/>
      <w:lvlJc w:val="left"/>
      <w:pPr>
        <w:tabs>
          <w:tab w:val="num" w:pos="720"/>
        </w:tabs>
        <w:ind w:left="720" w:hanging="360"/>
      </w:pPr>
      <w:rPr>
        <w:rFonts w:ascii="Symbol" w:hAnsi="Symbol" w:hint="default"/>
      </w:rPr>
    </w:lvl>
    <w:lvl w:ilvl="1" w:tplc="4CB05616" w:tentative="1">
      <w:start w:val="1"/>
      <w:numFmt w:val="bullet"/>
      <w:lvlText w:val=""/>
      <w:lvlPicBulletId w:val="0"/>
      <w:lvlJc w:val="left"/>
      <w:pPr>
        <w:tabs>
          <w:tab w:val="num" w:pos="1440"/>
        </w:tabs>
        <w:ind w:left="1440" w:hanging="360"/>
      </w:pPr>
      <w:rPr>
        <w:rFonts w:ascii="Symbol" w:hAnsi="Symbol" w:hint="default"/>
      </w:rPr>
    </w:lvl>
    <w:lvl w:ilvl="2" w:tplc="08A4D726" w:tentative="1">
      <w:start w:val="1"/>
      <w:numFmt w:val="bullet"/>
      <w:lvlText w:val=""/>
      <w:lvlPicBulletId w:val="0"/>
      <w:lvlJc w:val="left"/>
      <w:pPr>
        <w:tabs>
          <w:tab w:val="num" w:pos="2160"/>
        </w:tabs>
        <w:ind w:left="2160" w:hanging="360"/>
      </w:pPr>
      <w:rPr>
        <w:rFonts w:ascii="Symbol" w:hAnsi="Symbol" w:hint="default"/>
      </w:rPr>
    </w:lvl>
    <w:lvl w:ilvl="3" w:tplc="53A4377E" w:tentative="1">
      <w:start w:val="1"/>
      <w:numFmt w:val="bullet"/>
      <w:lvlText w:val=""/>
      <w:lvlPicBulletId w:val="0"/>
      <w:lvlJc w:val="left"/>
      <w:pPr>
        <w:tabs>
          <w:tab w:val="num" w:pos="2880"/>
        </w:tabs>
        <w:ind w:left="2880" w:hanging="360"/>
      </w:pPr>
      <w:rPr>
        <w:rFonts w:ascii="Symbol" w:hAnsi="Symbol" w:hint="default"/>
      </w:rPr>
    </w:lvl>
    <w:lvl w:ilvl="4" w:tplc="6FB01754" w:tentative="1">
      <w:start w:val="1"/>
      <w:numFmt w:val="bullet"/>
      <w:lvlText w:val=""/>
      <w:lvlPicBulletId w:val="0"/>
      <w:lvlJc w:val="left"/>
      <w:pPr>
        <w:tabs>
          <w:tab w:val="num" w:pos="3600"/>
        </w:tabs>
        <w:ind w:left="3600" w:hanging="360"/>
      </w:pPr>
      <w:rPr>
        <w:rFonts w:ascii="Symbol" w:hAnsi="Symbol" w:hint="default"/>
      </w:rPr>
    </w:lvl>
    <w:lvl w:ilvl="5" w:tplc="6A860CE0" w:tentative="1">
      <w:start w:val="1"/>
      <w:numFmt w:val="bullet"/>
      <w:lvlText w:val=""/>
      <w:lvlPicBulletId w:val="0"/>
      <w:lvlJc w:val="left"/>
      <w:pPr>
        <w:tabs>
          <w:tab w:val="num" w:pos="4320"/>
        </w:tabs>
        <w:ind w:left="4320" w:hanging="360"/>
      </w:pPr>
      <w:rPr>
        <w:rFonts w:ascii="Symbol" w:hAnsi="Symbol" w:hint="default"/>
      </w:rPr>
    </w:lvl>
    <w:lvl w:ilvl="6" w:tplc="53344C54" w:tentative="1">
      <w:start w:val="1"/>
      <w:numFmt w:val="bullet"/>
      <w:lvlText w:val=""/>
      <w:lvlPicBulletId w:val="0"/>
      <w:lvlJc w:val="left"/>
      <w:pPr>
        <w:tabs>
          <w:tab w:val="num" w:pos="5040"/>
        </w:tabs>
        <w:ind w:left="5040" w:hanging="360"/>
      </w:pPr>
      <w:rPr>
        <w:rFonts w:ascii="Symbol" w:hAnsi="Symbol" w:hint="default"/>
      </w:rPr>
    </w:lvl>
    <w:lvl w:ilvl="7" w:tplc="80C80BF8" w:tentative="1">
      <w:start w:val="1"/>
      <w:numFmt w:val="bullet"/>
      <w:lvlText w:val=""/>
      <w:lvlPicBulletId w:val="0"/>
      <w:lvlJc w:val="left"/>
      <w:pPr>
        <w:tabs>
          <w:tab w:val="num" w:pos="5760"/>
        </w:tabs>
        <w:ind w:left="5760" w:hanging="360"/>
      </w:pPr>
      <w:rPr>
        <w:rFonts w:ascii="Symbol" w:hAnsi="Symbol" w:hint="default"/>
      </w:rPr>
    </w:lvl>
    <w:lvl w:ilvl="8" w:tplc="7CECCD66"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5FD792A"/>
    <w:multiLevelType w:val="hybridMultilevel"/>
    <w:tmpl w:val="109A6A1E"/>
    <w:lvl w:ilvl="0" w:tplc="87623044">
      <w:start w:val="1"/>
      <w:numFmt w:val="bullet"/>
      <w:lvlText w:val=""/>
      <w:lvlPicBulletId w:val="0"/>
      <w:lvlJc w:val="left"/>
      <w:pPr>
        <w:tabs>
          <w:tab w:val="num" w:pos="720"/>
        </w:tabs>
        <w:ind w:left="720" w:hanging="360"/>
      </w:pPr>
      <w:rPr>
        <w:rFonts w:ascii="Symbol" w:hAnsi="Symbol" w:hint="default"/>
      </w:rPr>
    </w:lvl>
    <w:lvl w:ilvl="1" w:tplc="13924E88" w:tentative="1">
      <w:start w:val="1"/>
      <w:numFmt w:val="bullet"/>
      <w:lvlText w:val=""/>
      <w:lvlPicBulletId w:val="0"/>
      <w:lvlJc w:val="left"/>
      <w:pPr>
        <w:tabs>
          <w:tab w:val="num" w:pos="1440"/>
        </w:tabs>
        <w:ind w:left="1440" w:hanging="360"/>
      </w:pPr>
      <w:rPr>
        <w:rFonts w:ascii="Symbol" w:hAnsi="Symbol" w:hint="default"/>
      </w:rPr>
    </w:lvl>
    <w:lvl w:ilvl="2" w:tplc="44CC9B76" w:tentative="1">
      <w:start w:val="1"/>
      <w:numFmt w:val="bullet"/>
      <w:lvlText w:val=""/>
      <w:lvlPicBulletId w:val="0"/>
      <w:lvlJc w:val="left"/>
      <w:pPr>
        <w:tabs>
          <w:tab w:val="num" w:pos="2160"/>
        </w:tabs>
        <w:ind w:left="2160" w:hanging="360"/>
      </w:pPr>
      <w:rPr>
        <w:rFonts w:ascii="Symbol" w:hAnsi="Symbol" w:hint="default"/>
      </w:rPr>
    </w:lvl>
    <w:lvl w:ilvl="3" w:tplc="9306F5D4" w:tentative="1">
      <w:start w:val="1"/>
      <w:numFmt w:val="bullet"/>
      <w:lvlText w:val=""/>
      <w:lvlPicBulletId w:val="0"/>
      <w:lvlJc w:val="left"/>
      <w:pPr>
        <w:tabs>
          <w:tab w:val="num" w:pos="2880"/>
        </w:tabs>
        <w:ind w:left="2880" w:hanging="360"/>
      </w:pPr>
      <w:rPr>
        <w:rFonts w:ascii="Symbol" w:hAnsi="Symbol" w:hint="default"/>
      </w:rPr>
    </w:lvl>
    <w:lvl w:ilvl="4" w:tplc="6D5860AE" w:tentative="1">
      <w:start w:val="1"/>
      <w:numFmt w:val="bullet"/>
      <w:lvlText w:val=""/>
      <w:lvlPicBulletId w:val="0"/>
      <w:lvlJc w:val="left"/>
      <w:pPr>
        <w:tabs>
          <w:tab w:val="num" w:pos="3600"/>
        </w:tabs>
        <w:ind w:left="3600" w:hanging="360"/>
      </w:pPr>
      <w:rPr>
        <w:rFonts w:ascii="Symbol" w:hAnsi="Symbol" w:hint="default"/>
      </w:rPr>
    </w:lvl>
    <w:lvl w:ilvl="5" w:tplc="71926954" w:tentative="1">
      <w:start w:val="1"/>
      <w:numFmt w:val="bullet"/>
      <w:lvlText w:val=""/>
      <w:lvlPicBulletId w:val="0"/>
      <w:lvlJc w:val="left"/>
      <w:pPr>
        <w:tabs>
          <w:tab w:val="num" w:pos="4320"/>
        </w:tabs>
        <w:ind w:left="4320" w:hanging="360"/>
      </w:pPr>
      <w:rPr>
        <w:rFonts w:ascii="Symbol" w:hAnsi="Symbol" w:hint="default"/>
      </w:rPr>
    </w:lvl>
    <w:lvl w:ilvl="6" w:tplc="14322BB2" w:tentative="1">
      <w:start w:val="1"/>
      <w:numFmt w:val="bullet"/>
      <w:lvlText w:val=""/>
      <w:lvlPicBulletId w:val="0"/>
      <w:lvlJc w:val="left"/>
      <w:pPr>
        <w:tabs>
          <w:tab w:val="num" w:pos="5040"/>
        </w:tabs>
        <w:ind w:left="5040" w:hanging="360"/>
      </w:pPr>
      <w:rPr>
        <w:rFonts w:ascii="Symbol" w:hAnsi="Symbol" w:hint="default"/>
      </w:rPr>
    </w:lvl>
    <w:lvl w:ilvl="7" w:tplc="D4462CE0" w:tentative="1">
      <w:start w:val="1"/>
      <w:numFmt w:val="bullet"/>
      <w:lvlText w:val=""/>
      <w:lvlPicBulletId w:val="0"/>
      <w:lvlJc w:val="left"/>
      <w:pPr>
        <w:tabs>
          <w:tab w:val="num" w:pos="5760"/>
        </w:tabs>
        <w:ind w:left="5760" w:hanging="360"/>
      </w:pPr>
      <w:rPr>
        <w:rFonts w:ascii="Symbol" w:hAnsi="Symbol" w:hint="default"/>
      </w:rPr>
    </w:lvl>
    <w:lvl w:ilvl="8" w:tplc="DF36B39E"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0A05120B"/>
    <w:multiLevelType w:val="hybridMultilevel"/>
    <w:tmpl w:val="E864EEB6"/>
    <w:lvl w:ilvl="0" w:tplc="81169D40">
      <w:start w:val="1"/>
      <w:numFmt w:val="bullet"/>
      <w:lvlText w:val=""/>
      <w:lvlPicBulletId w:val="0"/>
      <w:lvlJc w:val="left"/>
      <w:pPr>
        <w:tabs>
          <w:tab w:val="num" w:pos="720"/>
        </w:tabs>
        <w:ind w:left="720" w:hanging="360"/>
      </w:pPr>
      <w:rPr>
        <w:rFonts w:ascii="Symbol" w:hAnsi="Symbol" w:hint="default"/>
      </w:rPr>
    </w:lvl>
    <w:lvl w:ilvl="1" w:tplc="1E5ABD30" w:tentative="1">
      <w:start w:val="1"/>
      <w:numFmt w:val="bullet"/>
      <w:lvlText w:val=""/>
      <w:lvlPicBulletId w:val="0"/>
      <w:lvlJc w:val="left"/>
      <w:pPr>
        <w:tabs>
          <w:tab w:val="num" w:pos="1440"/>
        </w:tabs>
        <w:ind w:left="1440" w:hanging="360"/>
      </w:pPr>
      <w:rPr>
        <w:rFonts w:ascii="Symbol" w:hAnsi="Symbol" w:hint="default"/>
      </w:rPr>
    </w:lvl>
    <w:lvl w:ilvl="2" w:tplc="687AA25A" w:tentative="1">
      <w:start w:val="1"/>
      <w:numFmt w:val="bullet"/>
      <w:lvlText w:val=""/>
      <w:lvlPicBulletId w:val="0"/>
      <w:lvlJc w:val="left"/>
      <w:pPr>
        <w:tabs>
          <w:tab w:val="num" w:pos="2160"/>
        </w:tabs>
        <w:ind w:left="2160" w:hanging="360"/>
      </w:pPr>
      <w:rPr>
        <w:rFonts w:ascii="Symbol" w:hAnsi="Symbol" w:hint="default"/>
      </w:rPr>
    </w:lvl>
    <w:lvl w:ilvl="3" w:tplc="08D04C70" w:tentative="1">
      <w:start w:val="1"/>
      <w:numFmt w:val="bullet"/>
      <w:lvlText w:val=""/>
      <w:lvlPicBulletId w:val="0"/>
      <w:lvlJc w:val="left"/>
      <w:pPr>
        <w:tabs>
          <w:tab w:val="num" w:pos="2880"/>
        </w:tabs>
        <w:ind w:left="2880" w:hanging="360"/>
      </w:pPr>
      <w:rPr>
        <w:rFonts w:ascii="Symbol" w:hAnsi="Symbol" w:hint="default"/>
      </w:rPr>
    </w:lvl>
    <w:lvl w:ilvl="4" w:tplc="D27698FE" w:tentative="1">
      <w:start w:val="1"/>
      <w:numFmt w:val="bullet"/>
      <w:lvlText w:val=""/>
      <w:lvlPicBulletId w:val="0"/>
      <w:lvlJc w:val="left"/>
      <w:pPr>
        <w:tabs>
          <w:tab w:val="num" w:pos="3600"/>
        </w:tabs>
        <w:ind w:left="3600" w:hanging="360"/>
      </w:pPr>
      <w:rPr>
        <w:rFonts w:ascii="Symbol" w:hAnsi="Symbol" w:hint="default"/>
      </w:rPr>
    </w:lvl>
    <w:lvl w:ilvl="5" w:tplc="D75EE42C" w:tentative="1">
      <w:start w:val="1"/>
      <w:numFmt w:val="bullet"/>
      <w:lvlText w:val=""/>
      <w:lvlPicBulletId w:val="0"/>
      <w:lvlJc w:val="left"/>
      <w:pPr>
        <w:tabs>
          <w:tab w:val="num" w:pos="4320"/>
        </w:tabs>
        <w:ind w:left="4320" w:hanging="360"/>
      </w:pPr>
      <w:rPr>
        <w:rFonts w:ascii="Symbol" w:hAnsi="Symbol" w:hint="default"/>
      </w:rPr>
    </w:lvl>
    <w:lvl w:ilvl="6" w:tplc="F79E003A" w:tentative="1">
      <w:start w:val="1"/>
      <w:numFmt w:val="bullet"/>
      <w:lvlText w:val=""/>
      <w:lvlPicBulletId w:val="0"/>
      <w:lvlJc w:val="left"/>
      <w:pPr>
        <w:tabs>
          <w:tab w:val="num" w:pos="5040"/>
        </w:tabs>
        <w:ind w:left="5040" w:hanging="360"/>
      </w:pPr>
      <w:rPr>
        <w:rFonts w:ascii="Symbol" w:hAnsi="Symbol" w:hint="default"/>
      </w:rPr>
    </w:lvl>
    <w:lvl w:ilvl="7" w:tplc="316EB614" w:tentative="1">
      <w:start w:val="1"/>
      <w:numFmt w:val="bullet"/>
      <w:lvlText w:val=""/>
      <w:lvlPicBulletId w:val="0"/>
      <w:lvlJc w:val="left"/>
      <w:pPr>
        <w:tabs>
          <w:tab w:val="num" w:pos="5760"/>
        </w:tabs>
        <w:ind w:left="5760" w:hanging="360"/>
      </w:pPr>
      <w:rPr>
        <w:rFonts w:ascii="Symbol" w:hAnsi="Symbol" w:hint="default"/>
      </w:rPr>
    </w:lvl>
    <w:lvl w:ilvl="8" w:tplc="C97C1754"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1265638D"/>
    <w:multiLevelType w:val="hybridMultilevel"/>
    <w:tmpl w:val="BE80A5F2"/>
    <w:lvl w:ilvl="0" w:tplc="C30C3736">
      <w:start w:val="1"/>
      <w:numFmt w:val="bullet"/>
      <w:lvlText w:val=""/>
      <w:lvlPicBulletId w:val="0"/>
      <w:lvlJc w:val="left"/>
      <w:pPr>
        <w:tabs>
          <w:tab w:val="num" w:pos="720"/>
        </w:tabs>
        <w:ind w:left="720" w:hanging="360"/>
      </w:pPr>
      <w:rPr>
        <w:rFonts w:ascii="Symbol" w:hAnsi="Symbol" w:hint="default"/>
      </w:rPr>
    </w:lvl>
    <w:lvl w:ilvl="1" w:tplc="8AF8DC9C" w:tentative="1">
      <w:start w:val="1"/>
      <w:numFmt w:val="bullet"/>
      <w:lvlText w:val=""/>
      <w:lvlPicBulletId w:val="0"/>
      <w:lvlJc w:val="left"/>
      <w:pPr>
        <w:tabs>
          <w:tab w:val="num" w:pos="1440"/>
        </w:tabs>
        <w:ind w:left="1440" w:hanging="360"/>
      </w:pPr>
      <w:rPr>
        <w:rFonts w:ascii="Symbol" w:hAnsi="Symbol" w:hint="default"/>
      </w:rPr>
    </w:lvl>
    <w:lvl w:ilvl="2" w:tplc="0A12A770" w:tentative="1">
      <w:start w:val="1"/>
      <w:numFmt w:val="bullet"/>
      <w:lvlText w:val=""/>
      <w:lvlPicBulletId w:val="0"/>
      <w:lvlJc w:val="left"/>
      <w:pPr>
        <w:tabs>
          <w:tab w:val="num" w:pos="2160"/>
        </w:tabs>
        <w:ind w:left="2160" w:hanging="360"/>
      </w:pPr>
      <w:rPr>
        <w:rFonts w:ascii="Symbol" w:hAnsi="Symbol" w:hint="default"/>
      </w:rPr>
    </w:lvl>
    <w:lvl w:ilvl="3" w:tplc="20F0ED06" w:tentative="1">
      <w:start w:val="1"/>
      <w:numFmt w:val="bullet"/>
      <w:lvlText w:val=""/>
      <w:lvlPicBulletId w:val="0"/>
      <w:lvlJc w:val="left"/>
      <w:pPr>
        <w:tabs>
          <w:tab w:val="num" w:pos="2880"/>
        </w:tabs>
        <w:ind w:left="2880" w:hanging="360"/>
      </w:pPr>
      <w:rPr>
        <w:rFonts w:ascii="Symbol" w:hAnsi="Symbol" w:hint="default"/>
      </w:rPr>
    </w:lvl>
    <w:lvl w:ilvl="4" w:tplc="C4AEFB6E" w:tentative="1">
      <w:start w:val="1"/>
      <w:numFmt w:val="bullet"/>
      <w:lvlText w:val=""/>
      <w:lvlPicBulletId w:val="0"/>
      <w:lvlJc w:val="left"/>
      <w:pPr>
        <w:tabs>
          <w:tab w:val="num" w:pos="3600"/>
        </w:tabs>
        <w:ind w:left="3600" w:hanging="360"/>
      </w:pPr>
      <w:rPr>
        <w:rFonts w:ascii="Symbol" w:hAnsi="Symbol" w:hint="default"/>
      </w:rPr>
    </w:lvl>
    <w:lvl w:ilvl="5" w:tplc="2E4A59EA" w:tentative="1">
      <w:start w:val="1"/>
      <w:numFmt w:val="bullet"/>
      <w:lvlText w:val=""/>
      <w:lvlPicBulletId w:val="0"/>
      <w:lvlJc w:val="left"/>
      <w:pPr>
        <w:tabs>
          <w:tab w:val="num" w:pos="4320"/>
        </w:tabs>
        <w:ind w:left="4320" w:hanging="360"/>
      </w:pPr>
      <w:rPr>
        <w:rFonts w:ascii="Symbol" w:hAnsi="Symbol" w:hint="default"/>
      </w:rPr>
    </w:lvl>
    <w:lvl w:ilvl="6" w:tplc="DAF222E0" w:tentative="1">
      <w:start w:val="1"/>
      <w:numFmt w:val="bullet"/>
      <w:lvlText w:val=""/>
      <w:lvlPicBulletId w:val="0"/>
      <w:lvlJc w:val="left"/>
      <w:pPr>
        <w:tabs>
          <w:tab w:val="num" w:pos="5040"/>
        </w:tabs>
        <w:ind w:left="5040" w:hanging="360"/>
      </w:pPr>
      <w:rPr>
        <w:rFonts w:ascii="Symbol" w:hAnsi="Symbol" w:hint="default"/>
      </w:rPr>
    </w:lvl>
    <w:lvl w:ilvl="7" w:tplc="65446800" w:tentative="1">
      <w:start w:val="1"/>
      <w:numFmt w:val="bullet"/>
      <w:lvlText w:val=""/>
      <w:lvlPicBulletId w:val="0"/>
      <w:lvlJc w:val="left"/>
      <w:pPr>
        <w:tabs>
          <w:tab w:val="num" w:pos="5760"/>
        </w:tabs>
        <w:ind w:left="5760" w:hanging="360"/>
      </w:pPr>
      <w:rPr>
        <w:rFonts w:ascii="Symbol" w:hAnsi="Symbol" w:hint="default"/>
      </w:rPr>
    </w:lvl>
    <w:lvl w:ilvl="8" w:tplc="524A50AE"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27F518F"/>
    <w:multiLevelType w:val="hybridMultilevel"/>
    <w:tmpl w:val="67EE8B6E"/>
    <w:lvl w:ilvl="0" w:tplc="3AA8BDE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137365D6"/>
    <w:multiLevelType w:val="hybridMultilevel"/>
    <w:tmpl w:val="1FDA3E40"/>
    <w:lvl w:ilvl="0" w:tplc="04190011">
      <w:start w:val="1"/>
      <w:numFmt w:val="decimal"/>
      <w:lvlText w:val="%1)"/>
      <w:lvlJc w:val="left"/>
      <w:pPr>
        <w:ind w:left="392" w:hanging="360"/>
      </w:pPr>
      <w:rPr>
        <w:rFonts w:hint="default"/>
        <w:i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9">
    <w:nsid w:val="1CCA1DC9"/>
    <w:multiLevelType w:val="hybridMultilevel"/>
    <w:tmpl w:val="BB38D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2F75D3"/>
    <w:multiLevelType w:val="hybridMultilevel"/>
    <w:tmpl w:val="F0708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D154C7"/>
    <w:multiLevelType w:val="multilevel"/>
    <w:tmpl w:val="602AB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DA2173"/>
    <w:multiLevelType w:val="hybridMultilevel"/>
    <w:tmpl w:val="E9C24C3C"/>
    <w:lvl w:ilvl="0" w:tplc="A202A122">
      <w:start w:val="1"/>
      <w:numFmt w:val="decimal"/>
      <w:lvlText w:val="%1."/>
      <w:lvlJc w:val="left"/>
      <w:pPr>
        <w:ind w:left="720" w:hanging="360"/>
      </w:pPr>
      <w:rPr>
        <w:rFonts w:hint="default"/>
        <w:b/>
        <w:color w:val="auto"/>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8D54D1"/>
    <w:multiLevelType w:val="hybridMultilevel"/>
    <w:tmpl w:val="AA2AA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20616"/>
    <w:multiLevelType w:val="hybridMultilevel"/>
    <w:tmpl w:val="1FB01A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7A4573"/>
    <w:multiLevelType w:val="hybridMultilevel"/>
    <w:tmpl w:val="0B3A1890"/>
    <w:lvl w:ilvl="0" w:tplc="A0543AE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6205D2"/>
    <w:multiLevelType w:val="hybridMultilevel"/>
    <w:tmpl w:val="E6F4E278"/>
    <w:lvl w:ilvl="0" w:tplc="A202A122">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330E61"/>
    <w:multiLevelType w:val="hybridMultilevel"/>
    <w:tmpl w:val="F1167EFE"/>
    <w:lvl w:ilvl="0" w:tplc="F07EC98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nsid w:val="2B936AC4"/>
    <w:multiLevelType w:val="hybridMultilevel"/>
    <w:tmpl w:val="76C87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6A13FF"/>
    <w:multiLevelType w:val="hybridMultilevel"/>
    <w:tmpl w:val="992CB41C"/>
    <w:lvl w:ilvl="0" w:tplc="44B68EA8">
      <w:start w:val="1"/>
      <w:numFmt w:val="bullet"/>
      <w:lvlText w:val=""/>
      <w:lvlPicBulletId w:val="0"/>
      <w:lvlJc w:val="left"/>
      <w:pPr>
        <w:tabs>
          <w:tab w:val="num" w:pos="720"/>
        </w:tabs>
        <w:ind w:left="720" w:hanging="360"/>
      </w:pPr>
      <w:rPr>
        <w:rFonts w:ascii="Symbol" w:hAnsi="Symbol" w:hint="default"/>
      </w:rPr>
    </w:lvl>
    <w:lvl w:ilvl="1" w:tplc="5C72FE44" w:tentative="1">
      <w:start w:val="1"/>
      <w:numFmt w:val="bullet"/>
      <w:lvlText w:val=""/>
      <w:lvlPicBulletId w:val="0"/>
      <w:lvlJc w:val="left"/>
      <w:pPr>
        <w:tabs>
          <w:tab w:val="num" w:pos="1440"/>
        </w:tabs>
        <w:ind w:left="1440" w:hanging="360"/>
      </w:pPr>
      <w:rPr>
        <w:rFonts w:ascii="Symbol" w:hAnsi="Symbol" w:hint="default"/>
      </w:rPr>
    </w:lvl>
    <w:lvl w:ilvl="2" w:tplc="2CD409DC" w:tentative="1">
      <w:start w:val="1"/>
      <w:numFmt w:val="bullet"/>
      <w:lvlText w:val=""/>
      <w:lvlPicBulletId w:val="0"/>
      <w:lvlJc w:val="left"/>
      <w:pPr>
        <w:tabs>
          <w:tab w:val="num" w:pos="2160"/>
        </w:tabs>
        <w:ind w:left="2160" w:hanging="360"/>
      </w:pPr>
      <w:rPr>
        <w:rFonts w:ascii="Symbol" w:hAnsi="Symbol" w:hint="default"/>
      </w:rPr>
    </w:lvl>
    <w:lvl w:ilvl="3" w:tplc="9DB2248C" w:tentative="1">
      <w:start w:val="1"/>
      <w:numFmt w:val="bullet"/>
      <w:lvlText w:val=""/>
      <w:lvlPicBulletId w:val="0"/>
      <w:lvlJc w:val="left"/>
      <w:pPr>
        <w:tabs>
          <w:tab w:val="num" w:pos="2880"/>
        </w:tabs>
        <w:ind w:left="2880" w:hanging="360"/>
      </w:pPr>
      <w:rPr>
        <w:rFonts w:ascii="Symbol" w:hAnsi="Symbol" w:hint="default"/>
      </w:rPr>
    </w:lvl>
    <w:lvl w:ilvl="4" w:tplc="5DD2C59C" w:tentative="1">
      <w:start w:val="1"/>
      <w:numFmt w:val="bullet"/>
      <w:lvlText w:val=""/>
      <w:lvlPicBulletId w:val="0"/>
      <w:lvlJc w:val="left"/>
      <w:pPr>
        <w:tabs>
          <w:tab w:val="num" w:pos="3600"/>
        </w:tabs>
        <w:ind w:left="3600" w:hanging="360"/>
      </w:pPr>
      <w:rPr>
        <w:rFonts w:ascii="Symbol" w:hAnsi="Symbol" w:hint="default"/>
      </w:rPr>
    </w:lvl>
    <w:lvl w:ilvl="5" w:tplc="69D6A36E" w:tentative="1">
      <w:start w:val="1"/>
      <w:numFmt w:val="bullet"/>
      <w:lvlText w:val=""/>
      <w:lvlPicBulletId w:val="0"/>
      <w:lvlJc w:val="left"/>
      <w:pPr>
        <w:tabs>
          <w:tab w:val="num" w:pos="4320"/>
        </w:tabs>
        <w:ind w:left="4320" w:hanging="360"/>
      </w:pPr>
      <w:rPr>
        <w:rFonts w:ascii="Symbol" w:hAnsi="Symbol" w:hint="default"/>
      </w:rPr>
    </w:lvl>
    <w:lvl w:ilvl="6" w:tplc="4874082E" w:tentative="1">
      <w:start w:val="1"/>
      <w:numFmt w:val="bullet"/>
      <w:lvlText w:val=""/>
      <w:lvlPicBulletId w:val="0"/>
      <w:lvlJc w:val="left"/>
      <w:pPr>
        <w:tabs>
          <w:tab w:val="num" w:pos="5040"/>
        </w:tabs>
        <w:ind w:left="5040" w:hanging="360"/>
      </w:pPr>
      <w:rPr>
        <w:rFonts w:ascii="Symbol" w:hAnsi="Symbol" w:hint="default"/>
      </w:rPr>
    </w:lvl>
    <w:lvl w:ilvl="7" w:tplc="13703458" w:tentative="1">
      <w:start w:val="1"/>
      <w:numFmt w:val="bullet"/>
      <w:lvlText w:val=""/>
      <w:lvlPicBulletId w:val="0"/>
      <w:lvlJc w:val="left"/>
      <w:pPr>
        <w:tabs>
          <w:tab w:val="num" w:pos="5760"/>
        </w:tabs>
        <w:ind w:left="5760" w:hanging="360"/>
      </w:pPr>
      <w:rPr>
        <w:rFonts w:ascii="Symbol" w:hAnsi="Symbol" w:hint="default"/>
      </w:rPr>
    </w:lvl>
    <w:lvl w:ilvl="8" w:tplc="614AC044"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39E41CD1"/>
    <w:multiLevelType w:val="hybridMultilevel"/>
    <w:tmpl w:val="5060CDE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3AD2567E"/>
    <w:multiLevelType w:val="multilevel"/>
    <w:tmpl w:val="F324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3E4358"/>
    <w:multiLevelType w:val="multilevel"/>
    <w:tmpl w:val="A3044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396220"/>
    <w:multiLevelType w:val="multilevel"/>
    <w:tmpl w:val="597C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D2528F"/>
    <w:multiLevelType w:val="multilevel"/>
    <w:tmpl w:val="E5383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B23BAE"/>
    <w:multiLevelType w:val="hybridMultilevel"/>
    <w:tmpl w:val="F646A74A"/>
    <w:lvl w:ilvl="0" w:tplc="4760B82E">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CD31E8"/>
    <w:multiLevelType w:val="hybridMultilevel"/>
    <w:tmpl w:val="BBC4F662"/>
    <w:lvl w:ilvl="0" w:tplc="9D88F58A">
      <w:start w:val="1"/>
      <w:numFmt w:val="bullet"/>
      <w:lvlText w:val=""/>
      <w:lvlPicBulletId w:val="0"/>
      <w:lvlJc w:val="left"/>
      <w:pPr>
        <w:tabs>
          <w:tab w:val="num" w:pos="720"/>
        </w:tabs>
        <w:ind w:left="720" w:hanging="360"/>
      </w:pPr>
      <w:rPr>
        <w:rFonts w:ascii="Symbol" w:hAnsi="Symbol" w:hint="default"/>
      </w:rPr>
    </w:lvl>
    <w:lvl w:ilvl="1" w:tplc="4B6004A2" w:tentative="1">
      <w:start w:val="1"/>
      <w:numFmt w:val="bullet"/>
      <w:lvlText w:val=""/>
      <w:lvlPicBulletId w:val="0"/>
      <w:lvlJc w:val="left"/>
      <w:pPr>
        <w:tabs>
          <w:tab w:val="num" w:pos="1440"/>
        </w:tabs>
        <w:ind w:left="1440" w:hanging="360"/>
      </w:pPr>
      <w:rPr>
        <w:rFonts w:ascii="Symbol" w:hAnsi="Symbol" w:hint="default"/>
      </w:rPr>
    </w:lvl>
    <w:lvl w:ilvl="2" w:tplc="1CC4DB3A" w:tentative="1">
      <w:start w:val="1"/>
      <w:numFmt w:val="bullet"/>
      <w:lvlText w:val=""/>
      <w:lvlPicBulletId w:val="0"/>
      <w:lvlJc w:val="left"/>
      <w:pPr>
        <w:tabs>
          <w:tab w:val="num" w:pos="2160"/>
        </w:tabs>
        <w:ind w:left="2160" w:hanging="360"/>
      </w:pPr>
      <w:rPr>
        <w:rFonts w:ascii="Symbol" w:hAnsi="Symbol" w:hint="default"/>
      </w:rPr>
    </w:lvl>
    <w:lvl w:ilvl="3" w:tplc="FE2EB0A4" w:tentative="1">
      <w:start w:val="1"/>
      <w:numFmt w:val="bullet"/>
      <w:lvlText w:val=""/>
      <w:lvlPicBulletId w:val="0"/>
      <w:lvlJc w:val="left"/>
      <w:pPr>
        <w:tabs>
          <w:tab w:val="num" w:pos="2880"/>
        </w:tabs>
        <w:ind w:left="2880" w:hanging="360"/>
      </w:pPr>
      <w:rPr>
        <w:rFonts w:ascii="Symbol" w:hAnsi="Symbol" w:hint="default"/>
      </w:rPr>
    </w:lvl>
    <w:lvl w:ilvl="4" w:tplc="2A0ED38C" w:tentative="1">
      <w:start w:val="1"/>
      <w:numFmt w:val="bullet"/>
      <w:lvlText w:val=""/>
      <w:lvlPicBulletId w:val="0"/>
      <w:lvlJc w:val="left"/>
      <w:pPr>
        <w:tabs>
          <w:tab w:val="num" w:pos="3600"/>
        </w:tabs>
        <w:ind w:left="3600" w:hanging="360"/>
      </w:pPr>
      <w:rPr>
        <w:rFonts w:ascii="Symbol" w:hAnsi="Symbol" w:hint="default"/>
      </w:rPr>
    </w:lvl>
    <w:lvl w:ilvl="5" w:tplc="1D441BE2" w:tentative="1">
      <w:start w:val="1"/>
      <w:numFmt w:val="bullet"/>
      <w:lvlText w:val=""/>
      <w:lvlPicBulletId w:val="0"/>
      <w:lvlJc w:val="left"/>
      <w:pPr>
        <w:tabs>
          <w:tab w:val="num" w:pos="4320"/>
        </w:tabs>
        <w:ind w:left="4320" w:hanging="360"/>
      </w:pPr>
      <w:rPr>
        <w:rFonts w:ascii="Symbol" w:hAnsi="Symbol" w:hint="default"/>
      </w:rPr>
    </w:lvl>
    <w:lvl w:ilvl="6" w:tplc="0EB0CE1A" w:tentative="1">
      <w:start w:val="1"/>
      <w:numFmt w:val="bullet"/>
      <w:lvlText w:val=""/>
      <w:lvlPicBulletId w:val="0"/>
      <w:lvlJc w:val="left"/>
      <w:pPr>
        <w:tabs>
          <w:tab w:val="num" w:pos="5040"/>
        </w:tabs>
        <w:ind w:left="5040" w:hanging="360"/>
      </w:pPr>
      <w:rPr>
        <w:rFonts w:ascii="Symbol" w:hAnsi="Symbol" w:hint="default"/>
      </w:rPr>
    </w:lvl>
    <w:lvl w:ilvl="7" w:tplc="3AF05242" w:tentative="1">
      <w:start w:val="1"/>
      <w:numFmt w:val="bullet"/>
      <w:lvlText w:val=""/>
      <w:lvlPicBulletId w:val="0"/>
      <w:lvlJc w:val="left"/>
      <w:pPr>
        <w:tabs>
          <w:tab w:val="num" w:pos="5760"/>
        </w:tabs>
        <w:ind w:left="5760" w:hanging="360"/>
      </w:pPr>
      <w:rPr>
        <w:rFonts w:ascii="Symbol" w:hAnsi="Symbol" w:hint="default"/>
      </w:rPr>
    </w:lvl>
    <w:lvl w:ilvl="8" w:tplc="2BE4323C"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4CC440F7"/>
    <w:multiLevelType w:val="hybridMultilevel"/>
    <w:tmpl w:val="1FCC279C"/>
    <w:lvl w:ilvl="0" w:tplc="67B85C32">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8">
    <w:nsid w:val="4DEA57EE"/>
    <w:multiLevelType w:val="hybridMultilevel"/>
    <w:tmpl w:val="FCB2C654"/>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9">
    <w:nsid w:val="4FD607DC"/>
    <w:multiLevelType w:val="hybridMultilevel"/>
    <w:tmpl w:val="F646A74A"/>
    <w:lvl w:ilvl="0" w:tplc="4760B82E">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4929C0"/>
    <w:multiLevelType w:val="hybridMultilevel"/>
    <w:tmpl w:val="40E2A1E4"/>
    <w:lvl w:ilvl="0" w:tplc="1FAA212E">
      <w:start w:val="1"/>
      <w:numFmt w:val="decimal"/>
      <w:lvlText w:val="%1."/>
      <w:lvlJc w:val="left"/>
      <w:pPr>
        <w:ind w:left="392" w:hanging="360"/>
      </w:pPr>
      <w:rPr>
        <w:rFonts w:eastAsia="Calibri" w:hint="default"/>
        <w:i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1">
    <w:nsid w:val="56554F4B"/>
    <w:multiLevelType w:val="hybridMultilevel"/>
    <w:tmpl w:val="657823B2"/>
    <w:lvl w:ilvl="0" w:tplc="B6AC9B94">
      <w:start w:val="1"/>
      <w:numFmt w:val="bullet"/>
      <w:lvlText w:val=""/>
      <w:lvlPicBulletId w:val="0"/>
      <w:lvlJc w:val="left"/>
      <w:pPr>
        <w:tabs>
          <w:tab w:val="num" w:pos="720"/>
        </w:tabs>
        <w:ind w:left="720" w:hanging="360"/>
      </w:pPr>
      <w:rPr>
        <w:rFonts w:ascii="Symbol" w:hAnsi="Symbol" w:hint="default"/>
      </w:rPr>
    </w:lvl>
    <w:lvl w:ilvl="1" w:tplc="0B5AD55C" w:tentative="1">
      <w:start w:val="1"/>
      <w:numFmt w:val="bullet"/>
      <w:lvlText w:val=""/>
      <w:lvlPicBulletId w:val="0"/>
      <w:lvlJc w:val="left"/>
      <w:pPr>
        <w:tabs>
          <w:tab w:val="num" w:pos="1440"/>
        </w:tabs>
        <w:ind w:left="1440" w:hanging="360"/>
      </w:pPr>
      <w:rPr>
        <w:rFonts w:ascii="Symbol" w:hAnsi="Symbol" w:hint="default"/>
      </w:rPr>
    </w:lvl>
    <w:lvl w:ilvl="2" w:tplc="D890C36E" w:tentative="1">
      <w:start w:val="1"/>
      <w:numFmt w:val="bullet"/>
      <w:lvlText w:val=""/>
      <w:lvlPicBulletId w:val="0"/>
      <w:lvlJc w:val="left"/>
      <w:pPr>
        <w:tabs>
          <w:tab w:val="num" w:pos="2160"/>
        </w:tabs>
        <w:ind w:left="2160" w:hanging="360"/>
      </w:pPr>
      <w:rPr>
        <w:rFonts w:ascii="Symbol" w:hAnsi="Symbol" w:hint="default"/>
      </w:rPr>
    </w:lvl>
    <w:lvl w:ilvl="3" w:tplc="CF72DA0A" w:tentative="1">
      <w:start w:val="1"/>
      <w:numFmt w:val="bullet"/>
      <w:lvlText w:val=""/>
      <w:lvlPicBulletId w:val="0"/>
      <w:lvlJc w:val="left"/>
      <w:pPr>
        <w:tabs>
          <w:tab w:val="num" w:pos="2880"/>
        </w:tabs>
        <w:ind w:left="2880" w:hanging="360"/>
      </w:pPr>
      <w:rPr>
        <w:rFonts w:ascii="Symbol" w:hAnsi="Symbol" w:hint="default"/>
      </w:rPr>
    </w:lvl>
    <w:lvl w:ilvl="4" w:tplc="72C0A52C" w:tentative="1">
      <w:start w:val="1"/>
      <w:numFmt w:val="bullet"/>
      <w:lvlText w:val=""/>
      <w:lvlPicBulletId w:val="0"/>
      <w:lvlJc w:val="left"/>
      <w:pPr>
        <w:tabs>
          <w:tab w:val="num" w:pos="3600"/>
        </w:tabs>
        <w:ind w:left="3600" w:hanging="360"/>
      </w:pPr>
      <w:rPr>
        <w:rFonts w:ascii="Symbol" w:hAnsi="Symbol" w:hint="default"/>
      </w:rPr>
    </w:lvl>
    <w:lvl w:ilvl="5" w:tplc="24F67E14" w:tentative="1">
      <w:start w:val="1"/>
      <w:numFmt w:val="bullet"/>
      <w:lvlText w:val=""/>
      <w:lvlPicBulletId w:val="0"/>
      <w:lvlJc w:val="left"/>
      <w:pPr>
        <w:tabs>
          <w:tab w:val="num" w:pos="4320"/>
        </w:tabs>
        <w:ind w:left="4320" w:hanging="360"/>
      </w:pPr>
      <w:rPr>
        <w:rFonts w:ascii="Symbol" w:hAnsi="Symbol" w:hint="default"/>
      </w:rPr>
    </w:lvl>
    <w:lvl w:ilvl="6" w:tplc="5FE8B464" w:tentative="1">
      <w:start w:val="1"/>
      <w:numFmt w:val="bullet"/>
      <w:lvlText w:val=""/>
      <w:lvlPicBulletId w:val="0"/>
      <w:lvlJc w:val="left"/>
      <w:pPr>
        <w:tabs>
          <w:tab w:val="num" w:pos="5040"/>
        </w:tabs>
        <w:ind w:left="5040" w:hanging="360"/>
      </w:pPr>
      <w:rPr>
        <w:rFonts w:ascii="Symbol" w:hAnsi="Symbol" w:hint="default"/>
      </w:rPr>
    </w:lvl>
    <w:lvl w:ilvl="7" w:tplc="DCBE2510" w:tentative="1">
      <w:start w:val="1"/>
      <w:numFmt w:val="bullet"/>
      <w:lvlText w:val=""/>
      <w:lvlPicBulletId w:val="0"/>
      <w:lvlJc w:val="left"/>
      <w:pPr>
        <w:tabs>
          <w:tab w:val="num" w:pos="5760"/>
        </w:tabs>
        <w:ind w:left="5760" w:hanging="360"/>
      </w:pPr>
      <w:rPr>
        <w:rFonts w:ascii="Symbol" w:hAnsi="Symbol" w:hint="default"/>
      </w:rPr>
    </w:lvl>
    <w:lvl w:ilvl="8" w:tplc="40DA494C"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9B366D4"/>
    <w:multiLevelType w:val="hybridMultilevel"/>
    <w:tmpl w:val="4EAA3DA6"/>
    <w:lvl w:ilvl="0" w:tplc="83CA84F0">
      <w:start w:val="1"/>
      <w:numFmt w:val="bullet"/>
      <w:lvlText w:val=""/>
      <w:lvlPicBulletId w:val="0"/>
      <w:lvlJc w:val="left"/>
      <w:pPr>
        <w:tabs>
          <w:tab w:val="num" w:pos="720"/>
        </w:tabs>
        <w:ind w:left="720" w:hanging="360"/>
      </w:pPr>
      <w:rPr>
        <w:rFonts w:ascii="Symbol" w:hAnsi="Symbol" w:hint="default"/>
      </w:rPr>
    </w:lvl>
    <w:lvl w:ilvl="1" w:tplc="5CD4AF62" w:tentative="1">
      <w:start w:val="1"/>
      <w:numFmt w:val="bullet"/>
      <w:lvlText w:val=""/>
      <w:lvlPicBulletId w:val="0"/>
      <w:lvlJc w:val="left"/>
      <w:pPr>
        <w:tabs>
          <w:tab w:val="num" w:pos="1440"/>
        </w:tabs>
        <w:ind w:left="1440" w:hanging="360"/>
      </w:pPr>
      <w:rPr>
        <w:rFonts w:ascii="Symbol" w:hAnsi="Symbol" w:hint="default"/>
      </w:rPr>
    </w:lvl>
    <w:lvl w:ilvl="2" w:tplc="DC925C18" w:tentative="1">
      <w:start w:val="1"/>
      <w:numFmt w:val="bullet"/>
      <w:lvlText w:val=""/>
      <w:lvlPicBulletId w:val="0"/>
      <w:lvlJc w:val="left"/>
      <w:pPr>
        <w:tabs>
          <w:tab w:val="num" w:pos="2160"/>
        </w:tabs>
        <w:ind w:left="2160" w:hanging="360"/>
      </w:pPr>
      <w:rPr>
        <w:rFonts w:ascii="Symbol" w:hAnsi="Symbol" w:hint="default"/>
      </w:rPr>
    </w:lvl>
    <w:lvl w:ilvl="3" w:tplc="8E54D9AA" w:tentative="1">
      <w:start w:val="1"/>
      <w:numFmt w:val="bullet"/>
      <w:lvlText w:val=""/>
      <w:lvlPicBulletId w:val="0"/>
      <w:lvlJc w:val="left"/>
      <w:pPr>
        <w:tabs>
          <w:tab w:val="num" w:pos="2880"/>
        </w:tabs>
        <w:ind w:left="2880" w:hanging="360"/>
      </w:pPr>
      <w:rPr>
        <w:rFonts w:ascii="Symbol" w:hAnsi="Symbol" w:hint="default"/>
      </w:rPr>
    </w:lvl>
    <w:lvl w:ilvl="4" w:tplc="E6588052" w:tentative="1">
      <w:start w:val="1"/>
      <w:numFmt w:val="bullet"/>
      <w:lvlText w:val=""/>
      <w:lvlPicBulletId w:val="0"/>
      <w:lvlJc w:val="left"/>
      <w:pPr>
        <w:tabs>
          <w:tab w:val="num" w:pos="3600"/>
        </w:tabs>
        <w:ind w:left="3600" w:hanging="360"/>
      </w:pPr>
      <w:rPr>
        <w:rFonts w:ascii="Symbol" w:hAnsi="Symbol" w:hint="default"/>
      </w:rPr>
    </w:lvl>
    <w:lvl w:ilvl="5" w:tplc="388CD742" w:tentative="1">
      <w:start w:val="1"/>
      <w:numFmt w:val="bullet"/>
      <w:lvlText w:val=""/>
      <w:lvlPicBulletId w:val="0"/>
      <w:lvlJc w:val="left"/>
      <w:pPr>
        <w:tabs>
          <w:tab w:val="num" w:pos="4320"/>
        </w:tabs>
        <w:ind w:left="4320" w:hanging="360"/>
      </w:pPr>
      <w:rPr>
        <w:rFonts w:ascii="Symbol" w:hAnsi="Symbol" w:hint="default"/>
      </w:rPr>
    </w:lvl>
    <w:lvl w:ilvl="6" w:tplc="8FDC95AC" w:tentative="1">
      <w:start w:val="1"/>
      <w:numFmt w:val="bullet"/>
      <w:lvlText w:val=""/>
      <w:lvlPicBulletId w:val="0"/>
      <w:lvlJc w:val="left"/>
      <w:pPr>
        <w:tabs>
          <w:tab w:val="num" w:pos="5040"/>
        </w:tabs>
        <w:ind w:left="5040" w:hanging="360"/>
      </w:pPr>
      <w:rPr>
        <w:rFonts w:ascii="Symbol" w:hAnsi="Symbol" w:hint="default"/>
      </w:rPr>
    </w:lvl>
    <w:lvl w:ilvl="7" w:tplc="646E3A78" w:tentative="1">
      <w:start w:val="1"/>
      <w:numFmt w:val="bullet"/>
      <w:lvlText w:val=""/>
      <w:lvlPicBulletId w:val="0"/>
      <w:lvlJc w:val="left"/>
      <w:pPr>
        <w:tabs>
          <w:tab w:val="num" w:pos="5760"/>
        </w:tabs>
        <w:ind w:left="5760" w:hanging="360"/>
      </w:pPr>
      <w:rPr>
        <w:rFonts w:ascii="Symbol" w:hAnsi="Symbol" w:hint="default"/>
      </w:rPr>
    </w:lvl>
    <w:lvl w:ilvl="8" w:tplc="559A5022"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68926D17"/>
    <w:multiLevelType w:val="multilevel"/>
    <w:tmpl w:val="597C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2A4B06"/>
    <w:multiLevelType w:val="hybridMultilevel"/>
    <w:tmpl w:val="D12AEAE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F3526A8"/>
    <w:multiLevelType w:val="multilevel"/>
    <w:tmpl w:val="6116D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E7440E"/>
    <w:multiLevelType w:val="hybridMultilevel"/>
    <w:tmpl w:val="023C0C78"/>
    <w:lvl w:ilvl="0" w:tplc="AF12C202">
      <w:start w:val="1"/>
      <w:numFmt w:val="bullet"/>
      <w:lvlText w:val=""/>
      <w:lvlPicBulletId w:val="0"/>
      <w:lvlJc w:val="left"/>
      <w:pPr>
        <w:tabs>
          <w:tab w:val="num" w:pos="720"/>
        </w:tabs>
        <w:ind w:left="720" w:hanging="360"/>
      </w:pPr>
      <w:rPr>
        <w:rFonts w:ascii="Symbol" w:hAnsi="Symbol" w:hint="default"/>
      </w:rPr>
    </w:lvl>
    <w:lvl w:ilvl="1" w:tplc="79529D94" w:tentative="1">
      <w:start w:val="1"/>
      <w:numFmt w:val="bullet"/>
      <w:lvlText w:val=""/>
      <w:lvlPicBulletId w:val="0"/>
      <w:lvlJc w:val="left"/>
      <w:pPr>
        <w:tabs>
          <w:tab w:val="num" w:pos="1440"/>
        </w:tabs>
        <w:ind w:left="1440" w:hanging="360"/>
      </w:pPr>
      <w:rPr>
        <w:rFonts w:ascii="Symbol" w:hAnsi="Symbol" w:hint="default"/>
      </w:rPr>
    </w:lvl>
    <w:lvl w:ilvl="2" w:tplc="B6AC94DC" w:tentative="1">
      <w:start w:val="1"/>
      <w:numFmt w:val="bullet"/>
      <w:lvlText w:val=""/>
      <w:lvlPicBulletId w:val="0"/>
      <w:lvlJc w:val="left"/>
      <w:pPr>
        <w:tabs>
          <w:tab w:val="num" w:pos="2160"/>
        </w:tabs>
        <w:ind w:left="2160" w:hanging="360"/>
      </w:pPr>
      <w:rPr>
        <w:rFonts w:ascii="Symbol" w:hAnsi="Symbol" w:hint="default"/>
      </w:rPr>
    </w:lvl>
    <w:lvl w:ilvl="3" w:tplc="490EF8CC" w:tentative="1">
      <w:start w:val="1"/>
      <w:numFmt w:val="bullet"/>
      <w:lvlText w:val=""/>
      <w:lvlPicBulletId w:val="0"/>
      <w:lvlJc w:val="left"/>
      <w:pPr>
        <w:tabs>
          <w:tab w:val="num" w:pos="2880"/>
        </w:tabs>
        <w:ind w:left="2880" w:hanging="360"/>
      </w:pPr>
      <w:rPr>
        <w:rFonts w:ascii="Symbol" w:hAnsi="Symbol" w:hint="default"/>
      </w:rPr>
    </w:lvl>
    <w:lvl w:ilvl="4" w:tplc="62BC38D2" w:tentative="1">
      <w:start w:val="1"/>
      <w:numFmt w:val="bullet"/>
      <w:lvlText w:val=""/>
      <w:lvlPicBulletId w:val="0"/>
      <w:lvlJc w:val="left"/>
      <w:pPr>
        <w:tabs>
          <w:tab w:val="num" w:pos="3600"/>
        </w:tabs>
        <w:ind w:left="3600" w:hanging="360"/>
      </w:pPr>
      <w:rPr>
        <w:rFonts w:ascii="Symbol" w:hAnsi="Symbol" w:hint="default"/>
      </w:rPr>
    </w:lvl>
    <w:lvl w:ilvl="5" w:tplc="1D6AEE18" w:tentative="1">
      <w:start w:val="1"/>
      <w:numFmt w:val="bullet"/>
      <w:lvlText w:val=""/>
      <w:lvlPicBulletId w:val="0"/>
      <w:lvlJc w:val="left"/>
      <w:pPr>
        <w:tabs>
          <w:tab w:val="num" w:pos="4320"/>
        </w:tabs>
        <w:ind w:left="4320" w:hanging="360"/>
      </w:pPr>
      <w:rPr>
        <w:rFonts w:ascii="Symbol" w:hAnsi="Symbol" w:hint="default"/>
      </w:rPr>
    </w:lvl>
    <w:lvl w:ilvl="6" w:tplc="CBC28108" w:tentative="1">
      <w:start w:val="1"/>
      <w:numFmt w:val="bullet"/>
      <w:lvlText w:val=""/>
      <w:lvlPicBulletId w:val="0"/>
      <w:lvlJc w:val="left"/>
      <w:pPr>
        <w:tabs>
          <w:tab w:val="num" w:pos="5040"/>
        </w:tabs>
        <w:ind w:left="5040" w:hanging="360"/>
      </w:pPr>
      <w:rPr>
        <w:rFonts w:ascii="Symbol" w:hAnsi="Symbol" w:hint="default"/>
      </w:rPr>
    </w:lvl>
    <w:lvl w:ilvl="7" w:tplc="7532937A" w:tentative="1">
      <w:start w:val="1"/>
      <w:numFmt w:val="bullet"/>
      <w:lvlText w:val=""/>
      <w:lvlPicBulletId w:val="0"/>
      <w:lvlJc w:val="left"/>
      <w:pPr>
        <w:tabs>
          <w:tab w:val="num" w:pos="5760"/>
        </w:tabs>
        <w:ind w:left="5760" w:hanging="360"/>
      </w:pPr>
      <w:rPr>
        <w:rFonts w:ascii="Symbol" w:hAnsi="Symbol" w:hint="default"/>
      </w:rPr>
    </w:lvl>
    <w:lvl w:ilvl="8" w:tplc="3A54126C"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763F1466"/>
    <w:multiLevelType w:val="hybridMultilevel"/>
    <w:tmpl w:val="743E0340"/>
    <w:lvl w:ilvl="0" w:tplc="3AA8B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D81EF7"/>
    <w:multiLevelType w:val="multilevel"/>
    <w:tmpl w:val="597C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9F4931"/>
    <w:multiLevelType w:val="hybridMultilevel"/>
    <w:tmpl w:val="E5A8FA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0B20D3"/>
    <w:multiLevelType w:val="hybridMultilevel"/>
    <w:tmpl w:val="D3B2CD84"/>
    <w:lvl w:ilvl="0" w:tplc="EDF6B14E">
      <w:start w:val="1"/>
      <w:numFmt w:val="bullet"/>
      <w:lvlText w:val=""/>
      <w:lvlPicBulletId w:val="0"/>
      <w:lvlJc w:val="left"/>
      <w:pPr>
        <w:tabs>
          <w:tab w:val="num" w:pos="720"/>
        </w:tabs>
        <w:ind w:left="720" w:hanging="360"/>
      </w:pPr>
      <w:rPr>
        <w:rFonts w:ascii="Symbol" w:hAnsi="Symbol" w:hint="default"/>
      </w:rPr>
    </w:lvl>
    <w:lvl w:ilvl="1" w:tplc="6B201194" w:tentative="1">
      <w:start w:val="1"/>
      <w:numFmt w:val="bullet"/>
      <w:lvlText w:val=""/>
      <w:lvlPicBulletId w:val="0"/>
      <w:lvlJc w:val="left"/>
      <w:pPr>
        <w:tabs>
          <w:tab w:val="num" w:pos="1440"/>
        </w:tabs>
        <w:ind w:left="1440" w:hanging="360"/>
      </w:pPr>
      <w:rPr>
        <w:rFonts w:ascii="Symbol" w:hAnsi="Symbol" w:hint="default"/>
      </w:rPr>
    </w:lvl>
    <w:lvl w:ilvl="2" w:tplc="9A040552" w:tentative="1">
      <w:start w:val="1"/>
      <w:numFmt w:val="bullet"/>
      <w:lvlText w:val=""/>
      <w:lvlPicBulletId w:val="0"/>
      <w:lvlJc w:val="left"/>
      <w:pPr>
        <w:tabs>
          <w:tab w:val="num" w:pos="2160"/>
        </w:tabs>
        <w:ind w:left="2160" w:hanging="360"/>
      </w:pPr>
      <w:rPr>
        <w:rFonts w:ascii="Symbol" w:hAnsi="Symbol" w:hint="default"/>
      </w:rPr>
    </w:lvl>
    <w:lvl w:ilvl="3" w:tplc="60120AD8" w:tentative="1">
      <w:start w:val="1"/>
      <w:numFmt w:val="bullet"/>
      <w:lvlText w:val=""/>
      <w:lvlPicBulletId w:val="0"/>
      <w:lvlJc w:val="left"/>
      <w:pPr>
        <w:tabs>
          <w:tab w:val="num" w:pos="2880"/>
        </w:tabs>
        <w:ind w:left="2880" w:hanging="360"/>
      </w:pPr>
      <w:rPr>
        <w:rFonts w:ascii="Symbol" w:hAnsi="Symbol" w:hint="default"/>
      </w:rPr>
    </w:lvl>
    <w:lvl w:ilvl="4" w:tplc="5E0C906E" w:tentative="1">
      <w:start w:val="1"/>
      <w:numFmt w:val="bullet"/>
      <w:lvlText w:val=""/>
      <w:lvlPicBulletId w:val="0"/>
      <w:lvlJc w:val="left"/>
      <w:pPr>
        <w:tabs>
          <w:tab w:val="num" w:pos="3600"/>
        </w:tabs>
        <w:ind w:left="3600" w:hanging="360"/>
      </w:pPr>
      <w:rPr>
        <w:rFonts w:ascii="Symbol" w:hAnsi="Symbol" w:hint="default"/>
      </w:rPr>
    </w:lvl>
    <w:lvl w:ilvl="5" w:tplc="5DB66BFE" w:tentative="1">
      <w:start w:val="1"/>
      <w:numFmt w:val="bullet"/>
      <w:lvlText w:val=""/>
      <w:lvlPicBulletId w:val="0"/>
      <w:lvlJc w:val="left"/>
      <w:pPr>
        <w:tabs>
          <w:tab w:val="num" w:pos="4320"/>
        </w:tabs>
        <w:ind w:left="4320" w:hanging="360"/>
      </w:pPr>
      <w:rPr>
        <w:rFonts w:ascii="Symbol" w:hAnsi="Symbol" w:hint="default"/>
      </w:rPr>
    </w:lvl>
    <w:lvl w:ilvl="6" w:tplc="828C9CFC" w:tentative="1">
      <w:start w:val="1"/>
      <w:numFmt w:val="bullet"/>
      <w:lvlText w:val=""/>
      <w:lvlPicBulletId w:val="0"/>
      <w:lvlJc w:val="left"/>
      <w:pPr>
        <w:tabs>
          <w:tab w:val="num" w:pos="5040"/>
        </w:tabs>
        <w:ind w:left="5040" w:hanging="360"/>
      </w:pPr>
      <w:rPr>
        <w:rFonts w:ascii="Symbol" w:hAnsi="Symbol" w:hint="default"/>
      </w:rPr>
    </w:lvl>
    <w:lvl w:ilvl="7" w:tplc="FD483D24" w:tentative="1">
      <w:start w:val="1"/>
      <w:numFmt w:val="bullet"/>
      <w:lvlText w:val=""/>
      <w:lvlPicBulletId w:val="0"/>
      <w:lvlJc w:val="left"/>
      <w:pPr>
        <w:tabs>
          <w:tab w:val="num" w:pos="5760"/>
        </w:tabs>
        <w:ind w:left="5760" w:hanging="360"/>
      </w:pPr>
      <w:rPr>
        <w:rFonts w:ascii="Symbol" w:hAnsi="Symbol" w:hint="default"/>
      </w:rPr>
    </w:lvl>
    <w:lvl w:ilvl="8" w:tplc="06428A6E"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7D531F1D"/>
    <w:multiLevelType w:val="hybridMultilevel"/>
    <w:tmpl w:val="BAFCC5D6"/>
    <w:lvl w:ilvl="0" w:tplc="67B85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85794A"/>
    <w:multiLevelType w:val="hybridMultilevel"/>
    <w:tmpl w:val="9EF22F3E"/>
    <w:lvl w:ilvl="0" w:tplc="DC9C018C">
      <w:start w:val="1"/>
      <w:numFmt w:val="bullet"/>
      <w:lvlText w:val=""/>
      <w:lvlPicBulletId w:val="0"/>
      <w:lvlJc w:val="left"/>
      <w:pPr>
        <w:tabs>
          <w:tab w:val="num" w:pos="720"/>
        </w:tabs>
        <w:ind w:left="720" w:hanging="360"/>
      </w:pPr>
      <w:rPr>
        <w:rFonts w:ascii="Symbol" w:hAnsi="Symbol" w:hint="default"/>
      </w:rPr>
    </w:lvl>
    <w:lvl w:ilvl="1" w:tplc="9886EE22" w:tentative="1">
      <w:start w:val="1"/>
      <w:numFmt w:val="bullet"/>
      <w:lvlText w:val=""/>
      <w:lvlPicBulletId w:val="0"/>
      <w:lvlJc w:val="left"/>
      <w:pPr>
        <w:tabs>
          <w:tab w:val="num" w:pos="1440"/>
        </w:tabs>
        <w:ind w:left="1440" w:hanging="360"/>
      </w:pPr>
      <w:rPr>
        <w:rFonts w:ascii="Symbol" w:hAnsi="Symbol" w:hint="default"/>
      </w:rPr>
    </w:lvl>
    <w:lvl w:ilvl="2" w:tplc="56623E6A" w:tentative="1">
      <w:start w:val="1"/>
      <w:numFmt w:val="bullet"/>
      <w:lvlText w:val=""/>
      <w:lvlPicBulletId w:val="0"/>
      <w:lvlJc w:val="left"/>
      <w:pPr>
        <w:tabs>
          <w:tab w:val="num" w:pos="2160"/>
        </w:tabs>
        <w:ind w:left="2160" w:hanging="360"/>
      </w:pPr>
      <w:rPr>
        <w:rFonts w:ascii="Symbol" w:hAnsi="Symbol" w:hint="default"/>
      </w:rPr>
    </w:lvl>
    <w:lvl w:ilvl="3" w:tplc="ECE250A0" w:tentative="1">
      <w:start w:val="1"/>
      <w:numFmt w:val="bullet"/>
      <w:lvlText w:val=""/>
      <w:lvlPicBulletId w:val="0"/>
      <w:lvlJc w:val="left"/>
      <w:pPr>
        <w:tabs>
          <w:tab w:val="num" w:pos="2880"/>
        </w:tabs>
        <w:ind w:left="2880" w:hanging="360"/>
      </w:pPr>
      <w:rPr>
        <w:rFonts w:ascii="Symbol" w:hAnsi="Symbol" w:hint="default"/>
      </w:rPr>
    </w:lvl>
    <w:lvl w:ilvl="4" w:tplc="6E6494DE" w:tentative="1">
      <w:start w:val="1"/>
      <w:numFmt w:val="bullet"/>
      <w:lvlText w:val=""/>
      <w:lvlPicBulletId w:val="0"/>
      <w:lvlJc w:val="left"/>
      <w:pPr>
        <w:tabs>
          <w:tab w:val="num" w:pos="3600"/>
        </w:tabs>
        <w:ind w:left="3600" w:hanging="360"/>
      </w:pPr>
      <w:rPr>
        <w:rFonts w:ascii="Symbol" w:hAnsi="Symbol" w:hint="default"/>
      </w:rPr>
    </w:lvl>
    <w:lvl w:ilvl="5" w:tplc="B322A65C" w:tentative="1">
      <w:start w:val="1"/>
      <w:numFmt w:val="bullet"/>
      <w:lvlText w:val=""/>
      <w:lvlPicBulletId w:val="0"/>
      <w:lvlJc w:val="left"/>
      <w:pPr>
        <w:tabs>
          <w:tab w:val="num" w:pos="4320"/>
        </w:tabs>
        <w:ind w:left="4320" w:hanging="360"/>
      </w:pPr>
      <w:rPr>
        <w:rFonts w:ascii="Symbol" w:hAnsi="Symbol" w:hint="default"/>
      </w:rPr>
    </w:lvl>
    <w:lvl w:ilvl="6" w:tplc="CB60A4A0" w:tentative="1">
      <w:start w:val="1"/>
      <w:numFmt w:val="bullet"/>
      <w:lvlText w:val=""/>
      <w:lvlPicBulletId w:val="0"/>
      <w:lvlJc w:val="left"/>
      <w:pPr>
        <w:tabs>
          <w:tab w:val="num" w:pos="5040"/>
        </w:tabs>
        <w:ind w:left="5040" w:hanging="360"/>
      </w:pPr>
      <w:rPr>
        <w:rFonts w:ascii="Symbol" w:hAnsi="Symbol" w:hint="default"/>
      </w:rPr>
    </w:lvl>
    <w:lvl w:ilvl="7" w:tplc="3D704FC4" w:tentative="1">
      <w:start w:val="1"/>
      <w:numFmt w:val="bullet"/>
      <w:lvlText w:val=""/>
      <w:lvlPicBulletId w:val="0"/>
      <w:lvlJc w:val="left"/>
      <w:pPr>
        <w:tabs>
          <w:tab w:val="num" w:pos="5760"/>
        </w:tabs>
        <w:ind w:left="5760" w:hanging="360"/>
      </w:pPr>
      <w:rPr>
        <w:rFonts w:ascii="Symbol" w:hAnsi="Symbol" w:hint="default"/>
      </w:rPr>
    </w:lvl>
    <w:lvl w:ilvl="8" w:tplc="66B247EC" w:tentative="1">
      <w:start w:val="1"/>
      <w:numFmt w:val="bullet"/>
      <w:lvlText w:val=""/>
      <w:lvlPicBulletId w:val="0"/>
      <w:lvlJc w:val="left"/>
      <w:pPr>
        <w:tabs>
          <w:tab w:val="num" w:pos="6480"/>
        </w:tabs>
        <w:ind w:left="6480" w:hanging="360"/>
      </w:pPr>
      <w:rPr>
        <w:rFonts w:ascii="Symbol" w:hAnsi="Symbol" w:hint="default"/>
      </w:rPr>
    </w:lvl>
  </w:abstractNum>
  <w:num w:numId="1">
    <w:abstractNumId w:val="11"/>
  </w:num>
  <w:num w:numId="2">
    <w:abstractNumId w:val="38"/>
  </w:num>
  <w:num w:numId="3">
    <w:abstractNumId w:val="35"/>
  </w:num>
  <w:num w:numId="4">
    <w:abstractNumId w:val="17"/>
  </w:num>
  <w:num w:numId="5">
    <w:abstractNumId w:val="39"/>
  </w:num>
  <w:num w:numId="6">
    <w:abstractNumId w:val="1"/>
  </w:num>
  <w:num w:numId="7">
    <w:abstractNumId w:val="2"/>
  </w:num>
  <w:num w:numId="8">
    <w:abstractNumId w:val="14"/>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pStyle w:val="2"/>
        <w:lvlText w:val="•"/>
        <w:legacy w:legacy="1" w:legacySpace="0" w:legacyIndent="192"/>
        <w:lvlJc w:val="left"/>
        <w:rPr>
          <w:rFonts w:ascii="Times New Roman" w:hAnsi="Times New Roman" w:hint="default"/>
        </w:rPr>
      </w:lvl>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3"/>
  </w:num>
  <w:num w:numId="15">
    <w:abstractNumId w:val="23"/>
  </w:num>
  <w:num w:numId="16">
    <w:abstractNumId w:val="13"/>
  </w:num>
  <w:num w:numId="17">
    <w:abstractNumId w:val="27"/>
  </w:num>
  <w:num w:numId="18">
    <w:abstractNumId w:val="21"/>
  </w:num>
  <w:num w:numId="19">
    <w:abstractNumId w:val="30"/>
  </w:num>
  <w:num w:numId="20">
    <w:abstractNumId w:val="16"/>
  </w:num>
  <w:num w:numId="21">
    <w:abstractNumId w:val="15"/>
  </w:num>
  <w:num w:numId="22">
    <w:abstractNumId w:val="25"/>
  </w:num>
  <w:num w:numId="23">
    <w:abstractNumId w:val="29"/>
  </w:num>
  <w:num w:numId="24">
    <w:abstractNumId w:val="3"/>
  </w:num>
  <w:num w:numId="25">
    <w:abstractNumId w:val="36"/>
  </w:num>
  <w:num w:numId="26">
    <w:abstractNumId w:val="32"/>
  </w:num>
  <w:num w:numId="27">
    <w:abstractNumId w:val="6"/>
  </w:num>
  <w:num w:numId="28">
    <w:abstractNumId w:val="31"/>
  </w:num>
  <w:num w:numId="29">
    <w:abstractNumId w:val="19"/>
  </w:num>
  <w:num w:numId="30">
    <w:abstractNumId w:val="26"/>
  </w:num>
  <w:num w:numId="31">
    <w:abstractNumId w:val="42"/>
  </w:num>
  <w:num w:numId="32">
    <w:abstractNumId w:val="4"/>
  </w:num>
  <w:num w:numId="33">
    <w:abstractNumId w:val="5"/>
  </w:num>
  <w:num w:numId="34">
    <w:abstractNumId w:val="40"/>
  </w:num>
  <w:num w:numId="35">
    <w:abstractNumId w:val="18"/>
  </w:num>
  <w:num w:numId="36">
    <w:abstractNumId w:val="41"/>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8"/>
  </w:num>
  <w:num w:numId="40">
    <w:abstractNumId w:val="7"/>
  </w:num>
  <w:num w:numId="41">
    <w:abstractNumId w:val="37"/>
  </w:num>
  <w:num w:numId="42">
    <w:abstractNumId w:val="24"/>
  </w:num>
  <w:num w:numId="43">
    <w:abstractNumId w:val="22"/>
  </w:num>
  <w:num w:numId="44">
    <w:abstractNumId w:val="9"/>
  </w:num>
  <w:num w:numId="45">
    <w:abstractNumId w:val="12"/>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43E4E"/>
    <w:rsid w:val="000F3D3C"/>
    <w:rsid w:val="00143E4E"/>
    <w:rsid w:val="00206C04"/>
    <w:rsid w:val="00774771"/>
    <w:rsid w:val="008E4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4E"/>
    <w:rPr>
      <w:rFonts w:ascii="Calibri" w:eastAsia="Calibri" w:hAnsi="Calibri" w:cs="Times New Roman"/>
    </w:rPr>
  </w:style>
  <w:style w:type="paragraph" w:styleId="1">
    <w:name w:val="heading 1"/>
    <w:basedOn w:val="a"/>
    <w:next w:val="a"/>
    <w:link w:val="10"/>
    <w:qFormat/>
    <w:rsid w:val="00143E4E"/>
    <w:pPr>
      <w:keepNext/>
      <w:spacing w:after="0" w:line="240" w:lineRule="auto"/>
      <w:ind w:firstLine="708"/>
      <w:jc w:val="both"/>
      <w:outlineLvl w:val="0"/>
    </w:pPr>
    <w:rPr>
      <w:rFonts w:ascii="Times New Roman" w:eastAsia="Times New Roman" w:hAnsi="Times New Roman"/>
      <w:b/>
      <w:bCs/>
      <w:sz w:val="24"/>
      <w:szCs w:val="24"/>
      <w:lang w:eastAsia="ru-RU"/>
    </w:rPr>
  </w:style>
  <w:style w:type="paragraph" w:styleId="20">
    <w:name w:val="heading 2"/>
    <w:basedOn w:val="a"/>
    <w:next w:val="a"/>
    <w:link w:val="21"/>
    <w:uiPriority w:val="9"/>
    <w:semiHidden/>
    <w:unhideWhenUsed/>
    <w:qFormat/>
    <w:rsid w:val="00143E4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143E4E"/>
    <w:pPr>
      <w:keepNext/>
      <w:keepLines/>
      <w:spacing w:before="200" w:after="0"/>
      <w:outlineLvl w:val="2"/>
    </w:pPr>
    <w:rPr>
      <w:rFonts w:ascii="Cambria" w:eastAsia="Times New Roman" w:hAnsi="Cambria"/>
      <w:b/>
      <w:bCs/>
      <w:color w:val="4F81BD"/>
    </w:rPr>
  </w:style>
  <w:style w:type="paragraph" w:styleId="6">
    <w:name w:val="heading 6"/>
    <w:basedOn w:val="a"/>
    <w:next w:val="a"/>
    <w:link w:val="60"/>
    <w:uiPriority w:val="9"/>
    <w:qFormat/>
    <w:rsid w:val="00143E4E"/>
    <w:pPr>
      <w:keepNext/>
      <w:keepLines/>
      <w:spacing w:before="200" w:after="0"/>
      <w:outlineLvl w:val="5"/>
    </w:pPr>
    <w:rPr>
      <w:rFonts w:ascii="Cambria" w:eastAsia="Times New Roman" w:hAnsi="Cambria"/>
      <w:i/>
      <w:iCs/>
      <w:color w:val="243F60"/>
    </w:rPr>
  </w:style>
  <w:style w:type="paragraph" w:styleId="8">
    <w:name w:val="heading 8"/>
    <w:basedOn w:val="a"/>
    <w:next w:val="a"/>
    <w:link w:val="80"/>
    <w:uiPriority w:val="9"/>
    <w:unhideWhenUsed/>
    <w:qFormat/>
    <w:rsid w:val="00143E4E"/>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3E4E"/>
    <w:rPr>
      <w:rFonts w:ascii="Times New Roman" w:eastAsia="Times New Roman" w:hAnsi="Times New Roman" w:cs="Times New Roman"/>
      <w:b/>
      <w:bCs/>
      <w:sz w:val="24"/>
      <w:szCs w:val="24"/>
      <w:lang w:eastAsia="ru-RU"/>
    </w:rPr>
  </w:style>
  <w:style w:type="character" w:customStyle="1" w:styleId="21">
    <w:name w:val="Заголовок 2 Знак"/>
    <w:basedOn w:val="a0"/>
    <w:link w:val="20"/>
    <w:uiPriority w:val="9"/>
    <w:semiHidden/>
    <w:rsid w:val="00143E4E"/>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143E4E"/>
    <w:rPr>
      <w:rFonts w:ascii="Cambria" w:eastAsia="Times New Roman" w:hAnsi="Cambria" w:cs="Times New Roman"/>
      <w:b/>
      <w:bCs/>
      <w:color w:val="4F81BD"/>
    </w:rPr>
  </w:style>
  <w:style w:type="character" w:customStyle="1" w:styleId="60">
    <w:name w:val="Заголовок 6 Знак"/>
    <w:basedOn w:val="a0"/>
    <w:link w:val="6"/>
    <w:uiPriority w:val="9"/>
    <w:rsid w:val="00143E4E"/>
    <w:rPr>
      <w:rFonts w:ascii="Cambria" w:eastAsia="Times New Roman" w:hAnsi="Cambria" w:cs="Times New Roman"/>
      <w:i/>
      <w:iCs/>
      <w:color w:val="243F60"/>
    </w:rPr>
  </w:style>
  <w:style w:type="character" w:customStyle="1" w:styleId="80">
    <w:name w:val="Заголовок 8 Знак"/>
    <w:basedOn w:val="a0"/>
    <w:link w:val="8"/>
    <w:uiPriority w:val="9"/>
    <w:rsid w:val="00143E4E"/>
    <w:rPr>
      <w:rFonts w:ascii="Calibri" w:eastAsia="Times New Roman" w:hAnsi="Calibri" w:cs="Times New Roman"/>
      <w:i/>
      <w:iCs/>
      <w:sz w:val="24"/>
      <w:szCs w:val="24"/>
    </w:rPr>
  </w:style>
  <w:style w:type="table" w:styleId="a3">
    <w:name w:val="Table Grid"/>
    <w:basedOn w:val="a1"/>
    <w:uiPriority w:val="59"/>
    <w:rsid w:val="00143E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143E4E"/>
    <w:pPr>
      <w:ind w:left="720"/>
      <w:contextualSpacing/>
    </w:pPr>
  </w:style>
  <w:style w:type="paragraph" w:styleId="a5">
    <w:name w:val="Body Text Indent"/>
    <w:basedOn w:val="a"/>
    <w:link w:val="a6"/>
    <w:semiHidden/>
    <w:rsid w:val="00143E4E"/>
    <w:pPr>
      <w:spacing w:after="0" w:line="240" w:lineRule="auto"/>
      <w:ind w:firstLine="708"/>
      <w:jc w:val="both"/>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semiHidden/>
    <w:rsid w:val="00143E4E"/>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143E4E"/>
    <w:pPr>
      <w:spacing w:after="120"/>
    </w:pPr>
  </w:style>
  <w:style w:type="character" w:customStyle="1" w:styleId="a8">
    <w:name w:val="Основной текст Знак"/>
    <w:basedOn w:val="a0"/>
    <w:link w:val="a7"/>
    <w:uiPriority w:val="99"/>
    <w:semiHidden/>
    <w:rsid w:val="00143E4E"/>
    <w:rPr>
      <w:rFonts w:ascii="Calibri" w:eastAsia="Calibri" w:hAnsi="Calibri" w:cs="Times New Roman"/>
    </w:rPr>
  </w:style>
  <w:style w:type="paragraph" w:styleId="22">
    <w:name w:val="Body Text Indent 2"/>
    <w:basedOn w:val="a"/>
    <w:link w:val="23"/>
    <w:uiPriority w:val="99"/>
    <w:semiHidden/>
    <w:unhideWhenUsed/>
    <w:rsid w:val="00143E4E"/>
    <w:pPr>
      <w:spacing w:after="120" w:line="480" w:lineRule="auto"/>
      <w:ind w:left="283"/>
    </w:pPr>
  </w:style>
  <w:style w:type="character" w:customStyle="1" w:styleId="23">
    <w:name w:val="Основной текст с отступом 2 Знак"/>
    <w:basedOn w:val="a0"/>
    <w:link w:val="22"/>
    <w:uiPriority w:val="99"/>
    <w:semiHidden/>
    <w:rsid w:val="00143E4E"/>
    <w:rPr>
      <w:rFonts w:ascii="Calibri" w:eastAsia="Calibri" w:hAnsi="Calibri" w:cs="Times New Roman"/>
    </w:rPr>
  </w:style>
  <w:style w:type="paragraph" w:customStyle="1" w:styleId="11">
    <w:name w:val="Абзац списка1"/>
    <w:basedOn w:val="a"/>
    <w:rsid w:val="00143E4E"/>
    <w:pPr>
      <w:ind w:left="720"/>
    </w:pPr>
    <w:rPr>
      <w:lang w:eastAsia="ru-RU"/>
    </w:rPr>
  </w:style>
  <w:style w:type="character" w:customStyle="1" w:styleId="c5">
    <w:name w:val="c5"/>
    <w:basedOn w:val="a0"/>
    <w:rsid w:val="00143E4E"/>
  </w:style>
  <w:style w:type="paragraph" w:styleId="a9">
    <w:name w:val="Normal (Web)"/>
    <w:basedOn w:val="a"/>
    <w:uiPriority w:val="99"/>
    <w:semiHidden/>
    <w:unhideWhenUsed/>
    <w:rsid w:val="00143E4E"/>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 Spacing"/>
    <w:uiPriority w:val="1"/>
    <w:qFormat/>
    <w:rsid w:val="00143E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3E4E"/>
  </w:style>
  <w:style w:type="paragraph" w:customStyle="1" w:styleId="Style31">
    <w:name w:val="Style31"/>
    <w:basedOn w:val="a"/>
    <w:uiPriority w:val="99"/>
    <w:rsid w:val="00143E4E"/>
    <w:pPr>
      <w:widowControl w:val="0"/>
      <w:autoSpaceDE w:val="0"/>
      <w:autoSpaceDN w:val="0"/>
      <w:adjustRightInd w:val="0"/>
      <w:spacing w:after="0" w:line="221" w:lineRule="exact"/>
      <w:ind w:firstLine="538"/>
    </w:pPr>
    <w:rPr>
      <w:rFonts w:ascii="Times New Roman" w:eastAsia="Times New Roman" w:hAnsi="Times New Roman"/>
      <w:sz w:val="24"/>
      <w:szCs w:val="24"/>
      <w:lang w:eastAsia="ru-RU"/>
    </w:rPr>
  </w:style>
  <w:style w:type="paragraph" w:customStyle="1" w:styleId="Style33">
    <w:name w:val="Style33"/>
    <w:basedOn w:val="a"/>
    <w:uiPriority w:val="99"/>
    <w:rsid w:val="00143E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8">
    <w:name w:val="Style28"/>
    <w:basedOn w:val="a"/>
    <w:uiPriority w:val="99"/>
    <w:rsid w:val="00143E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9">
    <w:name w:val="Style29"/>
    <w:basedOn w:val="a"/>
    <w:uiPriority w:val="99"/>
    <w:rsid w:val="00143E4E"/>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
    <w:uiPriority w:val="99"/>
    <w:rsid w:val="00143E4E"/>
    <w:pPr>
      <w:widowControl w:val="0"/>
      <w:autoSpaceDE w:val="0"/>
      <w:autoSpaceDN w:val="0"/>
      <w:adjustRightInd w:val="0"/>
      <w:spacing w:after="0" w:line="322" w:lineRule="exact"/>
      <w:ind w:firstLine="739"/>
      <w:jc w:val="both"/>
    </w:pPr>
    <w:rPr>
      <w:rFonts w:ascii="Times New Roman" w:eastAsia="Times New Roman" w:hAnsi="Times New Roman"/>
      <w:sz w:val="24"/>
      <w:szCs w:val="24"/>
      <w:lang w:eastAsia="ru-RU"/>
    </w:rPr>
  </w:style>
  <w:style w:type="paragraph" w:customStyle="1" w:styleId="Style11">
    <w:name w:val="Style11"/>
    <w:basedOn w:val="a"/>
    <w:uiPriority w:val="99"/>
    <w:rsid w:val="00143E4E"/>
    <w:pPr>
      <w:widowControl w:val="0"/>
      <w:autoSpaceDE w:val="0"/>
      <w:autoSpaceDN w:val="0"/>
      <w:adjustRightInd w:val="0"/>
      <w:spacing w:after="0" w:line="180" w:lineRule="exact"/>
    </w:pPr>
    <w:rPr>
      <w:rFonts w:ascii="Times New Roman" w:eastAsia="Times New Roman" w:hAnsi="Times New Roman"/>
      <w:sz w:val="24"/>
      <w:szCs w:val="24"/>
      <w:lang w:eastAsia="ru-RU"/>
    </w:rPr>
  </w:style>
  <w:style w:type="paragraph" w:styleId="2">
    <w:name w:val="List Bullet 2"/>
    <w:basedOn w:val="a"/>
    <w:uiPriority w:val="99"/>
    <w:rsid w:val="00143E4E"/>
    <w:pPr>
      <w:numPr>
        <w:numId w:val="11"/>
      </w:numPr>
      <w:tabs>
        <w:tab w:val="num" w:pos="643"/>
      </w:tabs>
      <w:spacing w:after="0" w:line="240" w:lineRule="auto"/>
      <w:ind w:left="643" w:hanging="360"/>
    </w:pPr>
    <w:rPr>
      <w:rFonts w:ascii="Times New Roman" w:eastAsia="Times New Roman" w:hAnsi="Times New Roman"/>
      <w:sz w:val="24"/>
      <w:szCs w:val="24"/>
      <w:lang w:eastAsia="ru-RU"/>
    </w:rPr>
  </w:style>
  <w:style w:type="paragraph" w:customStyle="1" w:styleId="Style8">
    <w:name w:val="Style8"/>
    <w:basedOn w:val="a"/>
    <w:uiPriority w:val="99"/>
    <w:rsid w:val="00143E4E"/>
    <w:pPr>
      <w:widowControl w:val="0"/>
      <w:autoSpaceDE w:val="0"/>
      <w:autoSpaceDN w:val="0"/>
      <w:adjustRightInd w:val="0"/>
      <w:spacing w:after="0" w:line="312" w:lineRule="exact"/>
      <w:jc w:val="both"/>
    </w:pPr>
    <w:rPr>
      <w:rFonts w:ascii="Times New Roman" w:eastAsia="Times New Roman" w:hAnsi="Times New Roman"/>
      <w:sz w:val="24"/>
      <w:szCs w:val="24"/>
      <w:lang w:eastAsia="ru-RU"/>
    </w:rPr>
  </w:style>
  <w:style w:type="paragraph" w:customStyle="1" w:styleId="Style16">
    <w:name w:val="Style16"/>
    <w:basedOn w:val="a"/>
    <w:uiPriority w:val="99"/>
    <w:rsid w:val="00143E4E"/>
    <w:pPr>
      <w:widowControl w:val="0"/>
      <w:autoSpaceDE w:val="0"/>
      <w:autoSpaceDN w:val="0"/>
      <w:adjustRightInd w:val="0"/>
      <w:spacing w:after="0" w:line="307" w:lineRule="exact"/>
      <w:ind w:firstLine="514"/>
      <w:jc w:val="both"/>
    </w:pPr>
    <w:rPr>
      <w:rFonts w:ascii="Times New Roman" w:eastAsia="Times New Roman" w:hAnsi="Times New Roman"/>
      <w:sz w:val="24"/>
      <w:szCs w:val="24"/>
      <w:lang w:eastAsia="ru-RU"/>
    </w:rPr>
  </w:style>
  <w:style w:type="paragraph" w:customStyle="1" w:styleId="Style17">
    <w:name w:val="Style17"/>
    <w:basedOn w:val="a"/>
    <w:uiPriority w:val="99"/>
    <w:rsid w:val="00143E4E"/>
    <w:pPr>
      <w:widowControl w:val="0"/>
      <w:autoSpaceDE w:val="0"/>
      <w:autoSpaceDN w:val="0"/>
      <w:adjustRightInd w:val="0"/>
      <w:spacing w:after="0" w:line="274" w:lineRule="exact"/>
      <w:ind w:hanging="514"/>
    </w:pPr>
    <w:rPr>
      <w:rFonts w:ascii="Times New Roman" w:eastAsia="Times New Roman" w:hAnsi="Times New Roman"/>
      <w:sz w:val="24"/>
      <w:szCs w:val="24"/>
      <w:lang w:eastAsia="ru-RU"/>
    </w:rPr>
  </w:style>
  <w:style w:type="paragraph" w:customStyle="1" w:styleId="Style30">
    <w:name w:val="Style30"/>
    <w:basedOn w:val="a"/>
    <w:uiPriority w:val="99"/>
    <w:rsid w:val="00143E4E"/>
    <w:pPr>
      <w:widowControl w:val="0"/>
      <w:autoSpaceDE w:val="0"/>
      <w:autoSpaceDN w:val="0"/>
      <w:adjustRightInd w:val="0"/>
      <w:spacing w:after="0" w:line="322" w:lineRule="exact"/>
      <w:ind w:hanging="336"/>
    </w:pPr>
    <w:rPr>
      <w:rFonts w:ascii="Times New Roman" w:eastAsia="Times New Roman" w:hAnsi="Times New Roman"/>
      <w:sz w:val="24"/>
      <w:szCs w:val="24"/>
      <w:lang w:eastAsia="ru-RU"/>
    </w:rPr>
  </w:style>
  <w:style w:type="character" w:customStyle="1" w:styleId="FontStyle94">
    <w:name w:val="Font Style94"/>
    <w:basedOn w:val="a0"/>
    <w:uiPriority w:val="99"/>
    <w:rsid w:val="00143E4E"/>
    <w:rPr>
      <w:rFonts w:ascii="Times New Roman" w:hAnsi="Times New Roman" w:cs="Times New Roman"/>
      <w:b/>
      <w:bCs/>
      <w:sz w:val="24"/>
      <w:szCs w:val="24"/>
    </w:rPr>
  </w:style>
  <w:style w:type="character" w:customStyle="1" w:styleId="FontStyle95">
    <w:name w:val="Font Style95"/>
    <w:basedOn w:val="a0"/>
    <w:uiPriority w:val="99"/>
    <w:rsid w:val="00143E4E"/>
    <w:rPr>
      <w:rFonts w:ascii="Times New Roman" w:hAnsi="Times New Roman" w:cs="Times New Roman"/>
      <w:sz w:val="24"/>
      <w:szCs w:val="24"/>
    </w:rPr>
  </w:style>
  <w:style w:type="character" w:customStyle="1" w:styleId="FontStyle97">
    <w:name w:val="Font Style97"/>
    <w:basedOn w:val="a0"/>
    <w:uiPriority w:val="99"/>
    <w:rsid w:val="00143E4E"/>
    <w:rPr>
      <w:rFonts w:ascii="Times New Roman" w:hAnsi="Times New Roman" w:cs="Times New Roman"/>
      <w:sz w:val="20"/>
      <w:szCs w:val="20"/>
    </w:rPr>
  </w:style>
  <w:style w:type="paragraph" w:styleId="ab">
    <w:name w:val="List"/>
    <w:basedOn w:val="a"/>
    <w:rsid w:val="00143E4E"/>
    <w:pPr>
      <w:spacing w:after="0" w:line="240" w:lineRule="auto"/>
      <w:ind w:left="283" w:hanging="283"/>
    </w:pPr>
    <w:rPr>
      <w:rFonts w:ascii="Arial" w:eastAsia="Times New Roman" w:hAnsi="Arial" w:cs="Wingdings"/>
      <w:sz w:val="24"/>
      <w:szCs w:val="28"/>
      <w:lang w:eastAsia="ar-SA"/>
    </w:rPr>
  </w:style>
  <w:style w:type="character" w:styleId="ac">
    <w:name w:val="Strong"/>
    <w:basedOn w:val="a0"/>
    <w:uiPriority w:val="22"/>
    <w:qFormat/>
    <w:rsid w:val="00143E4E"/>
    <w:rPr>
      <w:b/>
      <w:bCs/>
    </w:rPr>
  </w:style>
  <w:style w:type="character" w:styleId="ad">
    <w:name w:val="Hyperlink"/>
    <w:basedOn w:val="a0"/>
    <w:uiPriority w:val="99"/>
    <w:semiHidden/>
    <w:unhideWhenUsed/>
    <w:rsid w:val="00143E4E"/>
    <w:rPr>
      <w:color w:val="0000FF"/>
      <w:u w:val="single"/>
    </w:rPr>
  </w:style>
  <w:style w:type="character" w:styleId="ae">
    <w:name w:val="Emphasis"/>
    <w:basedOn w:val="a0"/>
    <w:uiPriority w:val="20"/>
    <w:qFormat/>
    <w:rsid w:val="00143E4E"/>
    <w:rPr>
      <w:i/>
      <w:iCs/>
    </w:rPr>
  </w:style>
  <w:style w:type="paragraph" w:styleId="af">
    <w:name w:val="header"/>
    <w:basedOn w:val="a"/>
    <w:link w:val="af0"/>
    <w:uiPriority w:val="99"/>
    <w:semiHidden/>
    <w:unhideWhenUsed/>
    <w:rsid w:val="00143E4E"/>
    <w:pPr>
      <w:tabs>
        <w:tab w:val="center" w:pos="4677"/>
        <w:tab w:val="right" w:pos="9355"/>
      </w:tabs>
    </w:pPr>
  </w:style>
  <w:style w:type="character" w:customStyle="1" w:styleId="af0">
    <w:name w:val="Верхний колонтитул Знак"/>
    <w:basedOn w:val="a0"/>
    <w:link w:val="af"/>
    <w:uiPriority w:val="99"/>
    <w:semiHidden/>
    <w:rsid w:val="00143E4E"/>
    <w:rPr>
      <w:rFonts w:ascii="Calibri" w:eastAsia="Calibri" w:hAnsi="Calibri" w:cs="Times New Roman"/>
    </w:rPr>
  </w:style>
  <w:style w:type="paragraph" w:styleId="af1">
    <w:name w:val="footer"/>
    <w:basedOn w:val="a"/>
    <w:link w:val="af2"/>
    <w:uiPriority w:val="99"/>
    <w:unhideWhenUsed/>
    <w:rsid w:val="00143E4E"/>
    <w:pPr>
      <w:tabs>
        <w:tab w:val="center" w:pos="4677"/>
        <w:tab w:val="right" w:pos="9355"/>
      </w:tabs>
    </w:pPr>
  </w:style>
  <w:style w:type="character" w:customStyle="1" w:styleId="af2">
    <w:name w:val="Нижний колонтитул Знак"/>
    <w:basedOn w:val="a0"/>
    <w:link w:val="af1"/>
    <w:uiPriority w:val="99"/>
    <w:rsid w:val="00143E4E"/>
    <w:rPr>
      <w:rFonts w:ascii="Calibri" w:eastAsia="Calibri" w:hAnsi="Calibri" w:cs="Times New Roman"/>
    </w:rPr>
  </w:style>
  <w:style w:type="paragraph" w:styleId="af3">
    <w:name w:val="Title"/>
    <w:basedOn w:val="a"/>
    <w:link w:val="af4"/>
    <w:qFormat/>
    <w:rsid w:val="00143E4E"/>
    <w:pPr>
      <w:spacing w:after="0" w:line="240" w:lineRule="auto"/>
      <w:jc w:val="center"/>
    </w:pPr>
    <w:rPr>
      <w:rFonts w:ascii="Times New Roman" w:eastAsia="Times New Roman" w:hAnsi="Times New Roman"/>
      <w:sz w:val="24"/>
      <w:szCs w:val="20"/>
      <w:lang w:val="en-US" w:eastAsia="ru-RU"/>
    </w:rPr>
  </w:style>
  <w:style w:type="character" w:customStyle="1" w:styleId="af4">
    <w:name w:val="Название Знак"/>
    <w:basedOn w:val="a0"/>
    <w:link w:val="af3"/>
    <w:rsid w:val="00143E4E"/>
    <w:rPr>
      <w:rFonts w:ascii="Times New Roman" w:eastAsia="Times New Roman" w:hAnsi="Times New Roman" w:cs="Times New Roman"/>
      <w:sz w:val="24"/>
      <w:szCs w:val="20"/>
      <w:lang w:val="en-US" w:eastAsia="ru-RU"/>
    </w:rPr>
  </w:style>
  <w:style w:type="character" w:customStyle="1" w:styleId="c0">
    <w:name w:val="c0"/>
    <w:basedOn w:val="a0"/>
    <w:rsid w:val="00143E4E"/>
  </w:style>
  <w:style w:type="paragraph" w:customStyle="1" w:styleId="c21">
    <w:name w:val="c21"/>
    <w:basedOn w:val="a"/>
    <w:rsid w:val="00143E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143E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base.garant.ru%2F70419130%2F" TargetMode="External"/><Relationship Id="rId13" Type="http://schemas.openxmlformats.org/officeDocument/2006/relationships/hyperlink" Target="https://infourok.ru/go.html?href=http%3A%2F%2Fwww.gazeta.ru%2Fbusiness%2Fnews%2F2015%2F02%2F17%2Fn_6934877.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infourok.ru/go.html?href=http%3A%2F%2Fwww.banki.ru%2Fnews%2Fdaytheme%2F%3Fid%3D601547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fourok.ru/go.html?href=http%3A%2F%2Fwww.domashniy.ru%2Farticle%2Fdom_i...%2Ftelefonnye_moshenniki.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go.html?href=http%3A%2F%2Fwww.chclub.ru%2Fskimmingatm" TargetMode="External"/><Relationship Id="rId5" Type="http://schemas.openxmlformats.org/officeDocument/2006/relationships/footnotes" Target="footnotes.xml"/><Relationship Id="rId15" Type="http://schemas.openxmlformats.org/officeDocument/2006/relationships/hyperlink" Target="https://infourok.ru/go.html?href=http%3A%2F%2Fwww.chclub.ru%2Fchipcard" TargetMode="External"/><Relationship Id="rId10" Type="http://schemas.openxmlformats.org/officeDocument/2006/relationships/hyperlink" Target="https://infourok.ru/go.html?href=http%3A%2F%2Fwww.consultant.ru%2Fdocument%2Fcons_doc_LAW_173643%2F" TargetMode="External"/><Relationship Id="rId4" Type="http://schemas.openxmlformats.org/officeDocument/2006/relationships/webSettings" Target="webSettings.xml"/><Relationship Id="rId9" Type="http://schemas.openxmlformats.org/officeDocument/2006/relationships/hyperlink" Target="https://infourok.ru/go.html?href=http%3A%2F%2Fwww.ug-kodeks.ru%2Fdoc%2Fug-kodeks.doc" TargetMode="External"/><Relationship Id="rId14" Type="http://schemas.openxmlformats.org/officeDocument/2006/relationships/hyperlink" Target="https://infourok.ru/go.html?href=http%3A%2F%2Fria.ru%2Feconomy%2F20150217%2F1048233385.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3249</Words>
  <Characters>18524</Characters>
  <Application>Microsoft Office Word</Application>
  <DocSecurity>0</DocSecurity>
  <Lines>154</Lines>
  <Paragraphs>43</Paragraphs>
  <ScaleCrop>false</ScaleCrop>
  <Company>Microsoft</Company>
  <LinksUpToDate>false</LinksUpToDate>
  <CharactersWithSpaces>21730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2020-01-19T07:33:00Z</dcterms:created>
  <dcterms:modified xsi:type="dcterms:W3CDTF">2020-06-23T08:36:00Z</dcterms:modified>
</cp:coreProperties>
</file>