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41" w:rsidRPr="00B46B74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B46B74">
        <w:rPr>
          <w:sz w:val="28"/>
          <w:szCs w:val="28"/>
        </w:rPr>
        <w:t>МИНИСТЕРСТВО ОБРАЗОВАНИЯ И НАУКИ РОССИЙСКОЙ ФЕДЕРАЦИИ</w:t>
      </w:r>
    </w:p>
    <w:p w:rsidR="00FA4741" w:rsidRPr="00B46B74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B46B74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 имени В.И. ВЕРНАДСКОГО»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B46B74">
        <w:rPr>
          <w:sz w:val="28"/>
          <w:szCs w:val="28"/>
        </w:rPr>
        <w:t>(ФГАОУ ВО «КФУ им. В.И. Вернадского)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p w:rsidR="00FA4741" w:rsidRPr="00B46B74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B46B74">
        <w:rPr>
          <w:b/>
          <w:sz w:val="28"/>
          <w:szCs w:val="28"/>
        </w:rPr>
        <w:t xml:space="preserve">Медицинский колледж </w:t>
      </w:r>
    </w:p>
    <w:p w:rsidR="00FA4741" w:rsidRPr="00B46B74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B46B74">
        <w:rPr>
          <w:b/>
          <w:sz w:val="28"/>
          <w:szCs w:val="28"/>
        </w:rPr>
        <w:t>(структурное подразделение)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B46B74">
        <w:rPr>
          <w:b/>
          <w:sz w:val="28"/>
          <w:szCs w:val="28"/>
        </w:rPr>
        <w:t>ФГАОУ ВО «КФУ им. В.И. ВЕРНАДСКОГО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</w:p>
    <w:p w:rsidR="00FA4741" w:rsidRPr="00B46B74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32"/>
          <w:szCs w:val="32"/>
        </w:rPr>
      </w:pPr>
    </w:p>
    <w:p w:rsidR="00FA4741" w:rsidRPr="003C3305" w:rsidRDefault="00FA4741" w:rsidP="00FA4741">
      <w:pPr>
        <w:jc w:val="right"/>
        <w:rPr>
          <w:sz w:val="28"/>
          <w:szCs w:val="28"/>
        </w:rPr>
      </w:pPr>
      <w:r w:rsidRPr="003C3305">
        <w:rPr>
          <w:sz w:val="28"/>
          <w:szCs w:val="28"/>
        </w:rPr>
        <w:t>«Утверждаю»</w:t>
      </w:r>
    </w:p>
    <w:p w:rsidR="00FA4741" w:rsidRDefault="00FA4741" w:rsidP="00FA4741">
      <w:pPr>
        <w:jc w:val="right"/>
        <w:rPr>
          <w:sz w:val="28"/>
          <w:szCs w:val="28"/>
        </w:rPr>
      </w:pPr>
      <w:r w:rsidRPr="003C3305"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учебной работе</w:t>
      </w:r>
    </w:p>
    <w:p w:rsidR="00FA4741" w:rsidRPr="003C3305" w:rsidRDefault="00FA4741" w:rsidP="00FA47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__________________А.С. Быкова</w:t>
      </w:r>
    </w:p>
    <w:p w:rsidR="00FA4741" w:rsidRPr="003C3305" w:rsidRDefault="00FA4741" w:rsidP="00FA474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«____»_____________20</w:t>
      </w:r>
      <w:r w:rsidR="000078B2">
        <w:rPr>
          <w:sz w:val="28"/>
          <w:szCs w:val="28"/>
        </w:rPr>
        <w:t>1</w:t>
      </w:r>
      <w:r w:rsidR="0058415E">
        <w:rPr>
          <w:sz w:val="28"/>
          <w:szCs w:val="28"/>
        </w:rPr>
        <w:t>6</w:t>
      </w:r>
      <w:r w:rsidRPr="003C3305">
        <w:rPr>
          <w:sz w:val="28"/>
          <w:szCs w:val="28"/>
        </w:rPr>
        <w:t xml:space="preserve"> года</w:t>
      </w: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программа учебной дисциплины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ОП. 02 Анатомия и физиология человека</w:t>
      </w:r>
    </w:p>
    <w:p w:rsidR="00FA4741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3C3305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FA4741" w:rsidRPr="00F42F12" w:rsidRDefault="00FA4741" w:rsidP="00FA4741">
      <w:pPr>
        <w:ind w:left="57" w:right="5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Специальность      </w:t>
      </w:r>
      <w:r>
        <w:rPr>
          <w:b/>
          <w:spacing w:val="-2"/>
          <w:sz w:val="28"/>
          <w:szCs w:val="28"/>
        </w:rPr>
        <w:t>33.02.01 Фармация</w:t>
      </w:r>
    </w:p>
    <w:p w:rsidR="00FA4741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</w:t>
      </w:r>
      <w:r w:rsidR="0058415E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г.</w:t>
      </w: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3C3305" w:rsidRDefault="00FA4741" w:rsidP="00FA4741">
      <w:pPr>
        <w:ind w:left="57" w:right="57"/>
        <w:jc w:val="center"/>
        <w:rPr>
          <w:spacing w:val="-2"/>
          <w:sz w:val="28"/>
          <w:szCs w:val="28"/>
        </w:rPr>
      </w:pPr>
    </w:p>
    <w:p w:rsidR="00FA4741" w:rsidRPr="00EE79A2" w:rsidRDefault="00FA4741" w:rsidP="00FA4741">
      <w:pPr>
        <w:ind w:left="57" w:right="57"/>
        <w:rPr>
          <w:sz w:val="28"/>
          <w:szCs w:val="28"/>
        </w:rPr>
      </w:pPr>
    </w:p>
    <w:p w:rsidR="00FA4741" w:rsidRPr="00EE79A2" w:rsidRDefault="00FA4741" w:rsidP="00FA4741">
      <w:pPr>
        <w:ind w:left="57" w:right="57"/>
        <w:rPr>
          <w:spacing w:val="-2"/>
          <w:sz w:val="28"/>
          <w:szCs w:val="28"/>
        </w:rPr>
      </w:pPr>
      <w:r w:rsidRPr="00EE79A2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 </w:t>
      </w:r>
      <w:r w:rsidRPr="00EE79A2">
        <w:rPr>
          <w:b/>
          <w:sz w:val="28"/>
          <w:szCs w:val="28"/>
        </w:rPr>
        <w:t>33.02.01  Фармация</w:t>
      </w:r>
      <w:r w:rsidRPr="00EE79A2">
        <w:rPr>
          <w:spacing w:val="-2"/>
          <w:sz w:val="28"/>
          <w:szCs w:val="28"/>
        </w:rPr>
        <w:t xml:space="preserve"> </w:t>
      </w:r>
    </w:p>
    <w:p w:rsidR="00FA4741" w:rsidRDefault="00FA4741" w:rsidP="00FA4741">
      <w:pPr>
        <w:ind w:left="57" w:right="57"/>
        <w:rPr>
          <w:spacing w:val="-2"/>
        </w:rPr>
      </w:pPr>
    </w:p>
    <w:p w:rsidR="00FA4741" w:rsidRDefault="00FA4741" w:rsidP="00FA4741">
      <w:pPr>
        <w:ind w:left="57" w:right="57"/>
        <w:rPr>
          <w:spacing w:val="-2"/>
        </w:rPr>
      </w:pPr>
    </w:p>
    <w:p w:rsidR="00FA4741" w:rsidRPr="00EE79A2" w:rsidRDefault="00FA4741" w:rsidP="00FA4741">
      <w:pPr>
        <w:ind w:left="57" w:right="57"/>
        <w:rPr>
          <w:b/>
          <w:spacing w:val="-2"/>
          <w:sz w:val="28"/>
          <w:szCs w:val="28"/>
        </w:rPr>
      </w:pPr>
      <w:r w:rsidRPr="00EE79A2">
        <w:rPr>
          <w:spacing w:val="-2"/>
          <w:sz w:val="28"/>
          <w:szCs w:val="28"/>
        </w:rPr>
        <w:t>Организация – разработчик:</w:t>
      </w:r>
      <w:r>
        <w:rPr>
          <w:spacing w:val="-2"/>
        </w:rPr>
        <w:t xml:space="preserve"> </w:t>
      </w:r>
      <w:r w:rsidRPr="00EE79A2">
        <w:rPr>
          <w:b/>
          <w:spacing w:val="-2"/>
          <w:sz w:val="28"/>
          <w:szCs w:val="28"/>
        </w:rPr>
        <w:t>Медицинский  колледж (структурное подразделение) ФГАОУ ВО «КФУ ИМ. В.И. ВЕРНАДСКОГО»</w:t>
      </w:r>
    </w:p>
    <w:p w:rsidR="00FA4741" w:rsidRPr="006A6037" w:rsidRDefault="00FA4741" w:rsidP="00FA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741" w:rsidRPr="00EE79A2" w:rsidRDefault="00FA4741" w:rsidP="00FA4741">
      <w:pPr>
        <w:shd w:val="clear" w:color="auto" w:fill="FFFFFF"/>
        <w:tabs>
          <w:tab w:val="left" w:leader="underscore" w:pos="6739"/>
        </w:tabs>
        <w:spacing w:before="100" w:beforeAutospacing="1"/>
        <w:ind w:left="57"/>
        <w:rPr>
          <w:sz w:val="28"/>
          <w:szCs w:val="28"/>
          <w:u w:val="single"/>
        </w:rPr>
      </w:pPr>
      <w:r w:rsidRPr="00EE79A2">
        <w:rPr>
          <w:sz w:val="28"/>
          <w:szCs w:val="28"/>
        </w:rPr>
        <w:t>Разработчик:</w:t>
      </w:r>
      <w:r w:rsidRPr="00EE79A2">
        <w:rPr>
          <w:sz w:val="28"/>
          <w:szCs w:val="28"/>
          <w:u w:val="single"/>
        </w:rPr>
        <w:t xml:space="preserve"> </w:t>
      </w:r>
    </w:p>
    <w:p w:rsidR="00FA4741" w:rsidRPr="00FA4741" w:rsidRDefault="00AB1579" w:rsidP="00FA4741">
      <w:pPr>
        <w:widowControl w:val="0"/>
        <w:tabs>
          <w:tab w:val="left" w:pos="6412"/>
        </w:tabs>
        <w:ind w:left="57" w:right="57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Дымченко</w:t>
      </w:r>
      <w:proofErr w:type="spellEnd"/>
      <w:r w:rsidR="0058415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proofErr w:type="spellStart"/>
      <w:r w:rsidR="0058415E">
        <w:rPr>
          <w:b/>
          <w:sz w:val="28"/>
          <w:lang w:val="uk-UA"/>
        </w:rPr>
        <w:t>Александр</w:t>
      </w:r>
      <w:proofErr w:type="spellEnd"/>
      <w:r w:rsidR="0058415E">
        <w:rPr>
          <w:b/>
          <w:sz w:val="28"/>
          <w:lang w:val="uk-UA"/>
        </w:rPr>
        <w:t xml:space="preserve">  </w:t>
      </w:r>
      <w:proofErr w:type="spellStart"/>
      <w:r w:rsidR="0058415E">
        <w:rPr>
          <w:b/>
          <w:sz w:val="28"/>
          <w:lang w:val="uk-UA"/>
        </w:rPr>
        <w:t>Николаевич</w:t>
      </w:r>
      <w:proofErr w:type="spellEnd"/>
    </w:p>
    <w:p w:rsidR="00FA4741" w:rsidRPr="00FA4741" w:rsidRDefault="00FA4741" w:rsidP="00FA4741">
      <w:pPr>
        <w:widowControl w:val="0"/>
        <w:tabs>
          <w:tab w:val="left" w:pos="6412"/>
        </w:tabs>
        <w:ind w:left="57" w:right="57"/>
        <w:rPr>
          <w:b/>
          <w:sz w:val="28"/>
        </w:rPr>
      </w:pPr>
      <w:r w:rsidRPr="00FA4741">
        <w:rPr>
          <w:b/>
          <w:sz w:val="28"/>
        </w:rPr>
        <w:t xml:space="preserve">преподаватель </w:t>
      </w:r>
      <w:r w:rsidR="00AB1579">
        <w:rPr>
          <w:b/>
          <w:sz w:val="28"/>
        </w:rPr>
        <w:t>высшей категории</w:t>
      </w:r>
      <w:r>
        <w:rPr>
          <w:b/>
          <w:sz w:val="28"/>
        </w:rPr>
        <w:t xml:space="preserve">  _______________</w:t>
      </w:r>
      <w:r w:rsidR="0058415E">
        <w:rPr>
          <w:b/>
          <w:sz w:val="28"/>
        </w:rPr>
        <w:t>А</w:t>
      </w:r>
      <w:r w:rsidR="00AB1579">
        <w:rPr>
          <w:b/>
          <w:sz w:val="28"/>
        </w:rPr>
        <w:t>.</w:t>
      </w:r>
      <w:r w:rsidR="0058415E">
        <w:rPr>
          <w:b/>
          <w:sz w:val="28"/>
        </w:rPr>
        <w:t>Н</w:t>
      </w:r>
      <w:r w:rsidR="00AB1579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</w:t>
      </w:r>
      <w:r w:rsidR="00AB1579">
        <w:rPr>
          <w:b/>
          <w:sz w:val="28"/>
        </w:rPr>
        <w:t>ымченко</w:t>
      </w:r>
      <w:proofErr w:type="spellEnd"/>
    </w:p>
    <w:p w:rsidR="00FA4741" w:rsidRPr="00F26FDB" w:rsidRDefault="00FA4741" w:rsidP="00FA4741">
      <w:pPr>
        <w:shd w:val="clear" w:color="auto" w:fill="FFFFFF"/>
        <w:tabs>
          <w:tab w:val="left" w:leader="underscore" w:pos="6739"/>
        </w:tabs>
        <w:ind w:left="57"/>
        <w:rPr>
          <w:bCs/>
          <w:spacing w:val="-2"/>
          <w:sz w:val="28"/>
          <w:szCs w:val="28"/>
        </w:rPr>
      </w:pPr>
    </w:p>
    <w:p w:rsidR="00FA4741" w:rsidRPr="00EE79A2" w:rsidRDefault="00FA4741" w:rsidP="00FA4741">
      <w:pPr>
        <w:jc w:val="right"/>
        <w:rPr>
          <w:b/>
          <w:sz w:val="28"/>
          <w:szCs w:val="28"/>
        </w:rPr>
      </w:pPr>
    </w:p>
    <w:p w:rsidR="00FA4741" w:rsidRDefault="00FA4741" w:rsidP="00FA4741">
      <w:pPr>
        <w:rPr>
          <w:sz w:val="28"/>
          <w:szCs w:val="28"/>
        </w:rPr>
      </w:pPr>
    </w:p>
    <w:p w:rsidR="00FA4741" w:rsidRPr="00EE79A2" w:rsidRDefault="00FA4741" w:rsidP="00FA4741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EE79A2">
        <w:rPr>
          <w:b/>
          <w:sz w:val="28"/>
          <w:szCs w:val="28"/>
        </w:rPr>
        <w:t xml:space="preserve">Программа учебной дисциплины рассмотрена на заседании </w:t>
      </w:r>
      <w:r w:rsidR="00D32278">
        <w:rPr>
          <w:b/>
          <w:sz w:val="28"/>
          <w:szCs w:val="28"/>
        </w:rPr>
        <w:t>ОМК</w:t>
      </w:r>
      <w:r w:rsidRPr="00EE79A2">
        <w:rPr>
          <w:b/>
          <w:sz w:val="28"/>
          <w:szCs w:val="28"/>
        </w:rPr>
        <w:t xml:space="preserve"> (Протокол № ____ </w:t>
      </w:r>
      <w:proofErr w:type="gramStart"/>
      <w:r w:rsidRPr="00EE79A2">
        <w:rPr>
          <w:b/>
          <w:sz w:val="28"/>
          <w:szCs w:val="28"/>
        </w:rPr>
        <w:t>от</w:t>
      </w:r>
      <w:proofErr w:type="gramEnd"/>
      <w:r w:rsidRPr="00EE79A2">
        <w:rPr>
          <w:b/>
          <w:sz w:val="28"/>
          <w:szCs w:val="28"/>
        </w:rPr>
        <w:t xml:space="preserve"> __________</w:t>
      </w:r>
      <w:r>
        <w:rPr>
          <w:b/>
          <w:sz w:val="28"/>
          <w:szCs w:val="28"/>
        </w:rPr>
        <w:t>_____)</w:t>
      </w:r>
    </w:p>
    <w:p w:rsidR="00FA4741" w:rsidRPr="00EE79A2" w:rsidRDefault="00D32278" w:rsidP="00FA4741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учебной работе             _______________А.С. Быкова</w:t>
      </w:r>
    </w:p>
    <w:p w:rsidR="00FA4741" w:rsidRPr="00EE79A2" w:rsidRDefault="00FA4741" w:rsidP="00FA4741">
      <w:pPr>
        <w:tabs>
          <w:tab w:val="left" w:pos="6412"/>
        </w:tabs>
        <w:ind w:left="57" w:right="57"/>
        <w:rPr>
          <w:b/>
          <w:sz w:val="28"/>
          <w:szCs w:val="28"/>
        </w:rPr>
      </w:pPr>
    </w:p>
    <w:p w:rsidR="00FA4741" w:rsidRPr="00EE79A2" w:rsidRDefault="00FA4741" w:rsidP="00FA4741">
      <w:pPr>
        <w:tabs>
          <w:tab w:val="left" w:pos="6412"/>
        </w:tabs>
        <w:ind w:left="57" w:right="57"/>
        <w:rPr>
          <w:b/>
          <w:sz w:val="28"/>
          <w:szCs w:val="28"/>
        </w:rPr>
      </w:pPr>
    </w:p>
    <w:p w:rsidR="00AB1579" w:rsidRDefault="00AB1579" w:rsidP="00AB1579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EE79A2">
        <w:rPr>
          <w:b/>
          <w:sz w:val="28"/>
          <w:szCs w:val="28"/>
        </w:rPr>
        <w:t xml:space="preserve">Программа учебной дисциплины рекомендована </w:t>
      </w:r>
      <w:r>
        <w:rPr>
          <w:b/>
          <w:sz w:val="28"/>
          <w:szCs w:val="28"/>
        </w:rPr>
        <w:t xml:space="preserve">Цикловой </w:t>
      </w:r>
      <w:r w:rsidRPr="00EE79A2">
        <w:rPr>
          <w:b/>
          <w:sz w:val="28"/>
          <w:szCs w:val="28"/>
        </w:rPr>
        <w:t xml:space="preserve">Методической комиссией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дисциплин</w:t>
      </w:r>
    </w:p>
    <w:p w:rsidR="00AB1579" w:rsidRPr="00EE79A2" w:rsidRDefault="00AB1579" w:rsidP="00AB1579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EE79A2">
        <w:rPr>
          <w:b/>
          <w:sz w:val="28"/>
          <w:szCs w:val="28"/>
        </w:rPr>
        <w:t xml:space="preserve">(Протокол № ____ </w:t>
      </w:r>
      <w:proofErr w:type="gramStart"/>
      <w:r w:rsidRPr="00EE79A2">
        <w:rPr>
          <w:b/>
          <w:sz w:val="28"/>
          <w:szCs w:val="28"/>
        </w:rPr>
        <w:t>от</w:t>
      </w:r>
      <w:proofErr w:type="gramEnd"/>
      <w:r w:rsidRPr="00EE79A2">
        <w:rPr>
          <w:b/>
          <w:sz w:val="28"/>
          <w:szCs w:val="28"/>
        </w:rPr>
        <w:t xml:space="preserve"> _______________)             </w:t>
      </w:r>
    </w:p>
    <w:p w:rsidR="00AB1579" w:rsidRPr="00EE79A2" w:rsidRDefault="00AB1579" w:rsidP="00AB1579">
      <w:pPr>
        <w:tabs>
          <w:tab w:val="left" w:pos="6412"/>
        </w:tabs>
        <w:ind w:left="57" w:right="57"/>
        <w:rPr>
          <w:b/>
        </w:rPr>
      </w:pPr>
      <w:r w:rsidRPr="00EE79A2">
        <w:rPr>
          <w:b/>
          <w:sz w:val="28"/>
          <w:szCs w:val="28"/>
        </w:rPr>
        <w:t xml:space="preserve">Председатель ________________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Дымченко</w:t>
      </w:r>
      <w:proofErr w:type="spellEnd"/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</w:rPr>
      </w:pPr>
    </w:p>
    <w:tbl>
      <w:tblPr>
        <w:tblW w:w="946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7"/>
      </w:tblGrid>
      <w:tr w:rsidR="00C70F31" w:rsidRPr="00F5491F" w:rsidTr="00C70F31">
        <w:trPr>
          <w:trHeight w:val="13553"/>
        </w:trPr>
        <w:tc>
          <w:tcPr>
            <w:tcW w:w="9467" w:type="dxa"/>
          </w:tcPr>
          <w:p w:rsidR="00C70F31" w:rsidRPr="00F5491F" w:rsidRDefault="00FA4741" w:rsidP="00FA4741">
            <w:pPr>
              <w:snapToGrid w:val="0"/>
              <w:ind w:right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СОДЕРЖАНИЕ                                                    </w:t>
            </w:r>
            <w:r w:rsidR="00C70F31" w:rsidRPr="00F5491F">
              <w:rPr>
                <w:b/>
                <w:sz w:val="28"/>
              </w:rPr>
              <w:t xml:space="preserve">                                 стр.</w:t>
            </w:r>
          </w:p>
          <w:p w:rsidR="00C70F31" w:rsidRPr="00F5491F" w:rsidRDefault="00C70F31" w:rsidP="00C70F31">
            <w:pPr>
              <w:pStyle w:val="1"/>
              <w:tabs>
                <w:tab w:val="clear" w:pos="432"/>
              </w:tabs>
              <w:suppressAutoHyphens w:val="0"/>
              <w:snapToGrid w:val="0"/>
              <w:ind w:left="57" w:right="57" w:firstLine="0"/>
              <w:jc w:val="center"/>
              <w:rPr>
                <w:b/>
                <w:caps/>
              </w:rPr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  <w:rPr>
                <w:b/>
                <w:caps/>
              </w:rPr>
            </w:pPr>
            <w:r w:rsidRPr="00F5491F">
              <w:rPr>
                <w:b/>
                <w:caps/>
              </w:rPr>
              <w:t>ПАСПОРТ  ПРОГРАММЫ УЧЕБНОЙ ДИСЦИПЛИНЫ                                4</w:t>
            </w:r>
          </w:p>
          <w:p w:rsidR="00C70F31" w:rsidRPr="00F5491F" w:rsidRDefault="00C70F31" w:rsidP="00C70F31">
            <w:pPr>
              <w:ind w:left="57" w:right="57"/>
            </w:pPr>
            <w:r w:rsidRPr="00F5491F">
              <w:rPr>
                <w:b/>
                <w:caps/>
              </w:rPr>
              <w:t xml:space="preserve"> </w:t>
            </w:r>
          </w:p>
          <w:p w:rsidR="00C70F31" w:rsidRPr="00F5491F" w:rsidRDefault="00C70F31" w:rsidP="00D635A6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ind w:left="57" w:right="57"/>
              <w:jc w:val="both"/>
              <w:rPr>
                <w:b/>
                <w:caps/>
              </w:rPr>
            </w:pPr>
            <w:r w:rsidRPr="00F5491F">
              <w:rPr>
                <w:b/>
                <w:caps/>
              </w:rPr>
              <w:t xml:space="preserve">                            </w:t>
            </w:r>
          </w:p>
          <w:p w:rsidR="00C70F31" w:rsidRPr="00F5491F" w:rsidRDefault="00C70F31" w:rsidP="00D635A6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ind w:left="57" w:right="57"/>
              <w:jc w:val="both"/>
              <w:rPr>
                <w:b/>
                <w:caps/>
              </w:rPr>
            </w:pPr>
            <w:r w:rsidRPr="00F5491F">
              <w:rPr>
                <w:b/>
                <w:caps/>
              </w:rPr>
              <w:t xml:space="preserve">СТРУКТУРА и содержание УЧЕБНОЙ ДИСЦИПЛИНЫ                    </w:t>
            </w:r>
            <w:r w:rsidR="00493B0E" w:rsidRPr="00F5491F">
              <w:rPr>
                <w:b/>
                <w:caps/>
                <w:lang w:val="uk-UA"/>
              </w:rPr>
              <w:t xml:space="preserve">  </w:t>
            </w:r>
            <w:r w:rsidRPr="00F5491F">
              <w:rPr>
                <w:b/>
                <w:caps/>
              </w:rPr>
              <w:t xml:space="preserve"> </w:t>
            </w:r>
            <w:r w:rsidR="00493B0E" w:rsidRPr="00F5491F">
              <w:rPr>
                <w:b/>
                <w:caps/>
                <w:lang w:val="uk-UA"/>
              </w:rPr>
              <w:t xml:space="preserve"> </w:t>
            </w:r>
            <w:r w:rsidRPr="00F5491F">
              <w:rPr>
                <w:b/>
                <w:caps/>
              </w:rPr>
              <w:t>6</w:t>
            </w:r>
          </w:p>
          <w:p w:rsidR="00C70F31" w:rsidRPr="00F5491F" w:rsidRDefault="00C70F31" w:rsidP="00C70F31"/>
          <w:p w:rsidR="00C70F31" w:rsidRPr="00F5491F" w:rsidRDefault="00C70F31" w:rsidP="00C70F31"/>
          <w:p w:rsidR="00C70F31" w:rsidRPr="00F5491F" w:rsidRDefault="00C70F31" w:rsidP="00D635A6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ind w:left="57" w:right="57"/>
              <w:jc w:val="both"/>
              <w:rPr>
                <w:b/>
                <w:caps/>
              </w:rPr>
            </w:pPr>
            <w:r w:rsidRPr="00F5491F">
              <w:rPr>
                <w:b/>
                <w:caps/>
              </w:rPr>
              <w:t xml:space="preserve">условия реализации рабочей программы </w:t>
            </w:r>
          </w:p>
          <w:p w:rsidR="00C70F31" w:rsidRPr="00F5491F" w:rsidRDefault="00C70F31" w:rsidP="00D635A6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ind w:left="57" w:right="57"/>
              <w:jc w:val="both"/>
              <w:rPr>
                <w:b/>
                <w:caps/>
              </w:rPr>
            </w:pPr>
            <w:r w:rsidRPr="00F5491F">
              <w:rPr>
                <w:b/>
                <w:caps/>
              </w:rPr>
              <w:t xml:space="preserve">учебной дисциплины                                                                          </w:t>
            </w:r>
            <w:r w:rsidR="00493B0E" w:rsidRPr="00F5491F">
              <w:rPr>
                <w:b/>
                <w:caps/>
                <w:lang w:val="uk-UA"/>
              </w:rPr>
              <w:t xml:space="preserve">     </w:t>
            </w:r>
            <w:r w:rsidR="00493B0E" w:rsidRPr="00F5491F">
              <w:rPr>
                <w:b/>
                <w:caps/>
              </w:rPr>
              <w:t xml:space="preserve">     </w:t>
            </w:r>
            <w:r w:rsidR="00493B0E" w:rsidRPr="00F5491F">
              <w:rPr>
                <w:b/>
                <w:caps/>
                <w:lang w:val="uk-UA"/>
              </w:rPr>
              <w:t>16</w:t>
            </w:r>
          </w:p>
          <w:p w:rsidR="00C70F31" w:rsidRPr="00F5491F" w:rsidRDefault="00C70F31" w:rsidP="00C70F31"/>
          <w:p w:rsidR="00C70F31" w:rsidRPr="00F5491F" w:rsidRDefault="00C70F31" w:rsidP="00D635A6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ind w:left="57" w:right="57"/>
              <w:jc w:val="both"/>
              <w:rPr>
                <w:b/>
                <w:caps/>
              </w:rPr>
            </w:pPr>
            <w:r w:rsidRPr="00F5491F">
              <w:rPr>
                <w:b/>
                <w:caps/>
              </w:rPr>
              <w:t xml:space="preserve">Контроль и оценка результатов Освоения </w:t>
            </w:r>
          </w:p>
          <w:p w:rsidR="00C70F31" w:rsidRPr="00F5491F" w:rsidRDefault="00C70F31" w:rsidP="00D635A6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ind w:left="57" w:right="57"/>
              <w:jc w:val="both"/>
              <w:rPr>
                <w:b/>
                <w:caps/>
              </w:rPr>
            </w:pPr>
            <w:r w:rsidRPr="00F5491F">
              <w:rPr>
                <w:b/>
                <w:caps/>
              </w:rPr>
              <w:t xml:space="preserve">учебной дисциплины                                                                             </w:t>
            </w:r>
            <w:r w:rsidR="00493B0E" w:rsidRPr="00F5491F">
              <w:rPr>
                <w:b/>
                <w:caps/>
                <w:lang w:val="uk-UA"/>
              </w:rPr>
              <w:t xml:space="preserve">   </w:t>
            </w:r>
            <w:r w:rsidRPr="00F5491F">
              <w:rPr>
                <w:b/>
                <w:caps/>
              </w:rPr>
              <w:t xml:space="preserve">   </w:t>
            </w:r>
            <w:r w:rsidR="00493B0E" w:rsidRPr="00F5491F">
              <w:rPr>
                <w:b/>
                <w:caps/>
                <w:lang w:val="uk-UA"/>
              </w:rPr>
              <w:t xml:space="preserve"> 19</w:t>
            </w: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  <w:rPr>
                <w:b/>
                <w:caps/>
                <w:sz w:val="28"/>
                <w:szCs w:val="28"/>
              </w:rPr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ind w:left="57" w:right="57"/>
            </w:pPr>
          </w:p>
          <w:p w:rsidR="00C70F31" w:rsidRPr="00F5491F" w:rsidRDefault="00C70F31" w:rsidP="00C70F31">
            <w:pPr>
              <w:snapToGrid w:val="0"/>
              <w:ind w:left="57" w:right="57"/>
              <w:jc w:val="center"/>
              <w:rPr>
                <w:b/>
                <w:sz w:val="28"/>
              </w:rPr>
            </w:pPr>
          </w:p>
        </w:tc>
      </w:tr>
    </w:tbl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28"/>
        </w:rPr>
      </w:pPr>
      <w:r w:rsidRPr="00F5491F">
        <w:rPr>
          <w:b/>
          <w:caps/>
          <w:sz w:val="28"/>
        </w:rPr>
        <w:t xml:space="preserve">1. паспорт  ПРОГРАММЫ УЧЕБНОЙ ДИСЦИПЛИНЫ    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</w:rPr>
      </w:pPr>
      <w:r w:rsidRPr="00F5491F">
        <w:rPr>
          <w:b/>
          <w:sz w:val="28"/>
          <w:szCs w:val="28"/>
          <w:u w:val="single"/>
        </w:rPr>
        <w:t>ОП.02. Анатомия и физиология человека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1.1. Область применения программы</w:t>
      </w:r>
    </w:p>
    <w:p w:rsidR="00703321" w:rsidRPr="006C1574" w:rsidRDefault="00C70F31" w:rsidP="00703321">
      <w:pPr>
        <w:ind w:left="57" w:right="57"/>
        <w:rPr>
          <w:sz w:val="28"/>
          <w:szCs w:val="28"/>
          <w:u w:val="single"/>
        </w:rPr>
      </w:pPr>
      <w:r w:rsidRPr="00F5491F">
        <w:rPr>
          <w:sz w:val="28"/>
        </w:rPr>
        <w:t xml:space="preserve">         Программа учебной дисциплины является частью основной профессиональной образовательной программы</w:t>
      </w:r>
      <w:r w:rsidRPr="00F5491F">
        <w:rPr>
          <w:sz w:val="28"/>
          <w:szCs w:val="28"/>
        </w:rPr>
        <w:t xml:space="preserve"> в соответствии с ФГОС по специальности СПО </w:t>
      </w:r>
      <w:r w:rsidR="00703321">
        <w:rPr>
          <w:sz w:val="28"/>
          <w:szCs w:val="28"/>
        </w:rPr>
        <w:t xml:space="preserve">  </w:t>
      </w:r>
      <w:r w:rsidR="00703321" w:rsidRPr="00F5491F">
        <w:rPr>
          <w:b/>
          <w:sz w:val="28"/>
          <w:szCs w:val="28"/>
          <w:u w:val="single"/>
        </w:rPr>
        <w:t>34.02.01_</w:t>
      </w:r>
      <w:proofErr w:type="spellStart"/>
      <w:r w:rsidR="00703321" w:rsidRPr="00F5491F">
        <w:rPr>
          <w:b/>
          <w:sz w:val="28"/>
          <w:szCs w:val="28"/>
          <w:u w:val="single"/>
          <w:lang w:val="uk-UA"/>
        </w:rPr>
        <w:t>Фармация</w:t>
      </w:r>
      <w:proofErr w:type="spellEnd"/>
      <w:r w:rsidR="00703321" w:rsidRPr="006C1574">
        <w:rPr>
          <w:sz w:val="28"/>
          <w:szCs w:val="28"/>
          <w:u w:val="single"/>
        </w:rPr>
        <w:t>,</w:t>
      </w:r>
    </w:p>
    <w:p w:rsidR="00C70F31" w:rsidRPr="00F5491F" w:rsidRDefault="00C70F31" w:rsidP="00C70F31">
      <w:pPr>
        <w:ind w:firstLine="708"/>
        <w:jc w:val="both"/>
        <w:rPr>
          <w:sz w:val="28"/>
          <w:szCs w:val="28"/>
        </w:rPr>
      </w:pPr>
      <w:r w:rsidRPr="00F5491F">
        <w:rPr>
          <w:sz w:val="28"/>
          <w:szCs w:val="28"/>
        </w:rPr>
        <w:t>.</w:t>
      </w:r>
    </w:p>
    <w:p w:rsidR="00C70F31" w:rsidRPr="00F5491F" w:rsidRDefault="00C70F31" w:rsidP="00C70F31">
      <w:pPr>
        <w:widowControl w:val="0"/>
        <w:tabs>
          <w:tab w:val="left" w:pos="0"/>
        </w:tabs>
        <w:ind w:left="57" w:right="57"/>
        <w:jc w:val="both"/>
        <w:rPr>
          <w:sz w:val="28"/>
          <w:szCs w:val="28"/>
        </w:rPr>
      </w:pPr>
    </w:p>
    <w:p w:rsidR="00C70F31" w:rsidRPr="00F5491F" w:rsidRDefault="00C70F31" w:rsidP="00C70F31">
      <w:pPr>
        <w:widowControl w:val="0"/>
        <w:tabs>
          <w:tab w:val="left" w:pos="0"/>
        </w:tabs>
        <w:ind w:left="57" w:right="57"/>
        <w:jc w:val="both"/>
        <w:rPr>
          <w:b/>
          <w:i/>
        </w:rPr>
      </w:pPr>
      <w:r w:rsidRPr="00F5491F">
        <w:rPr>
          <w:sz w:val="28"/>
        </w:rPr>
        <w:t xml:space="preserve"> 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1.2. Место дисциплины в структуре основной профессиональной образовательной программы: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  <w:u w:val="single"/>
        </w:rPr>
      </w:pPr>
      <w:r w:rsidRPr="00F5491F">
        <w:rPr>
          <w:sz w:val="28"/>
        </w:rPr>
        <w:t xml:space="preserve">Дисциплина «Анатомия и физиология человека» входит в состав дисциплин </w:t>
      </w:r>
      <w:r w:rsidRPr="00F5491F">
        <w:rPr>
          <w:sz w:val="28"/>
          <w:szCs w:val="28"/>
          <w:u w:val="single"/>
        </w:rPr>
        <w:t>П.00 Профессиональный цикл   ОП.00 Общеобразовательные дисциплины</w:t>
      </w:r>
    </w:p>
    <w:p w:rsidR="00C70F31" w:rsidRPr="00F5491F" w:rsidRDefault="00C70F31" w:rsidP="00C70F31">
      <w:pPr>
        <w:ind w:left="57" w:right="57" w:firstLine="567"/>
        <w:jc w:val="both"/>
        <w:rPr>
          <w:sz w:val="28"/>
        </w:rPr>
      </w:pPr>
    </w:p>
    <w:p w:rsidR="00C70F31" w:rsidRPr="00F5491F" w:rsidRDefault="00C70F31" w:rsidP="00C70F31">
      <w:pPr>
        <w:ind w:left="57" w:right="57"/>
        <w:jc w:val="both"/>
        <w:rPr>
          <w:b/>
          <w:sz w:val="28"/>
        </w:rPr>
      </w:pPr>
    </w:p>
    <w:p w:rsidR="00C70F31" w:rsidRPr="00F5491F" w:rsidRDefault="00C70F31" w:rsidP="00C70F31">
      <w:pPr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C70F31" w:rsidRPr="00F5491F" w:rsidRDefault="00C70F31" w:rsidP="00C70F31">
      <w:pPr>
        <w:ind w:firstLine="708"/>
        <w:jc w:val="both"/>
        <w:rPr>
          <w:sz w:val="28"/>
          <w:szCs w:val="28"/>
        </w:rPr>
      </w:pPr>
      <w:r w:rsidRPr="00F5491F">
        <w:rPr>
          <w:sz w:val="28"/>
          <w:szCs w:val="28"/>
        </w:rPr>
        <w:t>Цель подготовки по данной учебной дисциплине – сформировать целостное восприятие организма человека в его динамической взаимосвязи с окружающей средой на основных этапах его развития.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491F">
        <w:rPr>
          <w:sz w:val="28"/>
          <w:szCs w:val="28"/>
        </w:rPr>
        <w:t>В результате освоения дисциплины обучающийся должен уметь:</w:t>
      </w:r>
    </w:p>
    <w:p w:rsidR="00C70F31" w:rsidRPr="00F5491F" w:rsidRDefault="00C70F31" w:rsidP="007A15AD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F5491F">
        <w:rPr>
          <w:sz w:val="28"/>
          <w:szCs w:val="28"/>
        </w:rPr>
        <w:t>ориентироваться в топографии и функциях органов и систем.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491F">
        <w:rPr>
          <w:sz w:val="28"/>
          <w:szCs w:val="28"/>
        </w:rPr>
        <w:t>В результате освоения дисциплины обучающийся должен знать:</w:t>
      </w:r>
    </w:p>
    <w:p w:rsidR="00C70F31" w:rsidRPr="00F5491F" w:rsidRDefault="00C70F31" w:rsidP="007A15A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F5491F">
        <w:rPr>
          <w:sz w:val="28"/>
          <w:szCs w:val="28"/>
        </w:rPr>
        <w:t xml:space="preserve">основные закономерности развития и жизнедеятельности организма; </w:t>
      </w:r>
    </w:p>
    <w:p w:rsidR="00C70F31" w:rsidRPr="00F5491F" w:rsidRDefault="00C70F31" w:rsidP="007A15A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F5491F">
        <w:rPr>
          <w:sz w:val="28"/>
          <w:szCs w:val="28"/>
        </w:rPr>
        <w:t>строение тканей, органов и систем, их функции.</w:t>
      </w:r>
    </w:p>
    <w:p w:rsidR="00C70F31" w:rsidRPr="00F5491F" w:rsidRDefault="00C70F31" w:rsidP="00C70F31">
      <w:pPr>
        <w:pStyle w:val="afd"/>
        <w:spacing w:after="0" w:line="240" w:lineRule="auto"/>
        <w:ind w:left="57" w:right="57"/>
        <w:rPr>
          <w:rFonts w:ascii="Times New Roman" w:hAnsi="Times New Roman"/>
          <w:bCs/>
          <w:sz w:val="28"/>
        </w:rPr>
      </w:pPr>
    </w:p>
    <w:p w:rsidR="00C70F31" w:rsidRPr="00F5491F" w:rsidRDefault="00C70F31" w:rsidP="00C70F31">
      <w:pPr>
        <w:pStyle w:val="afd"/>
        <w:spacing w:after="0" w:line="240" w:lineRule="auto"/>
        <w:ind w:left="57" w:right="57"/>
        <w:rPr>
          <w:rFonts w:ascii="Times New Roman" w:hAnsi="Times New Roman"/>
          <w:bCs/>
          <w:sz w:val="28"/>
        </w:rPr>
      </w:pPr>
    </w:p>
    <w:p w:rsidR="00237C91" w:rsidRPr="005666D7" w:rsidRDefault="00237C91" w:rsidP="00237C91">
      <w:pPr>
        <w:ind w:right="57"/>
        <w:rPr>
          <w:b/>
          <w:sz w:val="28"/>
          <w:szCs w:val="28"/>
        </w:rPr>
      </w:pPr>
      <w:r w:rsidRPr="005666D7">
        <w:rPr>
          <w:b/>
          <w:bCs/>
          <w:sz w:val="28"/>
          <w:szCs w:val="28"/>
        </w:rPr>
        <w:t>ОК и ПК, которые актуализируются при изучении дисциплины:</w:t>
      </w: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</w:rPr>
      </w:pPr>
      <w:r w:rsidRPr="00F5491F">
        <w:rPr>
          <w:rFonts w:cs="Times New Roman"/>
          <w:sz w:val="28"/>
        </w:rPr>
        <w:t xml:space="preserve">ОК 9. Ориентироваться в условиях частой смены технологий </w:t>
      </w:r>
      <w:r w:rsidRPr="00F5491F">
        <w:rPr>
          <w:rFonts w:cs="Times New Roman"/>
          <w:sz w:val="28"/>
        </w:rPr>
        <w:br/>
        <w:t xml:space="preserve">в профессиональной деятельности. </w:t>
      </w: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</w:rPr>
      </w:pPr>
      <w:r w:rsidRPr="00F5491F">
        <w:rPr>
          <w:rFonts w:cs="Times New Roman"/>
          <w:sz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</w:rPr>
      </w:pPr>
      <w:r w:rsidRPr="00F5491F">
        <w:rPr>
          <w:rFonts w:cs="Times New Roman"/>
          <w:sz w:val="28"/>
        </w:rPr>
        <w:t xml:space="preserve">ОК 11. Быть готовым брать на себя нравственные обязательства </w:t>
      </w:r>
      <w:r w:rsidRPr="00F5491F">
        <w:rPr>
          <w:rFonts w:cs="Times New Roman"/>
          <w:sz w:val="28"/>
        </w:rPr>
        <w:br/>
        <w:t>по отношению к природе, обществу и человеку.</w:t>
      </w: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</w:rPr>
      </w:pPr>
      <w:r w:rsidRPr="00F5491F">
        <w:rPr>
          <w:rFonts w:cs="Times New Roman"/>
          <w:sz w:val="28"/>
        </w:rPr>
        <w:t>ОК 12.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66D92" w:rsidRPr="00F5491F" w:rsidRDefault="00266D92" w:rsidP="00C70F31">
      <w:pPr>
        <w:pStyle w:val="afd"/>
        <w:spacing w:after="0" w:line="240" w:lineRule="auto"/>
        <w:ind w:left="57" w:right="57"/>
        <w:rPr>
          <w:rFonts w:ascii="Times New Roman" w:hAnsi="Times New Roman"/>
          <w:sz w:val="28"/>
        </w:rPr>
      </w:pP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</w:rPr>
      </w:pPr>
      <w:r w:rsidRPr="00F5491F">
        <w:rPr>
          <w:rFonts w:cs="Times New Roman"/>
          <w:sz w:val="28"/>
        </w:rPr>
        <w:lastRenderedPageBreak/>
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</w: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</w:rPr>
      </w:pPr>
      <w:r w:rsidRPr="00F5491F">
        <w:rPr>
          <w:rFonts w:cs="Times New Roman"/>
          <w:sz w:val="28"/>
        </w:rPr>
        <w:t>ПК 1.7. Оказывать первую медицинскую помощь.</w:t>
      </w:r>
    </w:p>
    <w:p w:rsidR="00266D92" w:rsidRPr="00F5491F" w:rsidRDefault="00266D92" w:rsidP="00266D92">
      <w:pPr>
        <w:pStyle w:val="ab"/>
        <w:widowControl w:val="0"/>
        <w:ind w:firstLine="709"/>
        <w:jc w:val="both"/>
        <w:rPr>
          <w:rFonts w:cs="Times New Roman"/>
          <w:sz w:val="28"/>
          <w:lang w:val="uk-UA"/>
        </w:rPr>
      </w:pPr>
      <w:r w:rsidRPr="00F5491F">
        <w:rPr>
          <w:rFonts w:cs="Times New Roman"/>
          <w:bCs/>
          <w:lang w:val="uk-UA"/>
        </w:rPr>
        <w:t xml:space="preserve"> </w:t>
      </w:r>
      <w:r w:rsidRPr="00F5491F">
        <w:rPr>
          <w:rFonts w:cs="Times New Roman"/>
          <w:sz w:val="28"/>
        </w:rPr>
        <w:t>ПК 2.4. Соблюдать правила санитарно-гигиенического режима, охраны труда, техники безопасности и противопожарной безопасности.</w:t>
      </w:r>
    </w:p>
    <w:p w:rsidR="00C70F31" w:rsidRPr="00F5491F" w:rsidRDefault="00C70F31" w:rsidP="00C70F31">
      <w:pPr>
        <w:tabs>
          <w:tab w:val="left" w:pos="6431"/>
        </w:tabs>
      </w:pPr>
    </w:p>
    <w:p w:rsidR="00C70F31" w:rsidRPr="00F5491F" w:rsidRDefault="00C70F31" w:rsidP="00C70F31">
      <w:pPr>
        <w:pStyle w:val="afd"/>
        <w:spacing w:after="0" w:line="240" w:lineRule="auto"/>
        <w:ind w:left="57" w:right="57"/>
        <w:rPr>
          <w:rFonts w:ascii="Times New Roman" w:hAnsi="Times New Roman"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1.4. Рекомендуемое количество часов на освоение программы дисциплины: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</w:rPr>
      </w:pPr>
      <w:r w:rsidRPr="00F5491F">
        <w:rPr>
          <w:sz w:val="28"/>
        </w:rPr>
        <w:t xml:space="preserve">максимальной учебной нагрузки </w:t>
      </w:r>
      <w:proofErr w:type="gramStart"/>
      <w:r w:rsidRPr="00F5491F">
        <w:rPr>
          <w:sz w:val="28"/>
        </w:rPr>
        <w:t>обучающегося</w:t>
      </w:r>
      <w:proofErr w:type="gramEnd"/>
      <w:r w:rsidRPr="00F5491F">
        <w:rPr>
          <w:sz w:val="28"/>
        </w:rPr>
        <w:t xml:space="preserve"> </w:t>
      </w:r>
      <w:r w:rsidR="00D635A6" w:rsidRPr="00F5491F">
        <w:rPr>
          <w:sz w:val="28"/>
          <w:u w:val="single"/>
          <w:lang w:val="uk-UA"/>
        </w:rPr>
        <w:t>120</w:t>
      </w:r>
      <w:r w:rsidRPr="00F5491F">
        <w:rPr>
          <w:sz w:val="28"/>
        </w:rPr>
        <w:t xml:space="preserve"> часов, в том числе:</w:t>
      </w:r>
    </w:p>
    <w:p w:rsidR="00C70F31" w:rsidRPr="00F5491F" w:rsidRDefault="00C70F31" w:rsidP="00C70F31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57" w:right="57"/>
        <w:jc w:val="both"/>
        <w:rPr>
          <w:sz w:val="28"/>
        </w:rPr>
      </w:pPr>
      <w:r w:rsidRPr="00F5491F">
        <w:rPr>
          <w:sz w:val="28"/>
        </w:rPr>
        <w:t xml:space="preserve">обязательной аудиторной учебной нагрузки </w:t>
      </w:r>
      <w:proofErr w:type="gramStart"/>
      <w:r w:rsidRPr="00F5491F">
        <w:rPr>
          <w:sz w:val="28"/>
        </w:rPr>
        <w:t>обучающегося</w:t>
      </w:r>
      <w:proofErr w:type="gramEnd"/>
      <w:r w:rsidRPr="00F5491F">
        <w:rPr>
          <w:sz w:val="28"/>
        </w:rPr>
        <w:t xml:space="preserve"> </w:t>
      </w:r>
      <w:r w:rsidR="00D635A6" w:rsidRPr="00F5491F">
        <w:rPr>
          <w:sz w:val="28"/>
          <w:u w:val="single"/>
          <w:lang w:val="uk-UA"/>
        </w:rPr>
        <w:t>80</w:t>
      </w:r>
      <w:r w:rsidRPr="00F5491F">
        <w:rPr>
          <w:sz w:val="28"/>
        </w:rPr>
        <w:t xml:space="preserve"> часов;</w:t>
      </w:r>
    </w:p>
    <w:p w:rsidR="00C70F31" w:rsidRPr="00F5491F" w:rsidRDefault="00C70F31" w:rsidP="00C70F31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57" w:right="57"/>
        <w:jc w:val="both"/>
        <w:rPr>
          <w:sz w:val="28"/>
        </w:rPr>
      </w:pPr>
      <w:r w:rsidRPr="00F5491F">
        <w:rPr>
          <w:sz w:val="28"/>
        </w:rPr>
        <w:t xml:space="preserve">самостоятельной работы </w:t>
      </w:r>
      <w:proofErr w:type="gramStart"/>
      <w:r w:rsidRPr="00F5491F">
        <w:rPr>
          <w:sz w:val="28"/>
        </w:rPr>
        <w:t>обучающегося</w:t>
      </w:r>
      <w:proofErr w:type="gramEnd"/>
      <w:r w:rsidRPr="00F5491F">
        <w:rPr>
          <w:sz w:val="28"/>
        </w:rPr>
        <w:t xml:space="preserve"> </w:t>
      </w:r>
      <w:r w:rsidR="00D635A6" w:rsidRPr="00F5491F">
        <w:rPr>
          <w:sz w:val="28"/>
          <w:u w:val="single"/>
          <w:lang w:val="uk-UA"/>
        </w:rPr>
        <w:t>40</w:t>
      </w:r>
      <w:r w:rsidRPr="00F5491F">
        <w:rPr>
          <w:sz w:val="28"/>
        </w:rPr>
        <w:t xml:space="preserve"> часов.</w:t>
      </w:r>
    </w:p>
    <w:p w:rsidR="00C70F31" w:rsidRPr="00F5491F" w:rsidRDefault="00C70F31" w:rsidP="00C70F31">
      <w:pPr>
        <w:ind w:left="57" w:right="57"/>
        <w:rPr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</w:rPr>
      </w:pPr>
    </w:p>
    <w:p w:rsidR="00C70F31" w:rsidRPr="00F5491F" w:rsidRDefault="00C70F31" w:rsidP="00C70F31">
      <w:pPr>
        <w:tabs>
          <w:tab w:val="left" w:pos="2295"/>
        </w:tabs>
        <w:ind w:left="57" w:right="57"/>
        <w:rPr>
          <w:b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66D92" w:rsidRPr="00F5491F" w:rsidRDefault="00266D92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493B0E" w:rsidRPr="00F5491F" w:rsidRDefault="00493B0E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493B0E" w:rsidRPr="00F5491F" w:rsidRDefault="00493B0E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493B0E" w:rsidRDefault="00493B0E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37C91" w:rsidRDefault="00237C9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237C91" w:rsidRPr="00F5491F" w:rsidRDefault="00237C9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b/>
          <w:sz w:val="28"/>
          <w:lang w:val="uk-UA"/>
        </w:rPr>
      </w:pP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</w:rPr>
      </w:pPr>
      <w:r w:rsidRPr="00F5491F">
        <w:rPr>
          <w:b/>
          <w:sz w:val="28"/>
        </w:rPr>
        <w:lastRenderedPageBreak/>
        <w:t>2. СТРУКТУРА И СОДЕРЖАНИЕ УЧЕБНОЙ ДИСЦИПЛИНЫ</w:t>
      </w:r>
    </w:p>
    <w:p w:rsidR="00C70F31" w:rsidRPr="00F5491F" w:rsidRDefault="00C70F31" w:rsidP="00C70F31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2.1. Объем учебной дисциплины и виды учебной работы</w:t>
      </w:r>
    </w:p>
    <w:p w:rsidR="00C70F31" w:rsidRPr="00F5491F" w:rsidRDefault="00C70F31" w:rsidP="00C70F31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57" w:right="57"/>
        <w:jc w:val="both"/>
        <w:rPr>
          <w:b/>
          <w:sz w:val="28"/>
        </w:rPr>
      </w:pPr>
    </w:p>
    <w:tbl>
      <w:tblPr>
        <w:tblW w:w="9730" w:type="dxa"/>
        <w:tblInd w:w="-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7893"/>
        <w:gridCol w:w="11"/>
        <w:gridCol w:w="1800"/>
        <w:gridCol w:w="14"/>
      </w:tblGrid>
      <w:tr w:rsidR="00C70F31" w:rsidRPr="00F5491F" w:rsidTr="00C70F31">
        <w:trPr>
          <w:trHeight w:val="460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center"/>
              <w:rPr>
                <w:b/>
                <w:sz w:val="28"/>
              </w:rPr>
            </w:pPr>
            <w:r w:rsidRPr="00F5491F">
              <w:rPr>
                <w:b/>
                <w:sz w:val="28"/>
              </w:rPr>
              <w:t>Вид учебной работы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center"/>
              <w:rPr>
                <w:b/>
                <w:i/>
                <w:sz w:val="28"/>
              </w:rPr>
            </w:pPr>
            <w:r w:rsidRPr="00F5491F">
              <w:rPr>
                <w:b/>
                <w:i/>
                <w:sz w:val="28"/>
              </w:rPr>
              <w:t>Объем часов</w:t>
            </w:r>
          </w:p>
        </w:tc>
      </w:tr>
      <w:tr w:rsidR="00C70F31" w:rsidRPr="00F5491F" w:rsidTr="00C70F31">
        <w:trPr>
          <w:trHeight w:val="285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rPr>
                <w:b/>
                <w:sz w:val="28"/>
              </w:rPr>
            </w:pPr>
            <w:r w:rsidRPr="00F5491F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C098C" w:rsidP="00C70F31">
            <w:pPr>
              <w:snapToGrid w:val="0"/>
              <w:ind w:left="57" w:right="57"/>
              <w:jc w:val="center"/>
              <w:rPr>
                <w:i/>
                <w:sz w:val="28"/>
                <w:lang w:val="uk-UA"/>
              </w:rPr>
            </w:pPr>
            <w:r w:rsidRPr="00F5491F">
              <w:rPr>
                <w:i/>
                <w:sz w:val="28"/>
                <w:lang w:val="uk-UA"/>
              </w:rPr>
              <w:t>120</w:t>
            </w:r>
          </w:p>
        </w:tc>
      </w:tr>
      <w:tr w:rsidR="00C70F31" w:rsidRPr="00F5491F" w:rsidTr="00C70F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both"/>
              <w:rPr>
                <w:b/>
                <w:sz w:val="28"/>
              </w:rPr>
            </w:pPr>
            <w:r w:rsidRPr="00F5491F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C098C" w:rsidP="00C70F31">
            <w:pPr>
              <w:snapToGrid w:val="0"/>
              <w:ind w:left="57" w:right="57"/>
              <w:jc w:val="center"/>
              <w:rPr>
                <w:i/>
                <w:sz w:val="28"/>
                <w:lang w:val="uk-UA"/>
              </w:rPr>
            </w:pPr>
            <w:r w:rsidRPr="00F5491F">
              <w:rPr>
                <w:i/>
                <w:sz w:val="28"/>
                <w:lang w:val="uk-UA"/>
              </w:rPr>
              <w:t>80</w:t>
            </w:r>
          </w:p>
        </w:tc>
      </w:tr>
      <w:tr w:rsidR="00C70F31" w:rsidRPr="00F5491F" w:rsidTr="00C70F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both"/>
              <w:rPr>
                <w:sz w:val="28"/>
              </w:rPr>
            </w:pPr>
            <w:r w:rsidRPr="00F5491F">
              <w:rPr>
                <w:sz w:val="28"/>
              </w:rPr>
              <w:t>в том числе: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center"/>
              <w:rPr>
                <w:i/>
                <w:sz w:val="28"/>
              </w:rPr>
            </w:pPr>
          </w:p>
        </w:tc>
      </w:tr>
      <w:tr w:rsidR="00C70F31" w:rsidRPr="00F5491F" w:rsidTr="00C70F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both"/>
              <w:rPr>
                <w:sz w:val="28"/>
              </w:rPr>
            </w:pPr>
            <w:r w:rsidRPr="00F5491F">
              <w:rPr>
                <w:sz w:val="28"/>
              </w:rPr>
              <w:t xml:space="preserve">     теоретические занятия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C098C" w:rsidP="00C70F31">
            <w:pPr>
              <w:snapToGrid w:val="0"/>
              <w:ind w:left="57" w:right="57"/>
              <w:jc w:val="center"/>
              <w:rPr>
                <w:i/>
                <w:sz w:val="28"/>
                <w:lang w:val="uk-UA"/>
              </w:rPr>
            </w:pPr>
            <w:r w:rsidRPr="00F5491F">
              <w:rPr>
                <w:i/>
                <w:sz w:val="28"/>
                <w:lang w:val="uk-UA"/>
              </w:rPr>
              <w:t>28</w:t>
            </w:r>
          </w:p>
        </w:tc>
      </w:tr>
      <w:tr w:rsidR="00C70F31" w:rsidRPr="00F5491F" w:rsidTr="00C70F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both"/>
              <w:rPr>
                <w:sz w:val="28"/>
              </w:rPr>
            </w:pPr>
            <w:r w:rsidRPr="00F5491F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C098C" w:rsidP="00C70F31">
            <w:pPr>
              <w:snapToGrid w:val="0"/>
              <w:ind w:left="57" w:right="57"/>
              <w:jc w:val="center"/>
              <w:rPr>
                <w:i/>
                <w:sz w:val="28"/>
                <w:lang w:val="uk-UA"/>
              </w:rPr>
            </w:pPr>
            <w:r w:rsidRPr="00F5491F">
              <w:rPr>
                <w:i/>
                <w:sz w:val="28"/>
                <w:lang w:val="uk-UA"/>
              </w:rPr>
              <w:t>52</w:t>
            </w:r>
          </w:p>
        </w:tc>
      </w:tr>
      <w:tr w:rsidR="00C70F31" w:rsidRPr="00F5491F" w:rsidTr="00C70F31">
        <w:trPr>
          <w:trHeight w:val="342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5491F" w:rsidRDefault="00C70F31" w:rsidP="00C70F31">
            <w:pPr>
              <w:snapToGrid w:val="0"/>
              <w:ind w:left="57" w:right="57"/>
              <w:jc w:val="both"/>
              <w:rPr>
                <w:b/>
                <w:sz w:val="28"/>
              </w:rPr>
            </w:pPr>
            <w:r w:rsidRPr="00F5491F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5491F" w:rsidRDefault="00CC098C" w:rsidP="00C70F31">
            <w:pPr>
              <w:snapToGrid w:val="0"/>
              <w:ind w:left="57" w:right="57"/>
              <w:jc w:val="center"/>
              <w:rPr>
                <w:i/>
                <w:sz w:val="28"/>
                <w:lang w:val="uk-UA"/>
              </w:rPr>
            </w:pPr>
            <w:r w:rsidRPr="00F5491F">
              <w:rPr>
                <w:i/>
                <w:sz w:val="28"/>
                <w:lang w:val="uk-UA"/>
              </w:rPr>
              <w:t>40</w:t>
            </w:r>
          </w:p>
        </w:tc>
      </w:tr>
      <w:tr w:rsidR="00C70F31" w:rsidRPr="00F5491F" w:rsidTr="00C70F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" w:type="dxa"/>
          <w:wAfter w:w="14" w:type="dxa"/>
        </w:trPr>
        <w:tc>
          <w:tcPr>
            <w:tcW w:w="7904" w:type="dxa"/>
            <w:gridSpan w:val="2"/>
            <w:shd w:val="clear" w:color="auto" w:fill="auto"/>
          </w:tcPr>
          <w:p w:rsidR="00C70F31" w:rsidRPr="00F5491F" w:rsidRDefault="00C70F31" w:rsidP="00C70F31">
            <w:pPr>
              <w:jc w:val="both"/>
              <w:rPr>
                <w:sz w:val="28"/>
                <w:szCs w:val="28"/>
              </w:rPr>
            </w:pPr>
            <w:r w:rsidRPr="00F549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0F31" w:rsidRPr="00F5491F" w:rsidRDefault="00C70F31" w:rsidP="00C70F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0F31" w:rsidRPr="00F5491F" w:rsidTr="00C70F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" w:type="dxa"/>
          <w:wAfter w:w="14" w:type="dxa"/>
        </w:trPr>
        <w:tc>
          <w:tcPr>
            <w:tcW w:w="7904" w:type="dxa"/>
            <w:gridSpan w:val="2"/>
            <w:shd w:val="clear" w:color="auto" w:fill="auto"/>
          </w:tcPr>
          <w:p w:rsidR="00C70F31" w:rsidRPr="00F5491F" w:rsidRDefault="00C70F31" w:rsidP="00C70F31">
            <w:pPr>
              <w:ind w:left="426"/>
              <w:jc w:val="both"/>
              <w:rPr>
                <w:sz w:val="28"/>
                <w:szCs w:val="28"/>
              </w:rPr>
            </w:pPr>
            <w:r w:rsidRPr="00F5491F">
              <w:rPr>
                <w:spacing w:val="-2"/>
                <w:sz w:val="28"/>
                <w:szCs w:val="28"/>
              </w:rPr>
              <w:t>домашняя работа (</w:t>
            </w:r>
            <w:r w:rsidRPr="00F5491F">
              <w:rPr>
                <w:sz w:val="28"/>
                <w:szCs w:val="28"/>
              </w:rPr>
              <w:t xml:space="preserve">выполнение домашних заданий в </w:t>
            </w:r>
            <w:r w:rsidR="00FB1D92">
              <w:rPr>
                <w:sz w:val="28"/>
                <w:szCs w:val="28"/>
              </w:rPr>
              <w:t>дневниках</w:t>
            </w:r>
            <w:r w:rsidRPr="00F5491F">
              <w:rPr>
                <w:sz w:val="28"/>
                <w:szCs w:val="28"/>
              </w:rPr>
              <w:t>, упражнений и решение морфофункциональных задач, работа тест</w:t>
            </w:r>
            <w:r w:rsidR="00FB1D92">
              <w:rPr>
                <w:sz w:val="28"/>
                <w:szCs w:val="28"/>
              </w:rPr>
              <w:t>ами</w:t>
            </w:r>
            <w:r w:rsidRPr="00F5491F">
              <w:rPr>
                <w:spacing w:val="-2"/>
                <w:sz w:val="28"/>
                <w:szCs w:val="28"/>
              </w:rPr>
              <w:t xml:space="preserve">), </w:t>
            </w:r>
            <w:r w:rsidRPr="00F5491F">
              <w:rPr>
                <w:sz w:val="28"/>
                <w:szCs w:val="28"/>
              </w:rPr>
              <w:t xml:space="preserve">работа с учебной литературой, </w:t>
            </w:r>
            <w:r w:rsidRPr="00F5491F">
              <w:rPr>
                <w:spacing w:val="-2"/>
                <w:sz w:val="28"/>
                <w:szCs w:val="28"/>
              </w:rPr>
              <w:t xml:space="preserve">конспектирование, </w:t>
            </w:r>
            <w:r w:rsidRPr="00F5491F">
              <w:rPr>
                <w:sz w:val="28"/>
                <w:szCs w:val="28"/>
              </w:rPr>
              <w:t xml:space="preserve"> поиск и обзор научных публикаций и электронных источников информации для выполнения творческих работ, подготовка </w:t>
            </w:r>
            <w:proofErr w:type="spellStart"/>
            <w:r w:rsidRPr="00F5491F">
              <w:rPr>
                <w:sz w:val="28"/>
                <w:szCs w:val="28"/>
              </w:rPr>
              <w:t>мультимедийных</w:t>
            </w:r>
            <w:proofErr w:type="spellEnd"/>
            <w:r w:rsidRPr="00F5491F">
              <w:rPr>
                <w:sz w:val="28"/>
                <w:szCs w:val="28"/>
              </w:rPr>
              <w:t xml:space="preserve"> презентаций</w:t>
            </w:r>
            <w:r w:rsidR="00FB1D92">
              <w:rPr>
                <w:sz w:val="28"/>
                <w:szCs w:val="28"/>
              </w:rPr>
              <w:t>,</w:t>
            </w:r>
            <w:r w:rsidRPr="00F5491F">
              <w:rPr>
                <w:sz w:val="28"/>
                <w:szCs w:val="28"/>
              </w:rPr>
              <w:t xml:space="preserve"> творческих работ.</w:t>
            </w:r>
          </w:p>
          <w:p w:rsidR="00C70F31" w:rsidRPr="00F5491F" w:rsidRDefault="00C70F31" w:rsidP="00C70F3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70F31" w:rsidRPr="00F5491F" w:rsidRDefault="00C70F31" w:rsidP="00C70F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0F31" w:rsidRPr="00F5491F" w:rsidTr="00C70F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" w:type="dxa"/>
          <w:wAfter w:w="14" w:type="dxa"/>
          <w:trHeight w:val="362"/>
        </w:trPr>
        <w:tc>
          <w:tcPr>
            <w:tcW w:w="9704" w:type="dxa"/>
            <w:gridSpan w:val="3"/>
            <w:shd w:val="clear" w:color="auto" w:fill="auto"/>
          </w:tcPr>
          <w:p w:rsidR="00C70F31" w:rsidRPr="00F5491F" w:rsidRDefault="00C70F31" w:rsidP="00CC098C">
            <w:pPr>
              <w:rPr>
                <w:i/>
                <w:iCs/>
                <w:sz w:val="28"/>
                <w:szCs w:val="28"/>
              </w:rPr>
            </w:pPr>
            <w:r w:rsidRPr="00F5491F">
              <w:rPr>
                <w:i/>
                <w:iCs/>
                <w:sz w:val="28"/>
                <w:szCs w:val="28"/>
              </w:rPr>
              <w:t xml:space="preserve">Итоговая  аттестация  в  форме  </w:t>
            </w:r>
            <w:proofErr w:type="spellStart"/>
            <w:r w:rsidR="00CC098C" w:rsidRPr="00F5491F">
              <w:rPr>
                <w:i/>
                <w:iCs/>
                <w:sz w:val="28"/>
                <w:szCs w:val="28"/>
                <w:lang w:val="uk-UA"/>
              </w:rPr>
              <w:t>дифференцированного</w:t>
            </w:r>
            <w:proofErr w:type="spellEnd"/>
            <w:r w:rsidR="00CC098C" w:rsidRPr="00F5491F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C098C" w:rsidRPr="00F5491F">
              <w:rPr>
                <w:i/>
                <w:iCs/>
                <w:sz w:val="28"/>
                <w:szCs w:val="28"/>
                <w:lang w:val="uk-UA"/>
              </w:rPr>
              <w:t>зачета</w:t>
            </w:r>
            <w:proofErr w:type="spellEnd"/>
            <w:r w:rsidRPr="00F5491F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70F31" w:rsidRPr="00F5491F" w:rsidRDefault="00C70F31" w:rsidP="00C70F31">
      <w:pPr>
        <w:ind w:left="57" w:right="57"/>
        <w:sectPr w:rsidR="00C70F31" w:rsidRPr="00F5491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09" w:right="850" w:bottom="1134" w:left="1701" w:header="720" w:footer="708" w:gutter="0"/>
          <w:cols w:space="720"/>
          <w:titlePg/>
          <w:docGrid w:linePitch="360"/>
        </w:sectPr>
      </w:pPr>
    </w:p>
    <w:p w:rsidR="002A5981" w:rsidRDefault="002A5981" w:rsidP="002A5981">
      <w:pPr>
        <w:ind w:left="57" w:right="57" w:firstLine="708"/>
        <w:jc w:val="center"/>
        <w:rPr>
          <w:u w:val="single"/>
        </w:rPr>
      </w:pPr>
      <w:r>
        <w:rPr>
          <w:b/>
          <w:sz w:val="28"/>
        </w:rPr>
        <w:lastRenderedPageBreak/>
        <w:t>2.2. Тематический план и содержание учебной дисциплины</w:t>
      </w:r>
      <w:r w:rsidR="009E123A">
        <w:rPr>
          <w:b/>
          <w:sz w:val="28"/>
        </w:rPr>
        <w:t xml:space="preserve"> </w:t>
      </w:r>
      <w:r w:rsidR="009E123A" w:rsidRPr="009E123A">
        <w:rPr>
          <w:b/>
          <w:sz w:val="28"/>
          <w:szCs w:val="28"/>
        </w:rPr>
        <w:t xml:space="preserve">ОП.02. </w:t>
      </w:r>
      <w:r w:rsidRPr="009E123A">
        <w:rPr>
          <w:b/>
          <w:sz w:val="28"/>
          <w:szCs w:val="28"/>
        </w:rPr>
        <w:t>Анатомия и физиология человека</w:t>
      </w:r>
      <w:r>
        <w:rPr>
          <w:u w:val="single"/>
        </w:rPr>
        <w:t xml:space="preserve"> </w:t>
      </w:r>
    </w:p>
    <w:tbl>
      <w:tblPr>
        <w:tblW w:w="15281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5"/>
        <w:gridCol w:w="124"/>
        <w:gridCol w:w="18"/>
        <w:gridCol w:w="9907"/>
        <w:gridCol w:w="12"/>
        <w:gridCol w:w="1411"/>
        <w:gridCol w:w="10"/>
        <w:gridCol w:w="7"/>
        <w:gridCol w:w="1127"/>
      </w:tblGrid>
      <w:tr w:rsidR="002A5981" w:rsidRPr="00A85D7D" w:rsidTr="00A67C0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 w:rsidRPr="00A85D7D">
              <w:rPr>
                <w:b/>
              </w:rPr>
              <w:t>Наименование</w:t>
            </w:r>
          </w:p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 w:rsidRPr="00A85D7D">
              <w:rPr>
                <w:b/>
              </w:rPr>
              <w:t>разделов и тем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 w:rsidRPr="00A85D7D">
              <w:rPr>
                <w:b/>
              </w:rPr>
              <w:t xml:space="preserve">Содержание учебного материала, теоретические и практические работы, 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  <w:r w:rsidRPr="00A85D7D">
              <w:rPr>
                <w:b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 w:rsidRPr="00D821D3">
              <w:rPr>
                <w:b/>
              </w:rPr>
              <w:t>Объем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 w:rsidRPr="00D821D3">
              <w:rPr>
                <w:b/>
              </w:rPr>
              <w:t>Уровень</w:t>
            </w:r>
          </w:p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 w:rsidRPr="00D821D3">
              <w:rPr>
                <w:b/>
              </w:rPr>
              <w:t>освоения</w:t>
            </w:r>
          </w:p>
        </w:tc>
      </w:tr>
      <w:tr w:rsidR="002A5981" w:rsidRPr="00A85D7D" w:rsidTr="00A67C0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  <w:r w:rsidRPr="00A85D7D">
              <w:t>1.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  <w:r w:rsidRPr="00A85D7D">
              <w:t>2.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  <w:r w:rsidRPr="00D821D3"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  <w:r w:rsidRPr="00D821D3">
              <w:t>4.</w:t>
            </w:r>
          </w:p>
        </w:tc>
      </w:tr>
      <w:tr w:rsidR="002A5981" w:rsidRPr="00A85D7D" w:rsidTr="00A67C0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Раздел 1.А</w:t>
            </w:r>
            <w:r>
              <w:rPr>
                <w:b/>
              </w:rPr>
              <w:t>натомия и физиология как науки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</w:pPr>
            <w:r w:rsidRPr="00A85D7D">
              <w:rPr>
                <w:b/>
              </w:rPr>
              <w:t>Тема 1.1.</w:t>
            </w:r>
            <w:r w:rsidRPr="00A85D7D">
              <w:t xml:space="preserve">Введение </w:t>
            </w:r>
            <w:proofErr w:type="gramStart"/>
            <w:r w:rsidRPr="00A85D7D">
              <w:t>в</w:t>
            </w:r>
            <w:proofErr w:type="gramEnd"/>
            <w:r w:rsidRPr="00A85D7D">
              <w:t xml:space="preserve"> </w:t>
            </w:r>
          </w:p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</w:pPr>
            <w:r>
              <w:t>анатомию и физиологию человека</w:t>
            </w:r>
            <w:r w:rsidRPr="00A85D7D">
              <w:t>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  <w:lang w:val="en-US"/>
              </w:rPr>
            </w:pPr>
            <w:r w:rsidRPr="00A85D7D">
              <w:rPr>
                <w:b/>
              </w:rPr>
              <w:t>Содержание учебного материала</w:t>
            </w:r>
            <w:r w:rsidRPr="00A85D7D">
              <w:rPr>
                <w:b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806B2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078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t xml:space="preserve">Анатомия и физиология как научные основы медицины. История развития. Связь с другими </w:t>
            </w:r>
            <w:r w:rsidR="00A67C0E">
              <w:t>дисциплинами.</w:t>
            </w:r>
          </w:p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</w:pPr>
            <w:r w:rsidRPr="00A85D7D">
              <w:t>Методы, используемые в анатомии и физиологии. Основные понятия физиологии. Понятие о Международной анатомической номенклатуре. Основные  анатомические термины, раскрывающие топографию органов. Анатомические плоскости, оси и основные ориентиры в анатомии. Вертикальные  линии груди. Области живота.</w:t>
            </w:r>
            <w:r w:rsidR="009E123A">
              <w:t xml:space="preserve"> </w:t>
            </w:r>
            <w:r w:rsidRPr="00A85D7D">
              <w:t>Части тела, полости тела.</w:t>
            </w:r>
          </w:p>
          <w:p w:rsidR="002A5981" w:rsidRPr="002806B2" w:rsidRDefault="002A5981" w:rsidP="002806B2">
            <w:pPr>
              <w:widowControl w:val="0"/>
              <w:ind w:left="57" w:right="57"/>
              <w:jc w:val="both"/>
              <w:rPr>
                <w:b/>
              </w:rPr>
            </w:pPr>
            <w:r w:rsidRPr="00A85D7D">
              <w:t>Морфологические типы констит</w:t>
            </w:r>
            <w:r w:rsidR="002806B2">
              <w:t>уции.</w:t>
            </w:r>
            <w:r w:rsidR="002806B2" w:rsidRPr="00A85D7D">
              <w:t xml:space="preserve"> Организм единое целое - функциональное единство структур. Гуморальный  и нервный механизмы регуляции.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2806B2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2806B2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</w:pPr>
            <w:r w:rsidRPr="002806B2">
              <w:tab/>
            </w:r>
          </w:p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  <w:r w:rsidRPr="00D821D3">
              <w:t>2</w:t>
            </w:r>
          </w:p>
        </w:tc>
      </w:tr>
      <w:tr w:rsidR="002A5981" w:rsidRPr="00A85D7D" w:rsidTr="00A67C0E">
        <w:trPr>
          <w:cantSplit/>
          <w:trHeight w:val="4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7770"/>
              </w:tabs>
              <w:snapToGrid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tabs>
                <w:tab w:val="center" w:pos="516"/>
              </w:tabs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1268"/>
              </w:tabs>
              <w:snapToGrid w:val="0"/>
              <w:ind w:left="57" w:right="57"/>
              <w:rPr>
                <w:b/>
              </w:rPr>
            </w:pPr>
            <w:r>
              <w:t xml:space="preserve">1. </w:t>
            </w:r>
            <w:r w:rsidRPr="00A85D7D">
              <w:t>Анатомия и физиология как науки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806B2" w:rsidP="002A5981">
            <w:pPr>
              <w:tabs>
                <w:tab w:val="center" w:pos="516"/>
              </w:tabs>
              <w:ind w:left="57" w:right="57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7770"/>
              </w:tabs>
              <w:snapToGrid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tabs>
                <w:tab w:val="center" w:pos="516"/>
              </w:tabs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tabs>
                <w:tab w:val="left" w:pos="916"/>
                <w:tab w:val="left" w:pos="1832"/>
                <w:tab w:val="left" w:pos="7770"/>
              </w:tabs>
              <w:snapToGrid w:val="0"/>
              <w:ind w:left="57" w:right="57"/>
              <w:jc w:val="both"/>
              <w:rPr>
                <w:b/>
              </w:rPr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806B2" w:rsidP="002A5981">
            <w:pPr>
              <w:tabs>
                <w:tab w:val="center" w:pos="516"/>
              </w:tabs>
              <w:ind w:left="57" w:right="57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Раздел 2. Основы цитологии и гистологии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tabs>
                <w:tab w:val="left" w:pos="3405"/>
              </w:tabs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2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>
              <w:t xml:space="preserve">Тема 2.1. </w:t>
            </w:r>
            <w:r w:rsidR="00E03EB8">
              <w:t>Клетка</w:t>
            </w:r>
            <w:proofErr w:type="gramStart"/>
            <w:r w:rsidR="00E03EB8">
              <w:t xml:space="preserve"> </w:t>
            </w:r>
            <w:r w:rsidRPr="00A85D7D">
              <w:t>.</w:t>
            </w:r>
            <w:proofErr w:type="gramEnd"/>
            <w:r w:rsidRPr="00A85D7D">
              <w:t xml:space="preserve"> Ткани </w:t>
            </w:r>
            <w:r w:rsidRPr="00A85D7D">
              <w:lastRenderedPageBreak/>
              <w:t>человека.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5981" w:rsidRPr="00D821D3" w:rsidRDefault="00EB730A" w:rsidP="002A598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07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t xml:space="preserve"> Клетка – структурно-функциональная и генетическая единица организма человека. Основные компоненты клетки (мембрана, цитоплазма, ядро). Функции клеток. </w:t>
            </w:r>
          </w:p>
          <w:p w:rsidR="002A5981" w:rsidRPr="00A85D7D" w:rsidRDefault="002A5981" w:rsidP="002806B2">
            <w:pPr>
              <w:snapToGrid w:val="0"/>
              <w:ind w:left="57" w:right="57"/>
              <w:rPr>
                <w:lang w:val="uk-UA"/>
              </w:rPr>
            </w:pPr>
            <w:r w:rsidRPr="00A85D7D">
              <w:t>Химическая организация клетки. Ткань – определение, основы классификации, функциональные различия, месторасположение в организме.</w:t>
            </w:r>
            <w:r w:rsidR="002806B2">
              <w:t xml:space="preserve"> </w:t>
            </w:r>
            <w:r w:rsidRPr="00A85D7D">
              <w:t>Эпителиальные ткани – месторасположение в организме, функция, особенности строения, классификация, функциональные различия</w:t>
            </w:r>
            <w:r>
              <w:t>.</w:t>
            </w:r>
            <w:r w:rsidR="002806B2">
              <w:t xml:space="preserve"> </w:t>
            </w:r>
            <w:r w:rsidRPr="00A85D7D">
              <w:t>Соединительные ткани - месторасположение в организме, функции, особенности строения, классификация. Мышечные ткани - месторасположение в организме, функции, особенности строения, классификация, функциональные различия.</w:t>
            </w:r>
            <w:r w:rsidR="002806B2">
              <w:t xml:space="preserve"> </w:t>
            </w:r>
            <w:r w:rsidRPr="00A85D7D">
              <w:t xml:space="preserve">Нервная ткань – расположение в организме, строение, физиологическая роль. Нейроны – строение, виды. Нервное волокно – виды, строение. Синапс. Механизм проведения импульса. Орган: определение, принципы строения. Система органов: определение, системы органов организма человека, </w:t>
            </w:r>
            <w:r>
              <w:t>значение.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 w:rsidRPr="00D821D3">
              <w:t>2</w:t>
            </w:r>
          </w:p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07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806B2" w:rsidP="002A5981">
            <w:pPr>
              <w:snapToGrid w:val="0"/>
              <w:ind w:right="57"/>
              <w:rPr>
                <w:b/>
              </w:rPr>
            </w:pPr>
            <w:r>
              <w:t>1</w:t>
            </w:r>
            <w:r w:rsidR="002A5981">
              <w:t>.</w:t>
            </w:r>
            <w:r w:rsidR="002A5981" w:rsidRPr="00A85D7D">
              <w:t>Ткани</w:t>
            </w:r>
            <w:r w:rsidR="002A5981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806B2" w:rsidP="002A598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7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rPr>
                <w:b/>
              </w:rPr>
              <w:t>Практическое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6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806B2" w:rsidP="002A5981">
            <w:pPr>
              <w:snapToGrid w:val="0"/>
              <w:ind w:left="57" w:right="57"/>
              <w:rPr>
                <w:b/>
              </w:rPr>
            </w:pPr>
            <w:r>
              <w:t>1</w:t>
            </w:r>
            <w:r w:rsidR="002A5981">
              <w:t>.Клетка.</w:t>
            </w:r>
            <w:r w:rsidR="00820D63">
              <w:t xml:space="preserve"> </w:t>
            </w:r>
            <w:r w:rsidR="002A5981" w:rsidRPr="00A85D7D">
              <w:t>Ткани</w:t>
            </w:r>
            <w:r w:rsidR="002A5981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 w:rsidRPr="00D821D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85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61"/>
        </w:trPr>
        <w:tc>
          <w:tcPr>
            <w:tcW w:w="2665" w:type="dxa"/>
            <w:tcBorders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EB730A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Раздел 3. Процесс движения.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8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>
              <w:t xml:space="preserve">Тема 3.1 </w:t>
            </w:r>
            <w:r w:rsidRPr="00A85D7D">
              <w:t>Общие вопросы анатоми</w:t>
            </w:r>
            <w:r>
              <w:t>и и физиологии скелета человека</w:t>
            </w:r>
            <w:r w:rsidRPr="00A85D7D">
              <w:t>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6C1574" w:rsidRDefault="002A5981" w:rsidP="002A5981">
            <w:pPr>
              <w:widowControl w:val="0"/>
              <w:ind w:left="57" w:right="57"/>
              <w:jc w:val="both"/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6C1574" w:rsidRDefault="007A4799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 w:rsidRPr="00D821D3">
              <w:t>2</w:t>
            </w:r>
          </w:p>
        </w:tc>
      </w:tr>
      <w:tr w:rsidR="007A4799" w:rsidRPr="00A85D7D" w:rsidTr="00A67C0E">
        <w:trPr>
          <w:cantSplit/>
          <w:trHeight w:val="3570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799" w:rsidRDefault="007A4799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799" w:rsidRPr="00A85D7D" w:rsidRDefault="007A4799" w:rsidP="002A5981">
            <w:pPr>
              <w:ind w:left="57" w:right="57"/>
              <w:contextualSpacing/>
            </w:pPr>
            <w:r w:rsidRPr="00A85D7D">
              <w:t>Скелет - определение, значение скелета, отделы.</w:t>
            </w:r>
            <w:r>
              <w:t xml:space="preserve"> </w:t>
            </w:r>
            <w:r w:rsidRPr="00A85D7D">
              <w:t>Классификация костей. Структурно - функциональная единица костной ткани. Химический состав кости. Строение кости как органа. Функции скелета. Показатели физического развития. Антропометрия.</w:t>
            </w:r>
          </w:p>
          <w:p w:rsidR="007A4799" w:rsidRPr="00A85D7D" w:rsidRDefault="007A4799" w:rsidP="007A4799">
            <w:pPr>
              <w:ind w:left="57" w:right="57"/>
              <w:contextualSpacing/>
              <w:rPr>
                <w:b/>
              </w:rPr>
            </w:pPr>
            <w:r w:rsidRPr="00A85D7D">
              <w:t>Общие сведения о соединение костей. Сустав и его строение. Классификация суставов. Виды движений в суставах.</w:t>
            </w:r>
            <w:r>
              <w:t xml:space="preserve">  </w:t>
            </w:r>
            <w:r w:rsidRPr="00A85D7D">
              <w:rPr>
                <w:bCs/>
                <w:iCs/>
              </w:rPr>
              <w:t>Скелет туловища: позвоночный столб – отделы, изгибы, сроки появления, значение.</w:t>
            </w:r>
            <w:r>
              <w:rPr>
                <w:bCs/>
                <w:iCs/>
              </w:rPr>
              <w:t xml:space="preserve"> </w:t>
            </w:r>
            <w:r w:rsidRPr="00A85D7D">
              <w:rPr>
                <w:bCs/>
              </w:rPr>
              <w:t>Особенности строения шейных, грудных, поясничных, крестцовых и копчиковых позвонков</w:t>
            </w:r>
            <w:r>
              <w:rPr>
                <w:bCs/>
              </w:rPr>
              <w:t xml:space="preserve">. </w:t>
            </w:r>
            <w:r w:rsidRPr="00A85D7D">
              <w:t xml:space="preserve">Позвоночный столб в целом. </w:t>
            </w:r>
            <w:r w:rsidRPr="00A85D7D">
              <w:rPr>
                <w:bCs/>
              </w:rPr>
              <w:t>Строение грудины. Строение ребер, виды ребер.</w:t>
            </w:r>
            <w:r>
              <w:rPr>
                <w:bCs/>
              </w:rPr>
              <w:t xml:space="preserve"> </w:t>
            </w:r>
            <w:r w:rsidRPr="00A85D7D">
              <w:rPr>
                <w:bCs/>
              </w:rPr>
              <w:t>Грудная клетка в целом. Формы грудной клетки.</w:t>
            </w:r>
            <w:r>
              <w:rPr>
                <w:bCs/>
              </w:rPr>
              <w:t xml:space="preserve"> </w:t>
            </w:r>
            <w:r w:rsidRPr="00A85D7D">
              <w:t>Череп, его отделы,  особенности     строения костей черепа. Соединение костей черепа. Череп  в целом: швы, основание, черепные ямки. Возрастные   особенности  черепа. Скелет  верхних и нижних конечностей. Отделы скелета верхних и нижних конечностей и кости, их образующие. Основные черты строения костей верхних и нижних конечностей. Соединения костей верхних и нижних конечностей. Таз в целом, отделы, размеры и половые отличия. Стопа в целом.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799" w:rsidRPr="006C1574" w:rsidRDefault="007A4799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9" w:rsidRPr="00D821D3" w:rsidRDefault="007A4799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0747CD" w:rsidRDefault="00820D63" w:rsidP="00820D63">
            <w:pPr>
              <w:snapToGrid w:val="0"/>
              <w:ind w:left="57" w:right="57"/>
              <w:rPr>
                <w:b/>
              </w:rPr>
            </w:pPr>
            <w:r>
              <w:t>2</w:t>
            </w:r>
            <w:r w:rsidR="002A5981">
              <w:t>.</w:t>
            </w:r>
            <w:r>
              <w:t xml:space="preserve"> А</w:t>
            </w:r>
            <w:r w:rsidRPr="00A85D7D">
              <w:t>натоми</w:t>
            </w:r>
            <w:r>
              <w:t>я и  физиология скелета человека</w:t>
            </w:r>
            <w:r w:rsidRPr="00A85D7D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820D63" w:rsidP="002A5981">
            <w:pPr>
              <w:ind w:left="57" w:right="57"/>
            </w:pPr>
            <w:r>
              <w:t>2</w:t>
            </w:r>
            <w:r w:rsidR="002A5981">
              <w:t>.</w:t>
            </w:r>
            <w:r w:rsidR="007A4799">
              <w:t xml:space="preserve"> </w:t>
            </w:r>
            <w:r w:rsidR="002A5981" w:rsidRPr="00A85D7D">
              <w:t xml:space="preserve">Скелет человека.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820D63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63" w:rsidRPr="00A85D7D" w:rsidRDefault="00820D63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63" w:rsidRDefault="00820D63" w:rsidP="002A5981">
            <w:pPr>
              <w:ind w:left="57" w:right="57"/>
            </w:pPr>
            <w:r>
              <w:t>3.</w:t>
            </w:r>
            <w:r w:rsidRPr="00A85D7D">
              <w:t xml:space="preserve"> Череп.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63" w:rsidRDefault="00820D63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63" w:rsidRPr="00D821D3" w:rsidRDefault="00820D63" w:rsidP="002A5981">
            <w:pPr>
              <w:snapToGrid w:val="0"/>
              <w:ind w:left="57" w:right="57"/>
              <w:jc w:val="center"/>
            </w:pPr>
          </w:p>
        </w:tc>
      </w:tr>
      <w:tr w:rsidR="00820D63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63" w:rsidRPr="00A85D7D" w:rsidRDefault="00820D63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63" w:rsidRDefault="00820D63" w:rsidP="002A5981">
            <w:pPr>
              <w:ind w:left="57" w:right="57"/>
            </w:pPr>
            <w:r>
              <w:t>4.</w:t>
            </w:r>
            <w:r w:rsidRPr="00A85D7D">
              <w:t xml:space="preserve"> Скелет  верхних  </w:t>
            </w:r>
            <w:r>
              <w:t xml:space="preserve">и нижних </w:t>
            </w:r>
            <w:r w:rsidRPr="00A85D7D">
              <w:t>конечностей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63" w:rsidRDefault="00820D63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63" w:rsidRPr="00D821D3" w:rsidRDefault="00820D63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A5981" w:rsidRPr="00D821D3" w:rsidRDefault="007A4799" w:rsidP="002A598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19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7A4799">
            <w:pPr>
              <w:snapToGrid w:val="0"/>
              <w:ind w:left="57" w:right="57"/>
            </w:pPr>
            <w:r>
              <w:t>Тема 3.</w:t>
            </w:r>
            <w:r w:rsidR="007A4799">
              <w:t>2</w:t>
            </w:r>
            <w:r>
              <w:t xml:space="preserve">. </w:t>
            </w:r>
            <w:r w:rsidRPr="00A85D7D">
              <w:t>Общие вопросы анатомии и физиологии мышечной систе</w:t>
            </w:r>
            <w:r>
              <w:t>мы человека</w:t>
            </w:r>
            <w:r w:rsidR="007A4799">
              <w:t>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5D2792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7A4799" w:rsidRDefault="002A5981" w:rsidP="004B5708">
            <w:pPr>
              <w:tabs>
                <w:tab w:val="left" w:pos="851"/>
              </w:tabs>
              <w:ind w:left="57" w:right="57"/>
              <w:contextualSpacing/>
              <w:rPr>
                <w:iCs/>
              </w:rPr>
            </w:pPr>
            <w:r w:rsidRPr="00A85D7D">
              <w:t xml:space="preserve">Общие вопросы  анатомии   мышечной системы человека. Скелетные мышцы - расположение, значение, мышечные группы. Виды и особенности строения  мышечной ткани. Строение мышцы как органа. </w:t>
            </w:r>
            <w:r w:rsidR="007A4799">
              <w:t xml:space="preserve">Классификация. </w:t>
            </w:r>
            <w:proofErr w:type="spellStart"/>
            <w:r w:rsidRPr="00A85D7D">
              <w:rPr>
                <w:lang w:val="uk-UA"/>
              </w:rPr>
              <w:t>Функции</w:t>
            </w:r>
            <w:proofErr w:type="spellEnd"/>
            <w:r w:rsidRPr="00A85D7D">
              <w:rPr>
                <w:lang w:val="uk-UA"/>
              </w:rPr>
              <w:t xml:space="preserve"> скелетних </w:t>
            </w:r>
            <w:proofErr w:type="spellStart"/>
            <w:r w:rsidRPr="00A85D7D">
              <w:rPr>
                <w:lang w:val="uk-UA"/>
              </w:rPr>
              <w:t>мышц</w:t>
            </w:r>
            <w:proofErr w:type="spellEnd"/>
            <w:r w:rsidRPr="00A85D7D">
              <w:rPr>
                <w:lang w:val="uk-UA"/>
              </w:rPr>
              <w:t xml:space="preserve">. </w:t>
            </w:r>
            <w:r w:rsidR="004B5708">
              <w:rPr>
                <w:lang w:val="uk-UA"/>
              </w:rPr>
              <w:t xml:space="preserve"> </w:t>
            </w:r>
            <w:r w:rsidRPr="00A85D7D">
              <w:rPr>
                <w:lang w:val="uk-UA"/>
              </w:rPr>
              <w:t xml:space="preserve">Сила и </w:t>
            </w:r>
            <w:proofErr w:type="spellStart"/>
            <w:r w:rsidRPr="00A85D7D">
              <w:rPr>
                <w:lang w:val="uk-UA"/>
              </w:rPr>
              <w:t>работа</w:t>
            </w:r>
            <w:proofErr w:type="spellEnd"/>
            <w:r w:rsidRPr="00A85D7D">
              <w:rPr>
                <w:lang w:val="uk-UA"/>
              </w:rPr>
              <w:t xml:space="preserve"> </w:t>
            </w:r>
            <w:proofErr w:type="spellStart"/>
            <w:r w:rsidRPr="00A85D7D">
              <w:rPr>
                <w:lang w:val="uk-UA"/>
              </w:rPr>
              <w:t>мышц</w:t>
            </w:r>
            <w:proofErr w:type="spellEnd"/>
            <w:r w:rsidRPr="00A85D7D">
              <w:rPr>
                <w:lang w:val="uk-UA"/>
              </w:rPr>
              <w:t xml:space="preserve">. </w:t>
            </w:r>
            <w:proofErr w:type="spellStart"/>
            <w:r w:rsidRPr="00A85D7D">
              <w:rPr>
                <w:lang w:val="uk-UA"/>
              </w:rPr>
              <w:t>Утомление</w:t>
            </w:r>
            <w:proofErr w:type="spellEnd"/>
            <w:r w:rsidRPr="00A85D7D">
              <w:rPr>
                <w:lang w:val="uk-UA"/>
              </w:rPr>
              <w:t xml:space="preserve"> </w:t>
            </w:r>
            <w:proofErr w:type="spellStart"/>
            <w:r w:rsidRPr="00A85D7D">
              <w:rPr>
                <w:lang w:val="uk-UA"/>
              </w:rPr>
              <w:t>мышц</w:t>
            </w:r>
            <w:proofErr w:type="spellEnd"/>
            <w:r w:rsidRPr="00A85D7D">
              <w:rPr>
                <w:lang w:val="uk-UA"/>
              </w:rPr>
              <w:t xml:space="preserve">. </w:t>
            </w:r>
            <w:proofErr w:type="spellStart"/>
            <w:r w:rsidRPr="00A85D7D">
              <w:rPr>
                <w:lang w:val="uk-UA"/>
              </w:rPr>
              <w:t>Активный</w:t>
            </w:r>
            <w:proofErr w:type="spellEnd"/>
            <w:r w:rsidRPr="00A85D7D">
              <w:rPr>
                <w:lang w:val="uk-UA"/>
              </w:rPr>
              <w:t xml:space="preserve"> </w:t>
            </w:r>
            <w:proofErr w:type="spellStart"/>
            <w:r w:rsidRPr="00A85D7D">
              <w:rPr>
                <w:lang w:val="uk-UA"/>
              </w:rPr>
              <w:t>отдых</w:t>
            </w:r>
            <w:proofErr w:type="spellEnd"/>
            <w:r w:rsidRPr="00A85D7D">
              <w:rPr>
                <w:lang w:val="uk-UA"/>
              </w:rPr>
              <w:t xml:space="preserve">. </w:t>
            </w:r>
            <w:r w:rsidR="007A4799">
              <w:rPr>
                <w:lang w:val="uk-UA"/>
              </w:rPr>
              <w:t xml:space="preserve"> </w:t>
            </w:r>
            <w:r w:rsidRPr="00A85D7D">
              <w:t>Мышцы головы: жевательные и мимические. Мышцы шеи.</w:t>
            </w:r>
            <w:r w:rsidR="007A4799">
              <w:rPr>
                <w:iCs/>
              </w:rPr>
              <w:t xml:space="preserve"> Мышцы спины</w:t>
            </w:r>
            <w:r w:rsidR="007A4799" w:rsidRPr="00A85D7D">
              <w:rPr>
                <w:iCs/>
              </w:rPr>
              <w:t>: поверхностные и глубокие,  расположение  и их функция</w:t>
            </w:r>
            <w:r w:rsidR="007A4799">
              <w:rPr>
                <w:iCs/>
              </w:rPr>
              <w:t xml:space="preserve"> </w:t>
            </w:r>
            <w:r w:rsidR="007A4799" w:rsidRPr="00A85D7D">
              <w:rPr>
                <w:iCs/>
              </w:rPr>
              <w:t>Мышцы грудной клетки:  поверхностные и собственные, расположение  и их функция.</w:t>
            </w:r>
            <w:r w:rsidR="007A4799">
              <w:rPr>
                <w:iCs/>
              </w:rPr>
              <w:t xml:space="preserve"> </w:t>
            </w:r>
            <w:r w:rsidR="007A4799" w:rsidRPr="00A85D7D">
              <w:rPr>
                <w:iCs/>
              </w:rPr>
              <w:t>Диафрагма – строение, отверстия, расположение, функция</w:t>
            </w:r>
            <w:r w:rsidR="007A4799">
              <w:rPr>
                <w:iCs/>
              </w:rPr>
              <w:t xml:space="preserve">. </w:t>
            </w:r>
            <w:r w:rsidR="007A4799" w:rsidRPr="00A85D7D">
              <w:rPr>
                <w:iCs/>
              </w:rPr>
              <w:t>Мышцы живота – расположение,</w:t>
            </w:r>
            <w:r w:rsidR="007A4799">
              <w:rPr>
                <w:iCs/>
              </w:rPr>
              <w:t xml:space="preserve"> </w:t>
            </w:r>
            <w:r w:rsidR="007A4799" w:rsidRPr="00A85D7D">
              <w:rPr>
                <w:iCs/>
              </w:rPr>
              <w:t>функции. Влагалище прямой мышцы живота</w:t>
            </w:r>
            <w:r w:rsidR="007A4799">
              <w:rPr>
                <w:iCs/>
              </w:rPr>
              <w:t xml:space="preserve">. </w:t>
            </w:r>
            <w:r w:rsidR="007A4799" w:rsidRPr="00A85D7D">
              <w:rPr>
                <w:iCs/>
              </w:rPr>
              <w:t>Мышцы верхней конечности: классификация, характеристика, расположение, функции. Мышцы нижней  конечности: классификация, характеристика, расположение, функции.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5D2792" w:rsidP="005D2792">
            <w:pPr>
              <w:ind w:right="57"/>
              <w:contextualSpacing/>
              <w:jc w:val="both"/>
              <w:rPr>
                <w:b/>
              </w:rPr>
            </w:pPr>
            <w:r>
              <w:t xml:space="preserve"> 5.</w:t>
            </w:r>
            <w:r w:rsidRPr="00A85D7D">
              <w:t xml:space="preserve"> Мышцы головы и шеи.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5D2792" w:rsidP="005D2792">
            <w:pPr>
              <w:ind w:left="57" w:right="57"/>
              <w:contextualSpacing/>
              <w:jc w:val="both"/>
            </w:pPr>
            <w:r>
              <w:t>6</w:t>
            </w:r>
            <w:r w:rsidR="002A5981">
              <w:t>.</w:t>
            </w:r>
            <w:r w:rsidRPr="00A85D7D">
              <w:t xml:space="preserve"> Мышцы туловища</w:t>
            </w:r>
            <w:r>
              <w:t xml:space="preserve"> и </w:t>
            </w:r>
            <w:proofErr w:type="spellStart"/>
            <w:r w:rsidRPr="00A85D7D">
              <w:t>конечност</w:t>
            </w:r>
            <w:r>
              <w:t>ней</w:t>
            </w:r>
            <w:proofErr w:type="spellEnd"/>
            <w:r w:rsidR="009E123A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tabs>
                <w:tab w:val="left" w:pos="4035"/>
              </w:tabs>
              <w:snapToGrid w:val="0"/>
              <w:ind w:left="57" w:right="57"/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A5981" w:rsidRPr="00D821D3" w:rsidRDefault="005D2792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70"/>
        </w:trPr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  <w:r w:rsidRPr="00A85D7D">
              <w:rPr>
                <w:b/>
              </w:rPr>
              <w:t>Раздел 4. Процесс пищеварения.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79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E03EB8">
            <w:pPr>
              <w:snapToGrid w:val="0"/>
              <w:ind w:left="57" w:right="57"/>
            </w:pPr>
            <w:r w:rsidRPr="00A85D7D">
              <w:t xml:space="preserve">Тема 4.1.Общие </w:t>
            </w:r>
            <w:r w:rsidRPr="00A85D7D">
              <w:lastRenderedPageBreak/>
              <w:t xml:space="preserve">вопросы анатомии и физиологии  пищеварительной системы. 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9C493C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79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pStyle w:val="3a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D">
              <w:rPr>
                <w:rFonts w:ascii="Times New Roman" w:hAnsi="Times New Roman"/>
                <w:sz w:val="24"/>
                <w:szCs w:val="24"/>
              </w:rPr>
              <w:t>Общее строение пищеварительной системы, принцип строения стенки полого органа.</w:t>
            </w:r>
          </w:p>
          <w:p w:rsidR="002A5981" w:rsidRPr="009C493C" w:rsidRDefault="002A5981" w:rsidP="009E123A">
            <w:pPr>
              <w:tabs>
                <w:tab w:val="left" w:pos="8490"/>
              </w:tabs>
              <w:ind w:left="57" w:right="57"/>
              <w:contextualSpacing/>
              <w:jc w:val="both"/>
            </w:pPr>
            <w:r w:rsidRPr="00A85D7D">
              <w:t>Строение ротовой полости</w:t>
            </w:r>
            <w:r w:rsidRPr="00A85D7D">
              <w:rPr>
                <w:lang w:val="uk-UA"/>
              </w:rPr>
              <w:t xml:space="preserve">. </w:t>
            </w:r>
            <w:proofErr w:type="spellStart"/>
            <w:r w:rsidRPr="00A85D7D">
              <w:rPr>
                <w:lang w:val="uk-UA"/>
              </w:rPr>
              <w:t>Брюшина</w:t>
            </w:r>
            <w:proofErr w:type="spellEnd"/>
            <w:r w:rsidRPr="00A85D7D">
              <w:rPr>
                <w:lang w:val="uk-UA"/>
              </w:rPr>
              <w:t xml:space="preserve">: листки, </w:t>
            </w:r>
            <w:proofErr w:type="spellStart"/>
            <w:r w:rsidRPr="00A85D7D">
              <w:rPr>
                <w:lang w:val="uk-UA"/>
              </w:rPr>
              <w:t>положение</w:t>
            </w:r>
            <w:proofErr w:type="spellEnd"/>
            <w:r w:rsidRPr="00A85D7D">
              <w:rPr>
                <w:lang w:val="uk-UA"/>
              </w:rPr>
              <w:t xml:space="preserve"> </w:t>
            </w:r>
            <w:proofErr w:type="spellStart"/>
            <w:r w:rsidRPr="00A85D7D">
              <w:rPr>
                <w:lang w:val="uk-UA"/>
              </w:rPr>
              <w:t>органов</w:t>
            </w:r>
            <w:proofErr w:type="spellEnd"/>
            <w:r w:rsidRPr="00A85D7D">
              <w:rPr>
                <w:lang w:val="uk-UA"/>
              </w:rPr>
              <w:t xml:space="preserve">. </w:t>
            </w:r>
            <w:r w:rsidRPr="00A85D7D">
              <w:t xml:space="preserve">Строение зубов, количество, виды, формула. Строение языка. Слюнные железы – расположение, строение. Глотка – расположение, строение. Пищевод – расположение, строение. </w:t>
            </w:r>
            <w:r w:rsidR="005D2792" w:rsidRPr="00A85D7D">
              <w:t>Функции глотки и пищевода.</w:t>
            </w:r>
            <w:r w:rsidR="005D2792">
              <w:t xml:space="preserve"> </w:t>
            </w:r>
            <w:r w:rsidRPr="00A85D7D">
              <w:t>Процесс пищеварения, его этапы. Функции пищеварительной системы. Слюнные железы. Состав и свойства слюны. Функции слюны. П</w:t>
            </w:r>
            <w:r w:rsidR="005D2792">
              <w:t xml:space="preserve">ищеварение в ротовой полости. </w:t>
            </w:r>
            <w:r w:rsidRPr="00A85D7D">
              <w:t xml:space="preserve">Функции ротовой полости. </w:t>
            </w:r>
            <w:r w:rsidR="005D2792" w:rsidRPr="00A85D7D">
              <w:t>Р</w:t>
            </w:r>
            <w:r w:rsidR="005D2792">
              <w:t xml:space="preserve">асположение и строение желудка. </w:t>
            </w:r>
            <w:r w:rsidR="005D2792" w:rsidRPr="00A85D7D">
              <w:t>Состав и свойства желудочного сока.</w:t>
            </w:r>
            <w:r w:rsidR="005D2792">
              <w:t xml:space="preserve"> </w:t>
            </w:r>
            <w:r w:rsidR="005D2792" w:rsidRPr="00A85D7D">
              <w:t>Пищева</w:t>
            </w:r>
            <w:r w:rsidR="005D2792">
              <w:t xml:space="preserve">рение в желудке. Функции желудка. </w:t>
            </w:r>
            <w:r w:rsidR="005D2792" w:rsidRPr="00A85D7D">
              <w:t xml:space="preserve">Расположение, отделы, строение стенки  тонкой кишки. </w:t>
            </w:r>
            <w:r w:rsidR="005D2792">
              <w:t xml:space="preserve">  </w:t>
            </w:r>
            <w:r w:rsidR="005D2792" w:rsidRPr="00A85D7D">
              <w:t xml:space="preserve"> Пищеварение в тонкой кишке, его виды.</w:t>
            </w:r>
            <w:r w:rsidR="005D2792">
              <w:t xml:space="preserve"> </w:t>
            </w:r>
            <w:r w:rsidR="005D2792" w:rsidRPr="00A85D7D">
              <w:t>Функции тонкой кишки</w:t>
            </w:r>
            <w:r w:rsidR="005D2792">
              <w:t xml:space="preserve">. </w:t>
            </w:r>
            <w:r w:rsidR="005D2792" w:rsidRPr="00A85D7D">
              <w:t>Расположение, строение, отделы  поджелудочной железы.</w:t>
            </w:r>
            <w:r w:rsidR="005D2792">
              <w:t xml:space="preserve"> </w:t>
            </w:r>
            <w:r w:rsidR="005D2792" w:rsidRPr="00A85D7D">
              <w:t>Расположение, внешнее и внутреннее строение печени</w:t>
            </w:r>
            <w:r w:rsidR="009C493C">
              <w:t xml:space="preserve"> и поджелудочной железы.</w:t>
            </w:r>
            <w:r w:rsidR="005D2792" w:rsidRPr="00A85D7D">
              <w:t xml:space="preserve"> </w:t>
            </w:r>
            <w:r w:rsidR="009C493C" w:rsidRPr="00A85D7D">
              <w:t>Функции печени</w:t>
            </w:r>
            <w:r w:rsidR="009C493C">
              <w:t>.</w:t>
            </w:r>
            <w:r w:rsidR="009C493C" w:rsidRPr="00A85D7D">
              <w:t xml:space="preserve"> </w:t>
            </w:r>
            <w:r w:rsidR="005D2792" w:rsidRPr="00A85D7D">
              <w:t xml:space="preserve">Печеночная долька. Желчный пузырь – расположение, </w:t>
            </w:r>
            <w:r w:rsidR="009C493C">
              <w:t>строение, функции.</w:t>
            </w:r>
            <w:r w:rsidR="005D2792">
              <w:t xml:space="preserve"> </w:t>
            </w:r>
            <w:r w:rsidR="005D2792" w:rsidRPr="00A85D7D">
              <w:t>Состав, свойства,  виды желчи, ее функции</w:t>
            </w:r>
            <w:r w:rsidR="005D2792">
              <w:t>.</w:t>
            </w:r>
            <w:r w:rsidR="005D2792" w:rsidRPr="00A85D7D">
              <w:t xml:space="preserve"> </w:t>
            </w:r>
            <w:r w:rsidR="009C493C" w:rsidRPr="00A85D7D">
              <w:t xml:space="preserve">Функции  поджелудочной железы. Состав и значение панкреатического сока. </w:t>
            </w:r>
            <w:r w:rsidR="009C493C">
              <w:t xml:space="preserve"> </w:t>
            </w:r>
            <w:r w:rsidR="005D2792" w:rsidRPr="00A85D7D">
              <w:t xml:space="preserve">Расположение, отделы, строение стенки  толстой кишки. </w:t>
            </w:r>
            <w:r w:rsidR="009C493C">
              <w:t xml:space="preserve"> </w:t>
            </w:r>
            <w:r w:rsidR="005D2792" w:rsidRPr="00A85D7D">
              <w:t xml:space="preserve"> Состав и свойства кишечного сока. Пищеварение в толстой кишке. Функции толстой кишки.  Дефекация. Регуляция пищеварения в кишечнике.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6675E6" w:rsidRDefault="002A5981" w:rsidP="002A5981">
            <w:pPr>
              <w:snapToGrid w:val="0"/>
              <w:ind w:left="57" w:right="57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1007E7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9C493C" w:rsidRPr="00A85D7D" w:rsidTr="00A67C0E">
        <w:trPr>
          <w:cantSplit/>
          <w:trHeight w:val="279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C493C" w:rsidRPr="00A85D7D" w:rsidRDefault="009C493C" w:rsidP="002A5981">
            <w:pPr>
              <w:snapToGrid w:val="0"/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93C" w:rsidRPr="00A85D7D" w:rsidRDefault="009C493C" w:rsidP="002A5981">
            <w:pPr>
              <w:widowControl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493C" w:rsidRPr="00D821D3" w:rsidRDefault="009C493C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3C" w:rsidRPr="00D821D3" w:rsidRDefault="009C493C" w:rsidP="002A5981">
            <w:pPr>
              <w:snapToGrid w:val="0"/>
              <w:ind w:left="57" w:right="57"/>
              <w:jc w:val="center"/>
            </w:pPr>
          </w:p>
        </w:tc>
      </w:tr>
      <w:tr w:rsidR="009C493C" w:rsidRPr="00A85D7D" w:rsidTr="00A67C0E">
        <w:trPr>
          <w:cantSplit/>
          <w:trHeight w:val="279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C493C" w:rsidRPr="00A85D7D" w:rsidRDefault="009C493C" w:rsidP="002A5981">
            <w:pPr>
              <w:snapToGrid w:val="0"/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93C" w:rsidRPr="009C493C" w:rsidRDefault="009C493C" w:rsidP="002A5981">
            <w:pPr>
              <w:widowControl w:val="0"/>
              <w:ind w:left="57" w:right="57"/>
              <w:jc w:val="both"/>
            </w:pPr>
            <w:r>
              <w:t>3.</w:t>
            </w:r>
            <w:r w:rsidRPr="009C493C">
              <w:t>Пищеварение в ротовой полости и желудке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493C" w:rsidRPr="009C493C" w:rsidRDefault="009C493C" w:rsidP="002A5981">
            <w:pPr>
              <w:snapToGrid w:val="0"/>
              <w:ind w:left="57" w:right="57"/>
              <w:jc w:val="center"/>
            </w:pPr>
            <w:r w:rsidRPr="009C493C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3C" w:rsidRPr="00D821D3" w:rsidRDefault="009C493C" w:rsidP="002A5981">
            <w:pPr>
              <w:snapToGrid w:val="0"/>
              <w:ind w:left="57" w:right="57"/>
              <w:jc w:val="center"/>
            </w:pPr>
          </w:p>
        </w:tc>
      </w:tr>
      <w:tr w:rsidR="009C493C" w:rsidRPr="00A85D7D" w:rsidTr="00A67C0E">
        <w:trPr>
          <w:cantSplit/>
          <w:trHeight w:val="279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C493C" w:rsidRPr="009C493C" w:rsidRDefault="009C493C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93C" w:rsidRPr="009C493C" w:rsidRDefault="009C493C" w:rsidP="002A5981">
            <w:pPr>
              <w:widowControl w:val="0"/>
              <w:ind w:left="57" w:right="57"/>
              <w:jc w:val="both"/>
            </w:pPr>
            <w:r>
              <w:t>4.Пищеварение в кишечнике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493C" w:rsidRPr="009C493C" w:rsidRDefault="009C493C" w:rsidP="002A5981">
            <w:pPr>
              <w:snapToGrid w:val="0"/>
              <w:ind w:left="57" w:right="57"/>
              <w:jc w:val="center"/>
            </w:pPr>
            <w:r w:rsidRPr="009C493C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3C" w:rsidRPr="00D821D3" w:rsidRDefault="009C493C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79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5981" w:rsidRPr="009C493C" w:rsidRDefault="002A5981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57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9C493C" w:rsidRDefault="00FC6BEB" w:rsidP="009C493C">
            <w:pPr>
              <w:ind w:left="57" w:right="57"/>
            </w:pPr>
            <w:r>
              <w:t>7.</w:t>
            </w:r>
            <w:r w:rsidR="009C493C">
              <w:t>Функциональная анатомия  ротовой   полости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1007E7" w:rsidRDefault="002A5981" w:rsidP="002A5981">
            <w:pPr>
              <w:snapToGrid w:val="0"/>
              <w:ind w:left="57" w:right="57"/>
              <w:jc w:val="center"/>
            </w:pPr>
            <w:r w:rsidRPr="001007E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9C493C" w:rsidRDefault="00FC6BEB" w:rsidP="009C493C">
            <w:pPr>
              <w:ind w:left="57" w:right="57"/>
            </w:pPr>
            <w:r>
              <w:t>8.</w:t>
            </w:r>
            <w:r w:rsidR="009C493C">
              <w:t>Функциональная анатомия желудка.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1007E7" w:rsidRDefault="002A5981" w:rsidP="002A5981">
            <w:pPr>
              <w:snapToGrid w:val="0"/>
              <w:ind w:left="57" w:right="57"/>
              <w:jc w:val="center"/>
            </w:pPr>
            <w:r w:rsidRPr="001007E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9C493C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C493C" w:rsidRPr="00A85D7D" w:rsidRDefault="009C493C" w:rsidP="002A5981">
            <w:pPr>
              <w:snapToGrid w:val="0"/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93C" w:rsidRDefault="00FC6BEB" w:rsidP="009C493C">
            <w:pPr>
              <w:ind w:left="57" w:right="57"/>
            </w:pPr>
            <w:r>
              <w:t>9.</w:t>
            </w:r>
            <w:r w:rsidR="009C493C">
              <w:t>Функциональная анатомия больших пищеварительных желёз.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493C" w:rsidRPr="001007E7" w:rsidRDefault="009C493C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3C" w:rsidRPr="00D821D3" w:rsidRDefault="009C493C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65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pStyle w:val="400"/>
              <w:ind w:left="57" w:right="57"/>
              <w:jc w:val="both"/>
              <w:rPr>
                <w:sz w:val="24"/>
                <w:szCs w:val="24"/>
              </w:rPr>
            </w:pPr>
            <w:r w:rsidRPr="00A85D7D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85D7D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85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69"/>
        </w:trPr>
        <w:tc>
          <w:tcPr>
            <w:tcW w:w="2665" w:type="dxa"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pStyle w:val="400"/>
              <w:ind w:left="57" w:right="57"/>
              <w:jc w:val="both"/>
              <w:rPr>
                <w:b/>
                <w:sz w:val="24"/>
                <w:szCs w:val="24"/>
              </w:rPr>
            </w:pPr>
            <w:r w:rsidRPr="00A85D7D">
              <w:rPr>
                <w:sz w:val="24"/>
                <w:szCs w:val="24"/>
              </w:rPr>
              <w:t>Выполнение заданий в дневнике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9C493C" w:rsidP="002A598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rPr>
                <w:b/>
              </w:rPr>
              <w:t>Раздел 5. Процесс дыхания.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413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>
              <w:t>Тема 5. 1.</w:t>
            </w:r>
            <w:r w:rsidRPr="00A85D7D">
              <w:t>Анатомия и</w:t>
            </w:r>
            <w:r>
              <w:t xml:space="preserve"> физиология дыхательной системы</w:t>
            </w:r>
            <w:r w:rsidRPr="00A85D7D">
              <w:t>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1007E7" w:rsidRDefault="007E4FD5" w:rsidP="002A5981">
            <w:pPr>
              <w:pStyle w:val="25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</w:pPr>
          </w:p>
        </w:tc>
      </w:tr>
      <w:tr w:rsidR="002A5981" w:rsidRPr="00A85D7D" w:rsidTr="00A67C0E">
        <w:trPr>
          <w:cantSplit/>
          <w:trHeight w:val="37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7E4FD5" w:rsidRDefault="002A5981" w:rsidP="00511A2E">
            <w:pPr>
              <w:pStyle w:val="2a"/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85D7D">
              <w:rPr>
                <w:rFonts w:ascii="Times New Roman" w:hAnsi="Times New Roman"/>
                <w:sz w:val="24"/>
                <w:szCs w:val="24"/>
              </w:rPr>
              <w:t>Органы дыхательной системы: верхние дыхательные пути, нижние дыхательные пути, легкие. Особенности строения. Н</w:t>
            </w:r>
            <w:r w:rsidR="00FC6BEB">
              <w:rPr>
                <w:rFonts w:ascii="Times New Roman" w:hAnsi="Times New Roman"/>
                <w:sz w:val="24"/>
                <w:szCs w:val="24"/>
              </w:rPr>
              <w:t xml:space="preserve">ос: </w:t>
            </w:r>
            <w:r w:rsidRPr="00A85D7D">
              <w:rPr>
                <w:rFonts w:ascii="Times New Roman" w:hAnsi="Times New Roman"/>
                <w:sz w:val="24"/>
                <w:szCs w:val="24"/>
              </w:rPr>
              <w:t xml:space="preserve">наружный нос - строение, полость носа. Придаточные пазухи. Функции носа. Носоглотка - расположение, особенности строения. Гортань: строение, расположение, функции. Трахея: строение, расположение, функции. Бронхи: виды, особенности </w:t>
            </w:r>
            <w:r w:rsidRPr="00A85D7D">
              <w:rPr>
                <w:rFonts w:ascii="Times New Roman" w:hAnsi="Times New Roman"/>
                <w:sz w:val="24"/>
                <w:szCs w:val="24"/>
              </w:rPr>
              <w:lastRenderedPageBreak/>
              <w:t>строения, бронхиальное дерево. Легкие: расположение, внешнее и внутреннее строение. Структурно - функциональная единица легкого. Альвеолярное дерево. Плевра: строение, листки, плевральная полость, плевральные синусы.</w:t>
            </w:r>
            <w:r w:rsidR="00FC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7E7">
              <w:rPr>
                <w:rFonts w:ascii="Times New Roman" w:hAnsi="Times New Roman"/>
              </w:rPr>
              <w:t>Средостение</w:t>
            </w:r>
            <w:r>
              <w:rPr>
                <w:rFonts w:ascii="Times New Roman" w:hAnsi="Times New Roman"/>
              </w:rPr>
              <w:t>.</w:t>
            </w:r>
            <w:r w:rsidR="007E4FD5">
              <w:rPr>
                <w:rFonts w:ascii="Times New Roman" w:hAnsi="Times New Roman"/>
              </w:rPr>
              <w:t xml:space="preserve"> </w:t>
            </w:r>
            <w:r w:rsidRPr="007E4FD5">
              <w:rPr>
                <w:rFonts w:ascii="Times New Roman" w:hAnsi="Times New Roman"/>
              </w:rPr>
              <w:t xml:space="preserve">Функции дыхательной системы. Процесс дыхания, определение, этапы. Дыхательный цикл. Механизм вдоха и выдоха. </w:t>
            </w:r>
            <w:proofErr w:type="spellStart"/>
            <w:r w:rsidRPr="007E4FD5">
              <w:rPr>
                <w:rFonts w:ascii="Times New Roman" w:hAnsi="Times New Roman"/>
              </w:rPr>
              <w:t>Сурфактант</w:t>
            </w:r>
            <w:proofErr w:type="spellEnd"/>
            <w:r w:rsidRPr="007E4FD5">
              <w:rPr>
                <w:rFonts w:ascii="Times New Roman" w:hAnsi="Times New Roman"/>
              </w:rPr>
              <w:t>. Механизм диффузии газов.</w:t>
            </w:r>
            <w:r w:rsidR="007E4FD5">
              <w:rPr>
                <w:rFonts w:ascii="Times New Roman" w:hAnsi="Times New Roman"/>
              </w:rPr>
              <w:t xml:space="preserve"> </w:t>
            </w:r>
            <w:r w:rsidRPr="007E4FD5">
              <w:rPr>
                <w:rFonts w:ascii="Times New Roman" w:hAnsi="Times New Roman"/>
              </w:rPr>
              <w:t>Перенос газов кровь. Виды  гемоглобина. Легочная  вентиляция. МОД. Жизненная ёмкость легких.</w:t>
            </w:r>
            <w:r w:rsidR="007E4FD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E4FD5">
              <w:rPr>
                <w:rFonts w:ascii="Times New Roman" w:hAnsi="Times New Roman"/>
              </w:rPr>
              <w:t>Нейро</w:t>
            </w:r>
            <w:proofErr w:type="spellEnd"/>
            <w:r w:rsidRPr="007E4FD5">
              <w:rPr>
                <w:rFonts w:ascii="Times New Roman" w:hAnsi="Times New Roman"/>
              </w:rPr>
              <w:t xml:space="preserve"> -  гуморальная</w:t>
            </w:r>
            <w:proofErr w:type="gramEnd"/>
            <w:r w:rsidRPr="007E4FD5">
              <w:rPr>
                <w:rFonts w:ascii="Times New Roman" w:hAnsi="Times New Roman"/>
              </w:rPr>
              <w:t xml:space="preserve"> регуляции дыхания. </w:t>
            </w:r>
            <w:r w:rsidR="007E4F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5981" w:rsidRPr="00C51131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</w:tr>
      <w:tr w:rsidR="002A5981" w:rsidRPr="00A85D7D" w:rsidTr="00A67C0E">
        <w:trPr>
          <w:cantSplit/>
          <w:trHeight w:val="37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pStyle w:val="19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7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pStyle w:val="19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7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511A2E">
            <w:pPr>
              <w:pStyle w:val="afd"/>
              <w:numPr>
                <w:ilvl w:val="0"/>
                <w:numId w:val="11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5D7D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7E4FD5" w:rsidP="00511A2E">
            <w:pPr>
              <w:pStyle w:val="afd"/>
              <w:numPr>
                <w:ilvl w:val="0"/>
                <w:numId w:val="11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59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 </w:t>
            </w:r>
            <w:r w:rsidRPr="00A85D7D">
              <w:rPr>
                <w:rFonts w:ascii="Times New Roman" w:hAnsi="Times New Roman"/>
                <w:sz w:val="24"/>
                <w:szCs w:val="24"/>
              </w:rPr>
              <w:t xml:space="preserve"> 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511A2E">
            <w:pPr>
              <w:pStyle w:val="afd"/>
              <w:numPr>
                <w:ilvl w:val="0"/>
                <w:numId w:val="11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5D7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7E4FD5" w:rsidP="00511A2E">
            <w:pPr>
              <w:pStyle w:val="afd"/>
              <w:numPr>
                <w:ilvl w:val="0"/>
                <w:numId w:val="11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5981">
              <w:rPr>
                <w:rFonts w:ascii="Times New Roman" w:hAnsi="Times New Roman"/>
                <w:sz w:val="24"/>
                <w:szCs w:val="24"/>
              </w:rPr>
              <w:t>.</w:t>
            </w:r>
            <w:r w:rsidR="002A5981" w:rsidRPr="00A85D7D">
              <w:rPr>
                <w:rFonts w:ascii="Times New Roman" w:hAnsi="Times New Roman"/>
                <w:sz w:val="24"/>
                <w:szCs w:val="24"/>
              </w:rPr>
              <w:t>Анатомия  органов дыхательной системы</w:t>
            </w:r>
            <w:r w:rsidR="002A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7E4FD5" w:rsidP="00511A2E">
            <w:pPr>
              <w:pStyle w:val="afd"/>
              <w:numPr>
                <w:ilvl w:val="0"/>
                <w:numId w:val="11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5981">
              <w:rPr>
                <w:rFonts w:ascii="Times New Roman" w:hAnsi="Times New Roman"/>
                <w:sz w:val="24"/>
                <w:szCs w:val="24"/>
              </w:rPr>
              <w:t>.</w:t>
            </w:r>
            <w:r w:rsidR="002A5981" w:rsidRPr="00A85D7D">
              <w:rPr>
                <w:rFonts w:ascii="Times New Roman" w:hAnsi="Times New Roman"/>
                <w:sz w:val="24"/>
                <w:szCs w:val="24"/>
              </w:rPr>
              <w:t>Физиология  дыхания</w:t>
            </w:r>
            <w:r w:rsidR="002A5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511A2E">
            <w:pPr>
              <w:pStyle w:val="afd"/>
              <w:numPr>
                <w:ilvl w:val="0"/>
                <w:numId w:val="11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D7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85D7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pStyle w:val="31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5981" w:rsidRPr="00A85D7D" w:rsidTr="00A67C0E">
        <w:trPr>
          <w:cantSplit/>
          <w:trHeight w:val="283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pStyle w:val="19"/>
              <w:ind w:left="57" w:right="57"/>
              <w:jc w:val="both"/>
              <w:rPr>
                <w:sz w:val="24"/>
                <w:szCs w:val="24"/>
              </w:rPr>
            </w:pPr>
            <w:r w:rsidRPr="00A85D7D">
              <w:rPr>
                <w:sz w:val="24"/>
                <w:szCs w:val="24"/>
              </w:rPr>
              <w:t>Выполнение заданий в дневнике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7E4FD5" w:rsidP="002A598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7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Раздел 6. Процесс выделения.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</w:pPr>
          </w:p>
        </w:tc>
      </w:tr>
      <w:tr w:rsidR="002A5981" w:rsidRPr="00A85D7D" w:rsidTr="00A67C0E">
        <w:trPr>
          <w:cantSplit/>
          <w:trHeight w:val="34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t xml:space="preserve">Тема </w:t>
            </w:r>
            <w:r>
              <w:t xml:space="preserve">6.1. </w:t>
            </w:r>
            <w:r w:rsidRPr="00A85D7D">
              <w:t>Анатомия и ф</w:t>
            </w:r>
            <w:r>
              <w:t>изиология выделительной системы</w:t>
            </w:r>
            <w:r w:rsidRPr="00A85D7D">
              <w:t>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 w:firstLine="720"/>
              <w:jc w:val="both"/>
              <w:rPr>
                <w:b/>
              </w:rPr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7E4FD5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808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suppressAutoHyphens w:val="0"/>
              <w:ind w:left="57" w:right="57"/>
              <w:jc w:val="both"/>
            </w:pPr>
            <w:r w:rsidRPr="00A85D7D">
              <w:t xml:space="preserve">Процесс выделения, органы выделения. Мочевая система - органы, её образующие, их функции. Почки - расположение, внешнее строение, оболочки, фиксирующий аппарат. </w:t>
            </w:r>
          </w:p>
          <w:p w:rsidR="002A5981" w:rsidRPr="00A85D7D" w:rsidRDefault="002A5981" w:rsidP="002A5981">
            <w:pPr>
              <w:suppressAutoHyphens w:val="0"/>
              <w:ind w:left="57" w:right="57"/>
              <w:jc w:val="both"/>
            </w:pPr>
            <w:r w:rsidRPr="00A85D7D">
              <w:t>Внутренне строение, структурно - функциональная единица - нефрон. Особенности кровоснабжения. Мочеточники - расположение, отделы, сужения, строение стенки.</w:t>
            </w:r>
          </w:p>
          <w:p w:rsidR="002A5981" w:rsidRPr="00A85D7D" w:rsidRDefault="002A5981" w:rsidP="002A5981">
            <w:pPr>
              <w:ind w:left="57" w:right="57"/>
              <w:contextualSpacing/>
            </w:pPr>
            <w:r w:rsidRPr="00A85D7D">
              <w:t>Мочевой пузырь - расположение, внешнее строение, сфинктеры, строение стенки.</w:t>
            </w:r>
          </w:p>
          <w:p w:rsidR="002A5981" w:rsidRPr="00A85D7D" w:rsidRDefault="002A5981" w:rsidP="002A5981">
            <w:pPr>
              <w:ind w:left="57" w:right="57"/>
              <w:contextualSpacing/>
              <w:jc w:val="both"/>
            </w:pPr>
            <w:r w:rsidRPr="00A85D7D">
              <w:t xml:space="preserve">Мочеиспускательный канал - строение, отделы, сфинктеры, отличие </w:t>
            </w:r>
            <w:proofErr w:type="gramStart"/>
            <w:r w:rsidRPr="00A85D7D">
              <w:t>мужского</w:t>
            </w:r>
            <w:proofErr w:type="gramEnd"/>
            <w:r w:rsidRPr="00A85D7D">
              <w:t xml:space="preserve"> от женского.</w:t>
            </w:r>
          </w:p>
          <w:p w:rsidR="002A5981" w:rsidRPr="00A85D7D" w:rsidRDefault="002A5981" w:rsidP="002A5981">
            <w:pPr>
              <w:suppressAutoHyphens w:val="0"/>
              <w:ind w:left="57" w:right="57"/>
              <w:jc w:val="both"/>
            </w:pPr>
            <w:r w:rsidRPr="00A85D7D">
              <w:t xml:space="preserve">Нефрон как структурно-функциональная единица почки. Особенности кровообращения. </w:t>
            </w:r>
          </w:p>
          <w:p w:rsidR="002A5981" w:rsidRPr="00A85D7D" w:rsidRDefault="002A5981" w:rsidP="002A5981">
            <w:pPr>
              <w:pStyle w:val="220"/>
              <w:tabs>
                <w:tab w:val="left" w:pos="1875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85D7D">
              <w:rPr>
                <w:sz w:val="24"/>
                <w:szCs w:val="24"/>
              </w:rPr>
              <w:t xml:space="preserve">Процесс образования мочи, фазы, механизм. Клиренс. Скорость фильтрации. </w:t>
            </w:r>
          </w:p>
          <w:p w:rsidR="002A5981" w:rsidRPr="00A85D7D" w:rsidRDefault="002A5981" w:rsidP="002A5981">
            <w:pPr>
              <w:ind w:left="57" w:right="57"/>
              <w:contextualSpacing/>
              <w:rPr>
                <w:bCs/>
              </w:rPr>
            </w:pPr>
            <w:r w:rsidRPr="00A85D7D">
              <w:t xml:space="preserve">Регуляция мочеобразования. Ренин – </w:t>
            </w:r>
            <w:proofErr w:type="spellStart"/>
            <w:r w:rsidRPr="00A85D7D">
              <w:t>ангиотензин</w:t>
            </w:r>
            <w:proofErr w:type="spellEnd"/>
            <w:r w:rsidRPr="00A85D7D">
              <w:t xml:space="preserve"> – </w:t>
            </w:r>
            <w:proofErr w:type="spellStart"/>
            <w:r w:rsidRPr="00A85D7D">
              <w:t>альдостероновая</w:t>
            </w:r>
            <w:proofErr w:type="spellEnd"/>
            <w:r w:rsidRPr="00A85D7D">
              <w:t xml:space="preserve"> система.</w:t>
            </w:r>
          </w:p>
          <w:p w:rsidR="002A5981" w:rsidRPr="009E123A" w:rsidRDefault="002A5981" w:rsidP="009E123A">
            <w:pPr>
              <w:suppressAutoHyphens w:val="0"/>
              <w:ind w:left="57" w:right="57"/>
              <w:jc w:val="both"/>
            </w:pPr>
            <w:r w:rsidRPr="00A85D7D">
              <w:t xml:space="preserve">Состав и свойства мочи в норме и при патологии. </w:t>
            </w:r>
            <w:r w:rsidR="009E123A"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9E123A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3646D7" w:rsidRDefault="002A5981" w:rsidP="002A5981">
            <w:pPr>
              <w:ind w:left="57" w:right="57"/>
              <w:jc w:val="center"/>
            </w:pPr>
            <w:r>
              <w:t>2</w:t>
            </w:r>
          </w:p>
        </w:tc>
      </w:tr>
      <w:tr w:rsidR="002A5981" w:rsidRPr="00A85D7D" w:rsidTr="00A67C0E">
        <w:trPr>
          <w:cantSplit/>
          <w:trHeight w:val="2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pStyle w:val="220"/>
              <w:tabs>
                <w:tab w:val="left" w:pos="2927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85D7D"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7E4FD5" w:rsidP="007E4FD5">
            <w:pPr>
              <w:pStyle w:val="220"/>
              <w:tabs>
                <w:tab w:val="left" w:pos="2927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59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Процесс </w:t>
            </w:r>
            <w:r w:rsidRPr="00A85D7D">
              <w:rPr>
                <w:sz w:val="24"/>
                <w:szCs w:val="24"/>
              </w:rPr>
              <w:t xml:space="preserve"> выделения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pStyle w:val="220"/>
              <w:tabs>
                <w:tab w:val="left" w:pos="2927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85D7D">
              <w:rPr>
                <w:b/>
                <w:sz w:val="24"/>
                <w:szCs w:val="24"/>
              </w:rPr>
              <w:t>Практическое занятие</w:t>
            </w:r>
            <w:r w:rsidRPr="00A85D7D">
              <w:rPr>
                <w:b/>
                <w:sz w:val="24"/>
                <w:szCs w:val="24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7E4FD5">
            <w:pPr>
              <w:pStyle w:val="220"/>
              <w:tabs>
                <w:tab w:val="left" w:pos="1816"/>
              </w:tabs>
              <w:ind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4F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  <w:r w:rsidRPr="00A85D7D">
              <w:rPr>
                <w:sz w:val="24"/>
                <w:szCs w:val="24"/>
              </w:rPr>
              <w:t>Анатомия органов мочевой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7E4FD5" w:rsidP="007E4FD5">
            <w:pPr>
              <w:pStyle w:val="220"/>
              <w:tabs>
                <w:tab w:val="left" w:pos="2927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5981">
              <w:rPr>
                <w:sz w:val="24"/>
                <w:szCs w:val="24"/>
              </w:rPr>
              <w:t>.</w:t>
            </w:r>
            <w:r w:rsidR="002A5981" w:rsidRPr="00A85D7D">
              <w:rPr>
                <w:sz w:val="24"/>
                <w:szCs w:val="24"/>
              </w:rPr>
              <w:t>Физиология выделения</w:t>
            </w:r>
            <w:r w:rsidR="002A5981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77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t>Выполнение заданий в дневнике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7E4FD5" w:rsidP="002A5981">
            <w:pPr>
              <w:snapToGrid w:val="0"/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277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  <w:r w:rsidRPr="00A85D7D">
              <w:rPr>
                <w:b/>
              </w:rPr>
              <w:lastRenderedPageBreak/>
              <w:t>Раздел 7. Процесс репродукции.</w:t>
            </w: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6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ind w:right="57"/>
            </w:pPr>
            <w:r>
              <w:t xml:space="preserve">Тема 7.1. </w:t>
            </w:r>
            <w:r w:rsidRPr="00A85D7D">
              <w:t>Анатомия и физиология мужской и</w:t>
            </w:r>
            <w:r>
              <w:t xml:space="preserve"> женской репродуктивной системы</w:t>
            </w:r>
            <w:r w:rsidRPr="00A85D7D">
              <w:t>.</w:t>
            </w:r>
          </w:p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511A2E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uppressAutoHyphens w:val="0"/>
              <w:ind w:left="57" w:right="57"/>
            </w:pPr>
            <w:r w:rsidRPr="00A85D7D">
              <w:rPr>
                <w:b/>
              </w:rPr>
              <w:t>Содержание учебного материала</w:t>
            </w:r>
            <w:r w:rsidRPr="00A85D7D">
              <w:rPr>
                <w:b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3646D7" w:rsidRDefault="007E4FD5" w:rsidP="002A598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4B5708" w:rsidRPr="00A85D7D" w:rsidTr="00A67C0E">
        <w:trPr>
          <w:cantSplit/>
          <w:trHeight w:val="36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B5708" w:rsidRDefault="004B5708" w:rsidP="002A5981">
            <w:pPr>
              <w:ind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5708" w:rsidRPr="00A85D7D" w:rsidRDefault="004B5708" w:rsidP="00511A2E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uppressAutoHyphens w:val="0"/>
              <w:ind w:left="57" w:right="57"/>
              <w:contextualSpacing/>
              <w:jc w:val="both"/>
            </w:pPr>
            <w:r w:rsidRPr="00A85D7D">
              <w:t>Значение процесса репродукции. Анатомо-физиологические особенности женских половых органов. Яичник - расположение, внешнее  и внутреннее  строение, функции. Маточные трубы - расположение, части, строение стенки, функции. Матка - расположение, части, форма, строение стенки, связочный аппарат, функции. Влагалище - расположение, особенности строения, функция. Наружные половые органы: лобковое возвышение, большие и малые половые губы, преддверье влагалища, железы преддверья, клито</w:t>
            </w:r>
            <w:proofErr w:type="gramStart"/>
            <w:r w:rsidRPr="00A85D7D">
              <w:t>р-</w:t>
            </w:r>
            <w:proofErr w:type="gramEnd"/>
            <w:r w:rsidRPr="00A85D7D">
              <w:t xml:space="preserve"> строение, функции. </w:t>
            </w:r>
          </w:p>
          <w:p w:rsidR="004B5708" w:rsidRPr="00A85D7D" w:rsidRDefault="004B5708" w:rsidP="00511A2E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uppressAutoHyphens w:val="0"/>
              <w:ind w:left="57" w:right="57"/>
              <w:contextualSpacing/>
              <w:jc w:val="both"/>
            </w:pPr>
            <w:r w:rsidRPr="00A85D7D">
              <w:t>Репродукция. Половы</w:t>
            </w:r>
            <w:r w:rsidRPr="00A85D7D">
              <w:rPr>
                <w:lang w:val="uk-UA"/>
              </w:rPr>
              <w:t xml:space="preserve">е </w:t>
            </w:r>
            <w:r w:rsidRPr="00A85D7D">
              <w:t xml:space="preserve"> железы. Физиология женской  половой системы: функция, гормоны и их роль.  Маточный и яичниковый циклы.  Менструация. Овуляция. Оплодотворение.</w:t>
            </w:r>
          </w:p>
          <w:p w:rsidR="004B5708" w:rsidRPr="00A85D7D" w:rsidRDefault="004B5708" w:rsidP="004B5708">
            <w:pPr>
              <w:ind w:left="57" w:right="57"/>
            </w:pPr>
            <w:r w:rsidRPr="00A85D7D">
              <w:t xml:space="preserve">Беременность. Роды. </w:t>
            </w:r>
          </w:p>
          <w:p w:rsidR="004B5708" w:rsidRPr="00A85D7D" w:rsidRDefault="004B5708" w:rsidP="00511A2E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uppressAutoHyphens w:val="0"/>
              <w:ind w:left="57" w:right="57"/>
              <w:rPr>
                <w:b/>
              </w:rPr>
            </w:pPr>
            <w:r w:rsidRPr="00A85D7D">
              <w:t>Анатомо-физиологические особенности мужских половых органов. Яичко - расположение, внешнее и внутреннее  строение, функции. Придаток яичка</w:t>
            </w:r>
            <w:proofErr w:type="gramStart"/>
            <w:r w:rsidRPr="00A85D7D">
              <w:t xml:space="preserve"> .</w:t>
            </w:r>
            <w:proofErr w:type="gramEnd"/>
            <w:r w:rsidRPr="00A85D7D">
              <w:t>проток  придатка яичка. Семявыносящий и семявыбрасывающий проток.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5708" w:rsidRDefault="004B5708" w:rsidP="002A5981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708" w:rsidRPr="00D821D3" w:rsidRDefault="004B5708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300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9E123A" w:rsidRDefault="004B5708" w:rsidP="004B5708">
            <w:pPr>
              <w:ind w:left="57" w:right="57"/>
            </w:pPr>
            <w:proofErr w:type="spellStart"/>
            <w:r w:rsidRPr="00A85D7D">
              <w:t>Семяной</w:t>
            </w:r>
            <w:proofErr w:type="spellEnd"/>
            <w:r w:rsidRPr="00A85D7D">
              <w:t xml:space="preserve"> канатик - расположение, чем образован. Семенные  пузырьки, предстательная железа, </w:t>
            </w:r>
            <w:proofErr w:type="spellStart"/>
            <w:r w:rsidRPr="00A85D7D">
              <w:t>бульбоуретрадьные</w:t>
            </w:r>
            <w:proofErr w:type="spellEnd"/>
            <w:r w:rsidRPr="00A85D7D">
              <w:t xml:space="preserve"> железы - расположение, строение, функция. Половой член - строение, отделы, функции. Мошонка.</w:t>
            </w:r>
            <w:r>
              <w:t xml:space="preserve"> </w:t>
            </w:r>
            <w:r w:rsidR="002A5981" w:rsidRPr="00A85D7D">
              <w:t>Физиология мужской половой систем: функция, гормоны и их  роль. Возрастная физиология половых желез.  Первичные и вторичные половые признаки.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tabs>
                <w:tab w:val="left" w:pos="2911"/>
              </w:tabs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7E4FD5" w:rsidRDefault="007E4FD5" w:rsidP="007E4FD5">
            <w:pPr>
              <w:ind w:right="57"/>
            </w:pPr>
            <w:r>
              <w:t>7</w:t>
            </w:r>
            <w:r w:rsidR="002A5981">
              <w:t>.</w:t>
            </w:r>
            <w:r w:rsidRPr="00A85D7D">
              <w:t xml:space="preserve"> </w:t>
            </w:r>
            <w:r>
              <w:t>Анатомия и физиология репродуктивной системы</w:t>
            </w:r>
            <w:r w:rsidRPr="00A85D7D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tabs>
                <w:tab w:val="left" w:pos="2911"/>
              </w:tabs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  <w:r w:rsidRPr="00A85D7D">
              <w:rPr>
                <w:b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7E4FD5" w:rsidP="002A5981">
            <w:pPr>
              <w:tabs>
                <w:tab w:val="left" w:pos="2911"/>
              </w:tabs>
              <w:snapToGrid w:val="0"/>
              <w:ind w:left="57" w:right="57"/>
              <w:rPr>
                <w:b/>
              </w:rPr>
            </w:pPr>
            <w:r>
              <w:t>14</w:t>
            </w:r>
            <w:r w:rsidR="002A5981">
              <w:t>.</w:t>
            </w:r>
            <w:r w:rsidR="002A5981" w:rsidRPr="00A85D7D">
              <w:t xml:space="preserve">Анатомия мужских </w:t>
            </w:r>
            <w:r>
              <w:t xml:space="preserve">и женских </w:t>
            </w:r>
            <w:r w:rsidR="002A5981" w:rsidRPr="00A85D7D">
              <w:t>половых органов</w:t>
            </w:r>
            <w:r w:rsidR="002A5981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7E4FD5" w:rsidP="002A5981">
            <w:pPr>
              <w:ind w:left="57" w:right="57"/>
              <w:contextualSpacing/>
              <w:rPr>
                <w:lang w:val="uk-UA"/>
              </w:rPr>
            </w:pPr>
            <w:r>
              <w:t>15</w:t>
            </w:r>
            <w:r w:rsidR="002A5981">
              <w:t>.</w:t>
            </w:r>
            <w:r w:rsidR="002A5981" w:rsidRPr="00A85D7D">
              <w:t>Процесс  репродукции</w:t>
            </w:r>
            <w:r w:rsidR="002A5981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tabs>
                <w:tab w:val="left" w:pos="4035"/>
              </w:tabs>
              <w:snapToGrid w:val="0"/>
              <w:ind w:left="57" w:right="57"/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A85D7D" w:rsidTr="00A67C0E">
        <w:trPr>
          <w:cantSplit/>
          <w:trHeight w:val="142"/>
        </w:trPr>
        <w:tc>
          <w:tcPr>
            <w:tcW w:w="2665" w:type="dxa"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A5981">
            <w:pPr>
              <w:tabs>
                <w:tab w:val="left" w:pos="4035"/>
              </w:tabs>
              <w:snapToGrid w:val="0"/>
              <w:ind w:left="57" w:right="57"/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A5981" w:rsidRPr="00D821D3" w:rsidRDefault="007E4FD5" w:rsidP="002A598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675"/>
        </w:trPr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7E4FD5">
            <w:pPr>
              <w:snapToGrid w:val="0"/>
              <w:ind w:left="57" w:right="57"/>
            </w:pPr>
            <w:r w:rsidRPr="00A85D7D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  <w:r w:rsidRPr="00A85D7D">
              <w:rPr>
                <w:b/>
              </w:rPr>
              <w:t>. Внутренняя среда организма. Кровь.</w:t>
            </w: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300"/>
        </w:trPr>
        <w:tc>
          <w:tcPr>
            <w:tcW w:w="2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7E4FD5">
            <w:pPr>
              <w:snapToGrid w:val="0"/>
              <w:ind w:left="57" w:right="57"/>
            </w:pPr>
            <w:r w:rsidRPr="00A85D7D">
              <w:t xml:space="preserve">Тема </w:t>
            </w:r>
            <w:r>
              <w:t>8</w:t>
            </w:r>
            <w:r w:rsidRPr="00A85D7D">
              <w:t>.1. «</w:t>
            </w:r>
            <w:r>
              <w:t>Г</w:t>
            </w:r>
            <w:r w:rsidRPr="00A85D7D">
              <w:t xml:space="preserve">омеостаз. </w:t>
            </w:r>
            <w:r w:rsidRPr="00A85D7D">
              <w:lastRenderedPageBreak/>
              <w:t>Состав, свойства и функции крови.</w:t>
            </w:r>
            <w:r>
              <w:t xml:space="preserve"> Группы крови, резус-фактор</w:t>
            </w:r>
            <w:r w:rsidRPr="00A85D7D">
              <w:t>.</w:t>
            </w: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4FD5" w:rsidRPr="00A85D7D" w:rsidRDefault="007E4FD5" w:rsidP="00E03EB8">
            <w:pPr>
              <w:widowControl w:val="0"/>
              <w:ind w:right="57"/>
              <w:jc w:val="both"/>
              <w:rPr>
                <w:b/>
              </w:rPr>
            </w:pPr>
            <w:r w:rsidRPr="00A85D7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4FD5" w:rsidRPr="003A49A5" w:rsidRDefault="00EB730A" w:rsidP="00E03EB8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3665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4FD5" w:rsidRPr="00A85D7D" w:rsidRDefault="007E4FD5" w:rsidP="00E03EB8">
            <w:pPr>
              <w:suppressAutoHyphens w:val="0"/>
              <w:ind w:left="57" w:right="57"/>
            </w:pPr>
            <w:r w:rsidRPr="00A85D7D">
              <w:t>Состав и функции внутренней среды организма. Система крови. Функции крови.</w:t>
            </w:r>
          </w:p>
          <w:p w:rsidR="007E4FD5" w:rsidRPr="00A85D7D" w:rsidRDefault="007E4FD5" w:rsidP="00E03EB8">
            <w:pPr>
              <w:suppressAutoHyphens w:val="0"/>
              <w:ind w:left="57" w:right="57"/>
            </w:pPr>
            <w:r w:rsidRPr="00A85D7D">
              <w:t xml:space="preserve">Гомеостаз. Буферные системы. Ацидоз. Алкалоз. Состав и объём крови: плазма и форменные элементы. Гематокрит. Плазма: состав, белки плазмы. Основные показатели крови: </w:t>
            </w:r>
            <w:proofErr w:type="spellStart"/>
            <w:r w:rsidRPr="00A85D7D">
              <w:t>онкотическое</w:t>
            </w:r>
            <w:proofErr w:type="spellEnd"/>
            <w:r w:rsidRPr="00A85D7D">
              <w:t xml:space="preserve"> и осмотическое давление, количество эритроцитов, тромбоцитов, лейкоцитов, СОЭ. Форменные элементы </w:t>
            </w:r>
            <w:r w:rsidR="00EB730A">
              <w:t>–</w:t>
            </w:r>
            <w:r w:rsidRPr="00A85D7D">
              <w:t xml:space="preserve"> виды, строение, функция. Эритроциты: количество, строение, функции. Жизненный  цикл.</w:t>
            </w:r>
            <w:r w:rsidR="00205879">
              <w:t xml:space="preserve"> </w:t>
            </w:r>
            <w:r w:rsidRPr="00A85D7D">
              <w:t xml:space="preserve"> Гемоглобин: строение, свойства, виды, соединения. Количество, цветной показатель. Лейкоциты, количество, виды, функции. Лейкоцитарная  формула. Тромбоциты: количество, функции.</w:t>
            </w:r>
          </w:p>
          <w:p w:rsidR="007E4FD5" w:rsidRPr="00A85D7D" w:rsidRDefault="007E4FD5" w:rsidP="00205879">
            <w:pPr>
              <w:suppressAutoHyphens w:val="0"/>
              <w:ind w:left="57" w:right="57"/>
            </w:pPr>
            <w:r w:rsidRPr="00A85D7D">
              <w:t>Группы крови системы АВ</w:t>
            </w:r>
            <w:proofErr w:type="gramStart"/>
            <w:r w:rsidRPr="00A85D7D">
              <w:t>0</w:t>
            </w:r>
            <w:proofErr w:type="gramEnd"/>
            <w:r w:rsidRPr="00A85D7D">
              <w:t xml:space="preserve">, </w:t>
            </w:r>
            <w:r w:rsidRPr="00A85D7D">
              <w:rPr>
                <w:lang w:val="en-US"/>
              </w:rPr>
              <w:t>CDE</w:t>
            </w:r>
            <w:r w:rsidRPr="00A85D7D">
              <w:t>, др., характеристика. Методы определения групп крови. Физиологические основы  определения групп крови и принципы переливания  крови. Понятие  про совместимость</w:t>
            </w:r>
            <w:r w:rsidR="00205879">
              <w:t xml:space="preserve">. </w:t>
            </w:r>
            <w:r w:rsidRPr="00A85D7D">
              <w:t>Агглютинация. Гемолиз, виды. Кровезамен</w:t>
            </w:r>
            <w:r w:rsidR="00205879">
              <w:t xml:space="preserve">ители, виды, характеристика. </w:t>
            </w:r>
            <w:r w:rsidRPr="00A85D7D">
              <w:t xml:space="preserve"> Гемостаз, определение, виды. Механизм свертывания. </w:t>
            </w:r>
            <w:proofErr w:type="spellStart"/>
            <w:r w:rsidRPr="00A85D7D">
              <w:t>Противосвертывающая</w:t>
            </w:r>
            <w:proofErr w:type="spellEnd"/>
            <w:r w:rsidRPr="00A85D7D">
              <w:t xml:space="preserve"> система – понятие, механизмы.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7E4FD5" w:rsidRPr="00D821D3" w:rsidTr="00FB1D92">
        <w:trPr>
          <w:cantSplit/>
          <w:trHeight w:val="277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tabs>
                <w:tab w:val="left" w:pos="3345"/>
              </w:tabs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277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205879" w:rsidP="00E03EB8">
            <w:pPr>
              <w:tabs>
                <w:tab w:val="left" w:pos="2270"/>
              </w:tabs>
              <w:snapToGrid w:val="0"/>
              <w:ind w:right="57"/>
              <w:rPr>
                <w:b/>
              </w:rPr>
            </w:pPr>
            <w:r>
              <w:t>8</w:t>
            </w:r>
            <w:r w:rsidR="007E4FD5">
              <w:t>.</w:t>
            </w:r>
            <w:r w:rsidR="007E4FD5" w:rsidRPr="00A85D7D">
              <w:t>Физиология крови</w:t>
            </w:r>
            <w:r w:rsidR="007E4FD5"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277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tabs>
                <w:tab w:val="left" w:pos="3345"/>
              </w:tabs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  <w:r w:rsidRPr="00A85D7D">
              <w:rPr>
                <w:b/>
              </w:rPr>
              <w:tab/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277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tabs>
                <w:tab w:val="left" w:pos="3345"/>
              </w:tabs>
              <w:snapToGrid w:val="0"/>
              <w:ind w:left="57" w:right="57"/>
              <w:rPr>
                <w:b/>
              </w:rPr>
            </w:pPr>
            <w:r>
              <w:t>1</w:t>
            </w:r>
            <w:r w:rsidR="00205879">
              <w:t>6</w:t>
            </w:r>
            <w:r>
              <w:t>.</w:t>
            </w:r>
            <w:r w:rsidRPr="00A85D7D">
              <w:t>Состав и свойства крови</w:t>
            </w:r>
            <w: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277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FD5" w:rsidRPr="00D821D3" w:rsidRDefault="007E4FD5" w:rsidP="00E03EB8">
            <w:pPr>
              <w:snapToGrid w:val="0"/>
              <w:ind w:left="57" w:right="57"/>
              <w:jc w:val="center"/>
            </w:pPr>
          </w:p>
        </w:tc>
      </w:tr>
      <w:tr w:rsidR="007E4FD5" w:rsidRPr="00D821D3" w:rsidTr="00FB1D92">
        <w:trPr>
          <w:cantSplit/>
          <w:trHeight w:val="277"/>
        </w:trPr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FD5" w:rsidRPr="00A85D7D" w:rsidRDefault="007E4FD5" w:rsidP="00E03EB8">
            <w:pPr>
              <w:tabs>
                <w:tab w:val="left" w:pos="4035"/>
              </w:tabs>
              <w:ind w:left="57" w:right="57"/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4FD5" w:rsidRPr="00D821D3" w:rsidRDefault="00EB730A" w:rsidP="00E03EB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5" w:rsidRPr="00D821D3" w:rsidRDefault="007E4FD5" w:rsidP="00E03EB8">
            <w:pPr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9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126318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 xml:space="preserve">Раздел </w:t>
            </w:r>
            <w:r w:rsidR="00205879">
              <w:rPr>
                <w:b/>
              </w:rPr>
              <w:t>9</w:t>
            </w:r>
            <w:r w:rsidRPr="00A85D7D">
              <w:rPr>
                <w:b/>
              </w:rPr>
              <w:t>. Процесс кровообращения</w:t>
            </w:r>
            <w:proofErr w:type="gramStart"/>
            <w:r w:rsidRPr="00A85D7D">
              <w:rPr>
                <w:b/>
              </w:rPr>
              <w:t xml:space="preserve"> .</w:t>
            </w:r>
            <w:proofErr w:type="gramEnd"/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8"/>
        </w:trPr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205879">
            <w:pPr>
              <w:snapToGrid w:val="0"/>
              <w:ind w:left="57" w:right="57"/>
            </w:pPr>
            <w:r>
              <w:t xml:space="preserve">Тема </w:t>
            </w:r>
            <w:r w:rsidR="00205879">
              <w:t>9</w:t>
            </w:r>
            <w:r>
              <w:t xml:space="preserve">.1. </w:t>
            </w:r>
            <w:r w:rsidRPr="00A85D7D">
              <w:t>Анатомия и</w:t>
            </w:r>
            <w:r w:rsidR="009E123A">
              <w:t xml:space="preserve"> </w:t>
            </w:r>
            <w:r w:rsidRPr="00A85D7D">
              <w:t>физиоло</w:t>
            </w:r>
            <w:r>
              <w:t xml:space="preserve">гия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 w:rsidRPr="00A85D7D">
              <w:t>.</w:t>
            </w: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126318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9E123A" w:rsidRPr="00D821D3" w:rsidTr="00FB1D92">
        <w:trPr>
          <w:cantSplit/>
          <w:trHeight w:val="278"/>
        </w:trPr>
        <w:tc>
          <w:tcPr>
            <w:tcW w:w="278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E123A" w:rsidRDefault="009E123A" w:rsidP="00205879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23A" w:rsidRPr="00A85D7D" w:rsidRDefault="009E123A" w:rsidP="009E123A">
            <w:pPr>
              <w:suppressAutoHyphens w:val="0"/>
              <w:ind w:left="57" w:right="57"/>
            </w:pPr>
            <w:r w:rsidRPr="00A85D7D">
              <w:t xml:space="preserve">Общая характеристика.  Процесс кровообращения </w:t>
            </w:r>
            <w:r w:rsidR="00EB730A">
              <w:t>–</w:t>
            </w:r>
            <w:r w:rsidRPr="00A85D7D">
              <w:t xml:space="preserve"> определение, значение, органы её образующие. Сердце </w:t>
            </w:r>
            <w:r w:rsidR="00EB730A">
              <w:t>–</w:t>
            </w:r>
            <w:r w:rsidRPr="00A85D7D">
              <w:t xml:space="preserve"> расположение, общие данные, внешнее строение, анатомическая ось.</w:t>
            </w:r>
          </w:p>
          <w:p w:rsidR="009E123A" w:rsidRPr="00FB1D92" w:rsidRDefault="009E123A" w:rsidP="00FB1D92">
            <w:pPr>
              <w:suppressAutoHyphens w:val="0"/>
              <w:ind w:left="57" w:right="57"/>
            </w:pPr>
            <w:r w:rsidRPr="00A85D7D">
              <w:t xml:space="preserve"> Камеры сердца, отверстия, клапанный аппарат. Физиологические свойства миокарда. Проводящая система сердца: строение, значение</w:t>
            </w:r>
            <w:r>
              <w:t xml:space="preserve">. </w:t>
            </w:r>
            <w:r w:rsidRPr="00A85D7D">
              <w:t xml:space="preserve">Электрические явления в сердце, их регистрация, ЭКГ. Сердечный цикл, фазы, продолжительность. СОК, МОК, сердечный индекс. Сердечный толчок, сердечные тоны </w:t>
            </w:r>
            <w:r w:rsidR="00EB730A">
              <w:t>–</w:t>
            </w:r>
            <w:r w:rsidRPr="00A85D7D">
              <w:t xml:space="preserve"> механизм образования и места выслушивания тонов и клапанов. Большой  и малый круги </w:t>
            </w:r>
            <w:r w:rsidRPr="00A85D7D">
              <w:rPr>
                <w:rFonts w:eastAsia="Calibri"/>
              </w:rPr>
              <w:t xml:space="preserve"> кровообращения. Венечный круг кровообращения. </w:t>
            </w:r>
            <w:r w:rsidRPr="00A85D7D">
              <w:t xml:space="preserve">Сосуды </w:t>
            </w:r>
            <w:r w:rsidR="00EB730A">
              <w:t>–</w:t>
            </w:r>
            <w:r w:rsidRPr="00A85D7D">
              <w:t xml:space="preserve"> типы, строение стенки артерий, вен, капилляров. Коллатерали, анастомозы. </w:t>
            </w:r>
            <w:proofErr w:type="spellStart"/>
            <w:r w:rsidRPr="00A85D7D">
              <w:t>Микроциркуляция</w:t>
            </w:r>
            <w:proofErr w:type="spellEnd"/>
            <w:r w:rsidRPr="00A85D7D">
              <w:t xml:space="preserve">, значение. Основные показатели кровообращения </w:t>
            </w:r>
            <w:r w:rsidR="00EB730A">
              <w:t>–</w:t>
            </w:r>
            <w:r w:rsidRPr="00A85D7D">
              <w:t xml:space="preserve"> пульс, кровяное давление, систолическое и </w:t>
            </w:r>
            <w:proofErr w:type="spellStart"/>
            <w:r w:rsidRPr="00A85D7D">
              <w:t>диастолическое</w:t>
            </w:r>
            <w:proofErr w:type="spellEnd"/>
            <w:r w:rsidRPr="00A85D7D">
              <w:t xml:space="preserve">, </w:t>
            </w:r>
            <w:r>
              <w:t>факторы их обуславливающие, МОК.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23A" w:rsidRDefault="009E123A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23A" w:rsidRPr="00D821D3" w:rsidRDefault="009E123A" w:rsidP="002A5981">
            <w:pPr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915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5981" w:rsidRPr="00205879" w:rsidRDefault="00126318" w:rsidP="009E123A">
            <w:pPr>
              <w:suppressAutoHyphens w:val="0"/>
              <w:ind w:left="57" w:right="57"/>
              <w:jc w:val="both"/>
            </w:pPr>
            <w:r w:rsidRPr="00A85D7D">
              <w:t>Движение крови по сосудам. Депо крови.</w:t>
            </w:r>
            <w:r>
              <w:t xml:space="preserve"> </w:t>
            </w:r>
            <w:r w:rsidR="002A5981" w:rsidRPr="00A85D7D">
              <w:t xml:space="preserve">Артерии </w:t>
            </w:r>
            <w:r w:rsidR="009E123A">
              <w:t xml:space="preserve">большого круга кровообращения </w:t>
            </w:r>
            <w:r w:rsidR="00EB730A">
              <w:t>–</w:t>
            </w:r>
            <w:r w:rsidR="009E123A">
              <w:t xml:space="preserve"> </w:t>
            </w:r>
            <w:r w:rsidR="002A5981" w:rsidRPr="00A85D7D">
              <w:t>магистральные сосуды и области кровоснабжения.</w:t>
            </w:r>
            <w:r w:rsidR="009E123A">
              <w:t xml:space="preserve"> В</w:t>
            </w:r>
            <w:r w:rsidR="002A5981" w:rsidRPr="00A85D7D">
              <w:t>ены</w:t>
            </w:r>
            <w:r w:rsidR="009E123A">
              <w:t xml:space="preserve"> большого круга кровообращения </w:t>
            </w:r>
            <w:r w:rsidR="00EB730A">
              <w:t>–</w:t>
            </w:r>
            <w:r w:rsidR="002A5981" w:rsidRPr="00A85D7D">
              <w:t xml:space="preserve"> магистральные сосуды, области </w:t>
            </w:r>
            <w:proofErr w:type="spellStart"/>
            <w:r w:rsidR="002A5981" w:rsidRPr="00A85D7D">
              <w:t>кровооттока</w:t>
            </w:r>
            <w:proofErr w:type="spellEnd"/>
            <w:r w:rsidR="002A5981" w:rsidRPr="00A85D7D">
              <w:t xml:space="preserve">. 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205879" w:rsidRDefault="002A5981" w:rsidP="002A5981">
            <w:pPr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830C28" w:rsidRDefault="002A5981" w:rsidP="002A5981">
            <w:pPr>
              <w:ind w:left="57" w:right="57"/>
              <w:jc w:val="center"/>
            </w:pPr>
            <w:r>
              <w:t>2</w:t>
            </w:r>
          </w:p>
        </w:tc>
      </w:tr>
      <w:tr w:rsidR="002A5981" w:rsidRPr="00D821D3" w:rsidTr="00FB1D92">
        <w:trPr>
          <w:cantSplit/>
          <w:trHeight w:val="27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5981" w:rsidRPr="00A85D7D" w:rsidRDefault="002A5981" w:rsidP="002A5981">
            <w:pPr>
              <w:pStyle w:val="38"/>
              <w:tabs>
                <w:tab w:val="left" w:pos="3193"/>
              </w:tabs>
              <w:ind w:left="57" w:right="57"/>
              <w:rPr>
                <w:b/>
                <w:sz w:val="24"/>
                <w:szCs w:val="24"/>
              </w:rPr>
            </w:pPr>
            <w:r w:rsidRPr="00A85D7D"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5981" w:rsidRPr="00A85D7D" w:rsidRDefault="00126318" w:rsidP="00126318">
            <w:pPr>
              <w:pStyle w:val="38"/>
              <w:tabs>
                <w:tab w:val="left" w:pos="3193"/>
              </w:tabs>
              <w:ind w:left="57"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5981">
              <w:rPr>
                <w:sz w:val="24"/>
                <w:szCs w:val="24"/>
              </w:rPr>
              <w:t>.</w:t>
            </w:r>
            <w:r w:rsidR="002A5981" w:rsidRPr="00A85D7D">
              <w:rPr>
                <w:sz w:val="24"/>
                <w:szCs w:val="24"/>
              </w:rPr>
              <w:t>Анатомия</w:t>
            </w:r>
            <w:r>
              <w:rPr>
                <w:sz w:val="24"/>
                <w:szCs w:val="24"/>
              </w:rPr>
              <w:t xml:space="preserve"> и физиология</w:t>
            </w:r>
            <w:r w:rsidR="002A5981" w:rsidRPr="00A85D7D">
              <w:rPr>
                <w:sz w:val="24"/>
                <w:szCs w:val="24"/>
              </w:rPr>
              <w:t xml:space="preserve">  серд</w:t>
            </w:r>
            <w:r>
              <w:rPr>
                <w:sz w:val="24"/>
                <w:szCs w:val="24"/>
              </w:rPr>
              <w:t>ца.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rPr>
                <w:lang w:val="en-US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5981" w:rsidRPr="00A85D7D" w:rsidRDefault="00126318" w:rsidP="00126318">
            <w:pPr>
              <w:pStyle w:val="38"/>
              <w:tabs>
                <w:tab w:val="left" w:pos="3193"/>
              </w:tabs>
              <w:ind w:left="57"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59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Круги кровообращения.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5981" w:rsidRPr="00A85D7D" w:rsidRDefault="002A5981" w:rsidP="002A5981">
            <w:pPr>
              <w:pStyle w:val="38"/>
              <w:tabs>
                <w:tab w:val="left" w:pos="2958"/>
                <w:tab w:val="left" w:pos="3193"/>
              </w:tabs>
              <w:ind w:left="57" w:right="57"/>
              <w:rPr>
                <w:b/>
                <w:sz w:val="24"/>
                <w:szCs w:val="24"/>
              </w:rPr>
            </w:pPr>
            <w:r w:rsidRPr="00A85D7D">
              <w:rPr>
                <w:b/>
                <w:sz w:val="24"/>
                <w:szCs w:val="24"/>
              </w:rPr>
              <w:t>Практическое занятие</w:t>
            </w:r>
            <w:r w:rsidRPr="00A85D7D">
              <w:rPr>
                <w:b/>
                <w:sz w:val="24"/>
                <w:szCs w:val="24"/>
              </w:rPr>
              <w:tab/>
            </w:r>
            <w:r w:rsidRPr="00A85D7D">
              <w:rPr>
                <w:b/>
                <w:sz w:val="24"/>
                <w:szCs w:val="24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5981" w:rsidRPr="00A85D7D" w:rsidRDefault="00126318" w:rsidP="00EB730A">
            <w:pPr>
              <w:pStyle w:val="38"/>
              <w:tabs>
                <w:tab w:val="left" w:pos="2958"/>
                <w:tab w:val="left" w:pos="3193"/>
              </w:tabs>
              <w:ind w:left="57"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30A">
              <w:rPr>
                <w:sz w:val="24"/>
                <w:szCs w:val="24"/>
              </w:rPr>
              <w:t>7</w:t>
            </w:r>
            <w:r w:rsidR="002A59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Процесс кровообращения.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11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5981" w:rsidRPr="00A85D7D" w:rsidRDefault="002A5981" w:rsidP="00EB730A">
            <w:pPr>
              <w:pStyle w:val="38"/>
              <w:tabs>
                <w:tab w:val="left" w:pos="2050"/>
              </w:tabs>
              <w:ind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42E0">
              <w:rPr>
                <w:sz w:val="24"/>
                <w:szCs w:val="24"/>
              </w:rPr>
              <w:t>1</w:t>
            </w:r>
            <w:r w:rsidR="00EB73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126318">
              <w:rPr>
                <w:sz w:val="24"/>
                <w:szCs w:val="24"/>
              </w:rPr>
              <w:t xml:space="preserve"> Работа сердца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7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5981" w:rsidRPr="00A85D7D" w:rsidRDefault="00EB730A" w:rsidP="00126318">
            <w:pPr>
              <w:pStyle w:val="38"/>
              <w:tabs>
                <w:tab w:val="left" w:pos="2958"/>
                <w:tab w:val="left" w:pos="3193"/>
              </w:tabs>
              <w:ind w:left="57"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A5981">
              <w:rPr>
                <w:sz w:val="24"/>
                <w:szCs w:val="24"/>
              </w:rPr>
              <w:t>.</w:t>
            </w:r>
            <w:r w:rsidR="00126318">
              <w:rPr>
                <w:sz w:val="24"/>
                <w:szCs w:val="24"/>
              </w:rPr>
              <w:t xml:space="preserve"> Артерии  и вены большого круга кровообращения. 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36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A5981" w:rsidRPr="00A85D7D" w:rsidRDefault="002A5981" w:rsidP="002A5981">
            <w:pPr>
              <w:pStyle w:val="38"/>
              <w:ind w:left="57" w:right="57"/>
              <w:rPr>
                <w:sz w:val="24"/>
                <w:szCs w:val="24"/>
              </w:rPr>
            </w:pPr>
            <w:r w:rsidRPr="00A85D7D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85D7D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85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367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A5981" w:rsidRPr="00A85D7D" w:rsidRDefault="002A5981" w:rsidP="002A5981">
            <w:pPr>
              <w:overflowPunct w:val="0"/>
              <w:autoSpaceDE w:val="0"/>
              <w:autoSpaceDN w:val="0"/>
              <w:adjustRightInd w:val="0"/>
              <w:spacing w:line="20" w:lineRule="atLeast"/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126318" w:rsidP="002A598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185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E26188">
            <w:pPr>
              <w:snapToGrid w:val="0"/>
              <w:ind w:left="57" w:right="57"/>
            </w:pPr>
            <w:r w:rsidRPr="00A85D7D">
              <w:rPr>
                <w:b/>
              </w:rPr>
              <w:t>Раздел 1</w:t>
            </w:r>
            <w:r w:rsidR="00E26188">
              <w:rPr>
                <w:b/>
              </w:rPr>
              <w:t>0</w:t>
            </w:r>
            <w:r w:rsidRPr="00A85D7D">
              <w:rPr>
                <w:b/>
              </w:rPr>
              <w:t xml:space="preserve">. Анатомо-физиологические аспекты </w:t>
            </w:r>
            <w:proofErr w:type="spellStart"/>
            <w:r w:rsidRPr="00A85D7D">
              <w:rPr>
                <w:b/>
              </w:rPr>
              <w:t>саморегуляции</w:t>
            </w:r>
            <w:proofErr w:type="spellEnd"/>
            <w:r w:rsidRPr="00A85D7D">
              <w:rPr>
                <w:b/>
              </w:rPr>
              <w:t xml:space="preserve"> функций организма.</w:t>
            </w: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jc w:val="both"/>
              <w:rPr>
                <w:b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E26188" w:rsidRPr="00D821D3" w:rsidTr="00FB1D92">
        <w:trPr>
          <w:cantSplit/>
          <w:trHeight w:val="320"/>
        </w:trPr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26188" w:rsidRPr="00A85D7D" w:rsidRDefault="00E26188" w:rsidP="00E26188">
            <w:pPr>
              <w:snapToGrid w:val="0"/>
              <w:ind w:left="57" w:right="57"/>
            </w:pPr>
            <w:r w:rsidRPr="00A85D7D">
              <w:t>Тема 1</w:t>
            </w:r>
            <w:r>
              <w:t>0</w:t>
            </w:r>
            <w:r w:rsidRPr="00A85D7D">
              <w:t>.</w:t>
            </w:r>
            <w:r>
              <w:t xml:space="preserve">1. </w:t>
            </w:r>
            <w:r w:rsidRPr="00E26188">
              <w:t>Гу</w:t>
            </w:r>
            <w:r w:rsidRPr="00A85D7D">
              <w:t xml:space="preserve">моральная </w:t>
            </w:r>
            <w:r w:rsidRPr="00A85D7D">
              <w:lastRenderedPageBreak/>
              <w:t>регуляц</w:t>
            </w:r>
            <w:r>
              <w:t xml:space="preserve">ия </w:t>
            </w:r>
            <w:r w:rsidR="00EB730A">
              <w:t>–</w:t>
            </w:r>
            <w:r>
              <w:t xml:space="preserve"> железы внутренней секреции</w:t>
            </w:r>
            <w:r w:rsidRPr="00A85D7D">
              <w:t>.</w:t>
            </w: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03EB8">
            <w:pPr>
              <w:ind w:left="57" w:right="57"/>
              <w:jc w:val="both"/>
            </w:pPr>
            <w:r w:rsidRPr="00A85D7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3A49A5" w:rsidRDefault="008E42E0" w:rsidP="00E03EB8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FB1D92" w:rsidP="00FB1D92">
            <w:pPr>
              <w:suppressAutoHyphens w:val="0"/>
              <w:jc w:val="center"/>
            </w:pPr>
            <w:r>
              <w:t>2</w:t>
            </w:r>
          </w:p>
        </w:tc>
      </w:tr>
      <w:tr w:rsidR="004B5708" w:rsidRPr="00D821D3" w:rsidTr="00FB1D92">
        <w:trPr>
          <w:cantSplit/>
          <w:trHeight w:val="320"/>
        </w:trPr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4B5708" w:rsidRPr="00A85D7D" w:rsidRDefault="004B5708" w:rsidP="00E2618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5708" w:rsidRPr="00A85D7D" w:rsidRDefault="004B5708" w:rsidP="004B5708">
            <w:pPr>
              <w:suppressAutoHyphens w:val="0"/>
              <w:ind w:left="57" w:right="57"/>
              <w:jc w:val="both"/>
            </w:pPr>
            <w:r w:rsidRPr="00A85D7D">
              <w:t xml:space="preserve">Железы внутренней секреции </w:t>
            </w:r>
            <w:r w:rsidR="00EB730A">
              <w:t>–</w:t>
            </w:r>
            <w:r w:rsidRPr="00A85D7D">
              <w:t xml:space="preserve"> определение,</w:t>
            </w:r>
            <w:r>
              <w:t xml:space="preserve"> </w:t>
            </w:r>
            <w:r w:rsidRPr="00A85D7D">
              <w:t xml:space="preserve">особенности строения. Гормоны – понятия, свойства, механизм действия. Щитовидная железа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гормоны и их  действие,</w:t>
            </w:r>
            <w:r>
              <w:t xml:space="preserve"> </w:t>
            </w:r>
            <w:r w:rsidRPr="00A85D7D">
              <w:t xml:space="preserve">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Паращитовидные железы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</w:t>
            </w:r>
            <w:r>
              <w:t>оения, гормоны и их  действие</w:t>
            </w:r>
            <w:r w:rsidRPr="00A85D7D">
              <w:t xml:space="preserve">, 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Надпочечники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</w:t>
            </w:r>
            <w:r>
              <w:t xml:space="preserve">ения, гормоны и их  действие, </w:t>
            </w:r>
            <w:r w:rsidRPr="00A85D7D">
              <w:t xml:space="preserve">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Поджелудочная железа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гормоны и их  действие,  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Половые железы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гормоны и их  действие,</w:t>
            </w:r>
            <w:proofErr w:type="gramStart"/>
            <w:r w:rsidRPr="00A85D7D">
              <w:t xml:space="preserve"> ,</w:t>
            </w:r>
            <w:proofErr w:type="gramEnd"/>
            <w:r w:rsidRPr="00A85D7D">
              <w:t xml:space="preserve"> 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 </w:t>
            </w:r>
          </w:p>
          <w:p w:rsidR="004B5708" w:rsidRPr="00A85D7D" w:rsidRDefault="004B5708" w:rsidP="004B5708">
            <w:pPr>
              <w:ind w:left="57" w:right="57"/>
              <w:jc w:val="both"/>
              <w:rPr>
                <w:b/>
              </w:rPr>
            </w:pPr>
            <w:r w:rsidRPr="00A85D7D">
              <w:t xml:space="preserve">Эпифиз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гормоны и их  действие,  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Гипофиз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гормоны,  действие, 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гиперфункции. Вилочковая железа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гормоны и их  действие,</w:t>
            </w:r>
            <w:proofErr w:type="gramStart"/>
            <w:r w:rsidRPr="00A85D7D">
              <w:t xml:space="preserve"> ,</w:t>
            </w:r>
            <w:proofErr w:type="gramEnd"/>
            <w:r w:rsidRPr="00A85D7D">
              <w:t xml:space="preserve"> проявление  </w:t>
            </w:r>
            <w:proofErr w:type="spellStart"/>
            <w:r w:rsidRPr="00A85D7D">
              <w:t>гипо</w:t>
            </w:r>
            <w:proofErr w:type="spellEnd"/>
            <w:r w:rsidRPr="00A85D7D">
              <w:t xml:space="preserve">- и гиперфункции Половые железы </w:t>
            </w:r>
            <w:r w:rsidR="00EB730A">
              <w:t>–</w:t>
            </w:r>
            <w:r w:rsidRPr="00A85D7D">
              <w:t xml:space="preserve"> латинское название, расположение, особенности строения, эндокринная функция, гормоны и их  действие, проявление</w:t>
            </w:r>
            <w:r w:rsidR="00FB1D92" w:rsidRPr="00A85D7D">
              <w:t xml:space="preserve"> </w:t>
            </w:r>
            <w:proofErr w:type="spellStart"/>
            <w:r w:rsidR="00FB1D92" w:rsidRPr="00A85D7D">
              <w:t>гипо</w:t>
            </w:r>
            <w:proofErr w:type="spellEnd"/>
            <w:r w:rsidR="00FB1D92" w:rsidRPr="00A85D7D">
              <w:t>- и гиперфункции.</w:t>
            </w:r>
            <w:r w:rsidR="00FB1D92">
              <w:t xml:space="preserve">  </w:t>
            </w:r>
            <w:r w:rsidR="00FB1D92" w:rsidRPr="00A85D7D">
              <w:t>Взаимодействие эндокринных желёз.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708" w:rsidRDefault="004B5708" w:rsidP="00E03EB8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08" w:rsidRPr="00D821D3" w:rsidRDefault="004B5708" w:rsidP="00E03EB8">
            <w:pPr>
              <w:suppressAutoHyphens w:val="0"/>
            </w:pPr>
          </w:p>
        </w:tc>
      </w:tr>
      <w:tr w:rsidR="00E26188" w:rsidRPr="00D821D3" w:rsidTr="00FB1D92">
        <w:trPr>
          <w:cantSplit/>
          <w:trHeight w:val="320"/>
        </w:trPr>
        <w:tc>
          <w:tcPr>
            <w:tcW w:w="2807" w:type="dxa"/>
            <w:gridSpan w:val="3"/>
            <w:vMerge/>
            <w:tcBorders>
              <w:left w:val="single" w:sz="4" w:space="0" w:color="000000"/>
            </w:tcBorders>
          </w:tcPr>
          <w:p w:rsidR="00E26188" w:rsidRPr="00A85D7D" w:rsidRDefault="00E26188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03EB8">
            <w:pPr>
              <w:tabs>
                <w:tab w:val="left" w:pos="3287"/>
              </w:tabs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D821D3" w:rsidRDefault="00E26188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E26188" w:rsidP="00E03EB8">
            <w:pPr>
              <w:suppressAutoHyphens w:val="0"/>
            </w:pPr>
          </w:p>
        </w:tc>
      </w:tr>
      <w:tr w:rsidR="00E26188" w:rsidRPr="00D821D3" w:rsidTr="00FB1D92">
        <w:trPr>
          <w:cantSplit/>
          <w:trHeight w:val="283"/>
        </w:trPr>
        <w:tc>
          <w:tcPr>
            <w:tcW w:w="2807" w:type="dxa"/>
            <w:gridSpan w:val="3"/>
            <w:vMerge/>
            <w:tcBorders>
              <w:left w:val="single" w:sz="4" w:space="0" w:color="000000"/>
            </w:tcBorders>
          </w:tcPr>
          <w:p w:rsidR="00E26188" w:rsidRPr="00A85D7D" w:rsidRDefault="00E26188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26188">
            <w:pPr>
              <w:tabs>
                <w:tab w:val="left" w:pos="3287"/>
              </w:tabs>
              <w:ind w:left="57" w:right="57"/>
              <w:jc w:val="both"/>
              <w:rPr>
                <w:b/>
              </w:rPr>
            </w:pPr>
            <w:r w:rsidRPr="00A85D7D">
              <w:t xml:space="preserve"> </w:t>
            </w:r>
            <w:r>
              <w:t>11. Железы внутренней секреции</w:t>
            </w:r>
            <w:r w:rsidRPr="00A85D7D"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D821D3" w:rsidRDefault="00E26188" w:rsidP="00E03EB8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E26188" w:rsidP="00E03EB8">
            <w:pPr>
              <w:suppressAutoHyphens w:val="0"/>
            </w:pPr>
          </w:p>
        </w:tc>
      </w:tr>
      <w:tr w:rsidR="00E26188" w:rsidRPr="00D821D3" w:rsidTr="00FB1D92">
        <w:trPr>
          <w:cantSplit/>
          <w:trHeight w:val="283"/>
        </w:trPr>
        <w:tc>
          <w:tcPr>
            <w:tcW w:w="2807" w:type="dxa"/>
            <w:gridSpan w:val="3"/>
            <w:vMerge/>
            <w:tcBorders>
              <w:left w:val="single" w:sz="4" w:space="0" w:color="000000"/>
            </w:tcBorders>
          </w:tcPr>
          <w:p w:rsidR="00E26188" w:rsidRPr="00A85D7D" w:rsidRDefault="00E26188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03EB8">
            <w:pPr>
              <w:tabs>
                <w:tab w:val="left" w:pos="3287"/>
              </w:tabs>
              <w:ind w:left="57" w:right="57"/>
              <w:jc w:val="both"/>
            </w:pPr>
            <w:r w:rsidRPr="00A85D7D">
              <w:rPr>
                <w:b/>
              </w:rPr>
              <w:t>Практическое занятие</w:t>
            </w:r>
            <w:r w:rsidRPr="00A85D7D">
              <w:rPr>
                <w:b/>
              </w:rPr>
              <w:tab/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D821D3" w:rsidRDefault="00E26188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E26188" w:rsidP="00E03EB8">
            <w:pPr>
              <w:suppressAutoHyphens w:val="0"/>
            </w:pPr>
          </w:p>
        </w:tc>
      </w:tr>
      <w:tr w:rsidR="00E26188" w:rsidRPr="00D821D3" w:rsidTr="00FB1D92">
        <w:trPr>
          <w:cantSplit/>
          <w:trHeight w:val="283"/>
        </w:trPr>
        <w:tc>
          <w:tcPr>
            <w:tcW w:w="2807" w:type="dxa"/>
            <w:gridSpan w:val="3"/>
            <w:vMerge/>
            <w:tcBorders>
              <w:left w:val="single" w:sz="4" w:space="0" w:color="000000"/>
            </w:tcBorders>
          </w:tcPr>
          <w:p w:rsidR="00E26188" w:rsidRPr="00A85D7D" w:rsidRDefault="00E26188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B730A">
            <w:pPr>
              <w:ind w:left="57" w:right="57"/>
              <w:contextualSpacing/>
              <w:rPr>
                <w:b/>
              </w:rPr>
            </w:pPr>
            <w:r>
              <w:t>2</w:t>
            </w:r>
            <w:r w:rsidR="00EB730A">
              <w:t>0</w:t>
            </w:r>
            <w:r>
              <w:t>. Э</w:t>
            </w:r>
            <w:r w:rsidRPr="00A85D7D">
              <w:t>ндокринны</w:t>
            </w:r>
            <w:r>
              <w:t>е</w:t>
            </w:r>
            <w:r w:rsidRPr="00A85D7D">
              <w:t xml:space="preserve"> жел</w:t>
            </w:r>
            <w:r>
              <w:t>е</w:t>
            </w:r>
            <w:r w:rsidRPr="00A85D7D">
              <w:t>з</w:t>
            </w:r>
            <w:r>
              <w:t>ы.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D821D3" w:rsidRDefault="00E26188" w:rsidP="00E03EB8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E26188" w:rsidP="00E03EB8">
            <w:pPr>
              <w:suppressAutoHyphens w:val="0"/>
            </w:pPr>
          </w:p>
        </w:tc>
      </w:tr>
      <w:tr w:rsidR="00E26188" w:rsidRPr="00D821D3" w:rsidTr="00FB1D92">
        <w:trPr>
          <w:cantSplit/>
          <w:trHeight w:val="283"/>
        </w:trPr>
        <w:tc>
          <w:tcPr>
            <w:tcW w:w="2807" w:type="dxa"/>
            <w:gridSpan w:val="3"/>
            <w:vMerge/>
            <w:tcBorders>
              <w:left w:val="single" w:sz="4" w:space="0" w:color="000000"/>
            </w:tcBorders>
          </w:tcPr>
          <w:p w:rsidR="00E26188" w:rsidRPr="00A85D7D" w:rsidRDefault="00E26188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03EB8">
            <w:pPr>
              <w:ind w:left="57" w:right="57"/>
              <w:jc w:val="both"/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D821D3" w:rsidRDefault="00E26188" w:rsidP="00E03EB8">
            <w:pPr>
              <w:snapToGrid w:val="0"/>
              <w:ind w:left="57" w:right="57"/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E26188" w:rsidP="00E03EB8">
            <w:pPr>
              <w:suppressAutoHyphens w:val="0"/>
            </w:pPr>
          </w:p>
        </w:tc>
      </w:tr>
      <w:tr w:rsidR="00E26188" w:rsidRPr="00D821D3" w:rsidTr="00FB1D92">
        <w:trPr>
          <w:cantSplit/>
          <w:trHeight w:val="283"/>
        </w:trPr>
        <w:tc>
          <w:tcPr>
            <w:tcW w:w="28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03EB8">
            <w:pPr>
              <w:snapToGrid w:val="0"/>
              <w:ind w:left="57" w:right="57"/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188" w:rsidRPr="00A85D7D" w:rsidRDefault="00E26188" w:rsidP="00E03EB8">
            <w:pPr>
              <w:ind w:left="57" w:right="57"/>
              <w:jc w:val="both"/>
              <w:rPr>
                <w:b/>
              </w:rPr>
            </w:pPr>
            <w:r w:rsidRPr="00A85D7D">
              <w:t>Выполнение заданий в дневнике</w:t>
            </w:r>
            <w: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188" w:rsidRPr="00D821D3" w:rsidRDefault="008E42E0" w:rsidP="00E03EB8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88" w:rsidRPr="00D821D3" w:rsidRDefault="00E26188" w:rsidP="00E03EB8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185"/>
        </w:trPr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2A5981" w:rsidP="00E26188">
            <w:pPr>
              <w:snapToGrid w:val="0"/>
              <w:ind w:left="57" w:right="57"/>
            </w:pPr>
            <w:r>
              <w:t>Тема 1</w:t>
            </w:r>
            <w:r w:rsidR="00E26188">
              <w:t>0</w:t>
            </w:r>
            <w:r>
              <w:t>.</w:t>
            </w:r>
            <w:r w:rsidR="00E26188">
              <w:t>2</w:t>
            </w:r>
            <w:r>
              <w:t xml:space="preserve">. </w:t>
            </w:r>
            <w:r w:rsidR="00E26188" w:rsidRPr="00A85D7D">
              <w:t>Функциональная анатом</w:t>
            </w:r>
            <w:r w:rsidR="00E26188">
              <w:t>ия  нервной системы</w:t>
            </w: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widowControl w:val="0"/>
              <w:ind w:left="57" w:right="57"/>
              <w:rPr>
                <w:b/>
                <w:lang w:val="uk-UA"/>
              </w:rPr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984793" w:rsidP="00C11B5D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1B5D">
              <w:rPr>
                <w:b/>
              </w:rPr>
              <w:t>5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</w:tr>
      <w:tr w:rsidR="004B5708" w:rsidRPr="00D821D3" w:rsidTr="00FB1D92">
        <w:trPr>
          <w:cantSplit/>
          <w:trHeight w:val="185"/>
        </w:trPr>
        <w:tc>
          <w:tcPr>
            <w:tcW w:w="278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B5708" w:rsidRDefault="004B5708" w:rsidP="00E26188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8" w:rsidRPr="00A85D7D" w:rsidRDefault="004B5708" w:rsidP="004B5708">
            <w:pPr>
              <w:suppressAutoHyphens w:val="0"/>
              <w:ind w:left="57" w:right="57"/>
            </w:pPr>
            <w:r w:rsidRPr="00A85D7D">
              <w:t xml:space="preserve">Роль нервной системы в организме человека. Классификация нервной системы. Общие принципы строения. Нейрон: строение, виды. Нейроглия.  Белое и серое вещество. </w:t>
            </w:r>
          </w:p>
          <w:p w:rsidR="004B5708" w:rsidRPr="00A85D7D" w:rsidRDefault="004B5708" w:rsidP="005F3C5D">
            <w:pPr>
              <w:widowControl w:val="0"/>
              <w:ind w:left="57" w:right="57"/>
              <w:rPr>
                <w:b/>
              </w:rPr>
            </w:pPr>
            <w:r w:rsidRPr="00A85D7D">
              <w:t xml:space="preserve">Строение нейрона, виды, рецепторы. Ядра, ганглии. Нервный центр. Синапс  - определение, виды, механизм передачи импульса, медиаторы. Рефлекс </w:t>
            </w:r>
            <w:r w:rsidR="00EB730A">
              <w:t>–</w:t>
            </w:r>
            <w:r w:rsidRPr="00A85D7D">
              <w:t xml:space="preserve"> определение, значение, виды. Рефлекторная дуга – строение. </w:t>
            </w:r>
            <w:r>
              <w:t xml:space="preserve"> </w:t>
            </w:r>
            <w:r w:rsidRPr="00A85D7D">
              <w:t xml:space="preserve">Спинной мозг </w:t>
            </w:r>
            <w:r w:rsidR="00EB730A">
              <w:t>–</w:t>
            </w:r>
            <w:r w:rsidRPr="00A85D7D">
              <w:t xml:space="preserve"> общие сведения: расположение, внешнее строение, полость, отделы.</w:t>
            </w:r>
            <w:r w:rsidR="005F3C5D" w:rsidRPr="00A85D7D">
              <w:t xml:space="preserve"> Сегмент </w:t>
            </w:r>
            <w:r w:rsidR="00EB730A">
              <w:t>–</w:t>
            </w:r>
            <w:r w:rsidR="005F3C5D" w:rsidRPr="00A85D7D">
              <w:t xml:space="preserve"> определение, виды, строение. Оболочки спинного мозга, пространства. Спинномозговой нерв -  механизм образования, строение, виды, количество.  Структурная организация головного мозга, его физиологическая роль.</w:t>
            </w:r>
            <w:r w:rsidR="005F3C5D"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5708" w:rsidRDefault="004B5708" w:rsidP="00C11B5D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708" w:rsidRPr="00D821D3" w:rsidRDefault="004B5708" w:rsidP="002A5981">
            <w:pPr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058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A85D7D" w:rsidRDefault="005F3C5D" w:rsidP="00C11B5D">
            <w:pPr>
              <w:suppressAutoHyphens w:val="0"/>
              <w:ind w:left="57" w:right="57"/>
            </w:pPr>
            <w:r w:rsidRPr="00A85D7D">
              <w:t xml:space="preserve">Головной мозг </w:t>
            </w:r>
            <w:r w:rsidR="00EB730A">
              <w:t>–</w:t>
            </w:r>
            <w:r w:rsidRPr="00A85D7D">
              <w:t xml:space="preserve"> общие сведения, расположение, отделы.</w:t>
            </w:r>
            <w:r>
              <w:t xml:space="preserve"> </w:t>
            </w:r>
            <w:r w:rsidR="00E26188" w:rsidRPr="00A85D7D">
              <w:t xml:space="preserve">Анатомо-физиологические особенности коры больших полушарий. Ретикулярная формация. Особенности строения, функция. Функциональная организация коры большого мозга. </w:t>
            </w:r>
            <w:r w:rsidR="00984793" w:rsidRPr="00A85D7D">
              <w:t>Проекционные</w:t>
            </w:r>
            <w:r w:rsidR="00E26188" w:rsidRPr="00A85D7D">
              <w:t xml:space="preserve"> и ассоциативные зоны  коры. Оболочки головного мозга, пространства, ликвор.</w:t>
            </w:r>
            <w:r w:rsidR="00984793">
              <w:t xml:space="preserve"> Черепные нервы.</w:t>
            </w:r>
            <w:r w:rsidR="00984793" w:rsidRPr="00A85D7D">
              <w:t xml:space="preserve"> Структурно-функциональная организация  ВНС. Отделы. Отличие симпатического и парасимпатического отделов. Симпатическая нервная система </w:t>
            </w:r>
            <w:r w:rsidR="00EB730A">
              <w:t>–</w:t>
            </w:r>
            <w:r w:rsidR="00984793" w:rsidRPr="00A85D7D">
              <w:t xml:space="preserve"> отделы, расположение, сплетения, влияние  на  деятельность    органов. Парасимпатическая нервная система </w:t>
            </w:r>
            <w:r w:rsidR="00EB730A">
              <w:t>–</w:t>
            </w:r>
            <w:r w:rsidR="00984793" w:rsidRPr="00A85D7D">
              <w:t xml:space="preserve"> отделы, расположение, влияние на     деятельность    органов.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</w:tr>
      <w:tr w:rsidR="002A5981" w:rsidRPr="00D821D3" w:rsidTr="00FB1D92">
        <w:trPr>
          <w:cantSplit/>
          <w:trHeight w:val="235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35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C11B5D" w:rsidP="00E67A3F">
            <w:pPr>
              <w:tabs>
                <w:tab w:val="left" w:pos="955"/>
              </w:tabs>
              <w:snapToGrid w:val="0"/>
              <w:ind w:right="57"/>
              <w:rPr>
                <w:b/>
              </w:rPr>
            </w:pPr>
            <w:r>
              <w:t xml:space="preserve"> </w:t>
            </w:r>
            <w:r w:rsidR="002A5981">
              <w:t>1</w:t>
            </w:r>
            <w:r w:rsidR="00984793">
              <w:t>2</w:t>
            </w:r>
            <w:r>
              <w:t>.</w:t>
            </w:r>
            <w:r w:rsidR="00E67A3F">
              <w:t>Физиология нейрона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C11B5D" w:rsidRPr="00D821D3" w:rsidTr="00FB1D92">
        <w:trPr>
          <w:cantSplit/>
          <w:trHeight w:val="235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C11B5D" w:rsidRPr="00A85D7D" w:rsidRDefault="00C11B5D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B5D" w:rsidRDefault="00C11B5D" w:rsidP="00E67A3F">
            <w:pPr>
              <w:tabs>
                <w:tab w:val="left" w:pos="955"/>
              </w:tabs>
              <w:snapToGrid w:val="0"/>
              <w:ind w:right="57"/>
            </w:pPr>
            <w:r>
              <w:t xml:space="preserve"> 13. </w:t>
            </w:r>
            <w:r w:rsidR="00E67A3F">
              <w:t>Функциональная анатомия  нервной системы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1B5D" w:rsidRDefault="00C11B5D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5D" w:rsidRPr="00D821D3" w:rsidRDefault="00C11B5D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A85D7D" w:rsidRDefault="00984793" w:rsidP="00EB730A">
            <w:pPr>
              <w:tabs>
                <w:tab w:val="left" w:pos="1920"/>
              </w:tabs>
              <w:snapToGrid w:val="0"/>
              <w:ind w:left="57" w:right="57"/>
              <w:jc w:val="both"/>
              <w:rPr>
                <w:b/>
              </w:rPr>
            </w:pPr>
            <w:r>
              <w:t>2</w:t>
            </w:r>
            <w:r w:rsidR="00EB730A">
              <w:t>1</w:t>
            </w:r>
            <w:r w:rsidR="002A5981">
              <w:t>.</w:t>
            </w:r>
            <w:r>
              <w:t xml:space="preserve"> Функциональная анатомия спинного мозга.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984793" w:rsidRPr="00D821D3" w:rsidTr="00FB1D92">
        <w:trPr>
          <w:cantSplit/>
          <w:trHeight w:val="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984793" w:rsidRPr="00A85D7D" w:rsidRDefault="00984793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84793" w:rsidRDefault="00984793" w:rsidP="00EB730A">
            <w:pPr>
              <w:tabs>
                <w:tab w:val="left" w:pos="1920"/>
              </w:tabs>
              <w:snapToGrid w:val="0"/>
              <w:ind w:left="57" w:right="57"/>
              <w:jc w:val="both"/>
            </w:pPr>
            <w:r>
              <w:t>2</w:t>
            </w:r>
            <w:r w:rsidR="00EB730A">
              <w:t>2</w:t>
            </w:r>
            <w:r>
              <w:t>. Функциональная анатомия головного мозга.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84793" w:rsidRDefault="00984793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4793" w:rsidRPr="00D821D3" w:rsidRDefault="00984793" w:rsidP="002A5981">
            <w:pPr>
              <w:snapToGrid w:val="0"/>
              <w:ind w:left="57" w:right="57"/>
              <w:jc w:val="center"/>
            </w:pPr>
          </w:p>
        </w:tc>
      </w:tr>
      <w:tr w:rsidR="00984793" w:rsidRPr="00D821D3" w:rsidTr="00FB1D92">
        <w:trPr>
          <w:cantSplit/>
          <w:trHeight w:val="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984793" w:rsidRPr="00A85D7D" w:rsidRDefault="00984793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84793" w:rsidRDefault="00984793" w:rsidP="00EB730A">
            <w:pPr>
              <w:ind w:left="57" w:right="57"/>
            </w:pPr>
            <w:r>
              <w:t>2</w:t>
            </w:r>
            <w:r w:rsidR="00EB730A">
              <w:t>3</w:t>
            </w:r>
            <w:r>
              <w:t>. Вегетативная нервная система.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84793" w:rsidRDefault="00984793" w:rsidP="002A598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4793" w:rsidRPr="00D821D3" w:rsidRDefault="00984793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35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235"/>
        </w:trPr>
        <w:tc>
          <w:tcPr>
            <w:tcW w:w="27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 w:rsidRPr="00A85D7D">
              <w:t>Выполнение заданий в дневнике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81" w:rsidRPr="00D821D3" w:rsidRDefault="00C11B5D" w:rsidP="002A598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  <w:r>
              <w:t>Тема 1</w:t>
            </w:r>
            <w:r w:rsidR="00984793">
              <w:t>0</w:t>
            </w:r>
            <w:r>
              <w:t>.</w:t>
            </w:r>
            <w:r w:rsidR="00984793">
              <w:t>3</w:t>
            </w:r>
            <w:r>
              <w:t xml:space="preserve">. </w:t>
            </w:r>
            <w:r w:rsidRPr="00A85D7D">
              <w:rPr>
                <w:iCs/>
              </w:rPr>
              <w:t>Структурно-функциональная организация  анализатора</w:t>
            </w:r>
            <w:r w:rsidRPr="00A85D7D">
              <w:t>.</w:t>
            </w:r>
          </w:p>
          <w:p w:rsidR="002A5981" w:rsidRPr="00A85D7D" w:rsidRDefault="002A5981" w:rsidP="002A5981"/>
          <w:p w:rsidR="002A5981" w:rsidRPr="00A85D7D" w:rsidRDefault="002A5981" w:rsidP="002A5981"/>
          <w:p w:rsidR="002A5981" w:rsidRPr="00A85D7D" w:rsidRDefault="002A5981" w:rsidP="002A5981"/>
          <w:p w:rsidR="002A5981" w:rsidRPr="00A85D7D" w:rsidRDefault="002A5981" w:rsidP="002A5981">
            <w:pPr>
              <w:ind w:firstLine="708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Содержание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3A49A5" w:rsidRDefault="004B5708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  <w:tr w:rsidR="005F3C5D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5F3C5D" w:rsidRDefault="005F3C5D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3C5D" w:rsidRPr="00A85D7D" w:rsidRDefault="005F3C5D" w:rsidP="005F3C5D">
            <w:pPr>
              <w:pStyle w:val="9"/>
              <w:ind w:left="57" w:right="57"/>
              <w:jc w:val="both"/>
              <w:rPr>
                <w:sz w:val="24"/>
                <w:szCs w:val="24"/>
              </w:rPr>
            </w:pPr>
            <w:r w:rsidRPr="00A85D7D">
              <w:rPr>
                <w:iCs/>
                <w:sz w:val="24"/>
                <w:szCs w:val="24"/>
              </w:rPr>
              <w:t>Учение об анализаторах: значение, структурно-функциональная организация, классификация</w:t>
            </w:r>
          </w:p>
          <w:p w:rsidR="005F3C5D" w:rsidRPr="00A85D7D" w:rsidRDefault="005F3C5D" w:rsidP="005F3C5D">
            <w:pPr>
              <w:ind w:left="57" w:right="57"/>
              <w:jc w:val="both"/>
              <w:rPr>
                <w:b/>
              </w:rPr>
            </w:pPr>
            <w:r w:rsidRPr="00A85D7D">
              <w:t xml:space="preserve">Определение сенсорной системы, ее значение. Виды  анализаторов, функции. Виды рецепторов. Соматическая сенсорная система. </w:t>
            </w:r>
            <w:r w:rsidRPr="00A85D7D">
              <w:rPr>
                <w:rFonts w:eastAsia="Calibri"/>
                <w:iCs/>
              </w:rPr>
              <w:t>Кожа:</w:t>
            </w:r>
            <w:r>
              <w:rPr>
                <w:rFonts w:eastAsia="Calibri"/>
                <w:iCs/>
              </w:rPr>
              <w:t xml:space="preserve"> </w:t>
            </w:r>
            <w:r w:rsidRPr="00A85D7D">
              <w:rPr>
                <w:rFonts w:eastAsia="Calibri"/>
                <w:iCs/>
              </w:rPr>
              <w:t>функции, строение.</w:t>
            </w:r>
            <w:r>
              <w:rPr>
                <w:rFonts w:eastAsia="Calibri"/>
                <w:iCs/>
              </w:rPr>
              <w:t xml:space="preserve"> </w:t>
            </w:r>
            <w:r w:rsidRPr="00A85D7D">
              <w:rPr>
                <w:rFonts w:eastAsia="Calibri"/>
                <w:iCs/>
              </w:rPr>
              <w:t xml:space="preserve">Железы кожи и </w:t>
            </w:r>
            <w:r w:rsidRPr="00A85D7D">
              <w:rPr>
                <w:iCs/>
              </w:rPr>
              <w:t xml:space="preserve">её </w:t>
            </w:r>
            <w:r w:rsidRPr="00A85D7D">
              <w:rPr>
                <w:rFonts w:eastAsia="Calibri"/>
                <w:iCs/>
              </w:rPr>
              <w:t>производные</w:t>
            </w:r>
            <w:r w:rsidRPr="00A85D7D">
              <w:rPr>
                <w:iCs/>
              </w:rPr>
              <w:t xml:space="preserve"> Структурно-функциональная организация кожного и </w:t>
            </w:r>
            <w:proofErr w:type="spellStart"/>
            <w:r w:rsidRPr="00A85D7D">
              <w:rPr>
                <w:iCs/>
              </w:rPr>
              <w:t>проприорецептивного</w:t>
            </w:r>
            <w:proofErr w:type="spellEnd"/>
            <w:r w:rsidRPr="00A85D7D">
              <w:rPr>
                <w:iCs/>
              </w:rPr>
              <w:t xml:space="preserve"> анализатора. Структурно-функциональная организация </w:t>
            </w:r>
            <w:proofErr w:type="spellStart"/>
            <w:r w:rsidRPr="00A85D7D">
              <w:rPr>
                <w:iCs/>
              </w:rPr>
              <w:t>ноцицептивного</w:t>
            </w:r>
            <w:proofErr w:type="spellEnd"/>
            <w:r w:rsidRPr="00A85D7D">
              <w:rPr>
                <w:iCs/>
              </w:rPr>
              <w:t xml:space="preserve">  и </w:t>
            </w:r>
            <w:proofErr w:type="spellStart"/>
            <w:r w:rsidRPr="00A85D7D">
              <w:rPr>
                <w:iCs/>
              </w:rPr>
              <w:t>противоноцицептивного</w:t>
            </w:r>
            <w:proofErr w:type="spellEnd"/>
            <w:r w:rsidRPr="00A85D7D">
              <w:rPr>
                <w:iCs/>
              </w:rPr>
              <w:t xml:space="preserve"> анализатора. Физиологические  основы боли. </w:t>
            </w:r>
            <w:r w:rsidRPr="00A85D7D">
              <w:rPr>
                <w:rFonts w:eastAsia="Calibri"/>
                <w:iCs/>
                <w:lang w:val="uk-UA"/>
              </w:rPr>
              <w:t xml:space="preserve">Орган </w:t>
            </w:r>
            <w:r w:rsidRPr="00A85D7D">
              <w:rPr>
                <w:rFonts w:eastAsia="Calibri"/>
                <w:iCs/>
              </w:rPr>
              <w:t>обоняния</w:t>
            </w:r>
            <w:r w:rsidRPr="00A85D7D">
              <w:t xml:space="preserve">. </w:t>
            </w:r>
            <w:r w:rsidRPr="00A85D7D">
              <w:rPr>
                <w:iCs/>
              </w:rPr>
              <w:t xml:space="preserve">Структурно-функциональная организация анализатора обоняния. </w:t>
            </w:r>
            <w:r w:rsidRPr="00A85D7D">
              <w:rPr>
                <w:rFonts w:eastAsia="Calibri"/>
                <w:iCs/>
              </w:rPr>
              <w:t xml:space="preserve">Орган  вкуса. </w:t>
            </w:r>
            <w:r w:rsidRPr="00A85D7D">
              <w:rPr>
                <w:iCs/>
              </w:rPr>
              <w:t>Структурно-функциональная организация анализатора вкуса.</w:t>
            </w:r>
            <w:r>
              <w:rPr>
                <w:iCs/>
              </w:rPr>
              <w:t xml:space="preserve"> </w:t>
            </w:r>
            <w:r w:rsidRPr="00A85D7D">
              <w:rPr>
                <w:iCs/>
              </w:rPr>
              <w:t xml:space="preserve">Орган зрения. </w:t>
            </w:r>
            <w:r w:rsidRPr="00A85D7D">
              <w:rPr>
                <w:rFonts w:eastAsia="Calibri"/>
                <w:iCs/>
              </w:rPr>
              <w:t xml:space="preserve">Глаз – расположение, строение. Глазное яблоко – полюсы, экватор, оболочки: их части и строение. Внутреннее ядро глаза: хрусталик, водянистая влага, стекловидное тело. Камеры глаза. Дополнительный аппарат глаза – мышцы, веки, ресницы, брови, слёзный аппарат. </w:t>
            </w:r>
            <w:r w:rsidRPr="00A85D7D">
              <w:rPr>
                <w:iCs/>
              </w:rPr>
              <w:t xml:space="preserve">Структурно </w:t>
            </w:r>
            <w:proofErr w:type="gramStart"/>
            <w:r w:rsidR="00EB730A">
              <w:rPr>
                <w:iCs/>
              </w:rPr>
              <w:t>–</w:t>
            </w:r>
            <w:r w:rsidRPr="00A85D7D">
              <w:rPr>
                <w:iCs/>
              </w:rPr>
              <w:t>ф</w:t>
            </w:r>
            <w:proofErr w:type="gramEnd"/>
            <w:r w:rsidRPr="00A85D7D">
              <w:rPr>
                <w:iCs/>
              </w:rPr>
              <w:t>ункциональная организация зрительной сенсорной системы.  Оптическая, светопроводящая и светочувствительная системы глаза. Физиология зрения. Поле зрения. Акк</w:t>
            </w:r>
            <w:r>
              <w:rPr>
                <w:iCs/>
              </w:rPr>
              <w:t xml:space="preserve">омодация. Адаптация. Рефракция. </w:t>
            </w:r>
            <w:r w:rsidRPr="00A85D7D">
              <w:rPr>
                <w:iCs/>
              </w:rPr>
              <w:t>Теория  цветоощущения. Формы нарушения. Ход зрительного анализатора. Отделы. Физиологические основы методов исследования зрительных функций.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C5D" w:rsidRDefault="005F3C5D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5D" w:rsidRPr="00D821D3" w:rsidRDefault="005F3C5D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5F3C5D">
            <w:pPr>
              <w:pStyle w:val="9"/>
              <w:ind w:left="57" w:right="57"/>
              <w:jc w:val="both"/>
            </w:pPr>
            <w:r w:rsidRPr="00C51131">
              <w:rPr>
                <w:iCs/>
                <w:sz w:val="24"/>
                <w:szCs w:val="24"/>
              </w:rPr>
              <w:t xml:space="preserve">Орган слуха. </w:t>
            </w:r>
            <w:r w:rsidRPr="00C51131">
              <w:rPr>
                <w:rFonts w:eastAsia="Calibri"/>
                <w:iCs/>
                <w:sz w:val="24"/>
                <w:szCs w:val="24"/>
              </w:rPr>
              <w:t>Ухо – расположение, отделы, функции. Наружное ухо – отделы,  их строение. Среднее ухо – расположение, стенки, слуховые косточки, слуховая труба.</w:t>
            </w:r>
            <w:r w:rsidR="00984793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C51131">
              <w:rPr>
                <w:rFonts w:eastAsia="Calibri"/>
                <w:iCs/>
                <w:sz w:val="24"/>
                <w:szCs w:val="24"/>
              </w:rPr>
              <w:t>Внутреннее ухо – расположение, отделы, строение.</w:t>
            </w:r>
            <w:r w:rsidR="008E42E0">
              <w:rPr>
                <w:iCs/>
                <w:sz w:val="24"/>
                <w:szCs w:val="24"/>
              </w:rPr>
              <w:t xml:space="preserve"> Костный лабиринт, </w:t>
            </w:r>
            <w:r w:rsidRPr="00C51131">
              <w:rPr>
                <w:iCs/>
                <w:sz w:val="24"/>
                <w:szCs w:val="24"/>
              </w:rPr>
              <w:t>перепончатый лабиринт.</w:t>
            </w:r>
            <w:r w:rsidR="00984793">
              <w:rPr>
                <w:iCs/>
                <w:sz w:val="24"/>
                <w:szCs w:val="24"/>
              </w:rPr>
              <w:t xml:space="preserve"> </w:t>
            </w:r>
            <w:r w:rsidRPr="00C51131">
              <w:rPr>
                <w:iCs/>
                <w:sz w:val="24"/>
                <w:szCs w:val="24"/>
              </w:rPr>
              <w:t xml:space="preserve">Структурно-функциональная организация анализатора слуха. Звукопроводящие, </w:t>
            </w:r>
            <w:proofErr w:type="spellStart"/>
            <w:r w:rsidRPr="00C51131">
              <w:rPr>
                <w:iCs/>
                <w:sz w:val="24"/>
                <w:szCs w:val="24"/>
                <w:lang w:val="uk-UA"/>
              </w:rPr>
              <w:t>звуко</w:t>
            </w:r>
            <w:proofErr w:type="spellEnd"/>
            <w:r w:rsidRPr="00C51131">
              <w:rPr>
                <w:iCs/>
                <w:sz w:val="24"/>
                <w:szCs w:val="24"/>
              </w:rPr>
              <w:t xml:space="preserve">воспринимающие и анализирующие структуры. Теория восприятия звука. Бинауральный слух. Структурно-функциональная организация вестибулярного анализатора: расположение, отделы, строение, функция. </w:t>
            </w:r>
            <w:r w:rsidRPr="00C51131">
              <w:rPr>
                <w:sz w:val="24"/>
                <w:szCs w:val="24"/>
              </w:rPr>
              <w:t>Висцеральная сенсорная система.</w:t>
            </w:r>
            <w:r w:rsidR="0098479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  <w:jc w:val="center"/>
            </w:pPr>
            <w:r>
              <w:t>2</w:t>
            </w:r>
          </w:p>
        </w:tc>
      </w:tr>
      <w:tr w:rsidR="00AB1579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AB1579" w:rsidRPr="00A85D7D" w:rsidRDefault="00AB1579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1579" w:rsidRPr="00A85D7D" w:rsidRDefault="00AB1579" w:rsidP="002A5981">
            <w:pPr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Теоретическое занятие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579" w:rsidRPr="00D821D3" w:rsidRDefault="00AB1579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79" w:rsidRPr="00D821D3" w:rsidRDefault="00AB1579" w:rsidP="002A5981">
            <w:pPr>
              <w:suppressAutoHyphens w:val="0"/>
            </w:pPr>
          </w:p>
        </w:tc>
      </w:tr>
      <w:tr w:rsidR="00AB1579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AB1579" w:rsidRPr="00A85D7D" w:rsidRDefault="00AB1579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1579" w:rsidRPr="00AB1579" w:rsidRDefault="00AB1579" w:rsidP="002A5981">
            <w:pPr>
              <w:ind w:left="57" w:right="57"/>
              <w:jc w:val="both"/>
            </w:pPr>
            <w:r w:rsidRPr="00AB1579">
              <w:t>14.</w:t>
            </w:r>
            <w:r>
              <w:t xml:space="preserve"> Анализаторы.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579" w:rsidRPr="00D821D3" w:rsidRDefault="004B5708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79" w:rsidRPr="00D821D3" w:rsidRDefault="00AB1579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>Практическое занятие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8E42E0" w:rsidP="00EB730A">
            <w:pPr>
              <w:ind w:left="57" w:right="57"/>
              <w:jc w:val="both"/>
              <w:rPr>
                <w:b/>
              </w:rPr>
            </w:pPr>
            <w:r>
              <w:t>2</w:t>
            </w:r>
            <w:r w:rsidR="00EB730A">
              <w:t>4</w:t>
            </w:r>
            <w:r w:rsidR="002A5981">
              <w:t>.</w:t>
            </w:r>
            <w:r>
              <w:t xml:space="preserve"> Зрительная сенсорная система.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EB730A">
            <w:pPr>
              <w:ind w:right="57"/>
              <w:jc w:val="both"/>
              <w:rPr>
                <w:b/>
              </w:rPr>
            </w:pPr>
            <w:r>
              <w:t xml:space="preserve"> </w:t>
            </w:r>
            <w:r w:rsidR="008E42E0">
              <w:t>2</w:t>
            </w:r>
            <w:r w:rsidR="00EB730A">
              <w:t>5</w:t>
            </w:r>
            <w:r>
              <w:t>.</w:t>
            </w:r>
            <w:r w:rsidR="008E42E0">
              <w:t xml:space="preserve"> Слуховая и вестибулярная сенсорные системы.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jc w:val="both"/>
              <w:rPr>
                <w:b/>
              </w:rPr>
            </w:pPr>
            <w:r w:rsidRPr="00A85D7D">
              <w:rPr>
                <w:b/>
              </w:rPr>
              <w:t xml:space="preserve">Самостоятельная работа </w:t>
            </w:r>
            <w:proofErr w:type="gramStart"/>
            <w:r w:rsidRPr="00A85D7D">
              <w:rPr>
                <w:b/>
              </w:rPr>
              <w:t>обучающихся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2A5981" w:rsidP="002A5981">
            <w:pPr>
              <w:snapToGrid w:val="0"/>
              <w:ind w:left="57" w:right="57"/>
              <w:jc w:val="center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320"/>
        </w:trPr>
        <w:tc>
          <w:tcPr>
            <w:tcW w:w="2789" w:type="dxa"/>
            <w:gridSpan w:val="2"/>
            <w:vMerge/>
            <w:tcBorders>
              <w:left w:val="single" w:sz="4" w:space="0" w:color="000000"/>
            </w:tcBorders>
          </w:tcPr>
          <w:p w:rsidR="002A5981" w:rsidRPr="00A85D7D" w:rsidRDefault="002A5981" w:rsidP="002A5981">
            <w:pPr>
              <w:snapToGrid w:val="0"/>
              <w:ind w:left="57" w:right="57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jc w:val="both"/>
              <w:rPr>
                <w:b/>
              </w:rPr>
            </w:pPr>
            <w:r w:rsidRPr="00A85D7D">
              <w:t>Выполнение заданий в дневнике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4B5708" w:rsidP="002A5981">
            <w:pPr>
              <w:snapToGrid w:val="0"/>
              <w:ind w:left="57" w:right="57"/>
              <w:jc w:val="center"/>
            </w:pP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  <w:tr w:rsidR="00EB730A" w:rsidRPr="00D821D3" w:rsidTr="00FB1D92">
        <w:trPr>
          <w:cantSplit/>
          <w:trHeight w:val="297"/>
        </w:trPr>
        <w:tc>
          <w:tcPr>
            <w:tcW w:w="27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B730A" w:rsidRPr="00A85D7D" w:rsidRDefault="00EB730A" w:rsidP="002A5981">
            <w:pPr>
              <w:snapToGrid w:val="0"/>
              <w:ind w:left="57" w:right="57"/>
              <w:jc w:val="right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30A" w:rsidRPr="00A85D7D" w:rsidRDefault="00EB730A" w:rsidP="002A5981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30A" w:rsidRDefault="00EB730A" w:rsidP="002A5981">
            <w:pPr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0A" w:rsidRPr="00D821D3" w:rsidRDefault="00EB730A" w:rsidP="002A5981">
            <w:pPr>
              <w:suppressAutoHyphens w:val="0"/>
            </w:pPr>
          </w:p>
        </w:tc>
      </w:tr>
      <w:tr w:rsidR="00EB730A" w:rsidRPr="00D821D3" w:rsidTr="00FB1D92">
        <w:trPr>
          <w:cantSplit/>
          <w:trHeight w:val="297"/>
        </w:trPr>
        <w:tc>
          <w:tcPr>
            <w:tcW w:w="27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B730A" w:rsidRPr="00A85D7D" w:rsidRDefault="00FA62AD" w:rsidP="00FA62AD">
            <w:pPr>
              <w:snapToGrid w:val="0"/>
              <w:ind w:left="57" w:right="57"/>
              <w:jc w:val="center"/>
            </w:pPr>
            <w:r>
              <w:rPr>
                <w:b/>
              </w:rPr>
              <w:t>Дифференциальный зачёт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30A" w:rsidRPr="00A85D7D" w:rsidRDefault="00EB730A" w:rsidP="00EB730A">
            <w:pPr>
              <w:ind w:left="57" w:right="57"/>
              <w:rPr>
                <w:b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30A" w:rsidRDefault="00EB730A" w:rsidP="002A5981">
            <w:pPr>
              <w:snapToGri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0A" w:rsidRPr="00D821D3" w:rsidRDefault="00EB730A" w:rsidP="002A5981">
            <w:pPr>
              <w:suppressAutoHyphens w:val="0"/>
            </w:pPr>
          </w:p>
        </w:tc>
      </w:tr>
      <w:tr w:rsidR="002A5981" w:rsidRPr="00D821D3" w:rsidTr="00FB1D92">
        <w:trPr>
          <w:cantSplit/>
          <w:trHeight w:val="297"/>
        </w:trPr>
        <w:tc>
          <w:tcPr>
            <w:tcW w:w="27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snapToGrid w:val="0"/>
              <w:ind w:left="57" w:right="57"/>
              <w:jc w:val="right"/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5981" w:rsidRPr="00A85D7D" w:rsidRDefault="002A5981" w:rsidP="002A5981">
            <w:pPr>
              <w:ind w:left="57" w:right="57"/>
              <w:jc w:val="right"/>
              <w:rPr>
                <w:b/>
              </w:rPr>
            </w:pPr>
            <w:r w:rsidRPr="00A85D7D">
              <w:rPr>
                <w:b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81" w:rsidRPr="00D821D3" w:rsidRDefault="008E42E0" w:rsidP="002A5981">
            <w:pPr>
              <w:snapToGrid w:val="0"/>
              <w:ind w:left="57" w:right="57"/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1" w:rsidRPr="00D821D3" w:rsidRDefault="002A5981" w:rsidP="002A5981">
            <w:pPr>
              <w:suppressAutoHyphens w:val="0"/>
            </w:pPr>
          </w:p>
        </w:tc>
      </w:tr>
    </w:tbl>
    <w:p w:rsidR="002A5981" w:rsidRPr="00A85D7D" w:rsidRDefault="002A5981" w:rsidP="002A5981">
      <w:pPr>
        <w:ind w:left="57" w:right="57"/>
      </w:pPr>
    </w:p>
    <w:p w:rsidR="00C70F31" w:rsidRPr="00F5491F" w:rsidRDefault="00C70F31" w:rsidP="00C70F31">
      <w:pPr>
        <w:ind w:right="57"/>
        <w:sectPr w:rsidR="00C70F31" w:rsidRPr="00F5491F" w:rsidSect="00C70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6837" w:h="11905" w:orient="landscape"/>
          <w:pgMar w:top="851" w:right="1134" w:bottom="1276" w:left="992" w:header="720" w:footer="720" w:gutter="0"/>
          <w:cols w:space="720"/>
          <w:docGrid w:linePitch="360"/>
        </w:sectPr>
      </w:pPr>
    </w:p>
    <w:p w:rsidR="00C70F31" w:rsidRPr="00F5491F" w:rsidRDefault="00C70F31" w:rsidP="00C70F31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0"/>
        <w:rPr>
          <w:b/>
          <w:caps/>
          <w:sz w:val="28"/>
        </w:rPr>
      </w:pPr>
      <w:r w:rsidRPr="00F5491F">
        <w:rPr>
          <w:b/>
          <w:caps/>
          <w:sz w:val="28"/>
        </w:rPr>
        <w:lastRenderedPageBreak/>
        <w:t>3. условия реализации программы дисциплины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3.1. Требования к минимальному материально-техническому обеспечению</w:t>
      </w:r>
    </w:p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</w:rPr>
      </w:pPr>
      <w:r w:rsidRPr="00F5491F">
        <w:rPr>
          <w:sz w:val="28"/>
        </w:rPr>
        <w:t>Реализация программы дисциплины требует наличия учебного кабинета «Анатомия и физиология человека».</w:t>
      </w:r>
    </w:p>
    <w:p w:rsidR="00C70F31" w:rsidRPr="00F5491F" w:rsidRDefault="00C70F31" w:rsidP="00C70F31">
      <w:pPr>
        <w:ind w:left="57" w:right="57"/>
        <w:rPr>
          <w:b/>
          <w:sz w:val="28"/>
        </w:rPr>
      </w:pPr>
      <w:r w:rsidRPr="00F5491F">
        <w:rPr>
          <w:b/>
          <w:sz w:val="28"/>
        </w:rPr>
        <w:t>Оборудование учебного кабинета: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Доска классная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Стол и стул для преподавателя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Столы и стулья для студентов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Книжные шкафы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Шкафы для хранения влажных препаратов, учебно-наглядных пособий, приборов, раздаточного материала.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Подставки для анатомических таблиц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Экран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Модели анатомические.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Учебные таблицы и плакаты, схемы.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 xml:space="preserve">«Малые атласы», </w:t>
      </w:r>
      <w:proofErr w:type="spellStart"/>
      <w:r w:rsidRPr="00F5491F">
        <w:rPr>
          <w:sz w:val="28"/>
        </w:rPr>
        <w:t>рентгенснимки</w:t>
      </w:r>
      <w:proofErr w:type="spellEnd"/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Скелет человека, наборы и муляжи костей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 xml:space="preserve"> Видеофильмы по темам.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Микропрепараты различных видов тканей.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Микроскопы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Фонендоскоп</w:t>
      </w:r>
    </w:p>
    <w:p w:rsidR="00C70F31" w:rsidRPr="00F5491F" w:rsidRDefault="00C70F31" w:rsidP="00D635A6">
      <w:pPr>
        <w:numPr>
          <w:ilvl w:val="0"/>
          <w:numId w:val="2"/>
        </w:numPr>
        <w:tabs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Тонометр</w:t>
      </w:r>
    </w:p>
    <w:p w:rsidR="00C70F31" w:rsidRPr="00F5491F" w:rsidRDefault="00C70F31" w:rsidP="00D635A6">
      <w:pPr>
        <w:numPr>
          <w:ilvl w:val="0"/>
          <w:numId w:val="2"/>
        </w:numPr>
        <w:tabs>
          <w:tab w:val="clear" w:pos="644"/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Спирометр</w:t>
      </w:r>
    </w:p>
    <w:p w:rsidR="00C70F31" w:rsidRPr="00F5491F" w:rsidRDefault="00C70F31" w:rsidP="00D635A6">
      <w:pPr>
        <w:numPr>
          <w:ilvl w:val="0"/>
          <w:numId w:val="2"/>
        </w:numPr>
        <w:tabs>
          <w:tab w:val="clear" w:pos="644"/>
          <w:tab w:val="num" w:pos="435"/>
        </w:tabs>
        <w:ind w:left="57" w:right="57"/>
        <w:rPr>
          <w:sz w:val="28"/>
        </w:rPr>
      </w:pPr>
      <w:r w:rsidRPr="00F5491F">
        <w:rPr>
          <w:sz w:val="28"/>
        </w:rPr>
        <w:t>Динамометр</w:t>
      </w:r>
    </w:p>
    <w:p w:rsidR="00C70F31" w:rsidRPr="00F5491F" w:rsidRDefault="00C70F31" w:rsidP="00C70F31">
      <w:pPr>
        <w:ind w:left="57" w:right="57"/>
        <w:rPr>
          <w:b/>
          <w:sz w:val="28"/>
        </w:rPr>
      </w:pPr>
      <w:r w:rsidRPr="00F5491F">
        <w:rPr>
          <w:b/>
          <w:sz w:val="28"/>
        </w:rPr>
        <w:t>Технические средства обучения:</w:t>
      </w:r>
      <w:r w:rsidRPr="00F5491F">
        <w:rPr>
          <w:b/>
          <w:sz w:val="28"/>
        </w:rPr>
        <w:tab/>
      </w:r>
      <w:r w:rsidRPr="00F5491F">
        <w:rPr>
          <w:b/>
          <w:sz w:val="28"/>
        </w:rPr>
        <w:tab/>
      </w:r>
      <w:r w:rsidRPr="00F5491F">
        <w:rPr>
          <w:b/>
          <w:sz w:val="28"/>
        </w:rPr>
        <w:tab/>
      </w:r>
      <w:r w:rsidRPr="00F5491F">
        <w:rPr>
          <w:b/>
          <w:sz w:val="28"/>
        </w:rPr>
        <w:tab/>
      </w:r>
      <w:r w:rsidRPr="00F5491F">
        <w:rPr>
          <w:b/>
          <w:sz w:val="28"/>
        </w:rPr>
        <w:tab/>
      </w:r>
    </w:p>
    <w:p w:rsidR="00C70F31" w:rsidRPr="00F5491F" w:rsidRDefault="00C70F31" w:rsidP="00C70F31">
      <w:pPr>
        <w:ind w:left="57" w:right="57"/>
        <w:rPr>
          <w:sz w:val="28"/>
        </w:rPr>
      </w:pPr>
      <w:r w:rsidRPr="00F5491F">
        <w:rPr>
          <w:sz w:val="28"/>
        </w:rPr>
        <w:t>Компьютер</w:t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</w:p>
    <w:p w:rsidR="00C70F31" w:rsidRPr="00F5491F" w:rsidRDefault="00C70F31" w:rsidP="00C70F31">
      <w:pPr>
        <w:ind w:left="57" w:right="57"/>
        <w:rPr>
          <w:sz w:val="28"/>
        </w:rPr>
      </w:pPr>
      <w:r w:rsidRPr="00F5491F">
        <w:rPr>
          <w:sz w:val="28"/>
        </w:rPr>
        <w:t>Мультимедиа проектор.</w:t>
      </w:r>
    </w:p>
    <w:p w:rsidR="00C70F31" w:rsidRPr="00F5491F" w:rsidRDefault="00C70F31" w:rsidP="00C70F31">
      <w:pPr>
        <w:tabs>
          <w:tab w:val="left" w:pos="708"/>
          <w:tab w:val="left" w:pos="1180"/>
        </w:tabs>
        <w:ind w:left="57" w:right="57"/>
        <w:rPr>
          <w:sz w:val="28"/>
        </w:rPr>
      </w:pPr>
    </w:p>
    <w:p w:rsidR="00C70F31" w:rsidRPr="00F5491F" w:rsidRDefault="00C70F31" w:rsidP="00C70F31">
      <w:pPr>
        <w:ind w:left="57" w:right="57"/>
        <w:rPr>
          <w:sz w:val="28"/>
        </w:rPr>
      </w:pP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</w:r>
      <w:r w:rsidRPr="00F5491F">
        <w:rPr>
          <w:sz w:val="28"/>
        </w:rPr>
        <w:tab/>
        <w:t xml:space="preserve">        </w:t>
      </w:r>
    </w:p>
    <w:p w:rsidR="00C70F31" w:rsidRPr="00F5491F" w:rsidRDefault="00C70F31" w:rsidP="00C70F31">
      <w:pPr>
        <w:ind w:left="57" w:right="57"/>
        <w:rPr>
          <w:sz w:val="28"/>
        </w:rPr>
      </w:pPr>
      <w:r w:rsidRPr="00F5491F">
        <w:rPr>
          <w:sz w:val="28"/>
        </w:rPr>
        <w:tab/>
      </w:r>
    </w:p>
    <w:p w:rsidR="00C70F31" w:rsidRPr="00F5491F" w:rsidRDefault="00C70F31" w:rsidP="00C70F31">
      <w:pPr>
        <w:ind w:left="57" w:right="57"/>
        <w:rPr>
          <w:sz w:val="28"/>
        </w:rPr>
      </w:pPr>
    </w:p>
    <w:p w:rsidR="00C70F31" w:rsidRPr="00F5491F" w:rsidRDefault="00C70F31" w:rsidP="00C70F31">
      <w:pPr>
        <w:ind w:left="57" w:right="57"/>
        <w:rPr>
          <w:sz w:val="28"/>
        </w:rPr>
      </w:pPr>
    </w:p>
    <w:p w:rsidR="00C70F31" w:rsidRPr="00F5491F" w:rsidRDefault="00C70F31" w:rsidP="00C70F31">
      <w:pPr>
        <w:ind w:left="57" w:right="57"/>
        <w:rPr>
          <w:sz w:val="28"/>
        </w:rPr>
      </w:pPr>
    </w:p>
    <w:p w:rsidR="00C70F31" w:rsidRPr="00F5491F" w:rsidRDefault="00C70F31" w:rsidP="00C70F31">
      <w:pPr>
        <w:ind w:left="57" w:right="57"/>
        <w:rPr>
          <w:sz w:val="28"/>
        </w:rPr>
      </w:pPr>
    </w:p>
    <w:p w:rsidR="00C70F31" w:rsidRPr="00F5491F" w:rsidRDefault="00C70F31" w:rsidP="00C70F31">
      <w:pPr>
        <w:ind w:left="57" w:right="57"/>
        <w:sectPr w:rsidR="00C70F31" w:rsidRPr="00F5491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pos w:val="beneathText"/>
          </w:footnotePr>
          <w:pgSz w:w="11905" w:h="16837"/>
          <w:pgMar w:top="1134" w:right="990" w:bottom="992" w:left="851" w:header="720" w:footer="720" w:gutter="0"/>
          <w:cols w:space="720"/>
          <w:docGrid w:linePitch="360"/>
        </w:sectPr>
      </w:pPr>
    </w:p>
    <w:p w:rsidR="00C70F31" w:rsidRPr="00F5491F" w:rsidRDefault="00C70F31" w:rsidP="00C70F31">
      <w:pPr>
        <w:pStyle w:val="1"/>
        <w:pageBreakBefore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0"/>
        <w:rPr>
          <w:b/>
          <w:sz w:val="28"/>
        </w:rPr>
      </w:pPr>
      <w:r w:rsidRPr="00F5491F">
        <w:rPr>
          <w:b/>
          <w:sz w:val="28"/>
        </w:rPr>
        <w:lastRenderedPageBreak/>
        <w:t>3.2. Информационное обеспечение обучения</w:t>
      </w:r>
    </w:p>
    <w:p w:rsidR="00C70F31" w:rsidRPr="00F5491F" w:rsidRDefault="00C70F31" w:rsidP="00C70F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sz w:val="28"/>
        </w:rPr>
      </w:pPr>
      <w:r w:rsidRPr="00F5491F"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C70F31" w:rsidRPr="00F5491F" w:rsidRDefault="00C70F31" w:rsidP="00C70F31">
      <w:pPr>
        <w:ind w:left="57" w:right="57"/>
        <w:rPr>
          <w:b/>
          <w:sz w:val="28"/>
        </w:rPr>
      </w:pPr>
      <w:r w:rsidRPr="00F5491F">
        <w:rPr>
          <w:b/>
          <w:sz w:val="28"/>
        </w:rPr>
        <w:t>Литература</w:t>
      </w:r>
    </w:p>
    <w:p w:rsidR="00C70F31" w:rsidRPr="00F5491F" w:rsidRDefault="00C70F31" w:rsidP="00C70F31">
      <w:pPr>
        <w:ind w:left="57" w:right="57"/>
        <w:rPr>
          <w:b/>
          <w:sz w:val="28"/>
          <w:u w:val="single"/>
        </w:rPr>
      </w:pPr>
      <w:r w:rsidRPr="00F5491F">
        <w:rPr>
          <w:b/>
          <w:sz w:val="28"/>
          <w:u w:val="single"/>
        </w:rPr>
        <w:t>Основная литература:</w:t>
      </w:r>
    </w:p>
    <w:p w:rsidR="00C70F31" w:rsidRPr="00F5491F" w:rsidRDefault="00C70F31" w:rsidP="00D635A6">
      <w:pPr>
        <w:numPr>
          <w:ilvl w:val="0"/>
          <w:numId w:val="3"/>
        </w:numPr>
        <w:ind w:left="57" w:right="57"/>
        <w:rPr>
          <w:sz w:val="28"/>
        </w:rPr>
      </w:pPr>
      <w:r w:rsidRPr="00F5491F">
        <w:rPr>
          <w:sz w:val="28"/>
        </w:rPr>
        <w:t>Воробьева, Е.А.  Анатомия и физиология человека [Текст]: учеб</w:t>
      </w:r>
      <w:proofErr w:type="gramStart"/>
      <w:r w:rsidRPr="00F5491F">
        <w:rPr>
          <w:sz w:val="28"/>
        </w:rPr>
        <w:t>.</w:t>
      </w:r>
      <w:proofErr w:type="gramEnd"/>
      <w:r w:rsidRPr="00F5491F">
        <w:rPr>
          <w:sz w:val="28"/>
        </w:rPr>
        <w:t xml:space="preserve"> </w:t>
      </w:r>
      <w:proofErr w:type="gramStart"/>
      <w:r w:rsidRPr="00F5491F">
        <w:rPr>
          <w:sz w:val="28"/>
        </w:rPr>
        <w:t>д</w:t>
      </w:r>
      <w:proofErr w:type="gramEnd"/>
      <w:r w:rsidRPr="00F5491F">
        <w:rPr>
          <w:sz w:val="28"/>
        </w:rPr>
        <w:t>ля мед училищ</w:t>
      </w:r>
    </w:p>
    <w:p w:rsidR="00C70F31" w:rsidRPr="00F5491F" w:rsidRDefault="00C70F31" w:rsidP="00C70F31">
      <w:pPr>
        <w:ind w:left="57" w:right="57" w:firstLine="360"/>
        <w:rPr>
          <w:sz w:val="28"/>
        </w:rPr>
      </w:pPr>
      <w:r w:rsidRPr="00F5491F">
        <w:rPr>
          <w:sz w:val="28"/>
        </w:rPr>
        <w:t xml:space="preserve">/ Е.А. Воробьева, Е.А. </w:t>
      </w:r>
      <w:proofErr w:type="spellStart"/>
      <w:r w:rsidRPr="00F5491F">
        <w:rPr>
          <w:sz w:val="28"/>
        </w:rPr>
        <w:t>Губарь</w:t>
      </w:r>
      <w:proofErr w:type="spellEnd"/>
      <w:r w:rsidRPr="00F5491F">
        <w:rPr>
          <w:sz w:val="28"/>
        </w:rPr>
        <w:t xml:space="preserve">, Е.Б. </w:t>
      </w:r>
      <w:proofErr w:type="spellStart"/>
      <w:r w:rsidRPr="00F5491F">
        <w:rPr>
          <w:sz w:val="28"/>
        </w:rPr>
        <w:t>Сафьянникова</w:t>
      </w:r>
      <w:proofErr w:type="spellEnd"/>
      <w:r w:rsidRPr="00F5491F">
        <w:rPr>
          <w:sz w:val="28"/>
        </w:rPr>
        <w:t>. , 1982.</w:t>
      </w:r>
    </w:p>
    <w:p w:rsidR="00C70F31" w:rsidRPr="00F5491F" w:rsidRDefault="00C70F31" w:rsidP="00D635A6">
      <w:pPr>
        <w:numPr>
          <w:ilvl w:val="0"/>
          <w:numId w:val="3"/>
        </w:numPr>
        <w:ind w:left="57" w:right="57"/>
        <w:rPr>
          <w:sz w:val="28"/>
        </w:rPr>
      </w:pPr>
      <w:r w:rsidRPr="00F5491F">
        <w:rPr>
          <w:sz w:val="28"/>
        </w:rPr>
        <w:t>Самусев, Р.П. Анатомия человека [Текст]: учеб. для студ. мед. училищ и колледжей  / Р.П. Самусев, Ю.М. Селин.- 2-е изд.- М.: медицина1995.- 480с. ил..- ( Учеб</w:t>
      </w:r>
      <w:proofErr w:type="gramStart"/>
      <w:r w:rsidRPr="00F5491F">
        <w:rPr>
          <w:sz w:val="28"/>
        </w:rPr>
        <w:t>.</w:t>
      </w:r>
      <w:proofErr w:type="gramEnd"/>
      <w:r w:rsidRPr="00F5491F">
        <w:rPr>
          <w:sz w:val="28"/>
        </w:rPr>
        <w:t xml:space="preserve"> </w:t>
      </w:r>
      <w:proofErr w:type="gramStart"/>
      <w:r w:rsidRPr="00F5491F">
        <w:rPr>
          <w:sz w:val="28"/>
        </w:rPr>
        <w:t>л</w:t>
      </w:r>
      <w:proofErr w:type="gramEnd"/>
      <w:r w:rsidRPr="00F5491F">
        <w:rPr>
          <w:sz w:val="28"/>
        </w:rPr>
        <w:t>ит. для учащихся мед. училищ)</w:t>
      </w:r>
    </w:p>
    <w:p w:rsidR="00C70F31" w:rsidRPr="00F5491F" w:rsidRDefault="00C70F31" w:rsidP="00D635A6">
      <w:pPr>
        <w:numPr>
          <w:ilvl w:val="0"/>
          <w:numId w:val="3"/>
        </w:numPr>
        <w:ind w:left="57" w:right="57"/>
        <w:rPr>
          <w:sz w:val="28"/>
        </w:rPr>
      </w:pPr>
      <w:r w:rsidRPr="00F5491F">
        <w:rPr>
          <w:sz w:val="28"/>
        </w:rPr>
        <w:t>Физиология человека / под ред. С.А. Георгиевой [Текст]: учеб</w:t>
      </w:r>
      <w:proofErr w:type="gramStart"/>
      <w:r w:rsidRPr="00F5491F">
        <w:rPr>
          <w:sz w:val="28"/>
        </w:rPr>
        <w:t>.</w:t>
      </w:r>
      <w:proofErr w:type="gramEnd"/>
      <w:r w:rsidRPr="00F5491F">
        <w:rPr>
          <w:sz w:val="28"/>
        </w:rPr>
        <w:t xml:space="preserve"> </w:t>
      </w:r>
      <w:proofErr w:type="gramStart"/>
      <w:r w:rsidRPr="00F5491F">
        <w:rPr>
          <w:sz w:val="28"/>
        </w:rPr>
        <w:t>д</w:t>
      </w:r>
      <w:proofErr w:type="gramEnd"/>
      <w:r w:rsidRPr="00F5491F">
        <w:rPr>
          <w:sz w:val="28"/>
        </w:rPr>
        <w:t xml:space="preserve">ля мед. училищ.- </w:t>
      </w:r>
    </w:p>
    <w:p w:rsidR="00C70F31" w:rsidRPr="00F5491F" w:rsidRDefault="00C70F31" w:rsidP="00C70F31">
      <w:pPr>
        <w:ind w:left="57" w:right="57" w:firstLine="360"/>
        <w:rPr>
          <w:sz w:val="28"/>
        </w:rPr>
      </w:pPr>
      <w:r w:rsidRPr="00F5491F">
        <w:rPr>
          <w:sz w:val="28"/>
        </w:rPr>
        <w:t xml:space="preserve"> 2-е изд., </w:t>
      </w:r>
      <w:proofErr w:type="spellStart"/>
      <w:r w:rsidRPr="00F5491F">
        <w:rPr>
          <w:sz w:val="28"/>
        </w:rPr>
        <w:t>перераб</w:t>
      </w:r>
      <w:proofErr w:type="spellEnd"/>
      <w:r w:rsidRPr="00F5491F">
        <w:rPr>
          <w:sz w:val="28"/>
        </w:rPr>
        <w:t>. и доп.- М.: Медицина, 1986.- 400с.: ил.</w:t>
      </w:r>
    </w:p>
    <w:p w:rsidR="00C70F31" w:rsidRPr="00F5491F" w:rsidRDefault="00C70F31" w:rsidP="00C70F31">
      <w:pPr>
        <w:ind w:left="57" w:right="57"/>
        <w:rPr>
          <w:sz w:val="28"/>
          <w:u w:val="single"/>
        </w:rPr>
      </w:pPr>
      <w:r w:rsidRPr="00F5491F">
        <w:rPr>
          <w:sz w:val="28"/>
          <w:u w:val="single"/>
        </w:rPr>
        <w:t>Атласы:</w:t>
      </w:r>
    </w:p>
    <w:p w:rsidR="00C70F31" w:rsidRPr="00F5491F" w:rsidRDefault="00C70F31" w:rsidP="00D635A6">
      <w:pPr>
        <w:numPr>
          <w:ilvl w:val="0"/>
          <w:numId w:val="3"/>
        </w:numPr>
        <w:ind w:left="57" w:right="57"/>
        <w:rPr>
          <w:sz w:val="28"/>
        </w:rPr>
      </w:pPr>
      <w:r w:rsidRPr="00F5491F">
        <w:rPr>
          <w:sz w:val="28"/>
        </w:rPr>
        <w:t xml:space="preserve">Самусев, Р.П.  Атлас анатомии человека [Текст] / Р.П. Самусев, В.Я. </w:t>
      </w:r>
      <w:proofErr w:type="spellStart"/>
      <w:r w:rsidRPr="00F5491F">
        <w:rPr>
          <w:sz w:val="28"/>
        </w:rPr>
        <w:t>Липченко</w:t>
      </w:r>
      <w:proofErr w:type="spellEnd"/>
      <w:r w:rsidRPr="00F5491F">
        <w:rPr>
          <w:sz w:val="28"/>
        </w:rPr>
        <w:t xml:space="preserve">.- 5-е изд., </w:t>
      </w:r>
      <w:proofErr w:type="spellStart"/>
      <w:r w:rsidRPr="00F5491F">
        <w:rPr>
          <w:sz w:val="28"/>
        </w:rPr>
        <w:t>перераб</w:t>
      </w:r>
      <w:proofErr w:type="spellEnd"/>
      <w:r w:rsidRPr="00F5491F">
        <w:rPr>
          <w:sz w:val="28"/>
        </w:rPr>
        <w:t xml:space="preserve">. и доп.- М.: Оникс 21 век; Мир и Образование, 2002.- 544с.: ил.- </w:t>
      </w:r>
      <w:r w:rsidRPr="00F5491F">
        <w:rPr>
          <w:sz w:val="28"/>
          <w:lang w:val="en-US"/>
        </w:rPr>
        <w:t>ISBN</w:t>
      </w:r>
      <w:r w:rsidRPr="00F5491F">
        <w:rPr>
          <w:sz w:val="28"/>
        </w:rPr>
        <w:t xml:space="preserve"> </w:t>
      </w:r>
    </w:p>
    <w:p w:rsidR="00C70F31" w:rsidRPr="00F5491F" w:rsidRDefault="00C70F31" w:rsidP="00C70F31">
      <w:pPr>
        <w:ind w:left="57" w:right="57" w:firstLine="360"/>
        <w:rPr>
          <w:sz w:val="28"/>
        </w:rPr>
      </w:pPr>
      <w:r w:rsidRPr="00F5491F">
        <w:rPr>
          <w:sz w:val="28"/>
        </w:rPr>
        <w:t xml:space="preserve">5-329-00441 (Оникс 21 век).- </w:t>
      </w:r>
      <w:r w:rsidRPr="00F5491F">
        <w:rPr>
          <w:sz w:val="28"/>
          <w:lang w:val="en-US"/>
        </w:rPr>
        <w:t>ISBN</w:t>
      </w:r>
      <w:r w:rsidRPr="00F5491F">
        <w:rPr>
          <w:sz w:val="28"/>
        </w:rPr>
        <w:t xml:space="preserve"> 5-94666-011-Х (Мир и Образование) </w:t>
      </w:r>
    </w:p>
    <w:p w:rsidR="00C70F31" w:rsidRPr="00F5491F" w:rsidRDefault="00C70F31" w:rsidP="00C70F31">
      <w:pPr>
        <w:ind w:left="57" w:right="57"/>
        <w:rPr>
          <w:sz w:val="28"/>
        </w:rPr>
      </w:pPr>
      <w:r w:rsidRPr="00F5491F">
        <w:rPr>
          <w:b/>
          <w:sz w:val="28"/>
          <w:u w:val="single"/>
        </w:rPr>
        <w:t>Дополнительная литература:</w:t>
      </w:r>
    </w:p>
    <w:p w:rsidR="00C70F31" w:rsidRPr="00F5491F" w:rsidRDefault="00C70F31" w:rsidP="00D635A6">
      <w:pPr>
        <w:numPr>
          <w:ilvl w:val="0"/>
          <w:numId w:val="4"/>
        </w:numPr>
        <w:ind w:left="57" w:right="57"/>
        <w:rPr>
          <w:sz w:val="28"/>
        </w:rPr>
      </w:pPr>
      <w:proofErr w:type="spellStart"/>
      <w:r w:rsidRPr="00F5491F">
        <w:rPr>
          <w:sz w:val="28"/>
        </w:rPr>
        <w:t>Федюкович</w:t>
      </w:r>
      <w:proofErr w:type="spellEnd"/>
      <w:r w:rsidRPr="00F5491F">
        <w:rPr>
          <w:sz w:val="28"/>
        </w:rPr>
        <w:t>, Н.Н. Анатомия и физиология человека [Текст]: учеб</w:t>
      </w:r>
      <w:proofErr w:type="gramStart"/>
      <w:r w:rsidRPr="00F5491F">
        <w:rPr>
          <w:sz w:val="28"/>
        </w:rPr>
        <w:t>.</w:t>
      </w:r>
      <w:proofErr w:type="gramEnd"/>
      <w:r w:rsidRPr="00F5491F">
        <w:rPr>
          <w:sz w:val="28"/>
        </w:rPr>
        <w:t xml:space="preserve"> </w:t>
      </w:r>
      <w:proofErr w:type="gramStart"/>
      <w:r w:rsidRPr="00F5491F">
        <w:rPr>
          <w:sz w:val="28"/>
        </w:rPr>
        <w:t>д</w:t>
      </w:r>
      <w:proofErr w:type="gramEnd"/>
      <w:r w:rsidRPr="00F5491F">
        <w:rPr>
          <w:sz w:val="28"/>
        </w:rPr>
        <w:t xml:space="preserve">ля студ. мед. колледжей и училищ/ Н.И. Федюкович.-9-е изд.- Ростов </w:t>
      </w:r>
      <w:proofErr w:type="spellStart"/>
      <w:r w:rsidRPr="00F5491F">
        <w:rPr>
          <w:sz w:val="28"/>
        </w:rPr>
        <w:t>н</w:t>
      </w:r>
      <w:proofErr w:type="spellEnd"/>
      <w:r w:rsidRPr="00F5491F">
        <w:rPr>
          <w:sz w:val="28"/>
        </w:rPr>
        <w:t>/Д: Феникс, 2006.- 480с.- (Сред</w:t>
      </w:r>
      <w:proofErr w:type="gramStart"/>
      <w:r w:rsidRPr="00F5491F">
        <w:rPr>
          <w:sz w:val="28"/>
        </w:rPr>
        <w:t>.</w:t>
      </w:r>
      <w:proofErr w:type="gramEnd"/>
      <w:r w:rsidRPr="00F5491F">
        <w:rPr>
          <w:sz w:val="28"/>
        </w:rPr>
        <w:t xml:space="preserve"> </w:t>
      </w:r>
      <w:proofErr w:type="gramStart"/>
      <w:r w:rsidRPr="00F5491F">
        <w:rPr>
          <w:sz w:val="28"/>
        </w:rPr>
        <w:t>п</w:t>
      </w:r>
      <w:proofErr w:type="gramEnd"/>
      <w:r w:rsidRPr="00F5491F">
        <w:rPr>
          <w:sz w:val="28"/>
        </w:rPr>
        <w:t xml:space="preserve">роф. образование).- </w:t>
      </w:r>
      <w:r w:rsidRPr="00F5491F">
        <w:rPr>
          <w:sz w:val="28"/>
          <w:lang w:val="en-US"/>
        </w:rPr>
        <w:t>ISBN</w:t>
      </w:r>
      <w:r w:rsidRPr="00F5491F">
        <w:rPr>
          <w:sz w:val="28"/>
        </w:rPr>
        <w:t xml:space="preserve"> 5-222-09407-3 </w:t>
      </w:r>
    </w:p>
    <w:p w:rsidR="00C70F31" w:rsidRPr="00F5491F" w:rsidRDefault="00C70F31" w:rsidP="00C70F31">
      <w:pPr>
        <w:ind w:left="57" w:right="57" w:firstLine="360"/>
        <w:rPr>
          <w:sz w:val="28"/>
          <w:u w:val="single"/>
        </w:rPr>
      </w:pPr>
    </w:p>
    <w:p w:rsidR="00C70F31" w:rsidRPr="004B5708" w:rsidRDefault="00C70F31" w:rsidP="00C70F31">
      <w:pPr>
        <w:jc w:val="center"/>
        <w:rPr>
          <w:b/>
        </w:rPr>
      </w:pPr>
      <w:r w:rsidRPr="004B5708">
        <w:rPr>
          <w:b/>
        </w:rPr>
        <w:t xml:space="preserve">Интернет-ресурсы: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Анатомия и физиология человека. (Учебное пособие) </w:t>
      </w:r>
      <w:proofErr w:type="spellStart"/>
      <w:r w:rsidRPr="00F5491F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Н.И. (2003, 2-е изд., 416с.</w:t>
      </w:r>
      <w:proofErr w:type="gramStart"/>
      <w:r w:rsidRPr="00F5491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5491F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http://narod.ru/disk/2768347000/bio053.zip.html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Анатомия и физиология человека.  </w:t>
      </w:r>
      <w:proofErr w:type="spellStart"/>
      <w:r w:rsidRPr="00F5491F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И.В. и </w:t>
      </w:r>
      <w:proofErr w:type="spellStart"/>
      <w:r w:rsidRPr="00F5491F">
        <w:rPr>
          <w:rFonts w:ascii="Times New Roman" w:hAnsi="Times New Roman"/>
          <w:sz w:val="28"/>
          <w:szCs w:val="28"/>
        </w:rPr>
        <w:t>др.</w:t>
      </w:r>
      <w:hyperlink r:id="rId23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</w:t>
        </w:r>
        <w:proofErr w:type="spellEnd"/>
        <w:r w:rsidRPr="00F5491F">
          <w:rPr>
            <w:rStyle w:val="aff0"/>
            <w:rFonts w:ascii="Times New Roman" w:hAnsi="Times New Roman"/>
            <w:sz w:val="28"/>
            <w:szCs w:val="28"/>
          </w:rPr>
          <w:t>://</w:t>
        </w:r>
        <w:proofErr w:type="spellStart"/>
        <w:r w:rsidRPr="00F5491F">
          <w:rPr>
            <w:rStyle w:val="aff0"/>
            <w:rFonts w:ascii="Times New Roman" w:hAnsi="Times New Roman"/>
            <w:sz w:val="28"/>
            <w:szCs w:val="28"/>
          </w:rPr>
          <w:t>www.alleng.ru</w:t>
        </w:r>
        <w:proofErr w:type="spellEnd"/>
        <w:r w:rsidRPr="00F5491F">
          <w:rPr>
            <w:rStyle w:val="aff0"/>
            <w:rFonts w:ascii="Times New Roman" w:hAnsi="Times New Roman"/>
            <w:sz w:val="28"/>
            <w:szCs w:val="28"/>
          </w:rPr>
          <w:t>/</w:t>
        </w:r>
        <w:proofErr w:type="spellStart"/>
        <w:r w:rsidRPr="00F5491F">
          <w:rPr>
            <w:rStyle w:val="aff0"/>
            <w:rFonts w:ascii="Times New Roman" w:hAnsi="Times New Roman"/>
            <w:sz w:val="28"/>
            <w:szCs w:val="28"/>
          </w:rPr>
          <w:t>d</w:t>
        </w:r>
        <w:proofErr w:type="spellEnd"/>
        <w:r w:rsidRPr="00F5491F">
          <w:rPr>
            <w:rStyle w:val="aff0"/>
            <w:rFonts w:ascii="Times New Roman" w:hAnsi="Times New Roman"/>
            <w:sz w:val="28"/>
            <w:szCs w:val="28"/>
          </w:rPr>
          <w:t>/</w:t>
        </w:r>
        <w:proofErr w:type="spellStart"/>
        <w:r w:rsidRPr="00F5491F">
          <w:rPr>
            <w:rStyle w:val="aff0"/>
            <w:rFonts w:ascii="Times New Roman" w:hAnsi="Times New Roman"/>
            <w:sz w:val="28"/>
            <w:szCs w:val="28"/>
          </w:rPr>
          <w:t>bio</w:t>
        </w:r>
        <w:proofErr w:type="spellEnd"/>
        <w:r w:rsidRPr="00F5491F">
          <w:rPr>
            <w:rStyle w:val="aff0"/>
            <w:rFonts w:ascii="Times New Roman" w:hAnsi="Times New Roman"/>
            <w:sz w:val="28"/>
            <w:szCs w:val="28"/>
          </w:rPr>
          <w:t>/bio239.htm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Анатомия человека. В 2 т.   Под ред. </w:t>
      </w:r>
      <w:proofErr w:type="spellStart"/>
      <w:r w:rsidRPr="00F5491F">
        <w:rPr>
          <w:rFonts w:ascii="Times New Roman" w:hAnsi="Times New Roman"/>
          <w:sz w:val="28"/>
          <w:szCs w:val="28"/>
        </w:rPr>
        <w:t>Сапина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М.Р. </w:t>
      </w:r>
      <w:hyperlink r:id="rId24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http://www.alleng.ru/d/bio/bio243.htm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Анатомия человека. Иллюстрированный атлас.  </w:t>
      </w:r>
      <w:proofErr w:type="spellStart"/>
      <w:r w:rsidRPr="00F5491F">
        <w:rPr>
          <w:rFonts w:ascii="Times New Roman" w:hAnsi="Times New Roman"/>
          <w:sz w:val="28"/>
          <w:szCs w:val="28"/>
        </w:rPr>
        <w:t>Кассан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А. </w:t>
      </w:r>
      <w:hyperlink r:id="rId25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http://narod.ru/disk/25917831001/371231.zip.html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Электронный анатомический атлас / 2004 </w:t>
      </w:r>
      <w:hyperlink r:id="rId26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http://www.ex.ua/view/11160881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>Атлас по физиологии</w:t>
      </w:r>
      <w:proofErr w:type="gramStart"/>
      <w:r w:rsidRPr="00F5491F">
        <w:rPr>
          <w:rFonts w:ascii="Times New Roman" w:hAnsi="Times New Roman"/>
          <w:sz w:val="28"/>
          <w:szCs w:val="28"/>
        </w:rPr>
        <w:t>.</w:t>
      </w:r>
      <w:proofErr w:type="gramEnd"/>
      <w:r w:rsidRPr="00F54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91F">
        <w:rPr>
          <w:rFonts w:ascii="Times New Roman" w:hAnsi="Times New Roman"/>
          <w:sz w:val="28"/>
          <w:szCs w:val="28"/>
        </w:rPr>
        <w:t>т</w:t>
      </w:r>
      <w:proofErr w:type="gramEnd"/>
      <w:r w:rsidRPr="00F5491F">
        <w:rPr>
          <w:rFonts w:ascii="Times New Roman" w:hAnsi="Times New Roman"/>
          <w:sz w:val="28"/>
          <w:szCs w:val="28"/>
        </w:rPr>
        <w:t xml:space="preserve">.1. Камкин А.Г., Киселева И.С.  </w:t>
      </w:r>
      <w:hyperlink r:id="rId27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http://rghost.ru/47008249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Клиническая анатомия человека.  Егоров И.В. </w:t>
      </w:r>
      <w:hyperlink r:id="rId28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http://narod.ru/disk/7130503000/bio072.zip.html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Анатомия человека (Привес М. Г.) </w:t>
      </w:r>
      <w:hyperlink r:id="rId29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http://log-in.ru/books/anatomiya-cheloveka-prives-m-g-zdorove/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4B5708" w:rsidRDefault="00C70F31" w:rsidP="004B5708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Анатомический атлас. Функциональные системы человека.  </w:t>
      </w:r>
      <w:proofErr w:type="spellStart"/>
      <w:r w:rsidRPr="00F5491F">
        <w:rPr>
          <w:rFonts w:ascii="Times New Roman" w:hAnsi="Times New Roman"/>
          <w:sz w:val="28"/>
          <w:szCs w:val="28"/>
        </w:rPr>
        <w:t>Лютьен-Дреколль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Pr="00F5491F">
        <w:rPr>
          <w:rFonts w:ascii="Times New Roman" w:hAnsi="Times New Roman"/>
          <w:sz w:val="28"/>
          <w:szCs w:val="28"/>
        </w:rPr>
        <w:t>Рохен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Й. </w:t>
      </w:r>
      <w:hyperlink r:id="rId30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http://narod.ru/disk/738090000/bio011.zip.htm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1F">
        <w:rPr>
          <w:rFonts w:ascii="Times New Roman" w:hAnsi="Times New Roman"/>
          <w:sz w:val="28"/>
          <w:szCs w:val="28"/>
        </w:rPr>
        <w:t>l</w:t>
      </w:r>
      <w:proofErr w:type="spellEnd"/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Лекции по анатомии и физиологии человека с основами патологии, </w:t>
      </w:r>
      <w:proofErr w:type="spellStart"/>
      <w:r w:rsidRPr="00F5491F">
        <w:rPr>
          <w:rFonts w:ascii="Times New Roman" w:hAnsi="Times New Roman"/>
          <w:sz w:val="28"/>
          <w:szCs w:val="28"/>
        </w:rPr>
        <w:t>audio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 </w:t>
      </w:r>
      <w:hyperlink r:id="rId31" w:history="1">
        <w:r w:rsidRPr="00F5491F">
          <w:rPr>
            <w:rStyle w:val="aff0"/>
            <w:rFonts w:ascii="Times New Roman" w:hAnsi="Times New Roman"/>
            <w:sz w:val="28"/>
            <w:szCs w:val="28"/>
          </w:rPr>
          <w:t>http://www.ex.ua/view/12652714</w:t>
        </w:r>
      </w:hyperlink>
      <w:r w:rsidRPr="00F5491F">
        <w:rPr>
          <w:rFonts w:ascii="Times New Roman" w:hAnsi="Times New Roman"/>
          <w:sz w:val="28"/>
          <w:szCs w:val="28"/>
        </w:rPr>
        <w:t xml:space="preserve"> </w:t>
      </w:r>
    </w:p>
    <w:p w:rsidR="00C70F31" w:rsidRPr="00F5491F" w:rsidRDefault="00C70F31" w:rsidP="007A15AD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>Анатомия. Для учащихся мед</w:t>
      </w:r>
      <w:proofErr w:type="gramStart"/>
      <w:r w:rsidRPr="00F5491F">
        <w:rPr>
          <w:rFonts w:ascii="Times New Roman" w:hAnsi="Times New Roman"/>
          <w:sz w:val="28"/>
          <w:szCs w:val="28"/>
        </w:rPr>
        <w:t>.</w:t>
      </w:r>
      <w:proofErr w:type="gramEnd"/>
      <w:r w:rsidRPr="00F54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91F">
        <w:rPr>
          <w:rFonts w:ascii="Times New Roman" w:hAnsi="Times New Roman"/>
          <w:sz w:val="28"/>
          <w:szCs w:val="28"/>
        </w:rPr>
        <w:t>у</w:t>
      </w:r>
      <w:proofErr w:type="gramEnd"/>
      <w:r w:rsidRPr="00F5491F">
        <w:rPr>
          <w:rFonts w:ascii="Times New Roman" w:hAnsi="Times New Roman"/>
          <w:sz w:val="28"/>
          <w:szCs w:val="28"/>
        </w:rPr>
        <w:t>чилищ в mp3</w:t>
      </w:r>
    </w:p>
    <w:p w:rsidR="00F5491F" w:rsidRPr="004B5708" w:rsidRDefault="00C70F31" w:rsidP="004B5708">
      <w:pPr>
        <w:pStyle w:val="afd"/>
        <w:numPr>
          <w:ilvl w:val="0"/>
          <w:numId w:val="5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F5491F">
        <w:rPr>
          <w:rFonts w:ascii="Times New Roman" w:hAnsi="Times New Roman"/>
          <w:sz w:val="28"/>
          <w:szCs w:val="28"/>
        </w:rPr>
        <w:t xml:space="preserve">Автор: Гаврилов </w:t>
      </w:r>
      <w:proofErr w:type="spellStart"/>
      <w:r w:rsidRPr="00F5491F">
        <w:rPr>
          <w:rFonts w:ascii="Times New Roman" w:hAnsi="Times New Roman"/>
          <w:sz w:val="28"/>
          <w:szCs w:val="28"/>
        </w:rPr>
        <w:t>П.,Татаринов</w:t>
      </w:r>
      <w:proofErr w:type="spellEnd"/>
      <w:r w:rsidRPr="00F5491F">
        <w:rPr>
          <w:rFonts w:ascii="Times New Roman" w:hAnsi="Times New Roman"/>
          <w:sz w:val="28"/>
          <w:szCs w:val="28"/>
        </w:rPr>
        <w:t xml:space="preserve"> В. </w:t>
      </w:r>
      <w:r w:rsidRPr="004B5708">
        <w:rPr>
          <w:rFonts w:ascii="Times New Roman" w:hAnsi="Times New Roman"/>
          <w:sz w:val="28"/>
          <w:szCs w:val="28"/>
        </w:rPr>
        <w:t>http://www.ex.ua/view/3026411</w:t>
      </w:r>
    </w:p>
    <w:p w:rsidR="00C70F31" w:rsidRPr="00F5491F" w:rsidRDefault="00C70F31" w:rsidP="00C70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 w:firstLine="0"/>
        <w:rPr>
          <w:b/>
          <w:caps/>
          <w:sz w:val="28"/>
        </w:rPr>
      </w:pPr>
      <w:r w:rsidRPr="00F5491F">
        <w:rPr>
          <w:b/>
          <w:caps/>
          <w:sz w:val="28"/>
        </w:rPr>
        <w:lastRenderedPageBreak/>
        <w:t>4. Контроль и оценка результатов освоения Дисциплины</w:t>
      </w:r>
    </w:p>
    <w:p w:rsidR="00C70F31" w:rsidRPr="00F5491F" w:rsidRDefault="00C70F31" w:rsidP="00C70F31">
      <w:pPr>
        <w:ind w:left="57" w:right="57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92"/>
      </w:tblGrid>
      <w:tr w:rsidR="00C70F31" w:rsidRPr="00F5491F" w:rsidTr="00C70F3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F31" w:rsidRPr="00F5491F" w:rsidRDefault="00C70F31" w:rsidP="00C70F31">
            <w:pPr>
              <w:snapToGrid w:val="0"/>
              <w:ind w:left="57" w:right="57"/>
              <w:jc w:val="center"/>
              <w:rPr>
                <w:b/>
              </w:rPr>
            </w:pPr>
            <w:r w:rsidRPr="00F5491F">
              <w:rPr>
                <w:b/>
              </w:rPr>
              <w:t>Результаты обучения</w:t>
            </w:r>
          </w:p>
          <w:p w:rsidR="00C70F31" w:rsidRPr="00F5491F" w:rsidRDefault="00C70F31" w:rsidP="00C70F31">
            <w:pPr>
              <w:ind w:left="57" w:right="57"/>
              <w:jc w:val="center"/>
              <w:rPr>
                <w:b/>
              </w:rPr>
            </w:pPr>
            <w:r w:rsidRPr="00F5491F">
              <w:rPr>
                <w:b/>
              </w:rPr>
              <w:t>(освоенные умения, усвоенные знания)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31" w:rsidRPr="00F5491F" w:rsidRDefault="00C70F31" w:rsidP="00C70F31">
            <w:pPr>
              <w:snapToGrid w:val="0"/>
              <w:ind w:left="57" w:right="57"/>
              <w:jc w:val="center"/>
              <w:rPr>
                <w:b/>
              </w:rPr>
            </w:pPr>
            <w:r w:rsidRPr="00F5491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0F31" w:rsidRPr="00FB1D92" w:rsidTr="00C70F31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B1D92" w:rsidRDefault="00C70F31" w:rsidP="00C70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  <w:r w:rsidRPr="00FB1D92">
              <w:t xml:space="preserve">    уметь </w:t>
            </w:r>
          </w:p>
          <w:p w:rsidR="00FB1D92" w:rsidRPr="00FB1D92" w:rsidRDefault="00C70F31" w:rsidP="00FB1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D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D92" w:rsidRPr="00FB1D92">
              <w:rPr>
                <w:rFonts w:ascii="Times New Roman" w:hAnsi="Times New Roman" w:cs="Times New Roman"/>
                <w:sz w:val="24"/>
                <w:szCs w:val="24"/>
              </w:rPr>
              <w:t>ориентироваться в топографии и функциях органов и систем;</w:t>
            </w:r>
          </w:p>
          <w:p w:rsidR="00FB1D92" w:rsidRPr="00FB1D92" w:rsidRDefault="00FB1D92" w:rsidP="00FB1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1" w:rsidRPr="00FB1D92" w:rsidRDefault="00C70F31" w:rsidP="00F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 xml:space="preserve">  Оценивание демонстрации  на муляжах и схемах строения органов и систем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>Решение учебных ситуационных задач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 xml:space="preserve">Анализ выполнения заданий </w:t>
            </w:r>
            <w:proofErr w:type="gramStart"/>
            <w:r w:rsidRPr="00FB1D92">
              <w:t>для</w:t>
            </w:r>
            <w:proofErr w:type="gramEnd"/>
            <w:r w:rsidRPr="00FB1D92">
              <w:t xml:space="preserve"> самостоятельной работе</w:t>
            </w:r>
          </w:p>
          <w:p w:rsidR="00C70F31" w:rsidRPr="00FB1D92" w:rsidRDefault="00FB1D92" w:rsidP="00C70F31">
            <w:pPr>
              <w:snapToGrid w:val="0"/>
              <w:ind w:left="57" w:right="57"/>
            </w:pPr>
            <w:proofErr w:type="spellStart"/>
            <w:r>
              <w:t>Дифзачёт</w:t>
            </w:r>
            <w:proofErr w:type="spellEnd"/>
            <w:r>
              <w:t>.</w:t>
            </w:r>
          </w:p>
        </w:tc>
      </w:tr>
      <w:tr w:rsidR="00C70F31" w:rsidRPr="00FB1D92" w:rsidTr="00C70F31">
        <w:trPr>
          <w:trHeight w:val="4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1" w:rsidRPr="00FB1D92" w:rsidRDefault="00C70F31" w:rsidP="00C70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  <w:r w:rsidRPr="00FB1D92">
              <w:t xml:space="preserve">    знать </w:t>
            </w:r>
          </w:p>
          <w:p w:rsidR="00FB1D92" w:rsidRPr="00FB1D92" w:rsidRDefault="00521F75" w:rsidP="00FB1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1D92" w:rsidRPr="00FB1D9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FB1D92" w:rsidRPr="00FB1D92" w:rsidRDefault="00521F75" w:rsidP="00F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  <w:r>
              <w:t xml:space="preserve">- </w:t>
            </w:r>
            <w:r w:rsidR="00FB1D92" w:rsidRPr="00FB1D92">
              <w:t>строение тканей, органов и систем, их функции;</w:t>
            </w:r>
          </w:p>
          <w:p w:rsidR="00FB1D92" w:rsidRPr="00FB1D92" w:rsidRDefault="00FB1D92" w:rsidP="00F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</w:p>
          <w:p w:rsidR="00FB1D92" w:rsidRPr="00FB1D92" w:rsidRDefault="00FB1D92" w:rsidP="00F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</w:p>
          <w:p w:rsidR="00FB1D92" w:rsidRPr="00FB1D92" w:rsidRDefault="00FB1D92" w:rsidP="00F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</w:p>
          <w:p w:rsidR="00FB1D92" w:rsidRPr="00FB1D92" w:rsidRDefault="00FB1D92" w:rsidP="00F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 xml:space="preserve">Воспроизведение и описание особенностей строения органов и функциональных систем организма человека 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>Определение особенностей расположения органов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>Представление о работе органов Установление взаимосвязей при работе функциональных систем организма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>Решение учебных ситуационных задач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>Различать особенности женского и мужского организмов</w:t>
            </w:r>
          </w:p>
          <w:p w:rsidR="00C70F31" w:rsidRPr="00FB1D92" w:rsidRDefault="00C70F31" w:rsidP="00C70F31">
            <w:pPr>
              <w:snapToGrid w:val="0"/>
              <w:ind w:left="57" w:right="57"/>
            </w:pPr>
            <w:r w:rsidRPr="00FB1D92">
              <w:t xml:space="preserve">Выполнение тестирование </w:t>
            </w:r>
          </w:p>
          <w:p w:rsidR="00C70F31" w:rsidRPr="00FB1D92" w:rsidRDefault="00FB1D92" w:rsidP="009F3874">
            <w:pPr>
              <w:snapToGrid w:val="0"/>
              <w:ind w:left="57" w:right="5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Дифзачёт</w:t>
            </w:r>
            <w:proofErr w:type="spellEnd"/>
          </w:p>
        </w:tc>
      </w:tr>
    </w:tbl>
    <w:p w:rsidR="00C70F31" w:rsidRPr="00F5491F" w:rsidRDefault="00C70F31" w:rsidP="00C7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</w:pPr>
    </w:p>
    <w:p w:rsidR="00C70F31" w:rsidRPr="00F5491F" w:rsidRDefault="00C70F31" w:rsidP="00C70F31">
      <w:pPr>
        <w:snapToGrid w:val="0"/>
        <w:jc w:val="both"/>
      </w:pPr>
      <w:r w:rsidRPr="00F5491F">
        <w:tab/>
      </w:r>
    </w:p>
    <w:p w:rsidR="00EE01B8" w:rsidRPr="00F5491F" w:rsidRDefault="00EE01B8"/>
    <w:sectPr w:rsidR="00EE01B8" w:rsidRPr="00F5491F" w:rsidSect="00C70F3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footnotePr>
        <w:pos w:val="beneathText"/>
      </w:footnotePr>
      <w:pgSz w:w="11905" w:h="16837"/>
      <w:pgMar w:top="1134" w:right="851" w:bottom="992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CC" w:rsidRDefault="004101CC" w:rsidP="008F31EE">
      <w:r>
        <w:separator/>
      </w:r>
    </w:p>
  </w:endnote>
  <w:endnote w:type="continuationSeparator" w:id="0">
    <w:p w:rsidR="004101CC" w:rsidRDefault="004101CC" w:rsidP="008F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6F166D">
    <w:pPr>
      <w:pStyle w:val="af6"/>
      <w:jc w:val="right"/>
    </w:pPr>
    <w:fldSimple w:instr=" PAGE   \* MERGEFORMAT ">
      <w:r w:rsidR="0058415E">
        <w:rPr>
          <w:noProof/>
        </w:rPr>
        <w:t>3</w:t>
      </w:r>
    </w:fldSimple>
  </w:p>
  <w:p w:rsidR="000078B2" w:rsidRDefault="000078B2">
    <w:pPr>
      <w:pStyle w:val="af6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6F166D">
    <w:pPr>
      <w:pStyle w:val="af6"/>
      <w:jc w:val="center"/>
    </w:pPr>
    <w:fldSimple w:instr=" PAGE   \* MERGEFORMAT ">
      <w:r w:rsidR="0058415E">
        <w:rPr>
          <w:noProof/>
        </w:rPr>
        <w:t>17</w:t>
      </w:r>
    </w:fldSimple>
  </w:p>
  <w:p w:rsidR="000078B2" w:rsidRPr="007C7056" w:rsidRDefault="000078B2" w:rsidP="00C70F31">
    <w:pPr>
      <w:pStyle w:val="af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6F166D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25pt;margin-top:9.55pt;width:13.75pt;height:13.7pt;z-index:251657728;mso-wrap-distance-left:0;mso-wrap-distance-right:0" o:allowincell="f" stroked="f">
          <v:fill opacity="0" color2="black"/>
          <v:textbox style="mso-next-textbox:#_x0000_s1025" inset="0,0,0,0">
            <w:txbxContent>
              <w:p w:rsidR="000078B2" w:rsidRDefault="006F166D">
                <w:pPr>
                  <w:pStyle w:val="af6"/>
                </w:pPr>
                <w:r>
                  <w:rPr>
                    <w:rStyle w:val="a7"/>
                  </w:rPr>
                  <w:fldChar w:fldCharType="begin"/>
                </w:r>
                <w:r w:rsidR="000078B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58415E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6F166D">
    <w:pPr>
      <w:pStyle w:val="af6"/>
      <w:jc w:val="center"/>
    </w:pPr>
    <w:fldSimple w:instr=" PAGE   \* MERGEFORMAT ">
      <w:r w:rsidR="0058415E">
        <w:rPr>
          <w:noProof/>
        </w:rPr>
        <w:t>20</w:t>
      </w:r>
    </w:fldSimple>
  </w:p>
  <w:p w:rsidR="000078B2" w:rsidRDefault="000078B2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CC" w:rsidRDefault="004101CC" w:rsidP="008F31EE">
      <w:r>
        <w:separator/>
      </w:r>
    </w:p>
  </w:footnote>
  <w:footnote w:type="continuationSeparator" w:id="0">
    <w:p w:rsidR="004101CC" w:rsidRDefault="004101CC" w:rsidP="008F3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>
    <w:pPr>
      <w:pStyle w:val="af8"/>
      <w:tabs>
        <w:tab w:val="clear" w:pos="9355"/>
        <w:tab w:val="right" w:pos="-4820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>
    <w:pPr>
      <w:pStyle w:val="af8"/>
      <w:tabs>
        <w:tab w:val="clear" w:pos="9355"/>
        <w:tab w:val="right" w:pos="-482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>
    <w:pPr>
      <w:pStyle w:val="af8"/>
      <w:tabs>
        <w:tab w:val="clear" w:pos="9355"/>
        <w:tab w:val="right" w:pos="-4820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2" w:rsidRDefault="000078B2">
    <w:pPr>
      <w:pStyle w:val="af8"/>
      <w:tabs>
        <w:tab w:val="clear" w:pos="9355"/>
        <w:tab w:val="right" w:pos="-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BE06CA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357A9"/>
    <w:multiLevelType w:val="singleLevel"/>
    <w:tmpl w:val="58E272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61F3DD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298D3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D05F2"/>
    <w:multiLevelType w:val="hybridMultilevel"/>
    <w:tmpl w:val="71149874"/>
    <w:lvl w:ilvl="0" w:tplc="04190001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8D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5252B"/>
    <w:multiLevelType w:val="hybridMultilevel"/>
    <w:tmpl w:val="9A2C1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131B0"/>
    <w:multiLevelType w:val="hybridMultilevel"/>
    <w:tmpl w:val="F452822C"/>
    <w:lvl w:ilvl="0" w:tplc="E17255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926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921D96"/>
    <w:multiLevelType w:val="hybridMultilevel"/>
    <w:tmpl w:val="666A4986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D2F5D"/>
    <w:multiLevelType w:val="hybridMultilevel"/>
    <w:tmpl w:val="8DDCAAA2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C4179"/>
    <w:multiLevelType w:val="hybridMultilevel"/>
    <w:tmpl w:val="86FA86B0"/>
    <w:lvl w:ilvl="0" w:tplc="9D78706A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70F31"/>
    <w:rsid w:val="000078B2"/>
    <w:rsid w:val="00031E09"/>
    <w:rsid w:val="0003223C"/>
    <w:rsid w:val="00063248"/>
    <w:rsid w:val="000B0F2D"/>
    <w:rsid w:val="001205F0"/>
    <w:rsid w:val="00126318"/>
    <w:rsid w:val="0015422B"/>
    <w:rsid w:val="001845A5"/>
    <w:rsid w:val="001900C1"/>
    <w:rsid w:val="00205879"/>
    <w:rsid w:val="0023682E"/>
    <w:rsid w:val="00237C91"/>
    <w:rsid w:val="002617D9"/>
    <w:rsid w:val="00266D92"/>
    <w:rsid w:val="002705A3"/>
    <w:rsid w:val="002806B2"/>
    <w:rsid w:val="002A5981"/>
    <w:rsid w:val="002A65E4"/>
    <w:rsid w:val="003066B3"/>
    <w:rsid w:val="00362A0D"/>
    <w:rsid w:val="0037429D"/>
    <w:rsid w:val="004101CC"/>
    <w:rsid w:val="004906C3"/>
    <w:rsid w:val="00491275"/>
    <w:rsid w:val="00493B0E"/>
    <w:rsid w:val="004B5708"/>
    <w:rsid w:val="004B71FF"/>
    <w:rsid w:val="00511A2E"/>
    <w:rsid w:val="00521F75"/>
    <w:rsid w:val="0058415E"/>
    <w:rsid w:val="00592738"/>
    <w:rsid w:val="005D2792"/>
    <w:rsid w:val="005F3C5D"/>
    <w:rsid w:val="006502AC"/>
    <w:rsid w:val="00690BE2"/>
    <w:rsid w:val="006D1D2F"/>
    <w:rsid w:val="006F166D"/>
    <w:rsid w:val="00703321"/>
    <w:rsid w:val="007A15AD"/>
    <w:rsid w:val="007A4799"/>
    <w:rsid w:val="007E4FD5"/>
    <w:rsid w:val="00820D63"/>
    <w:rsid w:val="00822641"/>
    <w:rsid w:val="00886484"/>
    <w:rsid w:val="008E42E0"/>
    <w:rsid w:val="008F31EE"/>
    <w:rsid w:val="009144F7"/>
    <w:rsid w:val="00984793"/>
    <w:rsid w:val="009B2E14"/>
    <w:rsid w:val="009C493C"/>
    <w:rsid w:val="009D630C"/>
    <w:rsid w:val="009E123A"/>
    <w:rsid w:val="009F3874"/>
    <w:rsid w:val="00A502D2"/>
    <w:rsid w:val="00A67C0E"/>
    <w:rsid w:val="00A775F3"/>
    <w:rsid w:val="00AA1AAA"/>
    <w:rsid w:val="00AB1579"/>
    <w:rsid w:val="00AF690B"/>
    <w:rsid w:val="00B376C8"/>
    <w:rsid w:val="00B44657"/>
    <w:rsid w:val="00BA7C8D"/>
    <w:rsid w:val="00C11B5D"/>
    <w:rsid w:val="00C25C0B"/>
    <w:rsid w:val="00C50C43"/>
    <w:rsid w:val="00C532E6"/>
    <w:rsid w:val="00C70F31"/>
    <w:rsid w:val="00C8522C"/>
    <w:rsid w:val="00CC098C"/>
    <w:rsid w:val="00D00FB7"/>
    <w:rsid w:val="00D11AF8"/>
    <w:rsid w:val="00D32278"/>
    <w:rsid w:val="00D635A6"/>
    <w:rsid w:val="00E03EB8"/>
    <w:rsid w:val="00E26188"/>
    <w:rsid w:val="00E417EA"/>
    <w:rsid w:val="00E51902"/>
    <w:rsid w:val="00E67A3F"/>
    <w:rsid w:val="00E76C96"/>
    <w:rsid w:val="00EB730A"/>
    <w:rsid w:val="00EE01B8"/>
    <w:rsid w:val="00F42D30"/>
    <w:rsid w:val="00F5491F"/>
    <w:rsid w:val="00F64AA6"/>
    <w:rsid w:val="00FA4741"/>
    <w:rsid w:val="00FA62AD"/>
    <w:rsid w:val="00FB1D92"/>
    <w:rsid w:val="00FB427E"/>
    <w:rsid w:val="00F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1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C70F31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031E0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31E0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31E0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70F31"/>
    <w:pPr>
      <w:keepNext/>
      <w:suppressAutoHyphens w:val="0"/>
      <w:jc w:val="center"/>
      <w:outlineLvl w:val="5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0F3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Заголовок 2 Знак"/>
    <w:basedOn w:val="a1"/>
    <w:link w:val="2"/>
    <w:rsid w:val="00031E0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031E0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031E0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1"/>
    <w:link w:val="6"/>
    <w:rsid w:val="00C70F31"/>
    <w:rPr>
      <w:rFonts w:ascii="Times New Roman" w:eastAsia="Times New Roman" w:hAnsi="Times New Roman" w:cs="Times New Roman"/>
      <w:b/>
      <w:sz w:val="28"/>
      <w:szCs w:val="24"/>
      <w:lang w:val="ru-RU" w:eastAsia="ar-SA"/>
    </w:rPr>
  </w:style>
  <w:style w:type="character" w:customStyle="1" w:styleId="WW8Num2z0">
    <w:name w:val="WW8Num2z0"/>
    <w:rsid w:val="00C70F31"/>
    <w:rPr>
      <w:b/>
    </w:rPr>
  </w:style>
  <w:style w:type="character" w:customStyle="1" w:styleId="WW8Num3z0">
    <w:name w:val="WW8Num3z0"/>
    <w:rsid w:val="00C70F31"/>
    <w:rPr>
      <w:sz w:val="24"/>
    </w:rPr>
  </w:style>
  <w:style w:type="character" w:customStyle="1" w:styleId="WW8Num4z0">
    <w:name w:val="WW8Num4z0"/>
    <w:rsid w:val="00C70F31"/>
    <w:rPr>
      <w:b/>
    </w:rPr>
  </w:style>
  <w:style w:type="character" w:customStyle="1" w:styleId="WW8Num5z0">
    <w:name w:val="WW8Num5z0"/>
    <w:rsid w:val="00C70F31"/>
    <w:rPr>
      <w:b/>
    </w:rPr>
  </w:style>
  <w:style w:type="character" w:customStyle="1" w:styleId="WW8Num6z0">
    <w:name w:val="WW8Num6z0"/>
    <w:rsid w:val="00C70F31"/>
    <w:rPr>
      <w:rFonts w:ascii="Symbol" w:hAnsi="Symbol"/>
    </w:rPr>
  </w:style>
  <w:style w:type="character" w:customStyle="1" w:styleId="WW8Num9z0">
    <w:name w:val="WW8Num9z0"/>
    <w:rsid w:val="00C70F31"/>
    <w:rPr>
      <w:rFonts w:ascii="Symbol" w:hAnsi="Symbol"/>
    </w:rPr>
  </w:style>
  <w:style w:type="character" w:customStyle="1" w:styleId="WW8Num12z0">
    <w:name w:val="WW8Num12z0"/>
    <w:rsid w:val="00C70F31"/>
    <w:rPr>
      <w:rFonts w:ascii="Symbol" w:hAnsi="Symbol"/>
    </w:rPr>
  </w:style>
  <w:style w:type="character" w:customStyle="1" w:styleId="21">
    <w:name w:val="Основной шрифт абзаца2"/>
    <w:rsid w:val="00C70F31"/>
  </w:style>
  <w:style w:type="character" w:customStyle="1" w:styleId="WW8Num1z0">
    <w:name w:val="WW8Num1z0"/>
    <w:rsid w:val="00C70F31"/>
    <w:rPr>
      <w:rFonts w:ascii="Symbol" w:hAnsi="Symbol"/>
      <w:b/>
    </w:rPr>
  </w:style>
  <w:style w:type="character" w:customStyle="1" w:styleId="11">
    <w:name w:val="Основной шрифт абзаца1"/>
    <w:rsid w:val="00C70F31"/>
  </w:style>
  <w:style w:type="character" w:styleId="a4">
    <w:name w:val="Strong"/>
    <w:basedOn w:val="11"/>
    <w:qFormat/>
    <w:rsid w:val="00C70F31"/>
    <w:rPr>
      <w:b/>
      <w:bCs/>
    </w:rPr>
  </w:style>
  <w:style w:type="character" w:customStyle="1" w:styleId="a5">
    <w:name w:val="Символ сноски"/>
    <w:basedOn w:val="11"/>
    <w:rsid w:val="00C70F31"/>
    <w:rPr>
      <w:vertAlign w:val="superscript"/>
    </w:rPr>
  </w:style>
  <w:style w:type="character" w:customStyle="1" w:styleId="a6">
    <w:name w:val="Основной текст Знак"/>
    <w:basedOn w:val="11"/>
    <w:rsid w:val="00C70F31"/>
    <w:rPr>
      <w:noProof w:val="0"/>
      <w:sz w:val="24"/>
      <w:szCs w:val="24"/>
      <w:lang w:val="ru-RU" w:eastAsia="ar-SA" w:bidi="ar-SA"/>
    </w:rPr>
  </w:style>
  <w:style w:type="character" w:customStyle="1" w:styleId="12">
    <w:name w:val="Знак примечания1"/>
    <w:basedOn w:val="11"/>
    <w:rsid w:val="00C70F31"/>
    <w:rPr>
      <w:sz w:val="16"/>
      <w:szCs w:val="16"/>
    </w:rPr>
  </w:style>
  <w:style w:type="character" w:styleId="a7">
    <w:name w:val="page number"/>
    <w:basedOn w:val="11"/>
    <w:rsid w:val="00C70F31"/>
  </w:style>
  <w:style w:type="character" w:styleId="a8">
    <w:name w:val="line number"/>
    <w:basedOn w:val="21"/>
    <w:rsid w:val="00C70F31"/>
  </w:style>
  <w:style w:type="paragraph" w:customStyle="1" w:styleId="a9">
    <w:name w:val="Заголовок"/>
    <w:basedOn w:val="a0"/>
    <w:next w:val="aa"/>
    <w:rsid w:val="00C70F3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0"/>
    <w:link w:val="13"/>
    <w:rsid w:val="00C70F31"/>
    <w:pPr>
      <w:spacing w:after="120"/>
    </w:pPr>
  </w:style>
  <w:style w:type="character" w:customStyle="1" w:styleId="13">
    <w:name w:val="Основной текст Знак1"/>
    <w:basedOn w:val="a1"/>
    <w:link w:val="aa"/>
    <w:rsid w:val="00C70F3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List"/>
    <w:basedOn w:val="aa"/>
    <w:rsid w:val="00C70F31"/>
    <w:rPr>
      <w:rFonts w:cs="Tahoma"/>
    </w:rPr>
  </w:style>
  <w:style w:type="paragraph" w:customStyle="1" w:styleId="22">
    <w:name w:val="Название2"/>
    <w:basedOn w:val="a0"/>
    <w:rsid w:val="00C70F3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C70F31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C70F3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C70F31"/>
    <w:pPr>
      <w:suppressLineNumbers/>
    </w:pPr>
    <w:rPr>
      <w:rFonts w:cs="Tahoma"/>
    </w:rPr>
  </w:style>
  <w:style w:type="paragraph" w:styleId="ac">
    <w:name w:val="Normal (Web)"/>
    <w:basedOn w:val="a0"/>
    <w:rsid w:val="00C70F31"/>
    <w:pPr>
      <w:spacing w:before="280" w:after="280"/>
    </w:pPr>
  </w:style>
  <w:style w:type="paragraph" w:customStyle="1" w:styleId="210">
    <w:name w:val="Список 21"/>
    <w:basedOn w:val="a0"/>
    <w:rsid w:val="00C70F31"/>
    <w:pPr>
      <w:ind w:left="566" w:hanging="283"/>
    </w:pPr>
  </w:style>
  <w:style w:type="paragraph" w:customStyle="1" w:styleId="211">
    <w:name w:val="Основной текст с отступом 21"/>
    <w:basedOn w:val="a0"/>
    <w:rsid w:val="00C70F31"/>
    <w:pPr>
      <w:spacing w:after="120" w:line="480" w:lineRule="auto"/>
      <w:ind w:left="283"/>
    </w:pPr>
  </w:style>
  <w:style w:type="paragraph" w:styleId="ad">
    <w:name w:val="footnote text"/>
    <w:basedOn w:val="a0"/>
    <w:link w:val="ae"/>
    <w:semiHidden/>
    <w:rsid w:val="00C70F31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C70F3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">
    <w:name w:val="Balloon Text"/>
    <w:basedOn w:val="a0"/>
    <w:link w:val="af0"/>
    <w:rsid w:val="00C70F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C70F31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212">
    <w:name w:val="Основной текст 21"/>
    <w:basedOn w:val="a0"/>
    <w:rsid w:val="00C70F31"/>
    <w:pPr>
      <w:spacing w:after="120" w:line="480" w:lineRule="auto"/>
    </w:pPr>
  </w:style>
  <w:style w:type="paragraph" w:customStyle="1" w:styleId="16">
    <w:name w:val="Текст примечания1"/>
    <w:basedOn w:val="a0"/>
    <w:rsid w:val="00C70F31"/>
    <w:rPr>
      <w:sz w:val="20"/>
      <w:szCs w:val="20"/>
    </w:rPr>
  </w:style>
  <w:style w:type="paragraph" w:styleId="af1">
    <w:name w:val="annotation text"/>
    <w:basedOn w:val="a0"/>
    <w:link w:val="af2"/>
    <w:semiHidden/>
    <w:unhideWhenUsed/>
    <w:rsid w:val="00C70F3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70F3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3">
    <w:name w:val="annotation subject"/>
    <w:basedOn w:val="16"/>
    <w:next w:val="16"/>
    <w:link w:val="af4"/>
    <w:rsid w:val="00C70F31"/>
    <w:rPr>
      <w:b/>
      <w:bCs/>
    </w:rPr>
  </w:style>
  <w:style w:type="character" w:customStyle="1" w:styleId="af4">
    <w:name w:val="Тема примечания Знак"/>
    <w:basedOn w:val="af2"/>
    <w:link w:val="af3"/>
    <w:rsid w:val="00C70F31"/>
    <w:rPr>
      <w:b/>
      <w:bCs/>
    </w:rPr>
  </w:style>
  <w:style w:type="paragraph" w:customStyle="1" w:styleId="af5">
    <w:name w:val="Знак"/>
    <w:basedOn w:val="a0"/>
    <w:rsid w:val="00C70F3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footer"/>
    <w:basedOn w:val="a0"/>
    <w:link w:val="af7"/>
    <w:uiPriority w:val="99"/>
    <w:rsid w:val="00C70F3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C70F3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4">
    <w:name w:val="Знак2"/>
    <w:basedOn w:val="a0"/>
    <w:rsid w:val="00C70F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0"/>
    <w:link w:val="af9"/>
    <w:rsid w:val="00C70F3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C70F3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a">
    <w:name w:val="Содержимое таблицы"/>
    <w:basedOn w:val="a0"/>
    <w:rsid w:val="00C70F31"/>
    <w:pPr>
      <w:suppressLineNumbers/>
    </w:pPr>
  </w:style>
  <w:style w:type="paragraph" w:customStyle="1" w:styleId="afb">
    <w:name w:val="Заголовок таблицы"/>
    <w:basedOn w:val="afa"/>
    <w:rsid w:val="00C70F31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C70F31"/>
  </w:style>
  <w:style w:type="paragraph" w:customStyle="1" w:styleId="17">
    <w:name w:val="Обычный1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5">
    <w:name w:val="Обычный2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1">
    <w:name w:val="Обычный3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41">
    <w:name w:val="Обычный4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61">
    <w:name w:val="Обычный6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7">
    <w:name w:val="Обычный7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8">
    <w:name w:val="Обычный8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9">
    <w:name w:val="Обычный9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00">
    <w:name w:val="Обычный10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10">
    <w:name w:val="Обычный11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30">
    <w:name w:val="Обычный13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40">
    <w:name w:val="Обычный14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50">
    <w:name w:val="Обычный15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60">
    <w:name w:val="Обычный16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8">
    <w:name w:val="Обычный18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19">
    <w:name w:val="Обычный19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00">
    <w:name w:val="Обычный20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13">
    <w:name w:val="Обычный21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20">
    <w:name w:val="Обычный22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30">
    <w:name w:val="Обычный23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40">
    <w:name w:val="Обычный24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50">
    <w:name w:val="Обычный25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7">
    <w:name w:val="Обычный27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8">
    <w:name w:val="Обычный28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29">
    <w:name w:val="Обычный29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00">
    <w:name w:val="Обычный30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2">
    <w:name w:val="Обычный32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3">
    <w:name w:val="Обычный33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4">
    <w:name w:val="Обычный34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5">
    <w:name w:val="Обычный35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6">
    <w:name w:val="Обычный36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7">
    <w:name w:val="Обычный37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8">
    <w:name w:val="Обычный38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39">
    <w:name w:val="Обычный39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400">
    <w:name w:val="Обычный40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410">
    <w:name w:val="Обычный41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customStyle="1" w:styleId="42">
    <w:name w:val="Обычный42"/>
    <w:rsid w:val="00C70F3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fd">
    <w:name w:val="List Paragraph"/>
    <w:basedOn w:val="a0"/>
    <w:uiPriority w:val="34"/>
    <w:qFormat/>
    <w:rsid w:val="00C70F3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6">
    <w:name w:val="Знак2 Знак Знак"/>
    <w:basedOn w:val="a0"/>
    <w:rsid w:val="00C70F31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C7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rsid w:val="00C70F31"/>
    <w:rPr>
      <w:rFonts w:ascii="Courier New" w:eastAsia="Times New Roman" w:hAnsi="Courier New" w:cs="Times New Roman"/>
      <w:sz w:val="20"/>
      <w:szCs w:val="24"/>
      <w:lang w:val="ru-RU" w:eastAsia="ru-RU"/>
    </w:rPr>
  </w:style>
  <w:style w:type="paragraph" w:styleId="afe">
    <w:name w:val="Body Text Indent"/>
    <w:basedOn w:val="a0"/>
    <w:link w:val="aff"/>
    <w:rsid w:val="00C70F3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C70F3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a">
    <w:name w:val="Body Text Indent 3"/>
    <w:basedOn w:val="a0"/>
    <w:link w:val="3b"/>
    <w:unhideWhenUsed/>
    <w:rsid w:val="00C70F31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b">
    <w:name w:val="Основной текст с отступом 3 Знак"/>
    <w:basedOn w:val="a1"/>
    <w:link w:val="3a"/>
    <w:rsid w:val="00C70F31"/>
    <w:rPr>
      <w:sz w:val="16"/>
      <w:szCs w:val="16"/>
      <w:lang w:val="ru-RU"/>
    </w:rPr>
  </w:style>
  <w:style w:type="paragraph" w:styleId="2a">
    <w:name w:val="Body Text Indent 2"/>
    <w:basedOn w:val="a0"/>
    <w:link w:val="2b"/>
    <w:unhideWhenUsed/>
    <w:rsid w:val="00C70F31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1"/>
    <w:link w:val="2a"/>
    <w:rsid w:val="00C70F31"/>
    <w:rPr>
      <w:lang w:val="ru-RU"/>
    </w:rPr>
  </w:style>
  <w:style w:type="paragraph" w:styleId="2c">
    <w:name w:val="List 2"/>
    <w:basedOn w:val="a0"/>
    <w:rsid w:val="00C70F31"/>
    <w:pPr>
      <w:ind w:left="566" w:hanging="283"/>
      <w:contextualSpacing/>
    </w:pPr>
  </w:style>
  <w:style w:type="character" w:styleId="aff0">
    <w:name w:val="Hyperlink"/>
    <w:basedOn w:val="a1"/>
    <w:uiPriority w:val="99"/>
    <w:unhideWhenUsed/>
    <w:rsid w:val="00C70F31"/>
    <w:rPr>
      <w:color w:val="0000FF"/>
      <w:u w:val="single"/>
    </w:rPr>
  </w:style>
  <w:style w:type="paragraph" w:styleId="2d">
    <w:name w:val="Body Text 2"/>
    <w:basedOn w:val="a0"/>
    <w:link w:val="2e"/>
    <w:rsid w:val="00031E09"/>
    <w:pPr>
      <w:suppressAutoHyphens w:val="0"/>
      <w:spacing w:after="120" w:line="480" w:lineRule="auto"/>
    </w:pPr>
    <w:rPr>
      <w:lang w:eastAsia="ru-RU"/>
    </w:rPr>
  </w:style>
  <w:style w:type="character" w:customStyle="1" w:styleId="2e">
    <w:name w:val="Основной текст 2 Знак"/>
    <w:basedOn w:val="a1"/>
    <w:link w:val="2d"/>
    <w:rsid w:val="00031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f1">
    <w:name w:val="Table Grid"/>
    <w:basedOn w:val="a2"/>
    <w:rsid w:val="00031E09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Основной текст 3 Знак"/>
    <w:basedOn w:val="a0"/>
    <w:rsid w:val="00031E09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3d">
    <w:name w:val="Body Text 3"/>
    <w:basedOn w:val="a0"/>
    <w:link w:val="310"/>
    <w:rsid w:val="00031E0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link w:val="3d"/>
    <w:uiPriority w:val="99"/>
    <w:semiHidden/>
    <w:rsid w:val="00031E09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table" w:styleId="1a">
    <w:name w:val="Table Grid 1"/>
    <w:basedOn w:val="a2"/>
    <w:rsid w:val="00031E09"/>
    <w:rPr>
      <w:rFonts w:ascii="Times New Roman" w:eastAsia="Times New Roman" w:hAnsi="Times New Roman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0"/>
    <w:rsid w:val="00031E09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бычный5"/>
    <w:rsid w:val="00031E09"/>
    <w:pPr>
      <w:numPr>
        <w:numId w:val="8"/>
      </w:numPr>
      <w:tabs>
        <w:tab w:val="clear" w:pos="360"/>
      </w:tabs>
      <w:ind w:left="0" w:firstLine="0"/>
    </w:pPr>
    <w:rPr>
      <w:rFonts w:ascii="Times New Roman" w:eastAsia="Times New Roman" w:hAnsi="Times New Roman"/>
      <w:snapToGrid w:val="0"/>
    </w:rPr>
  </w:style>
  <w:style w:type="paragraph" w:styleId="aff2">
    <w:name w:val="List Number"/>
    <w:basedOn w:val="a0"/>
    <w:rsid w:val="00031E09"/>
    <w:pPr>
      <w:suppressAutoHyphens w:val="0"/>
      <w:ind w:left="720" w:hanging="360"/>
      <w:contextualSpacing/>
    </w:pPr>
    <w:rPr>
      <w:lang w:eastAsia="ru-RU"/>
    </w:rPr>
  </w:style>
  <w:style w:type="paragraph" w:customStyle="1" w:styleId="Style14">
    <w:name w:val="Style14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9">
    <w:name w:val="Font Style29"/>
    <w:basedOn w:val="a1"/>
    <w:rsid w:val="00031E0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1">
    <w:name w:val="Font Style41"/>
    <w:basedOn w:val="a1"/>
    <w:rsid w:val="00031E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031E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f0">
    <w:name w:val="Знак2 Знак Знак"/>
    <w:basedOn w:val="a0"/>
    <w:rsid w:val="00031E09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031E0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No Spacing"/>
    <w:uiPriority w:val="1"/>
    <w:qFormat/>
    <w:rsid w:val="00031E09"/>
    <w:rPr>
      <w:rFonts w:eastAsia="Times New Roman"/>
      <w:sz w:val="22"/>
      <w:szCs w:val="22"/>
    </w:rPr>
  </w:style>
  <w:style w:type="paragraph" w:customStyle="1" w:styleId="aff5">
    <w:name w:val="Знак Знак Знак"/>
    <w:basedOn w:val="a0"/>
    <w:rsid w:val="00031E09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ff6">
    <w:name w:val="Знак Знак Знак Знак Знак Знак"/>
    <w:basedOn w:val="a0"/>
    <w:rsid w:val="00031E09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styleId="aff7">
    <w:name w:val="Plain Text"/>
    <w:basedOn w:val="a0"/>
    <w:link w:val="aff8"/>
    <w:rsid w:val="00031E09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8">
    <w:name w:val="Текст Знак"/>
    <w:basedOn w:val="a1"/>
    <w:link w:val="aff7"/>
    <w:rsid w:val="00031E09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ff9">
    <w:name w:val="Document Map"/>
    <w:basedOn w:val="a0"/>
    <w:link w:val="affa"/>
    <w:semiHidden/>
    <w:rsid w:val="00031E0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a">
    <w:name w:val="Схема документа Знак"/>
    <w:basedOn w:val="a1"/>
    <w:link w:val="aff9"/>
    <w:semiHidden/>
    <w:rsid w:val="00031E09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fb">
    <w:name w:val="Title"/>
    <w:basedOn w:val="a0"/>
    <w:next w:val="a0"/>
    <w:link w:val="affc"/>
    <w:qFormat/>
    <w:rsid w:val="00031E09"/>
    <w:pPr>
      <w:suppressAutoHyphens w:val="0"/>
      <w:spacing w:before="240" w:after="60"/>
      <w:jc w:val="center"/>
      <w:outlineLvl w:val="0"/>
    </w:pPr>
    <w:rPr>
      <w:lang w:eastAsia="ru-RU"/>
    </w:rPr>
  </w:style>
  <w:style w:type="character" w:customStyle="1" w:styleId="affc">
    <w:name w:val="Название Знак"/>
    <w:basedOn w:val="a1"/>
    <w:link w:val="affb"/>
    <w:rsid w:val="00031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исление для таблиц"/>
    <w:basedOn w:val="a0"/>
    <w:rsid w:val="00031E09"/>
    <w:pPr>
      <w:numPr>
        <w:numId w:val="9"/>
      </w:numPr>
      <w:tabs>
        <w:tab w:val="clear" w:pos="644"/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affd">
    <w:name w:val="Знак Знак Знак Знак Знак Знак Знак Знак Знак"/>
    <w:basedOn w:val="a0"/>
    <w:rsid w:val="00031E0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аголовок статьи"/>
    <w:basedOn w:val="a0"/>
    <w:next w:val="a0"/>
    <w:rsid w:val="00031E0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1"/>
    <w:basedOn w:val="a0"/>
    <w:rsid w:val="00031E09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"/>
    <w:basedOn w:val="a0"/>
    <w:rsid w:val="00031E0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аголовок 11"/>
    <w:basedOn w:val="a0"/>
    <w:rsid w:val="00031E09"/>
    <w:pPr>
      <w:suppressAutoHyphens w:val="0"/>
      <w:outlineLvl w:val="1"/>
    </w:pPr>
    <w:rPr>
      <w:rFonts w:ascii="Verdana" w:hAnsi="Verdana"/>
      <w:kern w:val="36"/>
      <w:sz w:val="43"/>
      <w:szCs w:val="43"/>
      <w:lang w:eastAsia="ru-RU"/>
    </w:rPr>
  </w:style>
  <w:style w:type="character" w:styleId="afff0">
    <w:name w:val="FollowedHyperlink"/>
    <w:basedOn w:val="a1"/>
    <w:rsid w:val="00031E09"/>
    <w:rPr>
      <w:color w:val="800080"/>
      <w:u w:val="single"/>
    </w:rPr>
  </w:style>
  <w:style w:type="character" w:customStyle="1" w:styleId="highlighthighlightactive">
    <w:name w:val="highlight highlight_active"/>
    <w:basedOn w:val="a1"/>
    <w:rsid w:val="00031E09"/>
  </w:style>
  <w:style w:type="character" w:customStyle="1" w:styleId="FontStyle15">
    <w:name w:val="Font Style15"/>
    <w:basedOn w:val="a1"/>
    <w:rsid w:val="00031E0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0"/>
    <w:rsid w:val="00031E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f1">
    <w:name w:val="Emphasis"/>
    <w:qFormat/>
    <w:rsid w:val="002A5981"/>
    <w:rPr>
      <w:rFonts w:ascii="Times New Roman" w:hAnsi="Times New Roman" w:cs="Times New Roman" w:hint="default"/>
      <w:i/>
      <w:iCs/>
    </w:rPr>
  </w:style>
  <w:style w:type="paragraph" w:customStyle="1" w:styleId="Style4">
    <w:name w:val="Style4"/>
    <w:basedOn w:val="a0"/>
    <w:rsid w:val="002A5981"/>
    <w:pPr>
      <w:widowControl w:val="0"/>
      <w:suppressAutoHyphens w:val="0"/>
      <w:autoSpaceDE w:val="0"/>
      <w:autoSpaceDN w:val="0"/>
      <w:adjustRightInd w:val="0"/>
      <w:spacing w:line="482" w:lineRule="exact"/>
      <w:jc w:val="center"/>
    </w:pPr>
    <w:rPr>
      <w:lang w:eastAsia="ru-RU"/>
    </w:rPr>
  </w:style>
  <w:style w:type="character" w:customStyle="1" w:styleId="FontStyle40">
    <w:name w:val="Font Style40"/>
    <w:rsid w:val="002A5981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2A598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FB1D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ex.ua/view/1116088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narod.ru/disk/25917831001/371231.zip.html" TargetMode="External"/><Relationship Id="rId33" Type="http://schemas.openxmlformats.org/officeDocument/2006/relationships/header" Target="header9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log-in.ru/books/anatomiya-cheloveka-prives-m-g-zdorov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alleng.ru/d/bio/bio243.htm" TargetMode="External"/><Relationship Id="rId32" Type="http://schemas.openxmlformats.org/officeDocument/2006/relationships/header" Target="header8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alleng.ru/d/bio/bio239.htm" TargetMode="External"/><Relationship Id="rId28" Type="http://schemas.openxmlformats.org/officeDocument/2006/relationships/hyperlink" Target="http://narod.ru/disk/7130503000/bio072.zip.html" TargetMode="Externa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://www.ex.ua/view/1265271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narod.ru/disk/2768347000/bio053.zip.html" TargetMode="External"/><Relationship Id="rId27" Type="http://schemas.openxmlformats.org/officeDocument/2006/relationships/hyperlink" Target="http://rghost.ru/47008249" TargetMode="External"/><Relationship Id="rId30" Type="http://schemas.openxmlformats.org/officeDocument/2006/relationships/hyperlink" Target="http://narod.ru/disk/738090000/bio011.zip.htm" TargetMode="Externa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E40D-AD43-4FC2-B97F-837B4237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28401</CharactersWithSpaces>
  <SharedDoc>false</SharedDoc>
  <HLinks>
    <vt:vector size="78" baseType="variant">
      <vt:variant>
        <vt:i4>655449</vt:i4>
      </vt:variant>
      <vt:variant>
        <vt:i4>36</vt:i4>
      </vt:variant>
      <vt:variant>
        <vt:i4>0</vt:i4>
      </vt:variant>
      <vt:variant>
        <vt:i4>5</vt:i4>
      </vt:variant>
      <vt:variant>
        <vt:lpwstr>http://www.ex.ua/view/3026411</vt:lpwstr>
      </vt:variant>
      <vt:variant>
        <vt:lpwstr/>
      </vt:variant>
      <vt:variant>
        <vt:i4>3735656</vt:i4>
      </vt:variant>
      <vt:variant>
        <vt:i4>33</vt:i4>
      </vt:variant>
      <vt:variant>
        <vt:i4>0</vt:i4>
      </vt:variant>
      <vt:variant>
        <vt:i4>5</vt:i4>
      </vt:variant>
      <vt:variant>
        <vt:lpwstr>http://www.ex.ua/view/12652714</vt:lpwstr>
      </vt:variant>
      <vt:variant>
        <vt:lpwstr/>
      </vt:variant>
      <vt:variant>
        <vt:i4>5046343</vt:i4>
      </vt:variant>
      <vt:variant>
        <vt:i4>30</vt:i4>
      </vt:variant>
      <vt:variant>
        <vt:i4>0</vt:i4>
      </vt:variant>
      <vt:variant>
        <vt:i4>5</vt:i4>
      </vt:variant>
      <vt:variant>
        <vt:lpwstr>http://books.br.com.ua/themes/104/105</vt:lpwstr>
      </vt:variant>
      <vt:variant>
        <vt:lpwstr/>
      </vt:variant>
      <vt:variant>
        <vt:i4>1769538</vt:i4>
      </vt:variant>
      <vt:variant>
        <vt:i4>27</vt:i4>
      </vt:variant>
      <vt:variant>
        <vt:i4>0</vt:i4>
      </vt:variant>
      <vt:variant>
        <vt:i4>5</vt:i4>
      </vt:variant>
      <vt:variant>
        <vt:lpwstr>http://narod.ru/disk/738090000/bio011.zip.htm</vt:lpwstr>
      </vt:variant>
      <vt:variant>
        <vt:lpwstr/>
      </vt:variant>
      <vt:variant>
        <vt:i4>7864358</vt:i4>
      </vt:variant>
      <vt:variant>
        <vt:i4>24</vt:i4>
      </vt:variant>
      <vt:variant>
        <vt:i4>0</vt:i4>
      </vt:variant>
      <vt:variant>
        <vt:i4>5</vt:i4>
      </vt:variant>
      <vt:variant>
        <vt:lpwstr>http://log-in.ru/books/anatomiya-cheloveka-prives-m-g-zdorove/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>http://narod.ru/disk/7130503000/bio072.zip.html</vt:lpwstr>
      </vt:variant>
      <vt:variant>
        <vt:lpwstr/>
      </vt:variant>
      <vt:variant>
        <vt:i4>1114141</vt:i4>
      </vt:variant>
      <vt:variant>
        <vt:i4>18</vt:i4>
      </vt:variant>
      <vt:variant>
        <vt:i4>0</vt:i4>
      </vt:variant>
      <vt:variant>
        <vt:i4>5</vt:i4>
      </vt:variant>
      <vt:variant>
        <vt:lpwstr>http://rghost.ru/47008249</vt:lpwstr>
      </vt:variant>
      <vt:variant>
        <vt:lpwstr/>
      </vt:variant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http://www.ex.ua/view/11160881</vt:lpwstr>
      </vt:variant>
      <vt:variant>
        <vt:lpwstr/>
      </vt:variant>
      <vt:variant>
        <vt:i4>4325453</vt:i4>
      </vt:variant>
      <vt:variant>
        <vt:i4>12</vt:i4>
      </vt:variant>
      <vt:variant>
        <vt:i4>0</vt:i4>
      </vt:variant>
      <vt:variant>
        <vt:i4>5</vt:i4>
      </vt:variant>
      <vt:variant>
        <vt:lpwstr>http://narod.ru/disk/25917831001/371231.zip.html</vt:lpwstr>
      </vt:variant>
      <vt:variant>
        <vt:lpwstr/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http://www.alleng.ru/d/bio/bio243.htm</vt:lpwstr>
      </vt:variant>
      <vt:variant>
        <vt:lpwstr/>
      </vt:variant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http://www.alleng.ru/d/bio/bio239.htm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http://narod.ru/disk/2768347000/bio053.zip.html</vt:lpwstr>
      </vt:variant>
      <vt:variant>
        <vt:lpwstr/>
      </vt:variant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http://www.alleng.ru/edu/bio4.htm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User</cp:lastModifiedBy>
  <cp:revision>12</cp:revision>
  <cp:lastPrinted>2015-03-02T10:35:00Z</cp:lastPrinted>
  <dcterms:created xsi:type="dcterms:W3CDTF">2015-08-06T14:04:00Z</dcterms:created>
  <dcterms:modified xsi:type="dcterms:W3CDTF">2016-08-29T11:17:00Z</dcterms:modified>
</cp:coreProperties>
</file>