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E3" w:rsidRPr="00737FD9" w:rsidRDefault="009F00E3" w:rsidP="004C70E3">
      <w:pPr>
        <w:pStyle w:val="a5"/>
        <w:jc w:val="center"/>
        <w:rPr>
          <w:color w:val="auto"/>
          <w:sz w:val="24"/>
          <w:szCs w:val="24"/>
        </w:rPr>
      </w:pPr>
      <w:r w:rsidRPr="00737FD9">
        <w:rPr>
          <w:color w:val="auto"/>
          <w:sz w:val="24"/>
          <w:szCs w:val="24"/>
        </w:rPr>
        <w:t xml:space="preserve">ШАДРИНСКИЙ ФИЛИАЛ </w:t>
      </w:r>
    </w:p>
    <w:p w:rsidR="0061011B" w:rsidRPr="00737FD9" w:rsidRDefault="000F5782" w:rsidP="004C70E3">
      <w:pPr>
        <w:pStyle w:val="a5"/>
        <w:jc w:val="center"/>
        <w:rPr>
          <w:color w:val="auto"/>
          <w:sz w:val="24"/>
          <w:szCs w:val="24"/>
        </w:rPr>
      </w:pPr>
      <w:r w:rsidRPr="00737FD9">
        <w:rPr>
          <w:color w:val="auto"/>
          <w:sz w:val="24"/>
          <w:szCs w:val="24"/>
        </w:rPr>
        <w:t>Го</w:t>
      </w:r>
      <w:r w:rsidR="0061011B" w:rsidRPr="00737FD9">
        <w:rPr>
          <w:color w:val="auto"/>
          <w:sz w:val="24"/>
          <w:szCs w:val="24"/>
        </w:rPr>
        <w:t xml:space="preserve">сударственное бюджетное </w:t>
      </w:r>
      <w:r w:rsidR="00FB040A" w:rsidRPr="00737FD9">
        <w:rPr>
          <w:color w:val="auto"/>
          <w:sz w:val="24"/>
          <w:szCs w:val="24"/>
        </w:rPr>
        <w:t xml:space="preserve">профессиональное </w:t>
      </w:r>
      <w:r w:rsidR="0061011B" w:rsidRPr="00737FD9">
        <w:rPr>
          <w:color w:val="auto"/>
          <w:sz w:val="24"/>
          <w:szCs w:val="24"/>
        </w:rPr>
        <w:t>образовательное учреждение</w:t>
      </w:r>
    </w:p>
    <w:p w:rsidR="009558CC" w:rsidRPr="00737FD9" w:rsidRDefault="00A4118F" w:rsidP="004C70E3">
      <w:pPr>
        <w:pStyle w:val="a5"/>
        <w:jc w:val="center"/>
        <w:rPr>
          <w:color w:val="auto"/>
          <w:sz w:val="24"/>
          <w:szCs w:val="24"/>
        </w:rPr>
      </w:pPr>
      <w:r w:rsidRPr="00737FD9">
        <w:rPr>
          <w:color w:val="auto"/>
          <w:sz w:val="24"/>
          <w:szCs w:val="24"/>
        </w:rPr>
        <w:t xml:space="preserve"> </w:t>
      </w:r>
      <w:r w:rsidR="007E2E78" w:rsidRPr="00737FD9">
        <w:rPr>
          <w:color w:val="auto"/>
          <w:sz w:val="24"/>
          <w:szCs w:val="24"/>
        </w:rPr>
        <w:t>«</w:t>
      </w:r>
      <w:r w:rsidR="009F00E3" w:rsidRPr="00737FD9">
        <w:rPr>
          <w:color w:val="auto"/>
          <w:sz w:val="24"/>
          <w:szCs w:val="24"/>
        </w:rPr>
        <w:t xml:space="preserve">Курганский базовый </w:t>
      </w:r>
      <w:r w:rsidR="009558CC" w:rsidRPr="00737FD9">
        <w:rPr>
          <w:color w:val="auto"/>
          <w:sz w:val="24"/>
          <w:szCs w:val="24"/>
        </w:rPr>
        <w:t>медицинский колледж</w:t>
      </w:r>
      <w:r w:rsidR="007E2E78" w:rsidRPr="00737FD9">
        <w:rPr>
          <w:color w:val="auto"/>
          <w:sz w:val="24"/>
          <w:szCs w:val="24"/>
        </w:rPr>
        <w:t>»</w:t>
      </w:r>
    </w:p>
    <w:p w:rsidR="00245F65" w:rsidRPr="0044203A" w:rsidRDefault="00245F65" w:rsidP="004C70E3">
      <w:pPr>
        <w:pStyle w:val="a5"/>
        <w:jc w:val="center"/>
        <w:rPr>
          <w:color w:val="auto"/>
          <w:sz w:val="28"/>
          <w:szCs w:val="28"/>
        </w:rPr>
      </w:pPr>
    </w:p>
    <w:p w:rsidR="009558CC" w:rsidRPr="0044203A" w:rsidRDefault="009558CC" w:rsidP="004C70E3">
      <w:pPr>
        <w:pStyle w:val="a5"/>
        <w:ind w:firstLine="709"/>
        <w:jc w:val="center"/>
        <w:rPr>
          <w:color w:val="auto"/>
          <w:sz w:val="28"/>
          <w:szCs w:val="28"/>
        </w:rPr>
      </w:pPr>
    </w:p>
    <w:p w:rsidR="00487D81" w:rsidRPr="00A05264" w:rsidRDefault="00487D81" w:rsidP="004C70E3">
      <w:pPr>
        <w:shd w:val="clear" w:color="auto" w:fill="FFFFFF"/>
        <w:tabs>
          <w:tab w:val="left" w:pos="0"/>
          <w:tab w:val="left" w:pos="648"/>
          <w:tab w:val="center" w:pos="3642"/>
        </w:tabs>
        <w:ind w:firstLine="709"/>
        <w:rPr>
          <w:b/>
          <w:color w:val="auto"/>
          <w:spacing w:val="-5"/>
          <w:sz w:val="28"/>
          <w:szCs w:val="28"/>
        </w:rPr>
      </w:pPr>
      <w:r w:rsidRPr="00A05264">
        <w:rPr>
          <w:b/>
          <w:color w:val="auto"/>
          <w:spacing w:val="-5"/>
          <w:sz w:val="28"/>
          <w:szCs w:val="28"/>
        </w:rPr>
        <w:tab/>
      </w:r>
    </w:p>
    <w:p w:rsidR="00487D81" w:rsidRPr="00A05264" w:rsidRDefault="00487D81" w:rsidP="004C70E3">
      <w:pPr>
        <w:shd w:val="clear" w:color="auto" w:fill="FFFFFF"/>
        <w:tabs>
          <w:tab w:val="left" w:pos="0"/>
          <w:tab w:val="left" w:pos="648"/>
          <w:tab w:val="center" w:pos="3642"/>
        </w:tabs>
        <w:ind w:firstLine="709"/>
        <w:rPr>
          <w:b/>
          <w:color w:val="auto"/>
          <w:spacing w:val="-5"/>
          <w:sz w:val="28"/>
          <w:szCs w:val="28"/>
        </w:rPr>
      </w:pPr>
    </w:p>
    <w:p w:rsidR="00B21FE9" w:rsidRDefault="00B21FE9" w:rsidP="004C70E3">
      <w:pPr>
        <w:shd w:val="clear" w:color="auto" w:fill="FFFFFF"/>
        <w:tabs>
          <w:tab w:val="left" w:pos="0"/>
          <w:tab w:val="left" w:pos="648"/>
          <w:tab w:val="center" w:pos="3642"/>
        </w:tabs>
        <w:jc w:val="center"/>
        <w:rPr>
          <w:b/>
          <w:color w:val="auto"/>
          <w:spacing w:val="-5"/>
          <w:sz w:val="28"/>
          <w:szCs w:val="28"/>
        </w:rPr>
      </w:pPr>
    </w:p>
    <w:p w:rsidR="00B21FE9" w:rsidRDefault="00B21FE9" w:rsidP="004C70E3">
      <w:pPr>
        <w:shd w:val="clear" w:color="auto" w:fill="FFFFFF"/>
        <w:tabs>
          <w:tab w:val="left" w:pos="0"/>
          <w:tab w:val="left" w:pos="648"/>
          <w:tab w:val="center" w:pos="3642"/>
        </w:tabs>
        <w:ind w:firstLine="709"/>
        <w:jc w:val="center"/>
        <w:rPr>
          <w:b/>
          <w:color w:val="auto"/>
          <w:spacing w:val="-5"/>
          <w:sz w:val="28"/>
          <w:szCs w:val="28"/>
        </w:rPr>
      </w:pPr>
    </w:p>
    <w:p w:rsidR="00B21FE9" w:rsidRDefault="00B21FE9" w:rsidP="004C70E3">
      <w:pPr>
        <w:shd w:val="clear" w:color="auto" w:fill="FFFFFF"/>
        <w:tabs>
          <w:tab w:val="left" w:pos="0"/>
          <w:tab w:val="left" w:pos="648"/>
          <w:tab w:val="center" w:pos="3642"/>
        </w:tabs>
        <w:ind w:firstLine="709"/>
        <w:jc w:val="center"/>
        <w:rPr>
          <w:b/>
          <w:color w:val="auto"/>
          <w:spacing w:val="-5"/>
          <w:sz w:val="28"/>
          <w:szCs w:val="28"/>
        </w:rPr>
      </w:pPr>
    </w:p>
    <w:p w:rsidR="00B21FE9" w:rsidRDefault="00B21FE9" w:rsidP="004C70E3">
      <w:pPr>
        <w:shd w:val="clear" w:color="auto" w:fill="FFFFFF"/>
        <w:tabs>
          <w:tab w:val="left" w:pos="0"/>
          <w:tab w:val="left" w:pos="648"/>
          <w:tab w:val="center" w:pos="3642"/>
        </w:tabs>
        <w:ind w:firstLine="709"/>
        <w:jc w:val="center"/>
        <w:rPr>
          <w:b/>
          <w:color w:val="auto"/>
          <w:spacing w:val="-5"/>
          <w:sz w:val="28"/>
          <w:szCs w:val="28"/>
        </w:rPr>
      </w:pPr>
    </w:p>
    <w:p w:rsidR="00884A36" w:rsidRDefault="00884A36" w:rsidP="004C70E3">
      <w:pPr>
        <w:shd w:val="clear" w:color="auto" w:fill="FFFFFF"/>
        <w:tabs>
          <w:tab w:val="left" w:pos="0"/>
          <w:tab w:val="left" w:pos="648"/>
          <w:tab w:val="center" w:pos="3642"/>
        </w:tabs>
        <w:ind w:firstLine="709"/>
        <w:jc w:val="center"/>
        <w:rPr>
          <w:b/>
          <w:color w:val="auto"/>
          <w:spacing w:val="-5"/>
          <w:sz w:val="28"/>
          <w:szCs w:val="28"/>
        </w:rPr>
      </w:pPr>
    </w:p>
    <w:p w:rsidR="004C70E3" w:rsidRDefault="004C70E3" w:rsidP="004C70E3">
      <w:pPr>
        <w:shd w:val="clear" w:color="auto" w:fill="FFFFFF"/>
        <w:tabs>
          <w:tab w:val="left" w:pos="0"/>
          <w:tab w:val="left" w:pos="648"/>
          <w:tab w:val="center" w:pos="3642"/>
        </w:tabs>
        <w:ind w:firstLine="709"/>
        <w:jc w:val="center"/>
        <w:rPr>
          <w:b/>
          <w:color w:val="auto"/>
          <w:spacing w:val="-5"/>
          <w:sz w:val="28"/>
          <w:szCs w:val="28"/>
        </w:rPr>
      </w:pPr>
    </w:p>
    <w:p w:rsidR="00884A36" w:rsidRDefault="00884A36" w:rsidP="004C70E3">
      <w:pPr>
        <w:shd w:val="clear" w:color="auto" w:fill="FFFFFF"/>
        <w:tabs>
          <w:tab w:val="left" w:pos="0"/>
          <w:tab w:val="left" w:pos="648"/>
          <w:tab w:val="center" w:pos="3642"/>
        </w:tabs>
        <w:ind w:firstLine="709"/>
        <w:jc w:val="center"/>
        <w:rPr>
          <w:b/>
          <w:color w:val="auto"/>
          <w:spacing w:val="-5"/>
          <w:sz w:val="28"/>
          <w:szCs w:val="28"/>
        </w:rPr>
      </w:pPr>
    </w:p>
    <w:p w:rsidR="00B21FE9" w:rsidRDefault="00B21FE9" w:rsidP="004C70E3">
      <w:pPr>
        <w:shd w:val="clear" w:color="auto" w:fill="FFFFFF"/>
        <w:tabs>
          <w:tab w:val="left" w:pos="0"/>
          <w:tab w:val="left" w:pos="648"/>
          <w:tab w:val="center" w:pos="3642"/>
        </w:tabs>
        <w:ind w:firstLine="709"/>
        <w:jc w:val="center"/>
        <w:rPr>
          <w:b/>
          <w:color w:val="auto"/>
          <w:spacing w:val="-5"/>
          <w:sz w:val="28"/>
          <w:szCs w:val="28"/>
        </w:rPr>
      </w:pPr>
    </w:p>
    <w:p w:rsidR="00A4118F" w:rsidRPr="009311C9" w:rsidRDefault="00AB5ABC" w:rsidP="004C70E3">
      <w:pPr>
        <w:shd w:val="clear" w:color="auto" w:fill="FFFFFF"/>
        <w:tabs>
          <w:tab w:val="left" w:pos="0"/>
          <w:tab w:val="left" w:pos="2117"/>
        </w:tabs>
        <w:jc w:val="center"/>
        <w:rPr>
          <w:b/>
          <w:color w:val="auto"/>
          <w:spacing w:val="-5"/>
          <w:sz w:val="40"/>
          <w:szCs w:val="40"/>
        </w:rPr>
      </w:pPr>
      <w:r w:rsidRPr="009311C9">
        <w:rPr>
          <w:b/>
          <w:color w:val="auto"/>
          <w:spacing w:val="-5"/>
          <w:sz w:val="40"/>
          <w:szCs w:val="40"/>
        </w:rPr>
        <w:t>ПОДГОТОВКА, ОФОРМЛЕНИЕ И ЗАЩИТА</w:t>
      </w:r>
    </w:p>
    <w:p w:rsidR="00A4118F" w:rsidRPr="009311C9" w:rsidRDefault="00AB5ABC" w:rsidP="004C70E3">
      <w:pPr>
        <w:shd w:val="clear" w:color="auto" w:fill="FFFFFF"/>
        <w:tabs>
          <w:tab w:val="left" w:pos="0"/>
          <w:tab w:val="left" w:pos="2117"/>
        </w:tabs>
        <w:jc w:val="center"/>
        <w:rPr>
          <w:b/>
          <w:color w:val="auto"/>
          <w:spacing w:val="-5"/>
          <w:sz w:val="40"/>
          <w:szCs w:val="40"/>
        </w:rPr>
      </w:pPr>
      <w:r w:rsidRPr="009311C9">
        <w:rPr>
          <w:b/>
          <w:color w:val="auto"/>
          <w:spacing w:val="-5"/>
          <w:sz w:val="40"/>
          <w:szCs w:val="40"/>
        </w:rPr>
        <w:t>УЧЕБНОЙ ИССЛЕДОВАТЕЛЬСКОЙ РАБОТЫ</w:t>
      </w:r>
    </w:p>
    <w:p w:rsidR="00884A36" w:rsidRDefault="00884A36" w:rsidP="004C70E3">
      <w:pPr>
        <w:shd w:val="clear" w:color="auto" w:fill="FFFFFF"/>
        <w:tabs>
          <w:tab w:val="left" w:pos="0"/>
          <w:tab w:val="left" w:pos="2117"/>
        </w:tabs>
        <w:jc w:val="center"/>
        <w:rPr>
          <w:b/>
          <w:color w:val="auto"/>
          <w:spacing w:val="-5"/>
          <w:sz w:val="40"/>
          <w:szCs w:val="40"/>
        </w:rPr>
      </w:pPr>
    </w:p>
    <w:p w:rsidR="004F7331" w:rsidRDefault="004F7331" w:rsidP="004C70E3">
      <w:pPr>
        <w:shd w:val="clear" w:color="auto" w:fill="FFFFFF"/>
        <w:tabs>
          <w:tab w:val="left" w:pos="0"/>
          <w:tab w:val="left" w:pos="2117"/>
        </w:tabs>
        <w:jc w:val="center"/>
        <w:rPr>
          <w:b/>
          <w:color w:val="auto"/>
          <w:spacing w:val="-5"/>
          <w:sz w:val="40"/>
          <w:szCs w:val="40"/>
        </w:rPr>
      </w:pPr>
    </w:p>
    <w:p w:rsidR="00D87FDC" w:rsidRPr="00A05264" w:rsidRDefault="00D87FDC" w:rsidP="004C70E3">
      <w:pPr>
        <w:shd w:val="clear" w:color="auto" w:fill="FFFFFF"/>
        <w:tabs>
          <w:tab w:val="left" w:pos="2117"/>
        </w:tabs>
        <w:rPr>
          <w:color w:val="auto"/>
          <w:spacing w:val="-5"/>
          <w:sz w:val="28"/>
          <w:szCs w:val="28"/>
        </w:rPr>
      </w:pPr>
    </w:p>
    <w:p w:rsidR="00D87FDC" w:rsidRPr="00A05264" w:rsidRDefault="00A4118F" w:rsidP="004C70E3">
      <w:pPr>
        <w:shd w:val="clear" w:color="auto" w:fill="FFFFFF"/>
        <w:tabs>
          <w:tab w:val="left" w:pos="2117"/>
        </w:tabs>
        <w:jc w:val="center"/>
        <w:rPr>
          <w:color w:val="auto"/>
          <w:spacing w:val="-5"/>
          <w:sz w:val="28"/>
          <w:szCs w:val="28"/>
        </w:rPr>
      </w:pPr>
      <w:r w:rsidRPr="00A05264">
        <w:rPr>
          <w:b/>
          <w:color w:val="auto"/>
          <w:spacing w:val="-5"/>
          <w:sz w:val="28"/>
          <w:szCs w:val="28"/>
        </w:rPr>
        <w:t>МЕТОДИЧЕСКИЕ РЕКОМЕНДАЦИИ</w:t>
      </w:r>
    </w:p>
    <w:p w:rsidR="00D87FDC" w:rsidRPr="00A05264" w:rsidRDefault="00D87FDC" w:rsidP="004C70E3">
      <w:pPr>
        <w:shd w:val="clear" w:color="auto" w:fill="FFFFFF"/>
        <w:tabs>
          <w:tab w:val="left" w:pos="2117"/>
        </w:tabs>
        <w:ind w:firstLine="709"/>
        <w:rPr>
          <w:color w:val="auto"/>
          <w:spacing w:val="-5"/>
          <w:sz w:val="28"/>
          <w:szCs w:val="28"/>
        </w:rPr>
      </w:pPr>
    </w:p>
    <w:p w:rsidR="00753248" w:rsidRDefault="00753248" w:rsidP="004C70E3">
      <w:pPr>
        <w:shd w:val="clear" w:color="auto" w:fill="FFFFFF"/>
        <w:tabs>
          <w:tab w:val="left" w:pos="2117"/>
        </w:tabs>
        <w:ind w:firstLine="709"/>
        <w:jc w:val="center"/>
        <w:rPr>
          <w:color w:val="auto"/>
          <w:spacing w:val="-5"/>
          <w:sz w:val="28"/>
          <w:szCs w:val="28"/>
        </w:rPr>
      </w:pPr>
    </w:p>
    <w:p w:rsidR="00EE7036" w:rsidRDefault="00EE7036" w:rsidP="004C70E3">
      <w:pPr>
        <w:shd w:val="clear" w:color="auto" w:fill="FFFFFF"/>
        <w:tabs>
          <w:tab w:val="left" w:pos="2117"/>
        </w:tabs>
        <w:ind w:firstLine="709"/>
        <w:jc w:val="center"/>
        <w:rPr>
          <w:color w:val="auto"/>
          <w:spacing w:val="-5"/>
          <w:sz w:val="28"/>
          <w:szCs w:val="28"/>
        </w:rPr>
      </w:pPr>
    </w:p>
    <w:p w:rsidR="00EE7036" w:rsidRDefault="00EE7036" w:rsidP="004C70E3">
      <w:pPr>
        <w:shd w:val="clear" w:color="auto" w:fill="FFFFFF"/>
        <w:tabs>
          <w:tab w:val="left" w:pos="2117"/>
        </w:tabs>
        <w:ind w:firstLine="709"/>
        <w:jc w:val="center"/>
        <w:rPr>
          <w:color w:val="auto"/>
          <w:spacing w:val="-5"/>
          <w:sz w:val="28"/>
          <w:szCs w:val="28"/>
        </w:rPr>
      </w:pPr>
    </w:p>
    <w:p w:rsidR="00B21FE9" w:rsidRDefault="00B21FE9" w:rsidP="004C70E3">
      <w:pPr>
        <w:shd w:val="clear" w:color="auto" w:fill="FFFFFF"/>
        <w:tabs>
          <w:tab w:val="left" w:pos="2117"/>
        </w:tabs>
        <w:ind w:firstLine="709"/>
        <w:jc w:val="center"/>
        <w:rPr>
          <w:color w:val="auto"/>
          <w:spacing w:val="-5"/>
          <w:sz w:val="28"/>
          <w:szCs w:val="28"/>
        </w:rPr>
      </w:pPr>
    </w:p>
    <w:p w:rsidR="00B21FE9" w:rsidRDefault="00B21FE9" w:rsidP="004C70E3">
      <w:pPr>
        <w:shd w:val="clear" w:color="auto" w:fill="FFFFFF"/>
        <w:tabs>
          <w:tab w:val="left" w:pos="2117"/>
        </w:tabs>
        <w:ind w:firstLine="709"/>
        <w:jc w:val="center"/>
        <w:rPr>
          <w:color w:val="auto"/>
          <w:spacing w:val="-5"/>
          <w:sz w:val="28"/>
          <w:szCs w:val="28"/>
        </w:rPr>
      </w:pPr>
    </w:p>
    <w:p w:rsidR="00B21FE9" w:rsidRDefault="00B21FE9" w:rsidP="004C70E3">
      <w:pPr>
        <w:shd w:val="clear" w:color="auto" w:fill="FFFFFF"/>
        <w:tabs>
          <w:tab w:val="left" w:pos="2117"/>
        </w:tabs>
        <w:ind w:firstLine="709"/>
        <w:jc w:val="center"/>
        <w:rPr>
          <w:color w:val="auto"/>
          <w:spacing w:val="-5"/>
          <w:sz w:val="28"/>
          <w:szCs w:val="28"/>
        </w:rPr>
      </w:pPr>
    </w:p>
    <w:p w:rsidR="00B21FE9" w:rsidRDefault="00B21FE9" w:rsidP="004C70E3">
      <w:pPr>
        <w:shd w:val="clear" w:color="auto" w:fill="FFFFFF"/>
        <w:tabs>
          <w:tab w:val="left" w:pos="2117"/>
        </w:tabs>
        <w:ind w:firstLine="709"/>
        <w:jc w:val="center"/>
        <w:rPr>
          <w:color w:val="auto"/>
          <w:spacing w:val="-5"/>
          <w:sz w:val="28"/>
          <w:szCs w:val="28"/>
        </w:rPr>
      </w:pPr>
    </w:p>
    <w:p w:rsidR="00B21FE9" w:rsidRPr="00A05264" w:rsidRDefault="00B21FE9" w:rsidP="004C70E3">
      <w:pPr>
        <w:shd w:val="clear" w:color="auto" w:fill="FFFFFF"/>
        <w:tabs>
          <w:tab w:val="left" w:pos="2117"/>
        </w:tabs>
        <w:ind w:firstLine="709"/>
        <w:jc w:val="center"/>
        <w:rPr>
          <w:color w:val="auto"/>
          <w:spacing w:val="-5"/>
          <w:sz w:val="28"/>
          <w:szCs w:val="28"/>
        </w:rPr>
      </w:pPr>
    </w:p>
    <w:p w:rsidR="00B21FE9" w:rsidRDefault="00B21FE9" w:rsidP="004C70E3">
      <w:pPr>
        <w:shd w:val="clear" w:color="auto" w:fill="FFFFFF"/>
        <w:tabs>
          <w:tab w:val="left" w:pos="2117"/>
        </w:tabs>
        <w:ind w:firstLine="709"/>
        <w:jc w:val="center"/>
        <w:rPr>
          <w:color w:val="auto"/>
          <w:spacing w:val="-5"/>
          <w:sz w:val="28"/>
          <w:szCs w:val="28"/>
        </w:rPr>
      </w:pPr>
    </w:p>
    <w:p w:rsidR="00B21FE9" w:rsidRDefault="00B21FE9" w:rsidP="004C70E3">
      <w:pPr>
        <w:shd w:val="clear" w:color="auto" w:fill="FFFFFF"/>
        <w:tabs>
          <w:tab w:val="left" w:pos="2117"/>
        </w:tabs>
        <w:ind w:firstLine="709"/>
        <w:jc w:val="center"/>
        <w:rPr>
          <w:color w:val="auto"/>
          <w:spacing w:val="-5"/>
          <w:sz w:val="28"/>
          <w:szCs w:val="28"/>
        </w:rPr>
      </w:pPr>
    </w:p>
    <w:p w:rsidR="00B21FE9" w:rsidRDefault="00B21FE9" w:rsidP="004C70E3">
      <w:pPr>
        <w:shd w:val="clear" w:color="auto" w:fill="FFFFFF"/>
        <w:tabs>
          <w:tab w:val="left" w:pos="2117"/>
        </w:tabs>
        <w:ind w:firstLine="709"/>
        <w:jc w:val="center"/>
        <w:rPr>
          <w:color w:val="auto"/>
          <w:spacing w:val="-5"/>
          <w:sz w:val="28"/>
          <w:szCs w:val="28"/>
        </w:rPr>
      </w:pPr>
    </w:p>
    <w:p w:rsidR="00B21FE9" w:rsidRDefault="00B21FE9" w:rsidP="004C70E3">
      <w:pPr>
        <w:shd w:val="clear" w:color="auto" w:fill="FFFFFF"/>
        <w:tabs>
          <w:tab w:val="left" w:pos="2117"/>
        </w:tabs>
        <w:ind w:firstLine="709"/>
        <w:jc w:val="center"/>
        <w:rPr>
          <w:color w:val="auto"/>
          <w:spacing w:val="-5"/>
          <w:sz w:val="28"/>
          <w:szCs w:val="28"/>
        </w:rPr>
      </w:pPr>
    </w:p>
    <w:p w:rsidR="00B21FE9" w:rsidRDefault="00B21FE9" w:rsidP="004C70E3">
      <w:pPr>
        <w:shd w:val="clear" w:color="auto" w:fill="FFFFFF"/>
        <w:tabs>
          <w:tab w:val="left" w:pos="2117"/>
        </w:tabs>
        <w:ind w:firstLine="709"/>
        <w:jc w:val="center"/>
        <w:rPr>
          <w:color w:val="auto"/>
          <w:spacing w:val="-5"/>
          <w:sz w:val="28"/>
          <w:szCs w:val="28"/>
        </w:rPr>
      </w:pPr>
    </w:p>
    <w:p w:rsidR="00B21FE9" w:rsidRDefault="00B21FE9" w:rsidP="004C70E3">
      <w:pPr>
        <w:shd w:val="clear" w:color="auto" w:fill="FFFFFF"/>
        <w:tabs>
          <w:tab w:val="left" w:pos="2117"/>
        </w:tabs>
        <w:ind w:firstLine="709"/>
        <w:jc w:val="center"/>
        <w:rPr>
          <w:color w:val="auto"/>
          <w:spacing w:val="-5"/>
          <w:sz w:val="28"/>
          <w:szCs w:val="28"/>
        </w:rPr>
      </w:pPr>
    </w:p>
    <w:p w:rsidR="00B21FE9" w:rsidRDefault="00B21FE9" w:rsidP="004C70E3">
      <w:pPr>
        <w:shd w:val="clear" w:color="auto" w:fill="FFFFFF"/>
        <w:tabs>
          <w:tab w:val="left" w:pos="2117"/>
        </w:tabs>
        <w:ind w:firstLine="709"/>
        <w:jc w:val="center"/>
        <w:rPr>
          <w:color w:val="auto"/>
          <w:spacing w:val="-5"/>
          <w:sz w:val="28"/>
          <w:szCs w:val="28"/>
        </w:rPr>
      </w:pPr>
    </w:p>
    <w:p w:rsidR="00B21FE9" w:rsidRDefault="00B21FE9" w:rsidP="004C70E3">
      <w:pPr>
        <w:shd w:val="clear" w:color="auto" w:fill="FFFFFF"/>
        <w:tabs>
          <w:tab w:val="left" w:pos="2117"/>
        </w:tabs>
        <w:ind w:firstLine="709"/>
        <w:jc w:val="center"/>
        <w:rPr>
          <w:color w:val="auto"/>
          <w:spacing w:val="-5"/>
          <w:sz w:val="28"/>
          <w:szCs w:val="28"/>
        </w:rPr>
      </w:pPr>
    </w:p>
    <w:p w:rsidR="00B21FE9" w:rsidRDefault="00B21FE9" w:rsidP="004C70E3">
      <w:pPr>
        <w:shd w:val="clear" w:color="auto" w:fill="FFFFFF"/>
        <w:tabs>
          <w:tab w:val="left" w:pos="2117"/>
        </w:tabs>
        <w:ind w:firstLine="709"/>
        <w:jc w:val="center"/>
        <w:rPr>
          <w:color w:val="auto"/>
          <w:spacing w:val="-5"/>
          <w:sz w:val="28"/>
          <w:szCs w:val="28"/>
        </w:rPr>
      </w:pPr>
    </w:p>
    <w:p w:rsidR="00A4118F" w:rsidRDefault="00A4118F" w:rsidP="004C70E3">
      <w:pPr>
        <w:shd w:val="clear" w:color="auto" w:fill="FFFFFF"/>
        <w:tabs>
          <w:tab w:val="left" w:pos="0"/>
        </w:tabs>
        <w:jc w:val="center"/>
        <w:rPr>
          <w:color w:val="auto"/>
          <w:spacing w:val="-5"/>
          <w:sz w:val="28"/>
          <w:szCs w:val="28"/>
        </w:rPr>
      </w:pPr>
    </w:p>
    <w:p w:rsidR="00884A36" w:rsidRDefault="00884A36" w:rsidP="004C70E3">
      <w:pPr>
        <w:shd w:val="clear" w:color="auto" w:fill="FFFFFF"/>
        <w:tabs>
          <w:tab w:val="left" w:pos="0"/>
        </w:tabs>
        <w:jc w:val="center"/>
        <w:rPr>
          <w:color w:val="auto"/>
          <w:spacing w:val="-5"/>
          <w:sz w:val="28"/>
          <w:szCs w:val="28"/>
        </w:rPr>
      </w:pPr>
    </w:p>
    <w:p w:rsidR="00884A36" w:rsidRDefault="00884A36" w:rsidP="004C70E3">
      <w:pPr>
        <w:shd w:val="clear" w:color="auto" w:fill="FFFFFF"/>
        <w:tabs>
          <w:tab w:val="left" w:pos="0"/>
        </w:tabs>
        <w:jc w:val="center"/>
        <w:rPr>
          <w:color w:val="auto"/>
          <w:spacing w:val="-5"/>
          <w:sz w:val="28"/>
          <w:szCs w:val="28"/>
        </w:rPr>
      </w:pPr>
    </w:p>
    <w:p w:rsidR="00737FD9" w:rsidRDefault="00737FD9" w:rsidP="004C70E3">
      <w:pPr>
        <w:shd w:val="clear" w:color="auto" w:fill="FFFFFF"/>
        <w:tabs>
          <w:tab w:val="left" w:pos="0"/>
        </w:tabs>
        <w:jc w:val="center"/>
        <w:rPr>
          <w:color w:val="auto"/>
          <w:spacing w:val="-5"/>
          <w:sz w:val="24"/>
          <w:szCs w:val="24"/>
        </w:rPr>
      </w:pPr>
    </w:p>
    <w:p w:rsidR="00D87FDC" w:rsidRPr="00737FD9" w:rsidRDefault="004405CF" w:rsidP="004C70E3">
      <w:pPr>
        <w:shd w:val="clear" w:color="auto" w:fill="FFFFFF"/>
        <w:tabs>
          <w:tab w:val="left" w:pos="0"/>
        </w:tabs>
        <w:jc w:val="center"/>
        <w:rPr>
          <w:color w:val="auto"/>
          <w:spacing w:val="-5"/>
          <w:sz w:val="24"/>
          <w:szCs w:val="24"/>
        </w:rPr>
      </w:pPr>
      <w:r w:rsidRPr="00737FD9">
        <w:rPr>
          <w:color w:val="auto"/>
          <w:spacing w:val="-5"/>
          <w:sz w:val="24"/>
          <w:szCs w:val="24"/>
        </w:rPr>
        <w:t>Шадринск</w:t>
      </w:r>
      <w:r w:rsidR="009558CC" w:rsidRPr="00737FD9">
        <w:rPr>
          <w:color w:val="auto"/>
          <w:spacing w:val="-5"/>
          <w:sz w:val="24"/>
          <w:szCs w:val="24"/>
        </w:rPr>
        <w:t xml:space="preserve"> 201</w:t>
      </w:r>
      <w:r w:rsidR="00376059" w:rsidRPr="00737FD9">
        <w:rPr>
          <w:color w:val="auto"/>
          <w:spacing w:val="-5"/>
          <w:sz w:val="24"/>
          <w:szCs w:val="24"/>
        </w:rPr>
        <w:t>6</w:t>
      </w:r>
    </w:p>
    <w:p w:rsidR="00936C5E" w:rsidRDefault="00936C5E" w:rsidP="004C70E3">
      <w:pPr>
        <w:shd w:val="clear" w:color="auto" w:fill="FFFFFF"/>
        <w:tabs>
          <w:tab w:val="left" w:pos="0"/>
          <w:tab w:val="left" w:pos="648"/>
          <w:tab w:val="center" w:pos="3642"/>
        </w:tabs>
        <w:jc w:val="both"/>
        <w:rPr>
          <w:color w:val="auto"/>
          <w:spacing w:val="-5"/>
          <w:sz w:val="28"/>
          <w:szCs w:val="28"/>
        </w:rPr>
      </w:pPr>
      <w:r>
        <w:rPr>
          <w:color w:val="auto"/>
          <w:spacing w:val="-5"/>
          <w:sz w:val="28"/>
          <w:szCs w:val="28"/>
        </w:rPr>
        <w:lastRenderedPageBreak/>
        <w:t>УДК – 371.01.</w:t>
      </w:r>
    </w:p>
    <w:p w:rsidR="00936C5E" w:rsidRDefault="00936C5E" w:rsidP="004C70E3">
      <w:pPr>
        <w:shd w:val="clear" w:color="auto" w:fill="FFFFFF"/>
        <w:tabs>
          <w:tab w:val="left" w:pos="0"/>
          <w:tab w:val="left" w:pos="648"/>
          <w:tab w:val="center" w:pos="3642"/>
        </w:tabs>
        <w:jc w:val="both"/>
        <w:rPr>
          <w:color w:val="auto"/>
          <w:spacing w:val="-5"/>
          <w:sz w:val="28"/>
          <w:szCs w:val="28"/>
        </w:rPr>
      </w:pPr>
      <w:r>
        <w:rPr>
          <w:color w:val="auto"/>
          <w:spacing w:val="-5"/>
          <w:sz w:val="28"/>
          <w:szCs w:val="28"/>
        </w:rPr>
        <w:t>ББК – 74</w:t>
      </w:r>
    </w:p>
    <w:p w:rsidR="00936C5E" w:rsidRDefault="00936C5E" w:rsidP="004C70E3">
      <w:pPr>
        <w:shd w:val="clear" w:color="auto" w:fill="FFFFFF"/>
        <w:tabs>
          <w:tab w:val="left" w:pos="0"/>
          <w:tab w:val="left" w:pos="648"/>
          <w:tab w:val="center" w:pos="3642"/>
        </w:tabs>
        <w:jc w:val="both"/>
        <w:rPr>
          <w:color w:val="auto"/>
          <w:spacing w:val="-5"/>
          <w:sz w:val="28"/>
          <w:szCs w:val="28"/>
        </w:rPr>
      </w:pPr>
      <w:proofErr w:type="gramStart"/>
      <w:r>
        <w:rPr>
          <w:color w:val="auto"/>
          <w:spacing w:val="-5"/>
          <w:sz w:val="28"/>
          <w:szCs w:val="28"/>
        </w:rPr>
        <w:t>Ш</w:t>
      </w:r>
      <w:proofErr w:type="gramEnd"/>
      <w:r>
        <w:rPr>
          <w:color w:val="auto"/>
          <w:spacing w:val="-5"/>
          <w:sz w:val="28"/>
          <w:szCs w:val="28"/>
        </w:rPr>
        <w:t xml:space="preserve"> - 16</w:t>
      </w:r>
    </w:p>
    <w:p w:rsidR="00BB0158" w:rsidRDefault="00BB0158" w:rsidP="004C70E3">
      <w:pPr>
        <w:shd w:val="clear" w:color="auto" w:fill="FFFFFF"/>
        <w:tabs>
          <w:tab w:val="left" w:pos="0"/>
          <w:tab w:val="left" w:pos="648"/>
          <w:tab w:val="center" w:pos="3642"/>
        </w:tabs>
        <w:ind w:firstLine="709"/>
        <w:jc w:val="both"/>
        <w:rPr>
          <w:color w:val="auto"/>
          <w:spacing w:val="-5"/>
          <w:sz w:val="28"/>
          <w:szCs w:val="28"/>
        </w:rPr>
      </w:pPr>
    </w:p>
    <w:p w:rsidR="00936C5E" w:rsidRPr="0008246D" w:rsidRDefault="00A4118F" w:rsidP="004C70E3">
      <w:pPr>
        <w:shd w:val="clear" w:color="auto" w:fill="FFFFFF"/>
        <w:tabs>
          <w:tab w:val="left" w:pos="0"/>
          <w:tab w:val="left" w:pos="648"/>
          <w:tab w:val="center" w:pos="3642"/>
        </w:tabs>
        <w:jc w:val="both"/>
        <w:rPr>
          <w:color w:val="auto"/>
          <w:sz w:val="24"/>
          <w:szCs w:val="24"/>
        </w:rPr>
      </w:pPr>
      <w:r w:rsidRPr="0008246D">
        <w:rPr>
          <w:color w:val="auto"/>
          <w:spacing w:val="-5"/>
          <w:sz w:val="24"/>
          <w:szCs w:val="24"/>
        </w:rPr>
        <w:t>Подготовка, оформление и защита учебной исследовательской работы.</w:t>
      </w:r>
      <w:r w:rsidR="00936C5E" w:rsidRPr="0008246D">
        <w:rPr>
          <w:color w:val="auto"/>
          <w:spacing w:val="-5"/>
          <w:sz w:val="24"/>
          <w:szCs w:val="24"/>
        </w:rPr>
        <w:t xml:space="preserve"> </w:t>
      </w:r>
      <w:r w:rsidRPr="0008246D">
        <w:rPr>
          <w:color w:val="auto"/>
          <w:spacing w:val="-5"/>
          <w:sz w:val="24"/>
          <w:szCs w:val="24"/>
        </w:rPr>
        <w:t>Методические рекомендации</w:t>
      </w:r>
      <w:r w:rsidR="004C70E3">
        <w:rPr>
          <w:color w:val="auto"/>
          <w:spacing w:val="-5"/>
          <w:sz w:val="24"/>
          <w:szCs w:val="24"/>
        </w:rPr>
        <w:t xml:space="preserve"> </w:t>
      </w:r>
      <w:r w:rsidRPr="0008246D">
        <w:rPr>
          <w:color w:val="auto"/>
          <w:spacing w:val="-5"/>
          <w:sz w:val="24"/>
          <w:szCs w:val="24"/>
        </w:rPr>
        <w:t xml:space="preserve"> </w:t>
      </w:r>
      <w:r w:rsidR="004C70E3">
        <w:rPr>
          <w:color w:val="auto"/>
          <w:spacing w:val="-5"/>
          <w:sz w:val="24"/>
          <w:szCs w:val="24"/>
        </w:rPr>
        <w:t>/</w:t>
      </w:r>
      <w:r w:rsidR="00936C5E" w:rsidRPr="0008246D">
        <w:rPr>
          <w:color w:val="auto"/>
          <w:sz w:val="24"/>
          <w:szCs w:val="24"/>
        </w:rPr>
        <w:t xml:space="preserve"> </w:t>
      </w:r>
      <w:r w:rsidRPr="0008246D">
        <w:rPr>
          <w:color w:val="auto"/>
          <w:sz w:val="24"/>
          <w:szCs w:val="24"/>
        </w:rPr>
        <w:t xml:space="preserve">авт.-сост. </w:t>
      </w:r>
      <w:r w:rsidR="00936C5E" w:rsidRPr="0008246D">
        <w:rPr>
          <w:color w:val="auto"/>
          <w:sz w:val="24"/>
          <w:szCs w:val="24"/>
        </w:rPr>
        <w:t xml:space="preserve">Н.А.Шадрина, </w:t>
      </w:r>
      <w:proofErr w:type="spellStart"/>
      <w:r w:rsidR="00936C5E" w:rsidRPr="0008246D">
        <w:rPr>
          <w:color w:val="auto"/>
          <w:sz w:val="24"/>
          <w:szCs w:val="24"/>
        </w:rPr>
        <w:t>Г.И.Гашева</w:t>
      </w:r>
      <w:proofErr w:type="spellEnd"/>
      <w:r w:rsidR="00936C5E" w:rsidRPr="0008246D">
        <w:rPr>
          <w:color w:val="auto"/>
          <w:sz w:val="24"/>
          <w:szCs w:val="24"/>
        </w:rPr>
        <w:t xml:space="preserve"> – Шадринск</w:t>
      </w:r>
      <w:r w:rsidR="007B33B7" w:rsidRPr="0008246D">
        <w:rPr>
          <w:color w:val="auto"/>
          <w:sz w:val="24"/>
          <w:szCs w:val="24"/>
        </w:rPr>
        <w:t xml:space="preserve">, </w:t>
      </w:r>
      <w:proofErr w:type="spellStart"/>
      <w:r w:rsidR="004C70E3">
        <w:rPr>
          <w:color w:val="auto"/>
          <w:sz w:val="24"/>
          <w:szCs w:val="24"/>
        </w:rPr>
        <w:t>Шадринский</w:t>
      </w:r>
      <w:proofErr w:type="spellEnd"/>
      <w:r w:rsidR="004C70E3">
        <w:rPr>
          <w:color w:val="auto"/>
          <w:sz w:val="24"/>
          <w:szCs w:val="24"/>
        </w:rPr>
        <w:t xml:space="preserve"> филиал </w:t>
      </w:r>
      <w:r w:rsidR="00245F65" w:rsidRPr="0008246D">
        <w:rPr>
          <w:color w:val="auto"/>
          <w:sz w:val="24"/>
          <w:szCs w:val="24"/>
        </w:rPr>
        <w:t>ГБПОУ «</w:t>
      </w:r>
      <w:r w:rsidR="004C70E3">
        <w:rPr>
          <w:color w:val="auto"/>
          <w:sz w:val="24"/>
          <w:szCs w:val="24"/>
        </w:rPr>
        <w:t>КБ</w:t>
      </w:r>
      <w:r w:rsidR="00245F65" w:rsidRPr="0008246D">
        <w:rPr>
          <w:color w:val="auto"/>
          <w:sz w:val="24"/>
          <w:szCs w:val="24"/>
        </w:rPr>
        <w:t xml:space="preserve">МК», </w:t>
      </w:r>
      <w:r w:rsidR="007B33B7" w:rsidRPr="0008246D">
        <w:rPr>
          <w:color w:val="auto"/>
          <w:sz w:val="24"/>
          <w:szCs w:val="24"/>
        </w:rPr>
        <w:t>201</w:t>
      </w:r>
      <w:r w:rsidR="00376059">
        <w:rPr>
          <w:color w:val="auto"/>
          <w:sz w:val="24"/>
          <w:szCs w:val="24"/>
        </w:rPr>
        <w:t>6</w:t>
      </w:r>
      <w:r w:rsidR="007B33B7" w:rsidRPr="0008246D">
        <w:rPr>
          <w:color w:val="auto"/>
          <w:sz w:val="24"/>
          <w:szCs w:val="24"/>
        </w:rPr>
        <w:t xml:space="preserve"> – </w:t>
      </w:r>
      <w:r w:rsidR="00E5787E" w:rsidRPr="00E5787E">
        <w:rPr>
          <w:color w:val="auto"/>
          <w:sz w:val="24"/>
          <w:szCs w:val="24"/>
        </w:rPr>
        <w:t>77</w:t>
      </w:r>
      <w:r w:rsidR="00936C5E" w:rsidRPr="0008246D">
        <w:rPr>
          <w:color w:val="auto"/>
          <w:sz w:val="24"/>
          <w:szCs w:val="24"/>
        </w:rPr>
        <w:t xml:space="preserve"> </w:t>
      </w:r>
      <w:proofErr w:type="gramStart"/>
      <w:r w:rsidR="00936C5E" w:rsidRPr="0008246D">
        <w:rPr>
          <w:color w:val="auto"/>
          <w:sz w:val="24"/>
          <w:szCs w:val="24"/>
        </w:rPr>
        <w:t>с</w:t>
      </w:r>
      <w:proofErr w:type="gramEnd"/>
      <w:r w:rsidR="00936C5E" w:rsidRPr="0008246D">
        <w:rPr>
          <w:color w:val="auto"/>
          <w:sz w:val="24"/>
          <w:szCs w:val="24"/>
        </w:rPr>
        <w:t>.</w:t>
      </w:r>
    </w:p>
    <w:p w:rsidR="00936C5E" w:rsidRPr="0008246D" w:rsidRDefault="00936C5E" w:rsidP="004C70E3">
      <w:pPr>
        <w:ind w:firstLine="709"/>
        <w:jc w:val="both"/>
        <w:rPr>
          <w:color w:val="auto"/>
          <w:sz w:val="24"/>
          <w:szCs w:val="24"/>
        </w:rPr>
      </w:pPr>
    </w:p>
    <w:p w:rsidR="0008246D" w:rsidRDefault="0008246D" w:rsidP="004C70E3">
      <w:pPr>
        <w:jc w:val="both"/>
        <w:rPr>
          <w:b/>
          <w:color w:val="auto"/>
          <w:sz w:val="24"/>
          <w:szCs w:val="24"/>
        </w:rPr>
      </w:pPr>
    </w:p>
    <w:p w:rsidR="0008246D" w:rsidRDefault="0008246D" w:rsidP="004C70E3">
      <w:pPr>
        <w:jc w:val="both"/>
        <w:rPr>
          <w:b/>
          <w:color w:val="auto"/>
          <w:sz w:val="24"/>
          <w:szCs w:val="24"/>
        </w:rPr>
      </w:pPr>
    </w:p>
    <w:p w:rsidR="004174BA" w:rsidRDefault="004174BA" w:rsidP="004C70E3">
      <w:pPr>
        <w:jc w:val="both"/>
        <w:rPr>
          <w:b/>
          <w:color w:val="auto"/>
          <w:sz w:val="24"/>
          <w:szCs w:val="24"/>
        </w:rPr>
      </w:pPr>
    </w:p>
    <w:p w:rsidR="00245F65" w:rsidRPr="0008246D" w:rsidRDefault="00245F65" w:rsidP="004C70E3">
      <w:pPr>
        <w:jc w:val="both"/>
        <w:rPr>
          <w:b/>
          <w:color w:val="auto"/>
          <w:sz w:val="24"/>
          <w:szCs w:val="24"/>
        </w:rPr>
      </w:pPr>
      <w:r w:rsidRPr="0008246D">
        <w:rPr>
          <w:b/>
          <w:color w:val="auto"/>
          <w:sz w:val="24"/>
          <w:szCs w:val="24"/>
        </w:rPr>
        <w:t>Авторы-составители:</w:t>
      </w:r>
    </w:p>
    <w:p w:rsidR="00245F65" w:rsidRPr="0008246D" w:rsidRDefault="00245F65" w:rsidP="004C70E3">
      <w:pPr>
        <w:jc w:val="both"/>
        <w:rPr>
          <w:color w:val="auto"/>
          <w:sz w:val="24"/>
          <w:szCs w:val="24"/>
        </w:rPr>
      </w:pPr>
      <w:r w:rsidRPr="0008246D">
        <w:rPr>
          <w:b/>
          <w:color w:val="auto"/>
          <w:sz w:val="24"/>
          <w:szCs w:val="24"/>
        </w:rPr>
        <w:t>Шадрина Наталья Александровна</w:t>
      </w:r>
      <w:r w:rsidRPr="0008246D">
        <w:rPr>
          <w:color w:val="auto"/>
          <w:sz w:val="24"/>
          <w:szCs w:val="24"/>
        </w:rPr>
        <w:t xml:space="preserve"> – </w:t>
      </w:r>
      <w:proofErr w:type="spellStart"/>
      <w:r w:rsidR="0008246D">
        <w:rPr>
          <w:color w:val="auto"/>
          <w:sz w:val="24"/>
          <w:szCs w:val="24"/>
        </w:rPr>
        <w:t>Шадринский</w:t>
      </w:r>
      <w:proofErr w:type="spellEnd"/>
      <w:r w:rsidR="0008246D">
        <w:rPr>
          <w:color w:val="auto"/>
          <w:sz w:val="24"/>
          <w:szCs w:val="24"/>
        </w:rPr>
        <w:t xml:space="preserve"> филиал </w:t>
      </w:r>
      <w:r w:rsidRPr="0008246D">
        <w:rPr>
          <w:color w:val="auto"/>
          <w:sz w:val="24"/>
          <w:szCs w:val="24"/>
        </w:rPr>
        <w:t xml:space="preserve">ГБПОУ </w:t>
      </w:r>
      <w:r w:rsidR="006A34BF" w:rsidRPr="0008246D">
        <w:rPr>
          <w:color w:val="auto"/>
          <w:sz w:val="24"/>
          <w:szCs w:val="24"/>
        </w:rPr>
        <w:t>«</w:t>
      </w:r>
      <w:r w:rsidR="0008246D">
        <w:rPr>
          <w:color w:val="auto"/>
          <w:sz w:val="24"/>
          <w:szCs w:val="24"/>
        </w:rPr>
        <w:t>КБМК</w:t>
      </w:r>
      <w:r w:rsidR="006A34BF" w:rsidRPr="0008246D">
        <w:rPr>
          <w:color w:val="auto"/>
          <w:sz w:val="24"/>
          <w:szCs w:val="24"/>
        </w:rPr>
        <w:t>»</w:t>
      </w:r>
      <w:r w:rsidRPr="0008246D">
        <w:rPr>
          <w:color w:val="auto"/>
          <w:sz w:val="24"/>
          <w:szCs w:val="24"/>
        </w:rPr>
        <w:t xml:space="preserve"> методи</w:t>
      </w:r>
      <w:r w:rsidR="0008246D">
        <w:rPr>
          <w:color w:val="auto"/>
          <w:sz w:val="24"/>
          <w:szCs w:val="24"/>
        </w:rPr>
        <w:t>ст</w:t>
      </w:r>
      <w:r w:rsidRPr="0008246D">
        <w:rPr>
          <w:color w:val="auto"/>
          <w:sz w:val="24"/>
          <w:szCs w:val="24"/>
        </w:rPr>
        <w:t xml:space="preserve"> </w:t>
      </w:r>
      <w:r w:rsidR="00A76436" w:rsidRPr="0008246D">
        <w:rPr>
          <w:color w:val="auto"/>
          <w:sz w:val="24"/>
          <w:szCs w:val="24"/>
        </w:rPr>
        <w:t>высшей квалификационной категории</w:t>
      </w:r>
      <w:r w:rsidRPr="0008246D">
        <w:rPr>
          <w:color w:val="auto"/>
          <w:sz w:val="24"/>
          <w:szCs w:val="24"/>
        </w:rPr>
        <w:t xml:space="preserve">, преподаватель высшей квалификационной категории </w:t>
      </w:r>
    </w:p>
    <w:p w:rsidR="00245F65" w:rsidRPr="0008246D" w:rsidRDefault="00245F65" w:rsidP="004C70E3">
      <w:pPr>
        <w:jc w:val="both"/>
        <w:rPr>
          <w:color w:val="auto"/>
          <w:sz w:val="24"/>
          <w:szCs w:val="24"/>
        </w:rPr>
      </w:pPr>
      <w:proofErr w:type="spellStart"/>
      <w:r w:rsidRPr="0008246D">
        <w:rPr>
          <w:b/>
          <w:color w:val="auto"/>
          <w:sz w:val="24"/>
          <w:szCs w:val="24"/>
        </w:rPr>
        <w:t>Гашева</w:t>
      </w:r>
      <w:proofErr w:type="spellEnd"/>
      <w:r w:rsidRPr="0008246D">
        <w:rPr>
          <w:b/>
          <w:color w:val="auto"/>
          <w:sz w:val="24"/>
          <w:szCs w:val="24"/>
        </w:rPr>
        <w:t xml:space="preserve"> Галина Ивановна</w:t>
      </w:r>
      <w:r w:rsidRPr="0008246D">
        <w:rPr>
          <w:color w:val="auto"/>
          <w:sz w:val="24"/>
          <w:szCs w:val="24"/>
        </w:rPr>
        <w:t xml:space="preserve"> </w:t>
      </w:r>
      <w:proofErr w:type="spellStart"/>
      <w:r w:rsidR="0008246D">
        <w:rPr>
          <w:color w:val="auto"/>
          <w:sz w:val="24"/>
          <w:szCs w:val="24"/>
        </w:rPr>
        <w:t>Шадринский</w:t>
      </w:r>
      <w:proofErr w:type="spellEnd"/>
      <w:r w:rsidR="0008246D">
        <w:rPr>
          <w:color w:val="auto"/>
          <w:sz w:val="24"/>
          <w:szCs w:val="24"/>
        </w:rPr>
        <w:t xml:space="preserve"> филиал </w:t>
      </w:r>
      <w:r w:rsidR="0008246D" w:rsidRPr="0008246D">
        <w:rPr>
          <w:color w:val="auto"/>
          <w:sz w:val="24"/>
          <w:szCs w:val="24"/>
        </w:rPr>
        <w:t>ГБПОУ «</w:t>
      </w:r>
      <w:r w:rsidR="0008246D">
        <w:rPr>
          <w:color w:val="auto"/>
          <w:sz w:val="24"/>
          <w:szCs w:val="24"/>
        </w:rPr>
        <w:t>КБМК</w:t>
      </w:r>
      <w:r w:rsidR="0008246D" w:rsidRPr="0008246D">
        <w:rPr>
          <w:color w:val="auto"/>
          <w:sz w:val="24"/>
          <w:szCs w:val="24"/>
        </w:rPr>
        <w:t xml:space="preserve">» </w:t>
      </w:r>
      <w:r w:rsidRPr="0008246D">
        <w:rPr>
          <w:color w:val="auto"/>
          <w:sz w:val="24"/>
          <w:szCs w:val="24"/>
        </w:rPr>
        <w:t>педагог-психолог</w:t>
      </w:r>
      <w:r w:rsidR="00DB6BC4" w:rsidRPr="0008246D">
        <w:rPr>
          <w:color w:val="auto"/>
          <w:sz w:val="24"/>
          <w:szCs w:val="24"/>
        </w:rPr>
        <w:t xml:space="preserve"> высшей квалификационной категории</w:t>
      </w:r>
      <w:r w:rsidRPr="0008246D">
        <w:rPr>
          <w:color w:val="auto"/>
          <w:sz w:val="24"/>
          <w:szCs w:val="24"/>
        </w:rPr>
        <w:t xml:space="preserve">, преподаватель первой квалификационной категории </w:t>
      </w:r>
    </w:p>
    <w:p w:rsidR="00936C5E" w:rsidRPr="0008246D" w:rsidRDefault="00936C5E" w:rsidP="004C70E3">
      <w:pPr>
        <w:jc w:val="both"/>
        <w:rPr>
          <w:b/>
          <w:color w:val="auto"/>
          <w:sz w:val="24"/>
          <w:szCs w:val="24"/>
        </w:rPr>
      </w:pPr>
    </w:p>
    <w:p w:rsidR="0008246D" w:rsidRDefault="0008246D" w:rsidP="004C70E3">
      <w:pPr>
        <w:jc w:val="both"/>
        <w:rPr>
          <w:b/>
          <w:color w:val="auto"/>
          <w:sz w:val="24"/>
          <w:szCs w:val="24"/>
        </w:rPr>
      </w:pPr>
    </w:p>
    <w:p w:rsidR="0008246D" w:rsidRDefault="0008246D" w:rsidP="004C70E3">
      <w:pPr>
        <w:jc w:val="both"/>
        <w:rPr>
          <w:b/>
          <w:color w:val="auto"/>
          <w:sz w:val="24"/>
          <w:szCs w:val="24"/>
        </w:rPr>
      </w:pPr>
    </w:p>
    <w:p w:rsidR="00BB0158" w:rsidRDefault="00BB0158" w:rsidP="004C70E3">
      <w:pPr>
        <w:ind w:firstLine="709"/>
        <w:jc w:val="both"/>
        <w:rPr>
          <w:color w:val="auto"/>
          <w:sz w:val="24"/>
          <w:szCs w:val="24"/>
        </w:rPr>
      </w:pPr>
    </w:p>
    <w:p w:rsidR="004174BA" w:rsidRPr="0008246D" w:rsidRDefault="004174BA" w:rsidP="004C70E3">
      <w:pPr>
        <w:ind w:firstLine="709"/>
        <w:jc w:val="both"/>
        <w:rPr>
          <w:color w:val="auto"/>
          <w:sz w:val="24"/>
          <w:szCs w:val="24"/>
        </w:rPr>
      </w:pPr>
    </w:p>
    <w:p w:rsidR="00BB0158" w:rsidRPr="0008246D" w:rsidRDefault="00BB0158" w:rsidP="004C70E3">
      <w:pPr>
        <w:ind w:firstLine="709"/>
        <w:jc w:val="both"/>
        <w:rPr>
          <w:color w:val="auto"/>
          <w:sz w:val="24"/>
          <w:szCs w:val="24"/>
        </w:rPr>
      </w:pPr>
    </w:p>
    <w:p w:rsidR="00B41C4F" w:rsidRPr="0008246D" w:rsidRDefault="00B41C4F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08246D">
        <w:rPr>
          <w:color w:val="auto"/>
          <w:sz w:val="24"/>
          <w:szCs w:val="24"/>
        </w:rPr>
        <w:t xml:space="preserve">В методических рекомендациях представлены основные формы </w:t>
      </w:r>
      <w:r w:rsidRPr="0008246D">
        <w:rPr>
          <w:color w:val="auto"/>
          <w:spacing w:val="-5"/>
          <w:sz w:val="24"/>
          <w:szCs w:val="24"/>
        </w:rPr>
        <w:t xml:space="preserve">учебной исследовательской работы со студентами: курсовая работа, выпускная квалификационная работа. </w:t>
      </w:r>
      <w:r w:rsidR="00884A36" w:rsidRPr="0008246D">
        <w:rPr>
          <w:color w:val="auto"/>
          <w:spacing w:val="-5"/>
          <w:sz w:val="24"/>
          <w:szCs w:val="24"/>
        </w:rPr>
        <w:t>МР с</w:t>
      </w:r>
      <w:r w:rsidRPr="0008246D">
        <w:rPr>
          <w:color w:val="auto"/>
          <w:spacing w:val="-5"/>
          <w:sz w:val="24"/>
          <w:szCs w:val="24"/>
        </w:rPr>
        <w:t xml:space="preserve">одержат технологию выбора темы, подготовки и оформления, процедуру защиты </w:t>
      </w:r>
      <w:r w:rsidR="00884A36" w:rsidRPr="0008246D">
        <w:rPr>
          <w:color w:val="auto"/>
          <w:spacing w:val="-5"/>
          <w:sz w:val="24"/>
          <w:szCs w:val="24"/>
        </w:rPr>
        <w:t xml:space="preserve">исследовательской </w:t>
      </w:r>
      <w:r w:rsidRPr="0008246D">
        <w:rPr>
          <w:color w:val="auto"/>
          <w:spacing w:val="-5"/>
          <w:sz w:val="24"/>
          <w:szCs w:val="24"/>
        </w:rPr>
        <w:t>работ</w:t>
      </w:r>
      <w:r w:rsidR="00884A36" w:rsidRPr="0008246D">
        <w:rPr>
          <w:color w:val="auto"/>
          <w:spacing w:val="-5"/>
          <w:sz w:val="24"/>
          <w:szCs w:val="24"/>
        </w:rPr>
        <w:t>ы</w:t>
      </w:r>
      <w:r w:rsidRPr="0008246D">
        <w:rPr>
          <w:color w:val="auto"/>
          <w:spacing w:val="-5"/>
          <w:sz w:val="24"/>
          <w:szCs w:val="24"/>
        </w:rPr>
        <w:t>, а также критерии  оценки.</w:t>
      </w:r>
    </w:p>
    <w:p w:rsidR="00B41C4F" w:rsidRPr="0008246D" w:rsidRDefault="00936C5E" w:rsidP="004C70E3">
      <w:pPr>
        <w:autoSpaceDE w:val="0"/>
        <w:autoSpaceDN w:val="0"/>
        <w:adjustRightInd w:val="0"/>
        <w:ind w:firstLine="709"/>
        <w:jc w:val="both"/>
        <w:rPr>
          <w:b/>
          <w:color w:val="auto"/>
          <w:sz w:val="24"/>
          <w:szCs w:val="24"/>
        </w:rPr>
      </w:pPr>
      <w:r w:rsidRPr="0008246D">
        <w:rPr>
          <w:color w:val="auto"/>
          <w:sz w:val="24"/>
          <w:szCs w:val="24"/>
        </w:rPr>
        <w:t>Методические рекомендации предназначены</w:t>
      </w:r>
      <w:r w:rsidR="00C9097B" w:rsidRPr="0008246D">
        <w:rPr>
          <w:color w:val="auto"/>
          <w:sz w:val="24"/>
          <w:szCs w:val="24"/>
        </w:rPr>
        <w:t>:</w:t>
      </w:r>
      <w:r w:rsidRPr="0008246D">
        <w:rPr>
          <w:color w:val="auto"/>
          <w:sz w:val="24"/>
          <w:szCs w:val="24"/>
        </w:rPr>
        <w:t xml:space="preserve"> </w:t>
      </w:r>
      <w:r w:rsidR="00B41C4F" w:rsidRPr="0008246D">
        <w:rPr>
          <w:color w:val="auto"/>
          <w:sz w:val="24"/>
          <w:szCs w:val="24"/>
        </w:rPr>
        <w:t xml:space="preserve">а) </w:t>
      </w:r>
      <w:r w:rsidRPr="0008246D">
        <w:rPr>
          <w:color w:val="auto"/>
          <w:sz w:val="24"/>
          <w:szCs w:val="24"/>
        </w:rPr>
        <w:t>студент</w:t>
      </w:r>
      <w:r w:rsidR="00B41C4F" w:rsidRPr="0008246D">
        <w:rPr>
          <w:color w:val="auto"/>
          <w:sz w:val="24"/>
          <w:szCs w:val="24"/>
        </w:rPr>
        <w:t>ам</w:t>
      </w:r>
      <w:r w:rsidRPr="0008246D">
        <w:rPr>
          <w:color w:val="auto"/>
          <w:sz w:val="24"/>
          <w:szCs w:val="24"/>
        </w:rPr>
        <w:t xml:space="preserve">, </w:t>
      </w:r>
      <w:r w:rsidR="00B41C4F" w:rsidRPr="0008246D">
        <w:rPr>
          <w:color w:val="auto"/>
          <w:sz w:val="24"/>
          <w:szCs w:val="24"/>
        </w:rPr>
        <w:t>которые могут пользоваться ими самостоятельно в  качестве инструкции, добиваясь  высокого результата с помощью самоконтроля и самооценки</w:t>
      </w:r>
      <w:r w:rsidR="00884A36" w:rsidRPr="0008246D">
        <w:rPr>
          <w:color w:val="auto"/>
          <w:sz w:val="24"/>
          <w:szCs w:val="24"/>
        </w:rPr>
        <w:t>;</w:t>
      </w:r>
      <w:r w:rsidR="00B41C4F" w:rsidRPr="0008246D">
        <w:rPr>
          <w:color w:val="auto"/>
          <w:sz w:val="24"/>
          <w:szCs w:val="24"/>
        </w:rPr>
        <w:t xml:space="preserve"> б) </w:t>
      </w:r>
      <w:r w:rsidRPr="0008246D">
        <w:rPr>
          <w:color w:val="auto"/>
          <w:sz w:val="24"/>
          <w:szCs w:val="24"/>
        </w:rPr>
        <w:t>преподавател</w:t>
      </w:r>
      <w:r w:rsidR="00B41C4F" w:rsidRPr="0008246D">
        <w:rPr>
          <w:color w:val="auto"/>
          <w:sz w:val="24"/>
          <w:szCs w:val="24"/>
        </w:rPr>
        <w:t>ям</w:t>
      </w:r>
      <w:r w:rsidRPr="0008246D">
        <w:rPr>
          <w:color w:val="auto"/>
          <w:sz w:val="24"/>
          <w:szCs w:val="24"/>
        </w:rPr>
        <w:t>, научны</w:t>
      </w:r>
      <w:r w:rsidR="00B41C4F" w:rsidRPr="0008246D">
        <w:rPr>
          <w:color w:val="auto"/>
          <w:sz w:val="24"/>
          <w:szCs w:val="24"/>
        </w:rPr>
        <w:t>м</w:t>
      </w:r>
      <w:r w:rsidRPr="0008246D">
        <w:rPr>
          <w:color w:val="auto"/>
          <w:sz w:val="24"/>
          <w:szCs w:val="24"/>
        </w:rPr>
        <w:t xml:space="preserve"> руководител</w:t>
      </w:r>
      <w:r w:rsidR="00B41C4F" w:rsidRPr="0008246D">
        <w:rPr>
          <w:color w:val="auto"/>
          <w:sz w:val="24"/>
          <w:szCs w:val="24"/>
        </w:rPr>
        <w:t xml:space="preserve">ям для оказания методической помощи.  </w:t>
      </w:r>
    </w:p>
    <w:p w:rsidR="00936C5E" w:rsidRPr="0008246D" w:rsidRDefault="00936C5E" w:rsidP="004C70E3">
      <w:pPr>
        <w:autoSpaceDE w:val="0"/>
        <w:autoSpaceDN w:val="0"/>
        <w:adjustRightInd w:val="0"/>
        <w:ind w:firstLine="709"/>
        <w:jc w:val="both"/>
        <w:rPr>
          <w:b/>
          <w:color w:val="auto"/>
          <w:sz w:val="24"/>
          <w:szCs w:val="24"/>
        </w:rPr>
      </w:pPr>
    </w:p>
    <w:p w:rsidR="00936C5E" w:rsidRPr="0008246D" w:rsidRDefault="00936C5E" w:rsidP="004C70E3">
      <w:pPr>
        <w:ind w:firstLine="709"/>
        <w:jc w:val="center"/>
        <w:rPr>
          <w:b/>
          <w:bCs/>
          <w:color w:val="auto"/>
          <w:w w:val="101"/>
          <w:sz w:val="24"/>
          <w:szCs w:val="24"/>
        </w:rPr>
      </w:pPr>
    </w:p>
    <w:p w:rsidR="00F64356" w:rsidRDefault="00F64356" w:rsidP="004C70E3">
      <w:pPr>
        <w:ind w:firstLine="709"/>
        <w:jc w:val="center"/>
        <w:rPr>
          <w:b/>
          <w:bCs/>
          <w:color w:val="auto"/>
          <w:w w:val="101"/>
          <w:sz w:val="24"/>
          <w:szCs w:val="24"/>
        </w:rPr>
      </w:pPr>
    </w:p>
    <w:p w:rsidR="0008246D" w:rsidRDefault="0008246D" w:rsidP="004C70E3">
      <w:pPr>
        <w:ind w:firstLine="709"/>
        <w:jc w:val="center"/>
        <w:rPr>
          <w:b/>
          <w:bCs/>
          <w:color w:val="auto"/>
          <w:w w:val="101"/>
          <w:sz w:val="24"/>
          <w:szCs w:val="24"/>
        </w:rPr>
      </w:pPr>
    </w:p>
    <w:p w:rsidR="0008246D" w:rsidRDefault="0008246D" w:rsidP="004C70E3">
      <w:pPr>
        <w:ind w:firstLine="709"/>
        <w:jc w:val="center"/>
        <w:rPr>
          <w:b/>
          <w:bCs/>
          <w:color w:val="auto"/>
          <w:w w:val="101"/>
          <w:sz w:val="24"/>
          <w:szCs w:val="24"/>
        </w:rPr>
      </w:pPr>
    </w:p>
    <w:p w:rsidR="0008246D" w:rsidRDefault="0008246D" w:rsidP="004C70E3">
      <w:pPr>
        <w:ind w:firstLine="709"/>
        <w:jc w:val="center"/>
        <w:rPr>
          <w:b/>
          <w:bCs/>
          <w:color w:val="auto"/>
          <w:w w:val="101"/>
          <w:sz w:val="24"/>
          <w:szCs w:val="24"/>
        </w:rPr>
      </w:pPr>
    </w:p>
    <w:p w:rsidR="0008246D" w:rsidRDefault="0008246D" w:rsidP="004C70E3">
      <w:pPr>
        <w:ind w:firstLine="709"/>
        <w:jc w:val="center"/>
        <w:rPr>
          <w:b/>
          <w:bCs/>
          <w:color w:val="auto"/>
          <w:w w:val="101"/>
          <w:sz w:val="24"/>
          <w:szCs w:val="24"/>
        </w:rPr>
      </w:pPr>
    </w:p>
    <w:p w:rsidR="004C70E3" w:rsidRDefault="004C70E3" w:rsidP="004C70E3">
      <w:pPr>
        <w:ind w:firstLine="709"/>
        <w:jc w:val="center"/>
        <w:rPr>
          <w:b/>
          <w:bCs/>
          <w:color w:val="auto"/>
          <w:w w:val="101"/>
          <w:sz w:val="24"/>
          <w:szCs w:val="24"/>
        </w:rPr>
      </w:pPr>
    </w:p>
    <w:p w:rsidR="004C70E3" w:rsidRDefault="004C70E3" w:rsidP="004C70E3">
      <w:pPr>
        <w:ind w:firstLine="709"/>
        <w:jc w:val="center"/>
        <w:rPr>
          <w:b/>
          <w:bCs/>
          <w:color w:val="auto"/>
          <w:w w:val="101"/>
          <w:sz w:val="24"/>
          <w:szCs w:val="24"/>
        </w:rPr>
      </w:pPr>
    </w:p>
    <w:p w:rsidR="004C70E3" w:rsidRDefault="004C70E3" w:rsidP="004C70E3">
      <w:pPr>
        <w:ind w:firstLine="709"/>
        <w:jc w:val="center"/>
        <w:rPr>
          <w:b/>
          <w:bCs/>
          <w:color w:val="auto"/>
          <w:w w:val="101"/>
          <w:sz w:val="24"/>
          <w:szCs w:val="24"/>
        </w:rPr>
      </w:pPr>
    </w:p>
    <w:p w:rsidR="004C70E3" w:rsidRDefault="004C70E3" w:rsidP="004C70E3">
      <w:pPr>
        <w:ind w:firstLine="709"/>
        <w:jc w:val="center"/>
        <w:rPr>
          <w:b/>
          <w:bCs/>
          <w:color w:val="auto"/>
          <w:w w:val="101"/>
          <w:sz w:val="24"/>
          <w:szCs w:val="24"/>
        </w:rPr>
      </w:pPr>
    </w:p>
    <w:p w:rsidR="004C70E3" w:rsidRDefault="004C70E3" w:rsidP="004C70E3">
      <w:pPr>
        <w:ind w:firstLine="709"/>
        <w:jc w:val="center"/>
        <w:rPr>
          <w:b/>
          <w:bCs/>
          <w:color w:val="auto"/>
          <w:w w:val="101"/>
          <w:sz w:val="24"/>
          <w:szCs w:val="24"/>
        </w:rPr>
      </w:pPr>
    </w:p>
    <w:p w:rsidR="004174BA" w:rsidRDefault="004174BA" w:rsidP="004C70E3">
      <w:pPr>
        <w:ind w:firstLine="709"/>
        <w:jc w:val="center"/>
        <w:rPr>
          <w:b/>
          <w:bCs/>
          <w:color w:val="auto"/>
          <w:w w:val="101"/>
          <w:sz w:val="24"/>
          <w:szCs w:val="24"/>
        </w:rPr>
      </w:pPr>
    </w:p>
    <w:p w:rsidR="004174BA" w:rsidRDefault="004174BA" w:rsidP="004C70E3">
      <w:pPr>
        <w:ind w:firstLine="709"/>
        <w:jc w:val="center"/>
        <w:rPr>
          <w:b/>
          <w:bCs/>
          <w:color w:val="auto"/>
          <w:w w:val="101"/>
          <w:sz w:val="24"/>
          <w:szCs w:val="24"/>
        </w:rPr>
      </w:pPr>
    </w:p>
    <w:p w:rsidR="004174BA" w:rsidRDefault="004174BA" w:rsidP="004C70E3">
      <w:pPr>
        <w:ind w:firstLine="709"/>
        <w:jc w:val="center"/>
        <w:rPr>
          <w:b/>
          <w:bCs/>
          <w:color w:val="auto"/>
          <w:w w:val="101"/>
          <w:sz w:val="24"/>
          <w:szCs w:val="24"/>
        </w:rPr>
      </w:pPr>
    </w:p>
    <w:p w:rsidR="0008246D" w:rsidRPr="0008246D" w:rsidRDefault="0008246D" w:rsidP="004C70E3">
      <w:pPr>
        <w:ind w:firstLine="709"/>
        <w:jc w:val="center"/>
        <w:rPr>
          <w:b/>
          <w:bCs/>
          <w:color w:val="auto"/>
          <w:w w:val="101"/>
          <w:sz w:val="24"/>
          <w:szCs w:val="24"/>
        </w:rPr>
      </w:pPr>
    </w:p>
    <w:p w:rsidR="00A4118F" w:rsidRPr="0008246D" w:rsidRDefault="00A4118F" w:rsidP="004C70E3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4"/>
          <w:szCs w:val="24"/>
        </w:rPr>
      </w:pPr>
    </w:p>
    <w:p w:rsidR="00936C5E" w:rsidRPr="0008246D" w:rsidRDefault="00936C5E" w:rsidP="004C70E3">
      <w:pPr>
        <w:autoSpaceDE w:val="0"/>
        <w:autoSpaceDN w:val="0"/>
        <w:adjustRightInd w:val="0"/>
        <w:ind w:left="3969"/>
        <w:rPr>
          <w:bCs/>
          <w:color w:val="000000"/>
          <w:sz w:val="24"/>
          <w:szCs w:val="24"/>
        </w:rPr>
      </w:pPr>
      <w:r w:rsidRPr="0008246D">
        <w:rPr>
          <w:bCs/>
          <w:color w:val="000000"/>
          <w:sz w:val="24"/>
          <w:szCs w:val="24"/>
        </w:rPr>
        <w:t xml:space="preserve">© Шадрина Н.А., </w:t>
      </w:r>
      <w:proofErr w:type="spellStart"/>
      <w:r w:rsidRPr="0008246D">
        <w:rPr>
          <w:bCs/>
          <w:color w:val="000000"/>
          <w:sz w:val="24"/>
          <w:szCs w:val="24"/>
        </w:rPr>
        <w:t>Гашева</w:t>
      </w:r>
      <w:proofErr w:type="spellEnd"/>
      <w:r w:rsidRPr="0008246D">
        <w:rPr>
          <w:bCs/>
          <w:color w:val="000000"/>
          <w:sz w:val="24"/>
          <w:szCs w:val="24"/>
        </w:rPr>
        <w:t xml:space="preserve"> Г.И., 201</w:t>
      </w:r>
      <w:r w:rsidR="004174BA">
        <w:rPr>
          <w:bCs/>
          <w:color w:val="000000"/>
          <w:sz w:val="24"/>
          <w:szCs w:val="24"/>
        </w:rPr>
        <w:t>6</w:t>
      </w:r>
    </w:p>
    <w:p w:rsidR="00936C5E" w:rsidRPr="0008246D" w:rsidRDefault="00936C5E" w:rsidP="004C70E3">
      <w:pPr>
        <w:autoSpaceDE w:val="0"/>
        <w:autoSpaceDN w:val="0"/>
        <w:adjustRightInd w:val="0"/>
        <w:ind w:left="3969"/>
        <w:rPr>
          <w:rFonts w:cs="TimesNewRoman,Bold"/>
          <w:bCs/>
          <w:color w:val="000000"/>
          <w:sz w:val="24"/>
          <w:szCs w:val="24"/>
        </w:rPr>
      </w:pPr>
      <w:r w:rsidRPr="0008246D">
        <w:rPr>
          <w:bCs/>
          <w:color w:val="000000"/>
          <w:sz w:val="24"/>
          <w:szCs w:val="24"/>
        </w:rPr>
        <w:t>©</w:t>
      </w:r>
      <w:r w:rsidR="00E5787E">
        <w:rPr>
          <w:bCs/>
          <w:color w:val="000000"/>
          <w:sz w:val="24"/>
          <w:szCs w:val="24"/>
        </w:rPr>
        <w:t xml:space="preserve"> </w:t>
      </w:r>
      <w:proofErr w:type="spellStart"/>
      <w:r w:rsidR="00EE7036" w:rsidRPr="0008246D">
        <w:rPr>
          <w:bCs/>
          <w:color w:val="000000"/>
          <w:sz w:val="24"/>
          <w:szCs w:val="24"/>
        </w:rPr>
        <w:t>Шадринский</w:t>
      </w:r>
      <w:proofErr w:type="spellEnd"/>
      <w:r w:rsidR="00EE7036" w:rsidRPr="0008246D">
        <w:rPr>
          <w:bCs/>
          <w:color w:val="000000"/>
          <w:sz w:val="24"/>
          <w:szCs w:val="24"/>
        </w:rPr>
        <w:t xml:space="preserve"> филиал </w:t>
      </w:r>
      <w:r w:rsidRPr="0008246D">
        <w:rPr>
          <w:bCs/>
          <w:color w:val="000000"/>
          <w:sz w:val="24"/>
          <w:szCs w:val="24"/>
        </w:rPr>
        <w:t xml:space="preserve"> ГБ</w:t>
      </w:r>
      <w:r w:rsidR="00426DBF" w:rsidRPr="0008246D">
        <w:rPr>
          <w:bCs/>
          <w:color w:val="000000"/>
          <w:sz w:val="24"/>
          <w:szCs w:val="24"/>
        </w:rPr>
        <w:t>П</w:t>
      </w:r>
      <w:r w:rsidRPr="0008246D">
        <w:rPr>
          <w:bCs/>
          <w:color w:val="000000"/>
          <w:sz w:val="24"/>
          <w:szCs w:val="24"/>
        </w:rPr>
        <w:t xml:space="preserve">ОУ </w:t>
      </w:r>
      <w:r w:rsidR="00426DBF" w:rsidRPr="0008246D">
        <w:rPr>
          <w:bCs/>
          <w:color w:val="000000"/>
          <w:sz w:val="24"/>
          <w:szCs w:val="24"/>
        </w:rPr>
        <w:t>«</w:t>
      </w:r>
      <w:r w:rsidR="00376059">
        <w:rPr>
          <w:bCs/>
          <w:color w:val="000000"/>
          <w:sz w:val="24"/>
          <w:szCs w:val="24"/>
        </w:rPr>
        <w:t>6</w:t>
      </w:r>
      <w:r w:rsidR="00EE7036" w:rsidRPr="0008246D">
        <w:rPr>
          <w:bCs/>
          <w:color w:val="000000"/>
          <w:sz w:val="24"/>
          <w:szCs w:val="24"/>
        </w:rPr>
        <w:t>КБ</w:t>
      </w:r>
      <w:r w:rsidRPr="0008246D">
        <w:rPr>
          <w:bCs/>
          <w:color w:val="000000"/>
          <w:sz w:val="24"/>
          <w:szCs w:val="24"/>
        </w:rPr>
        <w:t>МК</w:t>
      </w:r>
      <w:r w:rsidR="00426DBF" w:rsidRPr="0008246D">
        <w:rPr>
          <w:bCs/>
          <w:color w:val="000000"/>
          <w:sz w:val="24"/>
          <w:szCs w:val="24"/>
        </w:rPr>
        <w:t>»</w:t>
      </w:r>
      <w:r w:rsidRPr="0008246D">
        <w:rPr>
          <w:bCs/>
          <w:color w:val="000000"/>
          <w:sz w:val="24"/>
          <w:szCs w:val="24"/>
        </w:rPr>
        <w:t>, 201</w:t>
      </w:r>
      <w:r w:rsidR="00376059">
        <w:rPr>
          <w:bCs/>
          <w:color w:val="000000"/>
          <w:sz w:val="24"/>
          <w:szCs w:val="24"/>
        </w:rPr>
        <w:t>6</w:t>
      </w:r>
    </w:p>
    <w:p w:rsidR="00757498" w:rsidRDefault="00757498" w:rsidP="004C70E3">
      <w:pPr>
        <w:jc w:val="center"/>
        <w:rPr>
          <w:bCs/>
          <w:color w:val="auto"/>
          <w:w w:val="101"/>
          <w:sz w:val="28"/>
          <w:szCs w:val="28"/>
        </w:rPr>
      </w:pPr>
    </w:p>
    <w:p w:rsidR="0008246D" w:rsidRDefault="0008246D" w:rsidP="004C70E3">
      <w:pPr>
        <w:jc w:val="center"/>
        <w:rPr>
          <w:bCs/>
          <w:color w:val="auto"/>
          <w:w w:val="101"/>
          <w:sz w:val="28"/>
          <w:szCs w:val="28"/>
        </w:rPr>
      </w:pPr>
    </w:p>
    <w:p w:rsidR="00936C5E" w:rsidRPr="0056533C" w:rsidRDefault="00936C5E" w:rsidP="004C70E3">
      <w:pPr>
        <w:jc w:val="center"/>
        <w:rPr>
          <w:bCs/>
          <w:color w:val="auto"/>
          <w:w w:val="101"/>
          <w:sz w:val="28"/>
          <w:szCs w:val="28"/>
        </w:rPr>
      </w:pPr>
      <w:r w:rsidRPr="0056533C">
        <w:rPr>
          <w:bCs/>
          <w:color w:val="auto"/>
          <w:w w:val="101"/>
          <w:sz w:val="28"/>
          <w:szCs w:val="28"/>
        </w:rPr>
        <w:lastRenderedPageBreak/>
        <w:t>СОДЕРЖАНИЕ</w:t>
      </w:r>
    </w:p>
    <w:p w:rsidR="00936C5E" w:rsidRPr="00A05264" w:rsidRDefault="00936C5E" w:rsidP="004C70E3">
      <w:pPr>
        <w:ind w:firstLine="709"/>
        <w:jc w:val="center"/>
        <w:rPr>
          <w:b/>
          <w:bCs/>
          <w:color w:val="auto"/>
          <w:w w:val="101"/>
          <w:sz w:val="28"/>
          <w:szCs w:val="28"/>
        </w:rPr>
      </w:pPr>
    </w:p>
    <w:tbl>
      <w:tblPr>
        <w:tblW w:w="9888" w:type="dxa"/>
        <w:tblLook w:val="04A0"/>
      </w:tblPr>
      <w:tblGrid>
        <w:gridCol w:w="9180"/>
        <w:gridCol w:w="708"/>
      </w:tblGrid>
      <w:tr w:rsidR="00936C5E" w:rsidRPr="008A52A0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jc w:val="both"/>
              <w:rPr>
                <w:b/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>ВВЕДЕНИЕ</w:t>
            </w:r>
          </w:p>
        </w:tc>
        <w:tc>
          <w:tcPr>
            <w:tcW w:w="708" w:type="dxa"/>
            <w:shd w:val="clear" w:color="auto" w:fill="auto"/>
          </w:tcPr>
          <w:p w:rsidR="00936C5E" w:rsidRPr="008A52A0" w:rsidRDefault="00B43BD7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4</w:t>
            </w:r>
          </w:p>
        </w:tc>
      </w:tr>
      <w:tr w:rsidR="00936C5E" w:rsidRPr="008A52A0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0"/>
                <w:numId w:val="60"/>
              </w:numPr>
              <w:tabs>
                <w:tab w:val="left" w:pos="284"/>
              </w:tabs>
              <w:ind w:left="0" w:firstLine="0"/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 xml:space="preserve"> СПОСОБЫ ЭФФЕКТИВНОЙ РАБОТЫ С ИНФОРМАЦИЕЙ</w:t>
            </w:r>
          </w:p>
        </w:tc>
        <w:tc>
          <w:tcPr>
            <w:tcW w:w="708" w:type="dxa"/>
            <w:shd w:val="clear" w:color="auto" w:fill="auto"/>
          </w:tcPr>
          <w:p w:rsidR="00936C5E" w:rsidRPr="008A52A0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6</w:t>
            </w:r>
          </w:p>
        </w:tc>
      </w:tr>
      <w:tr w:rsidR="00936C5E" w:rsidRPr="008A52A0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1"/>
                <w:numId w:val="60"/>
              </w:numPr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>Эффективное чтение</w:t>
            </w:r>
          </w:p>
        </w:tc>
        <w:tc>
          <w:tcPr>
            <w:tcW w:w="708" w:type="dxa"/>
            <w:shd w:val="clear" w:color="auto" w:fill="auto"/>
          </w:tcPr>
          <w:p w:rsidR="00936C5E" w:rsidRPr="008A52A0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6</w:t>
            </w:r>
          </w:p>
        </w:tc>
      </w:tr>
      <w:tr w:rsidR="00936C5E" w:rsidRPr="008A52A0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1"/>
                <w:numId w:val="60"/>
              </w:numPr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 xml:space="preserve">Эффективная обработка и систематизация </w:t>
            </w:r>
          </w:p>
        </w:tc>
        <w:tc>
          <w:tcPr>
            <w:tcW w:w="708" w:type="dxa"/>
            <w:shd w:val="clear" w:color="auto" w:fill="auto"/>
          </w:tcPr>
          <w:p w:rsidR="00936C5E" w:rsidRPr="008A52A0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7</w:t>
            </w:r>
          </w:p>
        </w:tc>
      </w:tr>
      <w:tr w:rsidR="00936C5E" w:rsidRPr="008A52A0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1"/>
                <w:numId w:val="60"/>
              </w:numPr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>Хранение приобретённой информации</w:t>
            </w:r>
          </w:p>
        </w:tc>
        <w:tc>
          <w:tcPr>
            <w:tcW w:w="708" w:type="dxa"/>
            <w:shd w:val="clear" w:color="auto" w:fill="auto"/>
          </w:tcPr>
          <w:p w:rsidR="00936C5E" w:rsidRPr="008A52A0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9</w:t>
            </w:r>
          </w:p>
        </w:tc>
      </w:tr>
      <w:tr w:rsidR="00A10D7D" w:rsidRPr="008A52A0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A10D7D" w:rsidRPr="008A52A0" w:rsidRDefault="00A10D7D" w:rsidP="004C70E3">
            <w:pPr>
              <w:numPr>
                <w:ilvl w:val="0"/>
                <w:numId w:val="60"/>
              </w:numPr>
              <w:ind w:left="426" w:hanging="426"/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A10D7D">
              <w:rPr>
                <w:color w:val="auto"/>
                <w:sz w:val="24"/>
                <w:szCs w:val="24"/>
              </w:rPr>
              <w:t>СРАВНИТЕЛЬНАЯ ХАРАКТЕРИСТИКА КУРСОВОЙ РАБОТЫ И ВЫПУСКНОЙ КВАЛИФИКАЦИОННОЙ РАБОТЫ</w:t>
            </w:r>
          </w:p>
        </w:tc>
        <w:tc>
          <w:tcPr>
            <w:tcW w:w="708" w:type="dxa"/>
            <w:shd w:val="clear" w:color="auto" w:fill="auto"/>
          </w:tcPr>
          <w:p w:rsidR="00A10D7D" w:rsidRPr="008A52A0" w:rsidRDefault="00E5787E" w:rsidP="004C70E3">
            <w:pPr>
              <w:ind w:left="-11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9</w:t>
            </w:r>
          </w:p>
        </w:tc>
      </w:tr>
      <w:tr w:rsidR="00936C5E" w:rsidRPr="008A52A0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0"/>
                <w:numId w:val="60"/>
              </w:numPr>
              <w:ind w:left="426" w:hanging="426"/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>ТЕХНОЛОГИЯ НАПИСАНИЯ УЧЕБНОЙ ИССЛЕДОВАТЕЛЬСКОЙ РАБОТЫ</w:t>
            </w:r>
          </w:p>
        </w:tc>
        <w:tc>
          <w:tcPr>
            <w:tcW w:w="708" w:type="dxa"/>
            <w:shd w:val="clear" w:color="auto" w:fill="auto"/>
          </w:tcPr>
          <w:p w:rsidR="00936C5E" w:rsidRPr="008A52A0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12</w:t>
            </w:r>
          </w:p>
        </w:tc>
      </w:tr>
      <w:tr w:rsidR="00936C5E" w:rsidRPr="008A52A0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1"/>
                <w:numId w:val="60"/>
              </w:numPr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>Этапы написания учебной исследовательской работы</w:t>
            </w:r>
          </w:p>
        </w:tc>
        <w:tc>
          <w:tcPr>
            <w:tcW w:w="708" w:type="dxa"/>
            <w:shd w:val="clear" w:color="auto" w:fill="auto"/>
          </w:tcPr>
          <w:p w:rsidR="00936C5E" w:rsidRPr="008A52A0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12</w:t>
            </w:r>
          </w:p>
        </w:tc>
      </w:tr>
      <w:tr w:rsidR="00936C5E" w:rsidRPr="002E57F3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1"/>
                <w:numId w:val="60"/>
              </w:numPr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>Виды исследовательских работ</w:t>
            </w:r>
          </w:p>
        </w:tc>
        <w:tc>
          <w:tcPr>
            <w:tcW w:w="708" w:type="dxa"/>
            <w:shd w:val="clear" w:color="auto" w:fill="auto"/>
          </w:tcPr>
          <w:p w:rsidR="00936C5E" w:rsidRPr="002E57F3" w:rsidRDefault="002E57F3" w:rsidP="00E5787E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 w:rsidRPr="002E57F3">
              <w:rPr>
                <w:bCs/>
                <w:color w:val="auto"/>
                <w:w w:val="101"/>
                <w:sz w:val="24"/>
                <w:szCs w:val="24"/>
              </w:rPr>
              <w:t>1</w:t>
            </w:r>
            <w:r w:rsidR="00E5787E">
              <w:rPr>
                <w:bCs/>
                <w:color w:val="auto"/>
                <w:w w:val="101"/>
                <w:sz w:val="24"/>
                <w:szCs w:val="24"/>
              </w:rPr>
              <w:t>3</w:t>
            </w:r>
          </w:p>
        </w:tc>
      </w:tr>
      <w:tr w:rsidR="00936C5E" w:rsidRPr="002E57F3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0"/>
                <w:numId w:val="60"/>
              </w:numPr>
              <w:ind w:left="426" w:hanging="426"/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>СТРУКТУРА УЧЕБНОЙ ИССЛЕДОВАТЕЛЬСКОЙ РАБОТЫ</w:t>
            </w:r>
          </w:p>
        </w:tc>
        <w:tc>
          <w:tcPr>
            <w:tcW w:w="708" w:type="dxa"/>
            <w:shd w:val="clear" w:color="auto" w:fill="auto"/>
          </w:tcPr>
          <w:p w:rsidR="00936C5E" w:rsidRPr="002E57F3" w:rsidRDefault="002E57F3" w:rsidP="00E5787E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 w:rsidRPr="002E57F3">
              <w:rPr>
                <w:bCs/>
                <w:color w:val="auto"/>
                <w:w w:val="101"/>
                <w:sz w:val="24"/>
                <w:szCs w:val="24"/>
              </w:rPr>
              <w:t>1</w:t>
            </w:r>
            <w:r w:rsidR="00E5787E">
              <w:rPr>
                <w:bCs/>
                <w:color w:val="auto"/>
                <w:w w:val="101"/>
                <w:sz w:val="24"/>
                <w:szCs w:val="24"/>
              </w:rPr>
              <w:t>4</w:t>
            </w:r>
          </w:p>
        </w:tc>
      </w:tr>
      <w:tr w:rsidR="00E41B4E" w:rsidRPr="002E57F3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E41B4E" w:rsidRPr="008A52A0" w:rsidRDefault="00E41B4E" w:rsidP="004C70E3">
            <w:pPr>
              <w:numPr>
                <w:ilvl w:val="1"/>
                <w:numId w:val="60"/>
              </w:numPr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>Выбор темы и постановка проблемы исследования</w:t>
            </w:r>
          </w:p>
        </w:tc>
        <w:tc>
          <w:tcPr>
            <w:tcW w:w="708" w:type="dxa"/>
            <w:shd w:val="clear" w:color="auto" w:fill="auto"/>
          </w:tcPr>
          <w:p w:rsidR="00E41B4E" w:rsidRPr="002E57F3" w:rsidRDefault="002E57F3" w:rsidP="00E5787E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 w:rsidRPr="002E57F3">
              <w:rPr>
                <w:bCs/>
                <w:color w:val="auto"/>
                <w:w w:val="101"/>
                <w:sz w:val="24"/>
                <w:szCs w:val="24"/>
              </w:rPr>
              <w:t>1</w:t>
            </w:r>
            <w:r w:rsidR="00E5787E">
              <w:rPr>
                <w:bCs/>
                <w:color w:val="auto"/>
                <w:w w:val="101"/>
                <w:sz w:val="24"/>
                <w:szCs w:val="24"/>
              </w:rPr>
              <w:t>4</w:t>
            </w:r>
          </w:p>
        </w:tc>
      </w:tr>
      <w:tr w:rsidR="00936C5E" w:rsidRPr="002E57F3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1"/>
                <w:numId w:val="60"/>
              </w:numPr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>Титульный лист</w:t>
            </w:r>
          </w:p>
        </w:tc>
        <w:tc>
          <w:tcPr>
            <w:tcW w:w="708" w:type="dxa"/>
            <w:shd w:val="clear" w:color="auto" w:fill="auto"/>
          </w:tcPr>
          <w:p w:rsidR="00936C5E" w:rsidRPr="002E57F3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15</w:t>
            </w:r>
          </w:p>
        </w:tc>
      </w:tr>
      <w:tr w:rsidR="00936C5E" w:rsidRPr="002E57F3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1"/>
                <w:numId w:val="60"/>
              </w:numPr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>Содержание</w:t>
            </w:r>
          </w:p>
        </w:tc>
        <w:tc>
          <w:tcPr>
            <w:tcW w:w="708" w:type="dxa"/>
            <w:shd w:val="clear" w:color="auto" w:fill="auto"/>
          </w:tcPr>
          <w:p w:rsidR="00936C5E" w:rsidRPr="002E57F3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15</w:t>
            </w:r>
          </w:p>
        </w:tc>
      </w:tr>
      <w:tr w:rsidR="00936C5E" w:rsidRPr="002E57F3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1"/>
                <w:numId w:val="60"/>
              </w:numPr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>Введение</w:t>
            </w:r>
          </w:p>
        </w:tc>
        <w:tc>
          <w:tcPr>
            <w:tcW w:w="708" w:type="dxa"/>
            <w:shd w:val="clear" w:color="auto" w:fill="auto"/>
          </w:tcPr>
          <w:p w:rsidR="00936C5E" w:rsidRPr="002E57F3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17</w:t>
            </w:r>
          </w:p>
        </w:tc>
      </w:tr>
      <w:tr w:rsidR="00936C5E" w:rsidRPr="002E57F3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1"/>
                <w:numId w:val="60"/>
              </w:numPr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>Основная часть</w:t>
            </w:r>
          </w:p>
        </w:tc>
        <w:tc>
          <w:tcPr>
            <w:tcW w:w="708" w:type="dxa"/>
            <w:shd w:val="clear" w:color="auto" w:fill="auto"/>
          </w:tcPr>
          <w:p w:rsidR="00936C5E" w:rsidRPr="002E57F3" w:rsidRDefault="005A4AEA" w:rsidP="00E5787E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 w:rsidRPr="002E57F3">
              <w:rPr>
                <w:bCs/>
                <w:color w:val="auto"/>
                <w:w w:val="101"/>
                <w:sz w:val="24"/>
                <w:szCs w:val="24"/>
              </w:rPr>
              <w:t>2</w:t>
            </w:r>
            <w:r w:rsidR="00E5787E">
              <w:rPr>
                <w:bCs/>
                <w:color w:val="auto"/>
                <w:w w:val="101"/>
                <w:sz w:val="24"/>
                <w:szCs w:val="24"/>
              </w:rPr>
              <w:t>1</w:t>
            </w:r>
          </w:p>
        </w:tc>
      </w:tr>
      <w:tr w:rsidR="00936C5E" w:rsidRPr="002E57F3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1"/>
                <w:numId w:val="60"/>
              </w:numPr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>Список использованной литературы и источников</w:t>
            </w:r>
          </w:p>
        </w:tc>
        <w:tc>
          <w:tcPr>
            <w:tcW w:w="708" w:type="dxa"/>
            <w:shd w:val="clear" w:color="auto" w:fill="auto"/>
          </w:tcPr>
          <w:p w:rsidR="00936C5E" w:rsidRPr="002E57F3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24</w:t>
            </w:r>
          </w:p>
        </w:tc>
      </w:tr>
      <w:tr w:rsidR="00936C5E" w:rsidRPr="002E57F3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1"/>
                <w:numId w:val="60"/>
              </w:numPr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>Глоссарий</w:t>
            </w:r>
          </w:p>
        </w:tc>
        <w:tc>
          <w:tcPr>
            <w:tcW w:w="708" w:type="dxa"/>
            <w:shd w:val="clear" w:color="auto" w:fill="auto"/>
          </w:tcPr>
          <w:p w:rsidR="00936C5E" w:rsidRPr="002E57F3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24</w:t>
            </w:r>
          </w:p>
        </w:tc>
      </w:tr>
      <w:tr w:rsidR="00936C5E" w:rsidRPr="002E57F3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1"/>
                <w:numId w:val="60"/>
              </w:numPr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 xml:space="preserve">Приложения </w:t>
            </w:r>
          </w:p>
        </w:tc>
        <w:tc>
          <w:tcPr>
            <w:tcW w:w="708" w:type="dxa"/>
            <w:shd w:val="clear" w:color="auto" w:fill="auto"/>
          </w:tcPr>
          <w:p w:rsidR="00936C5E" w:rsidRPr="002E57F3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24</w:t>
            </w:r>
          </w:p>
        </w:tc>
      </w:tr>
      <w:tr w:rsidR="00936C5E" w:rsidRPr="002E57F3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0"/>
                <w:numId w:val="60"/>
              </w:numPr>
              <w:ind w:left="426" w:hanging="426"/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>ХАРАКТЕРИСТИКА МЕТОДОВ ИССЛЕДОВАНИЯ</w:t>
            </w:r>
          </w:p>
        </w:tc>
        <w:tc>
          <w:tcPr>
            <w:tcW w:w="708" w:type="dxa"/>
            <w:shd w:val="clear" w:color="auto" w:fill="auto"/>
          </w:tcPr>
          <w:p w:rsidR="00936C5E" w:rsidRPr="002E57F3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25</w:t>
            </w:r>
          </w:p>
        </w:tc>
      </w:tr>
      <w:tr w:rsidR="00936C5E" w:rsidRPr="002E57F3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1"/>
                <w:numId w:val="60"/>
              </w:numPr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>Методы теоретического исследования</w:t>
            </w:r>
          </w:p>
        </w:tc>
        <w:tc>
          <w:tcPr>
            <w:tcW w:w="708" w:type="dxa"/>
            <w:shd w:val="clear" w:color="auto" w:fill="auto"/>
          </w:tcPr>
          <w:p w:rsidR="00936C5E" w:rsidRPr="002E57F3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25</w:t>
            </w:r>
          </w:p>
        </w:tc>
      </w:tr>
      <w:tr w:rsidR="00936C5E" w:rsidRPr="002E57F3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1"/>
                <w:numId w:val="60"/>
              </w:numPr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>Методы эмпирического исследования</w:t>
            </w:r>
          </w:p>
        </w:tc>
        <w:tc>
          <w:tcPr>
            <w:tcW w:w="708" w:type="dxa"/>
            <w:shd w:val="clear" w:color="auto" w:fill="auto"/>
          </w:tcPr>
          <w:p w:rsidR="00936C5E" w:rsidRPr="002E57F3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26</w:t>
            </w:r>
          </w:p>
        </w:tc>
      </w:tr>
      <w:tr w:rsidR="00936C5E" w:rsidRPr="002E57F3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1"/>
                <w:numId w:val="60"/>
              </w:numPr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>Математические и статистические методы</w:t>
            </w:r>
          </w:p>
        </w:tc>
        <w:tc>
          <w:tcPr>
            <w:tcW w:w="708" w:type="dxa"/>
            <w:shd w:val="clear" w:color="auto" w:fill="auto"/>
          </w:tcPr>
          <w:p w:rsidR="00936C5E" w:rsidRPr="002E57F3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26</w:t>
            </w:r>
          </w:p>
        </w:tc>
      </w:tr>
      <w:tr w:rsidR="00936C5E" w:rsidRPr="002E57F3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DA0C5A" w:rsidRDefault="00936C5E" w:rsidP="004C70E3">
            <w:pPr>
              <w:pStyle w:val="20"/>
              <w:numPr>
                <w:ilvl w:val="0"/>
                <w:numId w:val="4"/>
              </w:numPr>
              <w:tabs>
                <w:tab w:val="left" w:pos="9360"/>
              </w:tabs>
              <w:ind w:right="0"/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DA0C5A">
              <w:rPr>
                <w:color w:val="auto"/>
                <w:sz w:val="24"/>
                <w:szCs w:val="24"/>
              </w:rPr>
              <w:t>ТРЕБОВАНИЯ К ОФОРМЛЕНИЮ УЧЕБНОЙ ИССЛЕДОВАТЕЛЬСКОЙ РАБОТЫ</w:t>
            </w:r>
          </w:p>
        </w:tc>
        <w:tc>
          <w:tcPr>
            <w:tcW w:w="708" w:type="dxa"/>
            <w:shd w:val="clear" w:color="auto" w:fill="auto"/>
          </w:tcPr>
          <w:p w:rsidR="00936C5E" w:rsidRPr="002E57F3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27</w:t>
            </w:r>
          </w:p>
        </w:tc>
      </w:tr>
      <w:tr w:rsidR="00936C5E" w:rsidRPr="002E57F3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526EB5" w:rsidP="004C70E3">
            <w:pPr>
              <w:ind w:left="1134" w:hanging="708"/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6</w:t>
            </w:r>
            <w:r w:rsidR="00936C5E" w:rsidRPr="008A52A0">
              <w:rPr>
                <w:bCs/>
                <w:color w:val="auto"/>
                <w:w w:val="101"/>
                <w:sz w:val="24"/>
                <w:szCs w:val="24"/>
              </w:rPr>
              <w:t xml:space="preserve">.1.    </w:t>
            </w:r>
            <w:r w:rsidR="00936C5E">
              <w:rPr>
                <w:bCs/>
                <w:color w:val="auto"/>
                <w:w w:val="101"/>
                <w:sz w:val="24"/>
                <w:szCs w:val="24"/>
              </w:rPr>
              <w:t xml:space="preserve"> </w:t>
            </w:r>
            <w:r w:rsidR="00936C5E" w:rsidRPr="008A52A0">
              <w:rPr>
                <w:bCs/>
                <w:color w:val="auto"/>
                <w:w w:val="101"/>
                <w:sz w:val="24"/>
                <w:szCs w:val="24"/>
              </w:rPr>
              <w:t xml:space="preserve">Текстовое оформление </w:t>
            </w:r>
            <w:r w:rsidR="00AB41B8">
              <w:rPr>
                <w:bCs/>
                <w:color w:val="auto"/>
                <w:w w:val="101"/>
                <w:sz w:val="24"/>
                <w:szCs w:val="24"/>
              </w:rPr>
              <w:t>учебной исследовательской работы</w:t>
            </w:r>
          </w:p>
        </w:tc>
        <w:tc>
          <w:tcPr>
            <w:tcW w:w="708" w:type="dxa"/>
            <w:shd w:val="clear" w:color="auto" w:fill="auto"/>
          </w:tcPr>
          <w:p w:rsidR="00936C5E" w:rsidRPr="002E57F3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27</w:t>
            </w:r>
          </w:p>
        </w:tc>
      </w:tr>
      <w:tr w:rsidR="00936C5E" w:rsidRPr="008A52A0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526EB5" w:rsidP="004C70E3">
            <w:pPr>
              <w:ind w:left="426"/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6</w:t>
            </w:r>
            <w:r w:rsidR="00936C5E" w:rsidRPr="008A52A0">
              <w:rPr>
                <w:bCs/>
                <w:color w:val="auto"/>
                <w:w w:val="101"/>
                <w:sz w:val="24"/>
                <w:szCs w:val="24"/>
              </w:rPr>
              <w:t xml:space="preserve">.2.    </w:t>
            </w:r>
            <w:r w:rsidR="00936C5E">
              <w:rPr>
                <w:bCs/>
                <w:color w:val="auto"/>
                <w:w w:val="101"/>
                <w:sz w:val="24"/>
                <w:szCs w:val="24"/>
              </w:rPr>
              <w:t xml:space="preserve"> </w:t>
            </w:r>
            <w:r w:rsidR="00936C5E" w:rsidRPr="008A52A0">
              <w:rPr>
                <w:bCs/>
                <w:color w:val="auto"/>
                <w:w w:val="101"/>
                <w:sz w:val="24"/>
                <w:szCs w:val="24"/>
              </w:rPr>
              <w:t>Оформление заголовков</w:t>
            </w:r>
          </w:p>
        </w:tc>
        <w:tc>
          <w:tcPr>
            <w:tcW w:w="708" w:type="dxa"/>
            <w:shd w:val="clear" w:color="auto" w:fill="auto"/>
          </w:tcPr>
          <w:p w:rsidR="00936C5E" w:rsidRPr="00214835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27</w:t>
            </w:r>
          </w:p>
        </w:tc>
      </w:tr>
      <w:tr w:rsidR="00936C5E" w:rsidRPr="008A52A0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526EB5" w:rsidP="004C70E3">
            <w:pPr>
              <w:ind w:left="426"/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6</w:t>
            </w:r>
            <w:r w:rsidR="00936C5E" w:rsidRPr="008A52A0">
              <w:rPr>
                <w:bCs/>
                <w:color w:val="auto"/>
                <w:w w:val="101"/>
                <w:sz w:val="24"/>
                <w:szCs w:val="24"/>
              </w:rPr>
              <w:t xml:space="preserve">.3.    </w:t>
            </w:r>
            <w:r w:rsidR="00936C5E">
              <w:rPr>
                <w:bCs/>
                <w:color w:val="auto"/>
                <w:w w:val="101"/>
                <w:sz w:val="24"/>
                <w:szCs w:val="24"/>
              </w:rPr>
              <w:t xml:space="preserve"> </w:t>
            </w:r>
            <w:r w:rsidR="00936C5E" w:rsidRPr="008A52A0">
              <w:rPr>
                <w:bCs/>
                <w:color w:val="auto"/>
                <w:w w:val="101"/>
                <w:sz w:val="24"/>
                <w:szCs w:val="24"/>
              </w:rPr>
              <w:t>Оформление иллюстраций</w:t>
            </w:r>
          </w:p>
        </w:tc>
        <w:tc>
          <w:tcPr>
            <w:tcW w:w="708" w:type="dxa"/>
            <w:shd w:val="clear" w:color="auto" w:fill="auto"/>
          </w:tcPr>
          <w:p w:rsidR="00936C5E" w:rsidRPr="00214835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28</w:t>
            </w:r>
          </w:p>
        </w:tc>
      </w:tr>
      <w:tr w:rsidR="00936C5E" w:rsidRPr="008A52A0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1"/>
                <w:numId w:val="4"/>
              </w:numPr>
              <w:tabs>
                <w:tab w:val="clear" w:pos="1199"/>
                <w:tab w:val="num" w:pos="1134"/>
              </w:tabs>
              <w:ind w:left="426" w:firstLine="0"/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 xml:space="preserve">Оформление таблиц </w:t>
            </w:r>
          </w:p>
        </w:tc>
        <w:tc>
          <w:tcPr>
            <w:tcW w:w="708" w:type="dxa"/>
            <w:shd w:val="clear" w:color="auto" w:fill="auto"/>
          </w:tcPr>
          <w:p w:rsidR="00936C5E" w:rsidRPr="00214835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29</w:t>
            </w:r>
          </w:p>
        </w:tc>
      </w:tr>
      <w:tr w:rsidR="00936C5E" w:rsidRPr="008A52A0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1"/>
                <w:numId w:val="4"/>
              </w:numPr>
              <w:tabs>
                <w:tab w:val="clear" w:pos="1199"/>
                <w:tab w:val="num" w:pos="1134"/>
              </w:tabs>
              <w:ind w:hanging="773"/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>Оформление ссылок</w:t>
            </w:r>
          </w:p>
        </w:tc>
        <w:tc>
          <w:tcPr>
            <w:tcW w:w="708" w:type="dxa"/>
            <w:shd w:val="clear" w:color="auto" w:fill="auto"/>
          </w:tcPr>
          <w:p w:rsidR="00936C5E" w:rsidRPr="00214835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29</w:t>
            </w:r>
          </w:p>
        </w:tc>
      </w:tr>
      <w:tr w:rsidR="00936C5E" w:rsidRPr="008A52A0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1"/>
                <w:numId w:val="4"/>
              </w:numPr>
              <w:tabs>
                <w:tab w:val="clear" w:pos="1199"/>
                <w:tab w:val="num" w:pos="1134"/>
              </w:tabs>
              <w:ind w:hanging="773"/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>Правила и способы цитирования</w:t>
            </w:r>
          </w:p>
        </w:tc>
        <w:tc>
          <w:tcPr>
            <w:tcW w:w="708" w:type="dxa"/>
            <w:shd w:val="clear" w:color="auto" w:fill="auto"/>
          </w:tcPr>
          <w:p w:rsidR="00936C5E" w:rsidRPr="00214835" w:rsidRDefault="00214835" w:rsidP="00E5787E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 w:rsidRPr="00214835">
              <w:rPr>
                <w:bCs/>
                <w:color w:val="auto"/>
                <w:w w:val="101"/>
                <w:sz w:val="24"/>
                <w:szCs w:val="24"/>
              </w:rPr>
              <w:t>3</w:t>
            </w:r>
            <w:r w:rsidR="00E5787E">
              <w:rPr>
                <w:bCs/>
                <w:color w:val="auto"/>
                <w:w w:val="101"/>
                <w:sz w:val="24"/>
                <w:szCs w:val="24"/>
              </w:rPr>
              <w:t>0</w:t>
            </w:r>
          </w:p>
        </w:tc>
      </w:tr>
      <w:tr w:rsidR="00936C5E" w:rsidRPr="008A52A0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1"/>
                <w:numId w:val="4"/>
              </w:numPr>
              <w:tabs>
                <w:tab w:val="clear" w:pos="1199"/>
                <w:tab w:val="num" w:pos="1134"/>
              </w:tabs>
              <w:ind w:hanging="773"/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 xml:space="preserve">Оформление сокращений, условных обозначений  </w:t>
            </w:r>
          </w:p>
        </w:tc>
        <w:tc>
          <w:tcPr>
            <w:tcW w:w="708" w:type="dxa"/>
            <w:shd w:val="clear" w:color="auto" w:fill="auto"/>
          </w:tcPr>
          <w:p w:rsidR="00936C5E" w:rsidRPr="00214835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31</w:t>
            </w:r>
          </w:p>
        </w:tc>
      </w:tr>
      <w:tr w:rsidR="00936C5E" w:rsidRPr="008A52A0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1"/>
                <w:numId w:val="4"/>
              </w:numPr>
              <w:tabs>
                <w:tab w:val="num" w:pos="993"/>
              </w:tabs>
              <w:ind w:left="993" w:hanging="567"/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 xml:space="preserve">  Оформление списка использованной литературы и источников</w:t>
            </w:r>
          </w:p>
        </w:tc>
        <w:tc>
          <w:tcPr>
            <w:tcW w:w="708" w:type="dxa"/>
            <w:shd w:val="clear" w:color="auto" w:fill="auto"/>
          </w:tcPr>
          <w:p w:rsidR="00936C5E" w:rsidRPr="00214835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31</w:t>
            </w:r>
          </w:p>
        </w:tc>
      </w:tr>
      <w:tr w:rsidR="00936C5E" w:rsidRPr="008A52A0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1"/>
                <w:numId w:val="4"/>
              </w:numPr>
              <w:tabs>
                <w:tab w:val="num" w:pos="1134"/>
              </w:tabs>
              <w:ind w:left="1134" w:hanging="708"/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Оформление приложения</w:t>
            </w:r>
          </w:p>
        </w:tc>
        <w:tc>
          <w:tcPr>
            <w:tcW w:w="708" w:type="dxa"/>
            <w:shd w:val="clear" w:color="auto" w:fill="auto"/>
          </w:tcPr>
          <w:p w:rsidR="00936C5E" w:rsidRPr="00214835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33</w:t>
            </w:r>
          </w:p>
        </w:tc>
      </w:tr>
      <w:tr w:rsidR="00936C5E" w:rsidRPr="008A52A0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numPr>
                <w:ilvl w:val="1"/>
                <w:numId w:val="4"/>
              </w:numPr>
              <w:tabs>
                <w:tab w:val="clear" w:pos="1199"/>
                <w:tab w:val="num" w:pos="1134"/>
              </w:tabs>
              <w:ind w:hanging="773"/>
              <w:jc w:val="both"/>
              <w:rPr>
                <w:b/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Оформление презентации</w:t>
            </w:r>
          </w:p>
        </w:tc>
        <w:tc>
          <w:tcPr>
            <w:tcW w:w="708" w:type="dxa"/>
            <w:shd w:val="clear" w:color="auto" w:fill="auto"/>
          </w:tcPr>
          <w:p w:rsidR="00936C5E" w:rsidRPr="00214835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33</w:t>
            </w:r>
          </w:p>
        </w:tc>
      </w:tr>
      <w:tr w:rsidR="00936C5E" w:rsidRPr="001C6C33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1C6C33" w:rsidRDefault="0019392D" w:rsidP="004C70E3">
            <w:pPr>
              <w:numPr>
                <w:ilvl w:val="0"/>
                <w:numId w:val="4"/>
              </w:numPr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 xml:space="preserve"> </w:t>
            </w:r>
            <w:r w:rsidR="00936C5E" w:rsidRPr="001C6C33">
              <w:rPr>
                <w:bCs/>
                <w:color w:val="auto"/>
                <w:w w:val="101"/>
                <w:sz w:val="24"/>
                <w:szCs w:val="24"/>
              </w:rPr>
              <w:t>ЗАЩИТА УЧЕБНОЙ ИССЛЕДОВАТЕЛЬСКОЙ РАБОТЫ</w:t>
            </w:r>
          </w:p>
        </w:tc>
        <w:tc>
          <w:tcPr>
            <w:tcW w:w="708" w:type="dxa"/>
            <w:shd w:val="clear" w:color="auto" w:fill="auto"/>
          </w:tcPr>
          <w:p w:rsidR="00936C5E" w:rsidRPr="00214835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35</w:t>
            </w:r>
          </w:p>
        </w:tc>
      </w:tr>
      <w:tr w:rsidR="00936C5E" w:rsidRPr="008A52A0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A10D7D" w:rsidP="004C70E3">
            <w:pPr>
              <w:ind w:left="426"/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7</w:t>
            </w:r>
            <w:r w:rsidR="00936C5E">
              <w:rPr>
                <w:bCs/>
                <w:color w:val="auto"/>
                <w:w w:val="101"/>
                <w:sz w:val="24"/>
                <w:szCs w:val="24"/>
              </w:rPr>
              <w:t>.1. Рекомендации по составлению доклада на защиту</w:t>
            </w:r>
          </w:p>
        </w:tc>
        <w:tc>
          <w:tcPr>
            <w:tcW w:w="708" w:type="dxa"/>
            <w:shd w:val="clear" w:color="auto" w:fill="auto"/>
          </w:tcPr>
          <w:p w:rsidR="00936C5E" w:rsidRPr="00214835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35</w:t>
            </w:r>
          </w:p>
        </w:tc>
      </w:tr>
      <w:tr w:rsidR="00936C5E" w:rsidRPr="008A52A0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A10D7D" w:rsidP="004C70E3">
            <w:pPr>
              <w:ind w:left="426"/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7</w:t>
            </w:r>
            <w:r w:rsidR="00936C5E">
              <w:rPr>
                <w:bCs/>
                <w:color w:val="auto"/>
                <w:w w:val="101"/>
                <w:sz w:val="24"/>
                <w:szCs w:val="24"/>
              </w:rPr>
              <w:t xml:space="preserve">.2. Использование презентации </w:t>
            </w:r>
          </w:p>
        </w:tc>
        <w:tc>
          <w:tcPr>
            <w:tcW w:w="708" w:type="dxa"/>
            <w:shd w:val="clear" w:color="auto" w:fill="auto"/>
          </w:tcPr>
          <w:p w:rsidR="00936C5E" w:rsidRPr="00214835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36</w:t>
            </w:r>
          </w:p>
        </w:tc>
      </w:tr>
      <w:tr w:rsidR="00936C5E" w:rsidRPr="008A52A0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A10D7D" w:rsidP="004C70E3">
            <w:pPr>
              <w:ind w:left="426"/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7</w:t>
            </w:r>
            <w:r w:rsidR="00936C5E">
              <w:rPr>
                <w:bCs/>
                <w:color w:val="auto"/>
                <w:w w:val="101"/>
                <w:sz w:val="24"/>
                <w:szCs w:val="24"/>
              </w:rPr>
              <w:t xml:space="preserve">.3. Критерии оценки защиты </w:t>
            </w:r>
            <w:r w:rsidR="00AB41B8">
              <w:rPr>
                <w:bCs/>
                <w:color w:val="auto"/>
                <w:w w:val="101"/>
                <w:sz w:val="24"/>
                <w:szCs w:val="24"/>
              </w:rPr>
              <w:t>учебной исследовательской работы</w:t>
            </w:r>
          </w:p>
        </w:tc>
        <w:tc>
          <w:tcPr>
            <w:tcW w:w="708" w:type="dxa"/>
            <w:shd w:val="clear" w:color="auto" w:fill="auto"/>
          </w:tcPr>
          <w:p w:rsidR="00936C5E" w:rsidRPr="00214835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36</w:t>
            </w:r>
          </w:p>
        </w:tc>
      </w:tr>
      <w:tr w:rsidR="00936C5E" w:rsidRPr="008A52A0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ЗАКЛЮЧЕНИЕ</w:t>
            </w:r>
          </w:p>
        </w:tc>
        <w:tc>
          <w:tcPr>
            <w:tcW w:w="708" w:type="dxa"/>
            <w:shd w:val="clear" w:color="auto" w:fill="auto"/>
          </w:tcPr>
          <w:p w:rsidR="00936C5E" w:rsidRPr="00214835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39</w:t>
            </w:r>
          </w:p>
        </w:tc>
      </w:tr>
      <w:tr w:rsidR="00936C5E" w:rsidRPr="008A52A0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jc w:val="both"/>
              <w:rPr>
                <w:b/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>СПИСОК ИСПОЛЬЗОВАННОЙ ЛИТЕРАТУРЫ И ИСТОЧНИКОВ</w:t>
            </w:r>
          </w:p>
        </w:tc>
        <w:tc>
          <w:tcPr>
            <w:tcW w:w="708" w:type="dxa"/>
            <w:shd w:val="clear" w:color="auto" w:fill="auto"/>
          </w:tcPr>
          <w:p w:rsidR="00936C5E" w:rsidRPr="00214835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40</w:t>
            </w:r>
          </w:p>
        </w:tc>
      </w:tr>
      <w:tr w:rsidR="00936C5E" w:rsidRPr="008A52A0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936C5E" w:rsidRPr="008A52A0" w:rsidRDefault="00936C5E" w:rsidP="004C70E3">
            <w:pPr>
              <w:jc w:val="both"/>
              <w:rPr>
                <w:b/>
                <w:bCs/>
                <w:color w:val="auto"/>
                <w:w w:val="101"/>
                <w:sz w:val="24"/>
                <w:szCs w:val="24"/>
              </w:rPr>
            </w:pPr>
            <w:r w:rsidRPr="008A52A0">
              <w:rPr>
                <w:bCs/>
                <w:color w:val="auto"/>
                <w:w w:val="101"/>
                <w:sz w:val="24"/>
                <w:szCs w:val="24"/>
              </w:rPr>
              <w:t>ПРИЛОЖЕНИЯ</w:t>
            </w:r>
          </w:p>
        </w:tc>
        <w:tc>
          <w:tcPr>
            <w:tcW w:w="708" w:type="dxa"/>
            <w:shd w:val="clear" w:color="auto" w:fill="auto"/>
          </w:tcPr>
          <w:p w:rsidR="00936C5E" w:rsidRPr="00214835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42</w:t>
            </w:r>
          </w:p>
        </w:tc>
      </w:tr>
      <w:tr w:rsidR="00E243A6" w:rsidRPr="008A52A0" w:rsidTr="00165867">
        <w:trPr>
          <w:trHeight w:val="20"/>
        </w:trPr>
        <w:tc>
          <w:tcPr>
            <w:tcW w:w="9180" w:type="dxa"/>
            <w:shd w:val="clear" w:color="auto" w:fill="auto"/>
          </w:tcPr>
          <w:p w:rsidR="00E243A6" w:rsidRPr="008A52A0" w:rsidRDefault="00E243A6" w:rsidP="004C70E3">
            <w:pPr>
              <w:jc w:val="both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708" w:type="dxa"/>
            <w:shd w:val="clear" w:color="auto" w:fill="auto"/>
          </w:tcPr>
          <w:p w:rsidR="00E243A6" w:rsidRPr="00214835" w:rsidRDefault="00E5787E" w:rsidP="004C70E3">
            <w:pPr>
              <w:ind w:left="-45" w:firstLine="34"/>
              <w:jc w:val="right"/>
              <w:rPr>
                <w:bCs/>
                <w:color w:val="auto"/>
                <w:w w:val="101"/>
                <w:sz w:val="24"/>
                <w:szCs w:val="24"/>
              </w:rPr>
            </w:pPr>
            <w:r>
              <w:rPr>
                <w:bCs/>
                <w:color w:val="auto"/>
                <w:w w:val="101"/>
                <w:sz w:val="24"/>
                <w:szCs w:val="24"/>
              </w:rPr>
              <w:t>61</w:t>
            </w:r>
          </w:p>
        </w:tc>
      </w:tr>
    </w:tbl>
    <w:p w:rsidR="004C70E3" w:rsidRDefault="004C70E3" w:rsidP="004C70E3">
      <w:pPr>
        <w:jc w:val="center"/>
        <w:rPr>
          <w:color w:val="auto"/>
          <w:sz w:val="24"/>
          <w:szCs w:val="24"/>
        </w:rPr>
      </w:pPr>
    </w:p>
    <w:p w:rsidR="004C70E3" w:rsidRDefault="004C70E3" w:rsidP="004C70E3">
      <w:pPr>
        <w:jc w:val="center"/>
        <w:rPr>
          <w:color w:val="auto"/>
          <w:sz w:val="24"/>
          <w:szCs w:val="24"/>
        </w:rPr>
      </w:pPr>
    </w:p>
    <w:p w:rsidR="004C70E3" w:rsidRDefault="004C70E3" w:rsidP="004C70E3">
      <w:pPr>
        <w:jc w:val="center"/>
        <w:rPr>
          <w:color w:val="auto"/>
          <w:sz w:val="24"/>
          <w:szCs w:val="24"/>
        </w:rPr>
      </w:pPr>
    </w:p>
    <w:p w:rsidR="004C70E3" w:rsidRDefault="004C70E3" w:rsidP="004C70E3">
      <w:pPr>
        <w:jc w:val="center"/>
        <w:rPr>
          <w:color w:val="auto"/>
          <w:sz w:val="24"/>
          <w:szCs w:val="24"/>
        </w:rPr>
      </w:pPr>
    </w:p>
    <w:p w:rsidR="004C70E3" w:rsidRDefault="004C70E3" w:rsidP="004C70E3">
      <w:pPr>
        <w:jc w:val="center"/>
        <w:rPr>
          <w:color w:val="auto"/>
          <w:sz w:val="24"/>
          <w:szCs w:val="24"/>
        </w:rPr>
      </w:pPr>
    </w:p>
    <w:p w:rsidR="004C70E3" w:rsidRDefault="004C70E3" w:rsidP="004C70E3">
      <w:pPr>
        <w:jc w:val="center"/>
        <w:rPr>
          <w:color w:val="auto"/>
          <w:sz w:val="24"/>
          <w:szCs w:val="24"/>
        </w:rPr>
      </w:pPr>
    </w:p>
    <w:p w:rsidR="004C70E3" w:rsidRDefault="004C70E3" w:rsidP="004C70E3">
      <w:pPr>
        <w:jc w:val="center"/>
        <w:rPr>
          <w:color w:val="auto"/>
          <w:sz w:val="24"/>
          <w:szCs w:val="24"/>
        </w:rPr>
      </w:pPr>
    </w:p>
    <w:p w:rsidR="006207E9" w:rsidRPr="00945DC1" w:rsidRDefault="007F37F1" w:rsidP="004C70E3">
      <w:pPr>
        <w:jc w:val="center"/>
        <w:rPr>
          <w:b/>
          <w:color w:val="auto"/>
          <w:sz w:val="24"/>
          <w:szCs w:val="24"/>
        </w:rPr>
      </w:pPr>
      <w:r w:rsidRPr="00945DC1">
        <w:rPr>
          <w:b/>
          <w:color w:val="auto"/>
          <w:sz w:val="24"/>
          <w:szCs w:val="24"/>
        </w:rPr>
        <w:lastRenderedPageBreak/>
        <w:t xml:space="preserve">ВВЕДЕНИЕ </w:t>
      </w:r>
    </w:p>
    <w:p w:rsidR="007F37F1" w:rsidRPr="00662D04" w:rsidRDefault="007F37F1" w:rsidP="004C70E3">
      <w:pPr>
        <w:ind w:firstLine="709"/>
        <w:jc w:val="center"/>
        <w:rPr>
          <w:b/>
          <w:color w:val="auto"/>
          <w:sz w:val="24"/>
          <w:szCs w:val="24"/>
        </w:rPr>
      </w:pPr>
    </w:p>
    <w:p w:rsidR="007F37F1" w:rsidRPr="00662D04" w:rsidRDefault="0056533C" w:rsidP="004C70E3">
      <w:pPr>
        <w:pStyle w:val="23"/>
        <w:ind w:left="0" w:firstLine="709"/>
        <w:jc w:val="both"/>
        <w:rPr>
          <w:sz w:val="24"/>
          <w:szCs w:val="24"/>
        </w:rPr>
      </w:pPr>
      <w:proofErr w:type="gramStart"/>
      <w:r w:rsidRPr="00662D04">
        <w:rPr>
          <w:sz w:val="24"/>
          <w:szCs w:val="24"/>
        </w:rPr>
        <w:t>И</w:t>
      </w:r>
      <w:r w:rsidR="00A05264" w:rsidRPr="00662D04">
        <w:rPr>
          <w:sz w:val="24"/>
          <w:szCs w:val="24"/>
        </w:rPr>
        <w:t xml:space="preserve">сследовательская работа </w:t>
      </w:r>
      <w:r w:rsidR="007F37F1" w:rsidRPr="00662D04">
        <w:rPr>
          <w:sz w:val="24"/>
          <w:szCs w:val="24"/>
        </w:rPr>
        <w:t>в области отдельно</w:t>
      </w:r>
      <w:r w:rsidR="00AB5ABC" w:rsidRPr="00662D04">
        <w:rPr>
          <w:sz w:val="24"/>
          <w:szCs w:val="24"/>
        </w:rPr>
        <w:t>го</w:t>
      </w:r>
      <w:r w:rsidR="007F37F1" w:rsidRPr="00662D04">
        <w:rPr>
          <w:sz w:val="24"/>
          <w:szCs w:val="24"/>
        </w:rPr>
        <w:t xml:space="preserve"> </w:t>
      </w:r>
      <w:r w:rsidR="003F02BF" w:rsidRPr="00662D04">
        <w:rPr>
          <w:sz w:val="24"/>
          <w:szCs w:val="24"/>
        </w:rPr>
        <w:t xml:space="preserve">междисциплинарного комплекса (далее МДК) или профессионального модуля (далее ПМ) </w:t>
      </w:r>
      <w:r w:rsidR="007F37F1" w:rsidRPr="00662D04">
        <w:rPr>
          <w:sz w:val="24"/>
          <w:szCs w:val="24"/>
        </w:rPr>
        <w:t>имеет целью систематизацию, обобщение и проверку специальных теоретических знаний и, в некоторых случаях, практических навыков студентов в объ</w:t>
      </w:r>
      <w:r w:rsidRPr="00662D04">
        <w:rPr>
          <w:sz w:val="24"/>
          <w:szCs w:val="24"/>
        </w:rPr>
        <w:t>ё</w:t>
      </w:r>
      <w:r w:rsidR="007F37F1" w:rsidRPr="00662D04">
        <w:rPr>
          <w:sz w:val="24"/>
          <w:szCs w:val="24"/>
        </w:rPr>
        <w:t>ме пройденного курса, а также может включать в себя знания, полученные при изучении иных МДК и</w:t>
      </w:r>
      <w:r w:rsidR="003F02BF" w:rsidRPr="00662D04">
        <w:rPr>
          <w:sz w:val="24"/>
          <w:szCs w:val="24"/>
        </w:rPr>
        <w:t>ли</w:t>
      </w:r>
      <w:r w:rsidR="007F37F1" w:rsidRPr="00662D04">
        <w:rPr>
          <w:sz w:val="24"/>
          <w:szCs w:val="24"/>
        </w:rPr>
        <w:t xml:space="preserve"> ПМ </w:t>
      </w:r>
      <w:r w:rsidR="007E2E78" w:rsidRPr="00662D04">
        <w:rPr>
          <w:sz w:val="24"/>
          <w:szCs w:val="24"/>
        </w:rPr>
        <w:t>программы</w:t>
      </w:r>
      <w:r w:rsidR="003F02BF" w:rsidRPr="00662D04">
        <w:rPr>
          <w:sz w:val="24"/>
          <w:szCs w:val="24"/>
        </w:rPr>
        <w:t xml:space="preserve"> </w:t>
      </w:r>
      <w:r w:rsidRPr="00662D04">
        <w:rPr>
          <w:sz w:val="24"/>
          <w:szCs w:val="24"/>
        </w:rPr>
        <w:t>подготов</w:t>
      </w:r>
      <w:r w:rsidR="00884A36" w:rsidRPr="00662D04">
        <w:rPr>
          <w:sz w:val="24"/>
          <w:szCs w:val="24"/>
        </w:rPr>
        <w:t>к</w:t>
      </w:r>
      <w:r w:rsidRPr="00662D04">
        <w:rPr>
          <w:sz w:val="24"/>
          <w:szCs w:val="24"/>
        </w:rPr>
        <w:t xml:space="preserve">и специалиста среднего звена </w:t>
      </w:r>
      <w:r w:rsidR="003F02BF" w:rsidRPr="00662D04">
        <w:rPr>
          <w:sz w:val="24"/>
          <w:szCs w:val="24"/>
        </w:rPr>
        <w:t>(далее ПП</w:t>
      </w:r>
      <w:r w:rsidRPr="00662D04">
        <w:rPr>
          <w:sz w:val="24"/>
          <w:szCs w:val="24"/>
        </w:rPr>
        <w:t>ССЗ</w:t>
      </w:r>
      <w:r w:rsidR="003F02BF" w:rsidRPr="00662D04">
        <w:rPr>
          <w:sz w:val="24"/>
          <w:szCs w:val="24"/>
        </w:rPr>
        <w:t>)</w:t>
      </w:r>
      <w:r w:rsidR="007E2E78" w:rsidRPr="00662D04">
        <w:rPr>
          <w:sz w:val="24"/>
          <w:szCs w:val="24"/>
        </w:rPr>
        <w:t xml:space="preserve"> ГБ</w:t>
      </w:r>
      <w:r w:rsidR="00B41C4F" w:rsidRPr="00662D04">
        <w:rPr>
          <w:sz w:val="24"/>
          <w:szCs w:val="24"/>
        </w:rPr>
        <w:t>П</w:t>
      </w:r>
      <w:r w:rsidR="007E2E78" w:rsidRPr="00662D04">
        <w:rPr>
          <w:sz w:val="24"/>
          <w:szCs w:val="24"/>
        </w:rPr>
        <w:t>ОУ «</w:t>
      </w:r>
      <w:proofErr w:type="spellStart"/>
      <w:r w:rsidR="007E2E78" w:rsidRPr="00662D04">
        <w:rPr>
          <w:sz w:val="24"/>
          <w:szCs w:val="24"/>
        </w:rPr>
        <w:t>Шадринский</w:t>
      </w:r>
      <w:proofErr w:type="spellEnd"/>
      <w:r w:rsidR="007E2E78" w:rsidRPr="00662D04">
        <w:rPr>
          <w:sz w:val="24"/>
          <w:szCs w:val="24"/>
        </w:rPr>
        <w:t xml:space="preserve"> медицинский колледж»</w:t>
      </w:r>
      <w:r w:rsidR="007F37F1" w:rsidRPr="00662D04">
        <w:rPr>
          <w:sz w:val="24"/>
          <w:szCs w:val="24"/>
        </w:rPr>
        <w:t xml:space="preserve">. </w:t>
      </w:r>
      <w:proofErr w:type="gramEnd"/>
    </w:p>
    <w:p w:rsidR="007F37F1" w:rsidRPr="00662D04" w:rsidRDefault="0056533C" w:rsidP="004C70E3">
      <w:pPr>
        <w:pStyle w:val="23"/>
        <w:ind w:left="0" w:firstLine="709"/>
        <w:jc w:val="both"/>
        <w:rPr>
          <w:sz w:val="24"/>
          <w:szCs w:val="24"/>
        </w:rPr>
      </w:pPr>
      <w:proofErr w:type="gramStart"/>
      <w:r w:rsidRPr="00662D04">
        <w:rPr>
          <w:sz w:val="24"/>
          <w:szCs w:val="24"/>
        </w:rPr>
        <w:t>Учебная и</w:t>
      </w:r>
      <w:r w:rsidR="00A05264" w:rsidRPr="00662D04">
        <w:rPr>
          <w:sz w:val="24"/>
          <w:szCs w:val="24"/>
        </w:rPr>
        <w:t>сследовательская работа</w:t>
      </w:r>
      <w:r w:rsidRPr="00662D04">
        <w:rPr>
          <w:sz w:val="24"/>
          <w:szCs w:val="24"/>
        </w:rPr>
        <w:t xml:space="preserve"> (далее УИР) </w:t>
      </w:r>
      <w:r w:rsidR="007F37F1" w:rsidRPr="00662D04">
        <w:rPr>
          <w:sz w:val="24"/>
          <w:szCs w:val="24"/>
        </w:rPr>
        <w:t>должна продемонстриро</w:t>
      </w:r>
      <w:r w:rsidRPr="00662D04">
        <w:rPr>
          <w:sz w:val="24"/>
          <w:szCs w:val="24"/>
        </w:rPr>
        <w:t>вать глубину проработки студенто</w:t>
      </w:r>
      <w:r w:rsidR="007F37F1" w:rsidRPr="00662D04">
        <w:rPr>
          <w:sz w:val="24"/>
          <w:szCs w:val="24"/>
        </w:rPr>
        <w:t xml:space="preserve">м теоретических разделов курса, умение применять изученные приемы и методы в анализе конкретных явлений и процессов, знание основных методологических проблем данного направления медицинской науки и практики, способность обобщить и дать оценку различным подходам к их решению, предлагаемым в научной и учебной литературе. </w:t>
      </w:r>
      <w:proofErr w:type="gramEnd"/>
    </w:p>
    <w:p w:rsidR="009D509A" w:rsidRPr="00662D04" w:rsidRDefault="009D509A" w:rsidP="004C70E3">
      <w:pPr>
        <w:shd w:val="clear" w:color="auto" w:fill="FFFFFF"/>
        <w:ind w:left="10" w:right="5" w:firstLine="69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Исследовательск</w:t>
      </w:r>
      <w:r w:rsidR="0056533C" w:rsidRPr="00662D04">
        <w:rPr>
          <w:color w:val="auto"/>
          <w:sz w:val="24"/>
          <w:szCs w:val="24"/>
        </w:rPr>
        <w:t>ая</w:t>
      </w:r>
      <w:r w:rsidRPr="00662D04">
        <w:rPr>
          <w:color w:val="auto"/>
          <w:sz w:val="24"/>
          <w:szCs w:val="24"/>
        </w:rPr>
        <w:t xml:space="preserve"> работ</w:t>
      </w:r>
      <w:r w:rsidR="0056533C" w:rsidRPr="00662D04">
        <w:rPr>
          <w:color w:val="auto"/>
          <w:sz w:val="24"/>
          <w:szCs w:val="24"/>
        </w:rPr>
        <w:t>а</w:t>
      </w:r>
      <w:r w:rsidRPr="00662D04">
        <w:rPr>
          <w:color w:val="auto"/>
          <w:sz w:val="24"/>
          <w:szCs w:val="24"/>
        </w:rPr>
        <w:t xml:space="preserve"> способству</w:t>
      </w:r>
      <w:r w:rsidR="0056533C" w:rsidRPr="00662D04">
        <w:rPr>
          <w:color w:val="auto"/>
          <w:sz w:val="24"/>
          <w:szCs w:val="24"/>
        </w:rPr>
        <w:t>е</w:t>
      </w:r>
      <w:r w:rsidRPr="00662D04">
        <w:rPr>
          <w:color w:val="auto"/>
          <w:sz w:val="24"/>
          <w:szCs w:val="24"/>
        </w:rPr>
        <w:t>т формированию исследова</w:t>
      </w:r>
      <w:r w:rsidRPr="00662D04">
        <w:rPr>
          <w:color w:val="auto"/>
          <w:sz w:val="24"/>
          <w:szCs w:val="24"/>
        </w:rPr>
        <w:softHyphen/>
        <w:t>тельских умений</w:t>
      </w:r>
      <w:r w:rsidR="009571F5" w:rsidRPr="00662D04">
        <w:rPr>
          <w:color w:val="auto"/>
          <w:sz w:val="24"/>
          <w:szCs w:val="24"/>
        </w:rPr>
        <w:t>.</w:t>
      </w:r>
    </w:p>
    <w:p w:rsidR="009D509A" w:rsidRPr="00662D04" w:rsidRDefault="009D509A" w:rsidP="004C70E3">
      <w:pPr>
        <w:shd w:val="clear" w:color="auto" w:fill="FFFFFF"/>
        <w:tabs>
          <w:tab w:val="left" w:pos="709"/>
          <w:tab w:val="left" w:pos="754"/>
        </w:tabs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ab/>
      </w:r>
      <w:r w:rsidR="009571F5" w:rsidRPr="00662D04">
        <w:rPr>
          <w:b/>
          <w:color w:val="auto"/>
          <w:sz w:val="24"/>
          <w:szCs w:val="24"/>
        </w:rPr>
        <w:t>И</w:t>
      </w:r>
      <w:r w:rsidRPr="00662D04">
        <w:rPr>
          <w:b/>
          <w:iCs/>
          <w:color w:val="auto"/>
          <w:sz w:val="24"/>
          <w:szCs w:val="24"/>
        </w:rPr>
        <w:t>нформационные умения: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1094"/>
        </w:tabs>
        <w:autoSpaceDE w:val="0"/>
        <w:autoSpaceDN w:val="0"/>
        <w:adjustRightInd w:val="0"/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пользоваться библиографическими данными (ориентировка в алфавитном, предметном, тематическом каталогах</w:t>
      </w:r>
      <w:r w:rsidR="0056533C" w:rsidRPr="00662D04">
        <w:rPr>
          <w:color w:val="auto"/>
          <w:sz w:val="24"/>
          <w:szCs w:val="24"/>
        </w:rPr>
        <w:t>)</w:t>
      </w:r>
      <w:r w:rsidRPr="00662D04">
        <w:rPr>
          <w:color w:val="auto"/>
          <w:sz w:val="24"/>
          <w:szCs w:val="24"/>
        </w:rPr>
        <w:t>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1094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оформлять библиографический список в соответствии с </w:t>
      </w:r>
      <w:proofErr w:type="spellStart"/>
      <w:r w:rsidRPr="00662D04">
        <w:rPr>
          <w:color w:val="auto"/>
          <w:sz w:val="24"/>
          <w:szCs w:val="24"/>
        </w:rPr>
        <w:t>ГОСТом</w:t>
      </w:r>
      <w:proofErr w:type="spellEnd"/>
      <w:r w:rsidRPr="00662D04">
        <w:rPr>
          <w:color w:val="auto"/>
          <w:sz w:val="24"/>
          <w:szCs w:val="24"/>
        </w:rPr>
        <w:t>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1094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осуществлять поиск информации в сети </w:t>
      </w:r>
      <w:proofErr w:type="spellStart"/>
      <w:r w:rsidR="005D5286" w:rsidRPr="00662D04">
        <w:rPr>
          <w:color w:val="auto"/>
          <w:sz w:val="24"/>
          <w:szCs w:val="24"/>
        </w:rPr>
        <w:t>Internet</w:t>
      </w:r>
      <w:proofErr w:type="spellEnd"/>
      <w:r w:rsidRPr="00662D04">
        <w:rPr>
          <w:color w:val="auto"/>
          <w:sz w:val="24"/>
          <w:szCs w:val="24"/>
        </w:rPr>
        <w:t>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1094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воссоздавать структуру текста, определять главную мысль</w:t>
      </w:r>
      <w:r w:rsidR="0056533C" w:rsidRPr="00662D04">
        <w:rPr>
          <w:color w:val="auto"/>
          <w:sz w:val="24"/>
          <w:szCs w:val="24"/>
        </w:rPr>
        <w:t>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1094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выделять в тексте доказательства и аргументы</w:t>
      </w:r>
      <w:r w:rsidR="0056533C" w:rsidRPr="00662D04">
        <w:rPr>
          <w:color w:val="auto"/>
          <w:sz w:val="24"/>
          <w:szCs w:val="24"/>
        </w:rPr>
        <w:t>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1094"/>
        </w:tabs>
        <w:autoSpaceDE w:val="0"/>
        <w:autoSpaceDN w:val="0"/>
        <w:adjustRightInd w:val="0"/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представлять текст в виде вторичного документа (план, аннотация, тезисы, рецензия, реферат, конспект);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1094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цитировать.</w:t>
      </w:r>
    </w:p>
    <w:p w:rsidR="009D509A" w:rsidRPr="00662D04" w:rsidRDefault="009D509A" w:rsidP="004C70E3">
      <w:pPr>
        <w:shd w:val="clear" w:color="auto" w:fill="FFFFFF"/>
        <w:tabs>
          <w:tab w:val="left" w:pos="709"/>
          <w:tab w:val="left" w:pos="754"/>
        </w:tabs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ab/>
      </w:r>
      <w:r w:rsidR="009571F5" w:rsidRPr="00662D04">
        <w:rPr>
          <w:b/>
          <w:color w:val="auto"/>
          <w:sz w:val="24"/>
          <w:szCs w:val="24"/>
        </w:rPr>
        <w:t>Т</w:t>
      </w:r>
      <w:r w:rsidRPr="00662D04">
        <w:rPr>
          <w:b/>
          <w:iCs/>
          <w:color w:val="auto"/>
          <w:sz w:val="24"/>
          <w:szCs w:val="24"/>
        </w:rPr>
        <w:t>еоретические умения: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4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аналитического анализа и синтеза: индукции и дедукции;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4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сравнения и сопоставления;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4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абстракции и конкретизации;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4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классификации и систематизации;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4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аналогии и обобщений;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4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моделирования;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4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формализации.</w:t>
      </w:r>
    </w:p>
    <w:p w:rsidR="009D509A" w:rsidRPr="00662D04" w:rsidRDefault="009571F5" w:rsidP="004C70E3">
      <w:pPr>
        <w:shd w:val="clear" w:color="auto" w:fill="FFFFFF"/>
        <w:tabs>
          <w:tab w:val="left" w:pos="709"/>
          <w:tab w:val="left" w:pos="754"/>
        </w:tabs>
        <w:ind w:firstLine="709"/>
        <w:rPr>
          <w:b/>
          <w:color w:val="auto"/>
          <w:sz w:val="24"/>
          <w:szCs w:val="24"/>
        </w:rPr>
      </w:pPr>
      <w:r w:rsidRPr="00662D04">
        <w:rPr>
          <w:b/>
          <w:iCs/>
          <w:color w:val="auto"/>
          <w:sz w:val="24"/>
          <w:szCs w:val="24"/>
        </w:rPr>
        <w:t>М</w:t>
      </w:r>
      <w:r w:rsidR="009D509A" w:rsidRPr="00662D04">
        <w:rPr>
          <w:b/>
          <w:iCs/>
          <w:color w:val="auto"/>
          <w:sz w:val="24"/>
          <w:szCs w:val="24"/>
        </w:rPr>
        <w:t>етодологические умения: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4"/>
        </w:tabs>
        <w:autoSpaceDE w:val="0"/>
        <w:autoSpaceDN w:val="0"/>
        <w:adjustRightInd w:val="0"/>
        <w:ind w:left="709" w:hanging="709"/>
        <w:jc w:val="both"/>
        <w:rPr>
          <w:iCs/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выявить противоречия, на основе анализа противоречий определить проблему, сформулировать тему исследования;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4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предложить ведущую идею исследования как разрешение проблемы;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4"/>
        </w:tabs>
        <w:autoSpaceDE w:val="0"/>
        <w:autoSpaceDN w:val="0"/>
        <w:adjustRightInd w:val="0"/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умение определить объект и его характерную часть — предмет исследования;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4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исходя из проблемы, темы и предмета исследования, определить его це</w:t>
      </w:r>
      <w:r w:rsidRPr="00662D04">
        <w:rPr>
          <w:color w:val="auto"/>
          <w:sz w:val="24"/>
          <w:szCs w:val="24"/>
        </w:rPr>
        <w:softHyphen/>
        <w:t>л</w:t>
      </w:r>
      <w:r w:rsidR="0056533C" w:rsidRPr="00662D04">
        <w:rPr>
          <w:color w:val="auto"/>
          <w:sz w:val="24"/>
          <w:szCs w:val="24"/>
        </w:rPr>
        <w:t>ь</w:t>
      </w:r>
      <w:r w:rsidRPr="00662D04">
        <w:rPr>
          <w:color w:val="auto"/>
          <w:sz w:val="24"/>
          <w:szCs w:val="24"/>
        </w:rPr>
        <w:t xml:space="preserve"> и задачи;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4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умение сконструировать гипотезу исследования;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4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прогнозировать новизну исследования и ее практическую значимость.</w:t>
      </w:r>
    </w:p>
    <w:p w:rsidR="009D509A" w:rsidRPr="00662D04" w:rsidRDefault="009D509A" w:rsidP="004C70E3">
      <w:pPr>
        <w:shd w:val="clear" w:color="auto" w:fill="FFFFFF"/>
        <w:tabs>
          <w:tab w:val="left" w:pos="709"/>
          <w:tab w:val="left" w:pos="749"/>
        </w:tabs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ab/>
      </w:r>
      <w:r w:rsidR="009571F5" w:rsidRPr="00662D04">
        <w:rPr>
          <w:b/>
          <w:color w:val="auto"/>
          <w:sz w:val="24"/>
          <w:szCs w:val="24"/>
        </w:rPr>
        <w:t>Э</w:t>
      </w:r>
      <w:r w:rsidRPr="00662D04">
        <w:rPr>
          <w:b/>
          <w:iCs/>
          <w:color w:val="auto"/>
          <w:sz w:val="24"/>
          <w:szCs w:val="24"/>
        </w:rPr>
        <w:t>мпирические умения: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проводить опрос (анкетирование, беседу, интервью);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наблюдать и оформлять результаты наблюдения;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тестировать и изучать продукты деятельности испытуемых;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изучать и обобщать педагогический опыт;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выполнять социометрию;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организовывать экспертные оценки;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выполнять медицинский эксперимент;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ind w:left="709" w:right="394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измерять медицинские явления и представлять данные измерений в удобном виде;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ind w:left="709" w:right="398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выполнять математическую и статистическую обработку результатов </w:t>
      </w:r>
      <w:r w:rsidRPr="00662D04">
        <w:rPr>
          <w:color w:val="auto"/>
          <w:sz w:val="24"/>
          <w:szCs w:val="24"/>
        </w:rPr>
        <w:lastRenderedPageBreak/>
        <w:t>исследования;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интерпретировать результаты исследования.</w:t>
      </w:r>
    </w:p>
    <w:p w:rsidR="009D509A" w:rsidRPr="00662D04" w:rsidRDefault="009D509A" w:rsidP="004C70E3">
      <w:pPr>
        <w:shd w:val="clear" w:color="auto" w:fill="FFFFFF"/>
        <w:tabs>
          <w:tab w:val="left" w:pos="709"/>
          <w:tab w:val="left" w:pos="749"/>
        </w:tabs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ab/>
      </w:r>
      <w:r w:rsidR="009571F5" w:rsidRPr="00662D04">
        <w:rPr>
          <w:b/>
          <w:color w:val="auto"/>
          <w:sz w:val="24"/>
          <w:szCs w:val="24"/>
        </w:rPr>
        <w:t>Р</w:t>
      </w:r>
      <w:r w:rsidRPr="00662D04">
        <w:rPr>
          <w:b/>
          <w:iCs/>
          <w:color w:val="auto"/>
          <w:sz w:val="24"/>
          <w:szCs w:val="24"/>
        </w:rPr>
        <w:t>ечевые (устные и письменные) умения: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ind w:left="709" w:right="403" w:hanging="709"/>
        <w:jc w:val="both"/>
        <w:rPr>
          <w:iCs/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оформлять сообщение с учетом жанровых различий (доклад, реферат, тезисы, статья, отч</w:t>
      </w:r>
      <w:r w:rsidR="0056533C" w:rsidRPr="00662D04">
        <w:rPr>
          <w:color w:val="auto"/>
          <w:sz w:val="24"/>
          <w:szCs w:val="24"/>
        </w:rPr>
        <w:t>ё</w:t>
      </w:r>
      <w:r w:rsidRPr="00662D04">
        <w:rPr>
          <w:color w:val="auto"/>
          <w:sz w:val="24"/>
          <w:szCs w:val="24"/>
        </w:rPr>
        <w:t>т, курсовая работа, выпускная квалификационная ра</w:t>
      </w:r>
      <w:r w:rsidRPr="00662D04">
        <w:rPr>
          <w:color w:val="auto"/>
          <w:sz w:val="24"/>
          <w:szCs w:val="24"/>
        </w:rPr>
        <w:softHyphen/>
        <w:t xml:space="preserve">бота) на основе требований </w:t>
      </w:r>
      <w:proofErr w:type="spellStart"/>
      <w:r w:rsidRPr="00662D04">
        <w:rPr>
          <w:color w:val="auto"/>
          <w:sz w:val="24"/>
          <w:szCs w:val="24"/>
        </w:rPr>
        <w:t>ГОСТа</w:t>
      </w:r>
      <w:proofErr w:type="spellEnd"/>
      <w:r w:rsidRPr="00662D04">
        <w:rPr>
          <w:color w:val="auto"/>
          <w:sz w:val="24"/>
          <w:szCs w:val="24"/>
        </w:rPr>
        <w:t>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владеть научно-педагогическим стилем речи;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проводить рубрикацию научного текста;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ind w:left="709" w:right="398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сделать сообщение о ходе и результатах исследования (композиционное сообщение о содержании глав или других рубрик теста и общие выводы, «позадачное сообщение», проблемное сообщение об основных противо</w:t>
      </w:r>
      <w:r w:rsidRPr="00662D04">
        <w:rPr>
          <w:color w:val="auto"/>
          <w:sz w:val="24"/>
          <w:szCs w:val="24"/>
        </w:rPr>
        <w:softHyphen/>
        <w:t>речиях исследования и результатах их разрешения);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ind w:left="709" w:right="403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владеть разговорной речью (плавность, темп речи, использование специ</w:t>
      </w:r>
      <w:r w:rsidRPr="00662D04">
        <w:rPr>
          <w:color w:val="auto"/>
          <w:sz w:val="24"/>
          <w:szCs w:val="24"/>
        </w:rPr>
        <w:softHyphen/>
        <w:t>альных речевых конструкций — повторов, вопросов к аудитории, после</w:t>
      </w:r>
      <w:r w:rsidRPr="00662D04">
        <w:rPr>
          <w:color w:val="auto"/>
          <w:sz w:val="24"/>
          <w:szCs w:val="24"/>
        </w:rPr>
        <w:softHyphen/>
        <w:t>довательности слов во фразе, логических ударений);</w:t>
      </w:r>
    </w:p>
    <w:p w:rsidR="009D509A" w:rsidRPr="00662D04" w:rsidRDefault="009D509A" w:rsidP="004C70E3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979"/>
        </w:tabs>
        <w:autoSpaceDE w:val="0"/>
        <w:autoSpaceDN w:val="0"/>
        <w:adjustRightInd w:val="0"/>
        <w:ind w:left="709" w:hanging="709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участвовать в научном диалоге, споре, дискуссии.</w:t>
      </w:r>
    </w:p>
    <w:p w:rsidR="00551985" w:rsidRPr="00662D04" w:rsidRDefault="009D509A" w:rsidP="004C70E3">
      <w:pPr>
        <w:shd w:val="clear" w:color="auto" w:fill="FFFFFF"/>
        <w:tabs>
          <w:tab w:val="left" w:pos="9638"/>
        </w:tabs>
        <w:ind w:left="10" w:right="-1" w:firstLine="699"/>
        <w:jc w:val="both"/>
        <w:rPr>
          <w:b/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Каждое из умений представляет собой интегрированное понятие, включающее дей</w:t>
      </w:r>
      <w:r w:rsidRPr="00662D04">
        <w:rPr>
          <w:color w:val="auto"/>
          <w:sz w:val="24"/>
          <w:szCs w:val="24"/>
        </w:rPr>
        <w:softHyphen/>
        <w:t>ствия и операции, обеспечивающие правильность выполнения умений. В связи с чем</w:t>
      </w:r>
      <w:r w:rsidR="0056533C" w:rsidRPr="00662D04">
        <w:rPr>
          <w:color w:val="auto"/>
          <w:sz w:val="24"/>
          <w:szCs w:val="24"/>
        </w:rPr>
        <w:t>,</w:t>
      </w:r>
      <w:r w:rsidRPr="00662D04">
        <w:rPr>
          <w:color w:val="auto"/>
          <w:sz w:val="24"/>
          <w:szCs w:val="24"/>
        </w:rPr>
        <w:t xml:space="preserve"> необходимо отме</w:t>
      </w:r>
      <w:r w:rsidRPr="00662D04">
        <w:rPr>
          <w:color w:val="auto"/>
          <w:sz w:val="24"/>
          <w:szCs w:val="24"/>
        </w:rPr>
        <w:softHyphen/>
        <w:t xml:space="preserve">тить, что в ходе исследовательской работы </w:t>
      </w:r>
      <w:r w:rsidR="00A05264" w:rsidRPr="00662D04">
        <w:rPr>
          <w:b/>
          <w:color w:val="auto"/>
          <w:sz w:val="24"/>
          <w:szCs w:val="24"/>
        </w:rPr>
        <w:t xml:space="preserve">формируются </w:t>
      </w:r>
      <w:r w:rsidR="00A4118F" w:rsidRPr="00662D04">
        <w:rPr>
          <w:b/>
          <w:color w:val="auto"/>
          <w:sz w:val="24"/>
          <w:szCs w:val="24"/>
        </w:rPr>
        <w:t>общие компетенции</w:t>
      </w:r>
      <w:r w:rsidR="00A05264" w:rsidRPr="00662D04">
        <w:rPr>
          <w:b/>
          <w:color w:val="auto"/>
          <w:sz w:val="24"/>
          <w:szCs w:val="24"/>
        </w:rPr>
        <w:t>:</w:t>
      </w:r>
      <w:r w:rsidR="007F37F1" w:rsidRPr="00662D04">
        <w:rPr>
          <w:b/>
          <w:color w:val="auto"/>
          <w:sz w:val="24"/>
          <w:szCs w:val="24"/>
        </w:rPr>
        <w:t xml:space="preserve"> </w:t>
      </w:r>
    </w:p>
    <w:tbl>
      <w:tblPr>
        <w:tblW w:w="9748" w:type="dxa"/>
        <w:tblLook w:val="04A0"/>
      </w:tblPr>
      <w:tblGrid>
        <w:gridCol w:w="1101"/>
        <w:gridCol w:w="8647"/>
      </w:tblGrid>
      <w:tr w:rsidR="009571F5" w:rsidRPr="00662D04" w:rsidTr="00CF2C82">
        <w:tc>
          <w:tcPr>
            <w:tcW w:w="1101" w:type="dxa"/>
          </w:tcPr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ОК 1.</w:t>
            </w:r>
          </w:p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647" w:type="dxa"/>
          </w:tcPr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="0056533C" w:rsidRPr="00662D04">
              <w:rPr>
                <w:color w:val="auto"/>
                <w:sz w:val="24"/>
                <w:szCs w:val="24"/>
              </w:rPr>
              <w:t>.</w:t>
            </w:r>
          </w:p>
        </w:tc>
      </w:tr>
      <w:tr w:rsidR="009571F5" w:rsidRPr="00662D04" w:rsidTr="00CF2C82">
        <w:tc>
          <w:tcPr>
            <w:tcW w:w="1101" w:type="dxa"/>
          </w:tcPr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ОК 2.</w:t>
            </w:r>
          </w:p>
        </w:tc>
        <w:tc>
          <w:tcPr>
            <w:tcW w:w="8647" w:type="dxa"/>
          </w:tcPr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  <w:r w:rsidR="0056533C" w:rsidRPr="00662D04">
              <w:rPr>
                <w:color w:val="auto"/>
                <w:sz w:val="24"/>
                <w:szCs w:val="24"/>
              </w:rPr>
              <w:t>.</w:t>
            </w:r>
          </w:p>
        </w:tc>
      </w:tr>
      <w:tr w:rsidR="009571F5" w:rsidRPr="00662D04" w:rsidTr="00CF2C82">
        <w:tc>
          <w:tcPr>
            <w:tcW w:w="1101" w:type="dxa"/>
          </w:tcPr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ОК 3.</w:t>
            </w:r>
          </w:p>
        </w:tc>
        <w:tc>
          <w:tcPr>
            <w:tcW w:w="8647" w:type="dxa"/>
          </w:tcPr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  <w:r w:rsidR="0056533C" w:rsidRPr="00662D04">
              <w:rPr>
                <w:color w:val="auto"/>
                <w:sz w:val="24"/>
                <w:szCs w:val="24"/>
              </w:rPr>
              <w:t>.</w:t>
            </w:r>
          </w:p>
        </w:tc>
      </w:tr>
      <w:tr w:rsidR="009571F5" w:rsidRPr="00662D04" w:rsidTr="00CF2C82">
        <w:tc>
          <w:tcPr>
            <w:tcW w:w="1101" w:type="dxa"/>
          </w:tcPr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ОК 4.</w:t>
            </w:r>
          </w:p>
        </w:tc>
        <w:tc>
          <w:tcPr>
            <w:tcW w:w="8647" w:type="dxa"/>
          </w:tcPr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56533C" w:rsidRPr="00662D04">
              <w:rPr>
                <w:color w:val="auto"/>
                <w:sz w:val="24"/>
                <w:szCs w:val="24"/>
              </w:rPr>
              <w:t>.</w:t>
            </w:r>
          </w:p>
        </w:tc>
      </w:tr>
      <w:tr w:rsidR="009571F5" w:rsidRPr="00662D04" w:rsidTr="00CF2C82">
        <w:tc>
          <w:tcPr>
            <w:tcW w:w="1101" w:type="dxa"/>
          </w:tcPr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ОК 5.</w:t>
            </w:r>
          </w:p>
        </w:tc>
        <w:tc>
          <w:tcPr>
            <w:tcW w:w="8647" w:type="dxa"/>
          </w:tcPr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="0056533C" w:rsidRPr="00662D04">
              <w:rPr>
                <w:color w:val="auto"/>
                <w:sz w:val="24"/>
                <w:szCs w:val="24"/>
              </w:rPr>
              <w:t>.</w:t>
            </w:r>
          </w:p>
        </w:tc>
      </w:tr>
      <w:tr w:rsidR="009571F5" w:rsidRPr="00662D04" w:rsidTr="00CF2C82">
        <w:tc>
          <w:tcPr>
            <w:tcW w:w="1101" w:type="dxa"/>
          </w:tcPr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ОК 6.</w:t>
            </w:r>
          </w:p>
        </w:tc>
        <w:tc>
          <w:tcPr>
            <w:tcW w:w="8647" w:type="dxa"/>
          </w:tcPr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  <w:r w:rsidR="0056533C" w:rsidRPr="00662D04">
              <w:rPr>
                <w:color w:val="auto"/>
                <w:sz w:val="24"/>
                <w:szCs w:val="24"/>
              </w:rPr>
              <w:t>.</w:t>
            </w:r>
          </w:p>
        </w:tc>
      </w:tr>
      <w:tr w:rsidR="009571F5" w:rsidRPr="00662D04" w:rsidTr="00CF2C82">
        <w:tc>
          <w:tcPr>
            <w:tcW w:w="1101" w:type="dxa"/>
          </w:tcPr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ОК 7.</w:t>
            </w:r>
          </w:p>
        </w:tc>
        <w:tc>
          <w:tcPr>
            <w:tcW w:w="8647" w:type="dxa"/>
          </w:tcPr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  <w:r w:rsidR="0056533C" w:rsidRPr="00662D04">
              <w:rPr>
                <w:color w:val="auto"/>
                <w:sz w:val="24"/>
                <w:szCs w:val="24"/>
              </w:rPr>
              <w:t>.</w:t>
            </w:r>
          </w:p>
        </w:tc>
      </w:tr>
      <w:tr w:rsidR="009571F5" w:rsidRPr="00662D04" w:rsidTr="00CF2C82">
        <w:tc>
          <w:tcPr>
            <w:tcW w:w="1101" w:type="dxa"/>
          </w:tcPr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ОК 8.</w:t>
            </w:r>
          </w:p>
        </w:tc>
        <w:tc>
          <w:tcPr>
            <w:tcW w:w="8647" w:type="dxa"/>
          </w:tcPr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  <w:r w:rsidR="0056533C" w:rsidRPr="00662D04">
              <w:rPr>
                <w:color w:val="auto"/>
                <w:sz w:val="24"/>
                <w:szCs w:val="24"/>
              </w:rPr>
              <w:t>.</w:t>
            </w:r>
          </w:p>
        </w:tc>
      </w:tr>
      <w:tr w:rsidR="009571F5" w:rsidRPr="00662D04" w:rsidTr="00CF2C82">
        <w:tc>
          <w:tcPr>
            <w:tcW w:w="1101" w:type="dxa"/>
          </w:tcPr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ОК 9.</w:t>
            </w:r>
          </w:p>
        </w:tc>
        <w:tc>
          <w:tcPr>
            <w:tcW w:w="8647" w:type="dxa"/>
          </w:tcPr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  <w:r w:rsidR="0056533C" w:rsidRPr="00662D04">
              <w:rPr>
                <w:color w:val="auto"/>
                <w:sz w:val="24"/>
                <w:szCs w:val="24"/>
              </w:rPr>
              <w:t>.</w:t>
            </w:r>
          </w:p>
        </w:tc>
      </w:tr>
      <w:tr w:rsidR="009571F5" w:rsidRPr="00662D04" w:rsidTr="00CF2C82">
        <w:tc>
          <w:tcPr>
            <w:tcW w:w="1101" w:type="dxa"/>
          </w:tcPr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ОК 10.</w:t>
            </w:r>
          </w:p>
        </w:tc>
        <w:tc>
          <w:tcPr>
            <w:tcW w:w="8647" w:type="dxa"/>
          </w:tcPr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  <w:r w:rsidR="0056533C" w:rsidRPr="00662D04">
              <w:rPr>
                <w:color w:val="auto"/>
                <w:sz w:val="24"/>
                <w:szCs w:val="24"/>
              </w:rPr>
              <w:t>.</w:t>
            </w:r>
          </w:p>
        </w:tc>
      </w:tr>
      <w:tr w:rsidR="009571F5" w:rsidRPr="00662D04" w:rsidTr="00CF2C82">
        <w:tc>
          <w:tcPr>
            <w:tcW w:w="1101" w:type="dxa"/>
          </w:tcPr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ОК 11.</w:t>
            </w:r>
          </w:p>
        </w:tc>
        <w:tc>
          <w:tcPr>
            <w:tcW w:w="8647" w:type="dxa"/>
          </w:tcPr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  <w:r w:rsidR="0056533C" w:rsidRPr="00662D04">
              <w:rPr>
                <w:color w:val="auto"/>
                <w:sz w:val="24"/>
                <w:szCs w:val="24"/>
              </w:rPr>
              <w:t>.</w:t>
            </w:r>
          </w:p>
        </w:tc>
      </w:tr>
      <w:tr w:rsidR="009571F5" w:rsidRPr="00662D04" w:rsidTr="00CF2C82">
        <w:tc>
          <w:tcPr>
            <w:tcW w:w="1101" w:type="dxa"/>
          </w:tcPr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ОК 12.</w:t>
            </w:r>
          </w:p>
        </w:tc>
        <w:tc>
          <w:tcPr>
            <w:tcW w:w="8647" w:type="dxa"/>
          </w:tcPr>
          <w:p w:rsidR="009571F5" w:rsidRPr="00662D04" w:rsidRDefault="009571F5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  <w:r w:rsidR="0056533C" w:rsidRPr="00662D04">
              <w:rPr>
                <w:color w:val="auto"/>
                <w:sz w:val="24"/>
                <w:szCs w:val="24"/>
              </w:rPr>
              <w:t>.</w:t>
            </w:r>
          </w:p>
        </w:tc>
      </w:tr>
    </w:tbl>
    <w:p w:rsidR="00A231B7" w:rsidRPr="00662D04" w:rsidRDefault="00215D0E" w:rsidP="004C70E3">
      <w:pPr>
        <w:shd w:val="clear" w:color="auto" w:fill="FFFFFF"/>
        <w:tabs>
          <w:tab w:val="left" w:pos="9638"/>
        </w:tabs>
        <w:ind w:right="-1" w:firstLine="408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Совместное исследовательское творчество преподавателей и студентов — это эффективный, проверенный путь развития</w:t>
      </w:r>
      <w:r w:rsidR="004C70E3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>студента, воспитания инициативы, потребности и навыков постоянного самообразования</w:t>
      </w:r>
      <w:r w:rsidR="00A32D6F" w:rsidRPr="00662D04">
        <w:rPr>
          <w:color w:val="auto"/>
          <w:sz w:val="24"/>
          <w:szCs w:val="24"/>
        </w:rPr>
        <w:t>.</w:t>
      </w:r>
    </w:p>
    <w:p w:rsidR="0056533C" w:rsidRPr="00662D04" w:rsidRDefault="0056533C" w:rsidP="004C70E3">
      <w:pPr>
        <w:shd w:val="clear" w:color="auto" w:fill="FFFFFF"/>
        <w:tabs>
          <w:tab w:val="left" w:pos="9638"/>
        </w:tabs>
        <w:ind w:right="-1" w:firstLine="408"/>
        <w:jc w:val="both"/>
        <w:rPr>
          <w:color w:val="auto"/>
          <w:sz w:val="24"/>
          <w:szCs w:val="24"/>
        </w:rPr>
      </w:pPr>
    </w:p>
    <w:p w:rsidR="00A05264" w:rsidRPr="00945DC1" w:rsidRDefault="00A231B7" w:rsidP="004C70E3">
      <w:pPr>
        <w:shd w:val="clear" w:color="auto" w:fill="FFFFFF"/>
        <w:tabs>
          <w:tab w:val="left" w:pos="9638"/>
        </w:tabs>
        <w:ind w:right="-1"/>
        <w:jc w:val="center"/>
        <w:rPr>
          <w:b/>
          <w:color w:val="auto"/>
          <w:sz w:val="24"/>
          <w:szCs w:val="24"/>
        </w:rPr>
      </w:pPr>
      <w:r w:rsidRPr="00945DC1">
        <w:rPr>
          <w:b/>
          <w:color w:val="auto"/>
          <w:sz w:val="24"/>
          <w:szCs w:val="24"/>
        </w:rPr>
        <w:lastRenderedPageBreak/>
        <w:t xml:space="preserve">1. </w:t>
      </w:r>
      <w:r w:rsidR="00A05264" w:rsidRPr="00945DC1">
        <w:rPr>
          <w:b/>
          <w:color w:val="auto"/>
          <w:sz w:val="24"/>
          <w:szCs w:val="24"/>
        </w:rPr>
        <w:t xml:space="preserve">СПОСОБЫ </w:t>
      </w:r>
      <w:r w:rsidR="00B50802" w:rsidRPr="00945DC1">
        <w:rPr>
          <w:b/>
          <w:color w:val="auto"/>
          <w:sz w:val="24"/>
          <w:szCs w:val="24"/>
        </w:rPr>
        <w:t xml:space="preserve">ЭФФЕКТИВНОЙ </w:t>
      </w:r>
      <w:r w:rsidR="00A05264" w:rsidRPr="00945DC1">
        <w:rPr>
          <w:b/>
          <w:color w:val="auto"/>
          <w:sz w:val="24"/>
          <w:szCs w:val="24"/>
        </w:rPr>
        <w:t>РАБОТЫ С ИНФОРМАЦИЕЙ</w:t>
      </w:r>
    </w:p>
    <w:p w:rsidR="008B0F07" w:rsidRPr="00662D04" w:rsidRDefault="008B0F07" w:rsidP="004C70E3">
      <w:pPr>
        <w:ind w:firstLine="709"/>
        <w:jc w:val="center"/>
        <w:rPr>
          <w:b/>
          <w:color w:val="auto"/>
          <w:sz w:val="24"/>
          <w:szCs w:val="24"/>
        </w:rPr>
      </w:pPr>
    </w:p>
    <w:p w:rsidR="00DA2B38" w:rsidRPr="00662D04" w:rsidRDefault="00DA2B38" w:rsidP="004C70E3">
      <w:pPr>
        <w:pStyle w:val="20"/>
        <w:tabs>
          <w:tab w:val="left" w:pos="0"/>
        </w:tabs>
        <w:ind w:right="0"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Нужно отметить, что студенты испытывают трудности в работе с научно-методической литературой</w:t>
      </w:r>
      <w:r w:rsidR="00CE2179" w:rsidRPr="00662D04">
        <w:rPr>
          <w:color w:val="auto"/>
          <w:sz w:val="24"/>
          <w:szCs w:val="24"/>
        </w:rPr>
        <w:t>, нормативно-правовыми источниками</w:t>
      </w:r>
      <w:r w:rsidRPr="00662D04">
        <w:rPr>
          <w:color w:val="auto"/>
          <w:sz w:val="24"/>
          <w:szCs w:val="24"/>
        </w:rPr>
        <w:t>. Они часто используют всю статью, главу и механически соединяют выписки между собой, отсюда противоречия, дублирование, многократное возвращение к одной и той же мысли.</w:t>
      </w:r>
    </w:p>
    <w:p w:rsidR="008B494A" w:rsidRPr="00662D04" w:rsidRDefault="008B494A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Прежде чем сформулировать методиче</w:t>
      </w:r>
      <w:r w:rsidR="00487D81" w:rsidRPr="00662D04">
        <w:rPr>
          <w:color w:val="auto"/>
          <w:sz w:val="24"/>
          <w:szCs w:val="24"/>
        </w:rPr>
        <w:t>ские рекомендации по написанию исследовательской работы</w:t>
      </w:r>
      <w:r w:rsidRPr="00662D04">
        <w:rPr>
          <w:color w:val="auto"/>
          <w:sz w:val="24"/>
          <w:szCs w:val="24"/>
        </w:rPr>
        <w:t>, рассмотрим различные способы получения и обработки информации, а именно:</w:t>
      </w:r>
    </w:p>
    <w:p w:rsidR="008B494A" w:rsidRPr="00662D04" w:rsidRDefault="008B494A" w:rsidP="004C70E3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t>эффективное чтение;</w:t>
      </w:r>
    </w:p>
    <w:p w:rsidR="008B494A" w:rsidRPr="00662D04" w:rsidRDefault="008B494A" w:rsidP="004C70E3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t>эффективная обработка и систематизация данных;</w:t>
      </w:r>
    </w:p>
    <w:p w:rsidR="008B494A" w:rsidRPr="00662D04" w:rsidRDefault="008B494A" w:rsidP="004C70E3">
      <w:pPr>
        <w:pStyle w:val="af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t>хранение полученной информации.</w:t>
      </w:r>
    </w:p>
    <w:p w:rsidR="00A05264" w:rsidRPr="00662D04" w:rsidRDefault="00A05264" w:rsidP="004C70E3">
      <w:pPr>
        <w:autoSpaceDE w:val="0"/>
        <w:autoSpaceDN w:val="0"/>
        <w:adjustRightInd w:val="0"/>
        <w:ind w:firstLine="709"/>
        <w:jc w:val="both"/>
        <w:rPr>
          <w:b/>
          <w:bCs/>
          <w:color w:val="auto"/>
          <w:sz w:val="24"/>
          <w:szCs w:val="24"/>
        </w:rPr>
      </w:pPr>
    </w:p>
    <w:p w:rsidR="00A05264" w:rsidRPr="00662D04" w:rsidRDefault="008B494A" w:rsidP="004C70E3">
      <w:pPr>
        <w:numPr>
          <w:ilvl w:val="1"/>
          <w:numId w:val="41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662D04">
        <w:rPr>
          <w:b/>
          <w:bCs/>
          <w:color w:val="auto"/>
          <w:sz w:val="24"/>
          <w:szCs w:val="24"/>
        </w:rPr>
        <w:t>Эффективное чтение</w:t>
      </w:r>
    </w:p>
    <w:p w:rsidR="00A05264" w:rsidRPr="00662D04" w:rsidRDefault="00A05264" w:rsidP="004C70E3">
      <w:pPr>
        <w:autoSpaceDE w:val="0"/>
        <w:autoSpaceDN w:val="0"/>
        <w:adjustRightInd w:val="0"/>
        <w:ind w:firstLine="709"/>
        <w:jc w:val="center"/>
        <w:rPr>
          <w:b/>
          <w:bCs/>
          <w:color w:val="auto"/>
          <w:sz w:val="24"/>
          <w:szCs w:val="24"/>
        </w:rPr>
      </w:pPr>
    </w:p>
    <w:p w:rsidR="008B494A" w:rsidRPr="00662D04" w:rsidRDefault="008B494A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Чтобы успешно работать с учебной</w:t>
      </w:r>
      <w:r w:rsidR="00A05264" w:rsidRPr="00662D04">
        <w:rPr>
          <w:color w:val="auto"/>
          <w:sz w:val="24"/>
          <w:szCs w:val="24"/>
        </w:rPr>
        <w:t xml:space="preserve">, методической, </w:t>
      </w:r>
      <w:r w:rsidRPr="00662D04">
        <w:rPr>
          <w:color w:val="auto"/>
          <w:sz w:val="24"/>
          <w:szCs w:val="24"/>
        </w:rPr>
        <w:t xml:space="preserve">научной литературой, </w:t>
      </w:r>
      <w:r w:rsidR="00A05264" w:rsidRPr="00662D04">
        <w:rPr>
          <w:color w:val="auto"/>
          <w:sz w:val="24"/>
          <w:szCs w:val="24"/>
        </w:rPr>
        <w:t xml:space="preserve">нормативно-правовыми источниками, </w:t>
      </w:r>
      <w:r w:rsidRPr="00662D04">
        <w:rPr>
          <w:color w:val="auto"/>
          <w:sz w:val="24"/>
          <w:szCs w:val="24"/>
        </w:rPr>
        <w:t>необходимо владеть определёнными учебными умениями и навыками. К ним относятся:</w:t>
      </w:r>
    </w:p>
    <w:p w:rsidR="008B494A" w:rsidRPr="00662D04" w:rsidRDefault="008B494A" w:rsidP="004C70E3">
      <w:pPr>
        <w:pStyle w:val="af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t>умение накапливать информацию;</w:t>
      </w:r>
    </w:p>
    <w:p w:rsidR="008B494A" w:rsidRPr="00662D04" w:rsidRDefault="008B494A" w:rsidP="004C70E3">
      <w:pPr>
        <w:pStyle w:val="af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t>умение творчески её перерабатывать;</w:t>
      </w:r>
    </w:p>
    <w:p w:rsidR="008B494A" w:rsidRPr="00662D04" w:rsidRDefault="008B494A" w:rsidP="004C70E3">
      <w:pPr>
        <w:pStyle w:val="af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t>умение выдавать новую информацию;</w:t>
      </w:r>
    </w:p>
    <w:p w:rsidR="008B494A" w:rsidRPr="00662D04" w:rsidRDefault="008B494A" w:rsidP="004C70E3">
      <w:pPr>
        <w:pStyle w:val="af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t>умение находить на всё это время.</w:t>
      </w:r>
    </w:p>
    <w:p w:rsidR="008B494A" w:rsidRPr="00662D04" w:rsidRDefault="008B494A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Культура чтения</w:t>
      </w:r>
      <w:r w:rsidRPr="00662D04">
        <w:rPr>
          <w:color w:val="auto"/>
          <w:sz w:val="24"/>
          <w:szCs w:val="24"/>
        </w:rPr>
        <w:t xml:space="preserve"> – это понятие достаточно широкое, оно включает в себя 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</w:t>
      </w:r>
    </w:p>
    <w:p w:rsidR="008B494A" w:rsidRPr="00662D04" w:rsidRDefault="008B494A" w:rsidP="004C70E3">
      <w:pPr>
        <w:autoSpaceDE w:val="0"/>
        <w:autoSpaceDN w:val="0"/>
        <w:adjustRightInd w:val="0"/>
        <w:ind w:firstLine="709"/>
        <w:jc w:val="both"/>
        <w:rPr>
          <w:b/>
          <w:bCs/>
          <w:color w:val="auto"/>
          <w:sz w:val="24"/>
          <w:szCs w:val="24"/>
        </w:rPr>
      </w:pPr>
      <w:r w:rsidRPr="00662D04">
        <w:rPr>
          <w:b/>
          <w:bCs/>
          <w:color w:val="auto"/>
          <w:sz w:val="24"/>
          <w:szCs w:val="24"/>
        </w:rPr>
        <w:t>Цел</w:t>
      </w:r>
      <w:r w:rsidR="0056533C" w:rsidRPr="00662D04">
        <w:rPr>
          <w:b/>
          <w:bCs/>
          <w:color w:val="auto"/>
          <w:sz w:val="24"/>
          <w:szCs w:val="24"/>
        </w:rPr>
        <w:t>ь</w:t>
      </w:r>
      <w:r w:rsidRPr="00662D04">
        <w:rPr>
          <w:b/>
          <w:bCs/>
          <w:color w:val="auto"/>
          <w:sz w:val="24"/>
          <w:szCs w:val="24"/>
        </w:rPr>
        <w:t xml:space="preserve"> чтения:</w:t>
      </w:r>
    </w:p>
    <w:p w:rsidR="008B494A" w:rsidRPr="00662D04" w:rsidRDefault="008B494A" w:rsidP="004C70E3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2D04">
        <w:rPr>
          <w:rFonts w:ascii="Times New Roman" w:hAnsi="Times New Roman"/>
          <w:sz w:val="24"/>
          <w:szCs w:val="24"/>
        </w:rPr>
        <w:t>информационно-поисковая</w:t>
      </w:r>
      <w:proofErr w:type="gramEnd"/>
      <w:r w:rsidRPr="00662D04">
        <w:rPr>
          <w:rFonts w:ascii="Times New Roman" w:hAnsi="Times New Roman"/>
          <w:sz w:val="24"/>
          <w:szCs w:val="24"/>
        </w:rPr>
        <w:t xml:space="preserve"> – найти нужную информацию;</w:t>
      </w:r>
    </w:p>
    <w:p w:rsidR="008B494A" w:rsidRPr="00662D04" w:rsidRDefault="008B494A" w:rsidP="004C70E3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2D04">
        <w:rPr>
          <w:rFonts w:ascii="Times New Roman" w:hAnsi="Times New Roman"/>
          <w:sz w:val="24"/>
          <w:szCs w:val="24"/>
        </w:rPr>
        <w:t>усваивающая</w:t>
      </w:r>
      <w:proofErr w:type="gramEnd"/>
      <w:r w:rsidRPr="00662D04">
        <w:rPr>
          <w:rFonts w:ascii="Times New Roman" w:hAnsi="Times New Roman"/>
          <w:sz w:val="24"/>
          <w:szCs w:val="24"/>
        </w:rPr>
        <w:t xml:space="preserve"> – понять информацию и логику рассуждения;</w:t>
      </w:r>
    </w:p>
    <w:p w:rsidR="008B494A" w:rsidRPr="00662D04" w:rsidRDefault="008B494A" w:rsidP="004C70E3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2D04">
        <w:rPr>
          <w:rFonts w:ascii="Times New Roman" w:hAnsi="Times New Roman"/>
          <w:sz w:val="24"/>
          <w:szCs w:val="24"/>
        </w:rPr>
        <w:t>аналитико-критическая</w:t>
      </w:r>
      <w:proofErr w:type="gramEnd"/>
      <w:r w:rsidRPr="00662D04">
        <w:rPr>
          <w:rFonts w:ascii="Times New Roman" w:hAnsi="Times New Roman"/>
          <w:sz w:val="24"/>
          <w:szCs w:val="24"/>
        </w:rPr>
        <w:t xml:space="preserve"> – осмыслить текст, определить к нему своё отношение;</w:t>
      </w:r>
    </w:p>
    <w:p w:rsidR="008B494A" w:rsidRPr="00662D04" w:rsidRDefault="008B494A" w:rsidP="004C70E3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2D04">
        <w:rPr>
          <w:rFonts w:ascii="Times New Roman" w:hAnsi="Times New Roman"/>
          <w:sz w:val="24"/>
          <w:szCs w:val="24"/>
        </w:rPr>
        <w:t>творческая</w:t>
      </w:r>
      <w:proofErr w:type="gramEnd"/>
      <w:r w:rsidRPr="00662D04">
        <w:rPr>
          <w:rFonts w:ascii="Times New Roman" w:hAnsi="Times New Roman"/>
          <w:sz w:val="24"/>
          <w:szCs w:val="24"/>
        </w:rPr>
        <w:t xml:space="preserve"> – на основе осмысления информации дополнить и развить е</w:t>
      </w:r>
      <w:r w:rsidR="0056533C" w:rsidRPr="00662D04">
        <w:rPr>
          <w:rFonts w:ascii="Times New Roman" w:hAnsi="Times New Roman"/>
          <w:sz w:val="24"/>
          <w:szCs w:val="24"/>
        </w:rPr>
        <w:t>ё</w:t>
      </w:r>
      <w:r w:rsidRPr="00662D04">
        <w:rPr>
          <w:rFonts w:ascii="Times New Roman" w:hAnsi="Times New Roman"/>
          <w:sz w:val="24"/>
          <w:szCs w:val="24"/>
        </w:rPr>
        <w:t>.</w:t>
      </w:r>
    </w:p>
    <w:p w:rsidR="008B494A" w:rsidRPr="00662D04" w:rsidRDefault="008B494A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62D04">
        <w:rPr>
          <w:b/>
          <w:bCs/>
          <w:color w:val="auto"/>
          <w:sz w:val="24"/>
          <w:szCs w:val="24"/>
        </w:rPr>
        <w:t xml:space="preserve">Библиографическое чтение </w:t>
      </w:r>
      <w:r w:rsidRPr="00662D04">
        <w:rPr>
          <w:color w:val="auto"/>
          <w:sz w:val="24"/>
          <w:szCs w:val="24"/>
        </w:rPr>
        <w:t>– это просматривание карточек каталога, рекомендательных списков, сводных списков журнальных статей за год и др.</w:t>
      </w:r>
    </w:p>
    <w:p w:rsidR="008B494A" w:rsidRPr="00662D04" w:rsidRDefault="008B494A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Цель такого чтения – по библиографическим описаниям найти источники, которые могут быть полезны в дальнейшей работе.</w:t>
      </w:r>
    </w:p>
    <w:p w:rsidR="008B494A" w:rsidRPr="00662D04" w:rsidRDefault="008B494A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62D04">
        <w:rPr>
          <w:b/>
          <w:bCs/>
          <w:color w:val="auto"/>
          <w:sz w:val="24"/>
          <w:szCs w:val="24"/>
        </w:rPr>
        <w:t>Просмотровое чтение</w:t>
      </w:r>
      <w:r w:rsidRPr="00662D04">
        <w:rPr>
          <w:color w:val="auto"/>
          <w:sz w:val="24"/>
          <w:szCs w:val="24"/>
        </w:rPr>
        <w:t xml:space="preserve">, как и библиографическое, используется для поиска материалов, содержащих нужную информацию. Обычно к нему прибегают </w:t>
      </w:r>
      <w:r w:rsidR="0056533C" w:rsidRPr="00662D04">
        <w:rPr>
          <w:color w:val="auto"/>
          <w:sz w:val="24"/>
          <w:szCs w:val="24"/>
        </w:rPr>
        <w:t xml:space="preserve">за </w:t>
      </w:r>
      <w:proofErr w:type="gramStart"/>
      <w:r w:rsidRPr="00662D04">
        <w:rPr>
          <w:color w:val="auto"/>
          <w:sz w:val="24"/>
          <w:szCs w:val="24"/>
        </w:rPr>
        <w:t>помощью</w:t>
      </w:r>
      <w:proofErr w:type="gramEnd"/>
      <w:r w:rsidRPr="00662D04">
        <w:rPr>
          <w:color w:val="auto"/>
          <w:sz w:val="24"/>
          <w:szCs w:val="24"/>
        </w:rPr>
        <w:t xml:space="preserve"> </w:t>
      </w:r>
      <w:r w:rsidR="0056533C" w:rsidRPr="00662D04">
        <w:rPr>
          <w:color w:val="auto"/>
          <w:sz w:val="24"/>
          <w:szCs w:val="24"/>
        </w:rPr>
        <w:t xml:space="preserve">если </w:t>
      </w:r>
      <w:r w:rsidRPr="00662D04">
        <w:rPr>
          <w:color w:val="auto"/>
          <w:sz w:val="24"/>
          <w:szCs w:val="24"/>
        </w:rPr>
        <w:t>читатель может только предположить что в книге или в статье данного названия содержится интересующая его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</w:t>
      </w:r>
    </w:p>
    <w:p w:rsidR="008B494A" w:rsidRPr="00662D04" w:rsidRDefault="008B494A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62D04">
        <w:rPr>
          <w:b/>
          <w:bCs/>
          <w:color w:val="auto"/>
          <w:sz w:val="24"/>
          <w:szCs w:val="24"/>
        </w:rPr>
        <w:t xml:space="preserve">Ознакомительное чтение </w:t>
      </w:r>
      <w:r w:rsidRPr="00662D04">
        <w:rPr>
          <w:color w:val="auto"/>
          <w:sz w:val="24"/>
          <w:szCs w:val="24"/>
        </w:rPr>
        <w:t xml:space="preserve">подразумевает сплошное, достаточно внимательное прочтение отобранных статей, книг, их глав, отдельных страниц. </w:t>
      </w:r>
    </w:p>
    <w:p w:rsidR="008B494A" w:rsidRPr="00662D04" w:rsidRDefault="008B494A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Целью ознакомительного чтения является знакомство с характером информации в целом. Оно позволяет уяснить, какие вопросы вынесены автором</w:t>
      </w:r>
      <w:r w:rsidR="00186C7A"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>на рассмотрение, провести сортировку материала на существенный и несущественный, выделить моменты, заслуживающие особого внимания. После</w:t>
      </w:r>
      <w:r w:rsidR="00F26129"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>такого чтения источник или откладывается как не содержащий новой и нужной</w:t>
      </w:r>
      <w:r w:rsidR="00F26129"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>информации, или оставляется для изучения.</w:t>
      </w:r>
    </w:p>
    <w:p w:rsidR="008B494A" w:rsidRPr="00662D04" w:rsidRDefault="008B494A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62D04">
        <w:rPr>
          <w:b/>
          <w:bCs/>
          <w:color w:val="auto"/>
          <w:sz w:val="24"/>
          <w:szCs w:val="24"/>
        </w:rPr>
        <w:lastRenderedPageBreak/>
        <w:t xml:space="preserve">Изучающее чтение </w:t>
      </w:r>
      <w:r w:rsidRPr="00662D04">
        <w:rPr>
          <w:color w:val="auto"/>
          <w:sz w:val="24"/>
          <w:szCs w:val="24"/>
        </w:rPr>
        <w:t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</w:t>
      </w:r>
    </w:p>
    <w:p w:rsidR="008B494A" w:rsidRPr="00662D04" w:rsidRDefault="008B494A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62D04">
        <w:rPr>
          <w:b/>
          <w:bCs/>
          <w:color w:val="auto"/>
          <w:sz w:val="24"/>
          <w:szCs w:val="24"/>
        </w:rPr>
        <w:t xml:space="preserve">Аналитико-критическое </w:t>
      </w:r>
      <w:r w:rsidRPr="00662D04">
        <w:rPr>
          <w:color w:val="auto"/>
          <w:sz w:val="24"/>
          <w:szCs w:val="24"/>
        </w:rPr>
        <w:t xml:space="preserve">и </w:t>
      </w:r>
      <w:r w:rsidRPr="00662D04">
        <w:rPr>
          <w:b/>
          <w:bCs/>
          <w:color w:val="auto"/>
          <w:sz w:val="24"/>
          <w:szCs w:val="24"/>
        </w:rPr>
        <w:t xml:space="preserve">творческое чтение </w:t>
      </w:r>
      <w:r w:rsidRPr="00662D04">
        <w:rPr>
          <w:color w:val="auto"/>
          <w:sz w:val="24"/>
          <w:szCs w:val="24"/>
        </w:rPr>
        <w:t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</w:t>
      </w:r>
    </w:p>
    <w:p w:rsidR="008B494A" w:rsidRPr="00662D04" w:rsidRDefault="008B494A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B50802" w:rsidRPr="00381237" w:rsidTr="00AB7B25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3901" w:rsidRPr="00186C7A" w:rsidRDefault="00583901" w:rsidP="004C70E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186C7A">
              <w:rPr>
                <w:b/>
                <w:i/>
                <w:iCs/>
                <w:color w:val="auto"/>
                <w:sz w:val="24"/>
                <w:szCs w:val="24"/>
              </w:rPr>
              <w:t>Рекомендуем</w:t>
            </w:r>
          </w:p>
          <w:p w:rsidR="00583901" w:rsidRPr="00186C7A" w:rsidRDefault="00583901" w:rsidP="004C70E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proofErr w:type="gramStart"/>
            <w:r w:rsidRPr="00186C7A">
              <w:rPr>
                <w:i/>
                <w:iCs/>
                <w:color w:val="auto"/>
                <w:sz w:val="24"/>
                <w:szCs w:val="24"/>
              </w:rPr>
              <w:t>Во время ознакомительного чтения сортируйте информацию на существенную, особо значимую и второстепенную, на теоретическую и практическую, делайте пометки, условные обозначения, выписки отдельных мест текста, цитат на вкладных листах.</w:t>
            </w:r>
            <w:proofErr w:type="gramEnd"/>
          </w:p>
          <w:p w:rsidR="00583901" w:rsidRPr="00186C7A" w:rsidRDefault="00583901" w:rsidP="004C70E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186C7A">
              <w:rPr>
                <w:i/>
                <w:iCs/>
                <w:color w:val="auto"/>
                <w:sz w:val="24"/>
                <w:szCs w:val="24"/>
              </w:rPr>
              <w:t>Полноценно извлекайте информацию, содержащуюся в научном тексте.</w:t>
            </w:r>
          </w:p>
          <w:p w:rsidR="00583901" w:rsidRPr="00186C7A" w:rsidRDefault="00583901" w:rsidP="004C70E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186C7A">
              <w:rPr>
                <w:i/>
                <w:iCs/>
                <w:color w:val="auto"/>
                <w:sz w:val="24"/>
                <w:szCs w:val="24"/>
              </w:rPr>
              <w:t>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</w:t>
            </w:r>
          </w:p>
          <w:p w:rsidR="00583901" w:rsidRPr="00186C7A" w:rsidRDefault="00583901" w:rsidP="004C70E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186C7A">
              <w:rPr>
                <w:i/>
                <w:iCs/>
                <w:color w:val="auto"/>
                <w:sz w:val="24"/>
                <w:szCs w:val="24"/>
              </w:rPr>
              <w:t>Проводите мысленную обработку полученной информации; сортируйте смысловые части по их значимости, группируйте по определённым признакам, выделяйте зависимости; соотносите извлечённую информацию с имеющимися знаниями; свёртывайте информацию путём обобщения.</w:t>
            </w:r>
          </w:p>
        </w:tc>
      </w:tr>
    </w:tbl>
    <w:p w:rsidR="00CE2179" w:rsidRPr="00662D04" w:rsidRDefault="00CE2179" w:rsidP="004C70E3">
      <w:pPr>
        <w:pStyle w:val="20"/>
        <w:tabs>
          <w:tab w:val="left" w:pos="9360"/>
        </w:tabs>
        <w:ind w:right="0" w:firstLine="709"/>
        <w:jc w:val="both"/>
        <w:rPr>
          <w:bCs/>
          <w:i/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Полноценное изучение литературы возможно лишь при сознательном и критическом отношении к </w:t>
      </w:r>
      <w:proofErr w:type="gramStart"/>
      <w:r w:rsidRPr="00662D04">
        <w:rPr>
          <w:color w:val="auto"/>
          <w:sz w:val="24"/>
          <w:szCs w:val="24"/>
        </w:rPr>
        <w:t>изложенному</w:t>
      </w:r>
      <w:proofErr w:type="gramEnd"/>
      <w:r w:rsidRPr="00662D04">
        <w:rPr>
          <w:color w:val="auto"/>
          <w:sz w:val="24"/>
          <w:szCs w:val="24"/>
        </w:rPr>
        <w:t xml:space="preserve">, когда текст не переписывается полностью, а выписки осмысливаются с точки зрения имеющихся связей и отношений. </w:t>
      </w:r>
      <w:r w:rsidR="001558F2" w:rsidRPr="00662D04">
        <w:rPr>
          <w:bCs/>
          <w:color w:val="auto"/>
          <w:sz w:val="24"/>
          <w:szCs w:val="24"/>
        </w:rPr>
        <w:t>Р</w:t>
      </w:r>
      <w:r w:rsidRPr="00662D04">
        <w:rPr>
          <w:bCs/>
          <w:color w:val="auto"/>
          <w:sz w:val="24"/>
          <w:szCs w:val="24"/>
        </w:rPr>
        <w:t>екомендации по развитию навыка эффективного чтения и запоминания текста</w:t>
      </w:r>
      <w:r w:rsidR="009571F5" w:rsidRPr="00662D04">
        <w:rPr>
          <w:bCs/>
          <w:color w:val="auto"/>
          <w:sz w:val="24"/>
          <w:szCs w:val="24"/>
        </w:rPr>
        <w:t xml:space="preserve"> –</w:t>
      </w:r>
      <w:r w:rsidRPr="00662D04">
        <w:rPr>
          <w:bCs/>
          <w:color w:val="auto"/>
          <w:sz w:val="24"/>
          <w:szCs w:val="24"/>
        </w:rPr>
        <w:t xml:space="preserve"> </w:t>
      </w:r>
      <w:r w:rsidRPr="00662D04">
        <w:rPr>
          <w:bCs/>
          <w:i/>
          <w:color w:val="auto"/>
          <w:sz w:val="24"/>
          <w:szCs w:val="24"/>
        </w:rPr>
        <w:t>приложение</w:t>
      </w:r>
      <w:r w:rsidR="009571F5" w:rsidRPr="00662D04">
        <w:rPr>
          <w:bCs/>
          <w:i/>
          <w:color w:val="auto"/>
          <w:sz w:val="24"/>
          <w:szCs w:val="24"/>
        </w:rPr>
        <w:t xml:space="preserve"> </w:t>
      </w:r>
      <w:r w:rsidR="00582F92" w:rsidRPr="00662D04">
        <w:rPr>
          <w:bCs/>
          <w:i/>
          <w:color w:val="auto"/>
          <w:sz w:val="24"/>
          <w:szCs w:val="24"/>
        </w:rPr>
        <w:t>1</w:t>
      </w:r>
      <w:r w:rsidRPr="00662D04">
        <w:rPr>
          <w:bCs/>
          <w:i/>
          <w:color w:val="auto"/>
          <w:sz w:val="24"/>
          <w:szCs w:val="24"/>
        </w:rPr>
        <w:t>.</w:t>
      </w:r>
    </w:p>
    <w:p w:rsidR="00CE2179" w:rsidRPr="00662D04" w:rsidRDefault="00CE2179" w:rsidP="004C70E3">
      <w:pPr>
        <w:pStyle w:val="20"/>
        <w:tabs>
          <w:tab w:val="left" w:pos="9360"/>
        </w:tabs>
        <w:ind w:right="0" w:firstLine="709"/>
        <w:jc w:val="both"/>
        <w:rPr>
          <w:bCs/>
          <w:color w:val="auto"/>
          <w:sz w:val="24"/>
          <w:szCs w:val="24"/>
        </w:rPr>
      </w:pPr>
    </w:p>
    <w:p w:rsidR="008B494A" w:rsidRPr="00662D04" w:rsidRDefault="00C710DB" w:rsidP="004C70E3">
      <w:pPr>
        <w:pStyle w:val="1"/>
        <w:numPr>
          <w:ilvl w:val="1"/>
          <w:numId w:val="41"/>
        </w:numPr>
        <w:ind w:left="0" w:right="-1" w:firstLine="0"/>
        <w:jc w:val="center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Эффективная о</w:t>
      </w:r>
      <w:r w:rsidR="008B494A" w:rsidRPr="00662D04">
        <w:rPr>
          <w:b/>
          <w:color w:val="auto"/>
          <w:sz w:val="24"/>
          <w:szCs w:val="24"/>
        </w:rPr>
        <w:t>бработка и систематизация полученной информации</w:t>
      </w:r>
    </w:p>
    <w:p w:rsidR="00F26129" w:rsidRPr="00662D04" w:rsidRDefault="00F26129" w:rsidP="004C70E3">
      <w:pPr>
        <w:autoSpaceDE w:val="0"/>
        <w:autoSpaceDN w:val="0"/>
        <w:adjustRightInd w:val="0"/>
        <w:ind w:firstLine="709"/>
        <w:jc w:val="both"/>
        <w:rPr>
          <w:b/>
          <w:bCs/>
          <w:color w:val="auto"/>
          <w:sz w:val="24"/>
          <w:szCs w:val="24"/>
        </w:rPr>
      </w:pPr>
    </w:p>
    <w:p w:rsidR="008B494A" w:rsidRPr="00662D04" w:rsidRDefault="008B494A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proofErr w:type="gramStart"/>
      <w:r w:rsidRPr="00662D04">
        <w:rPr>
          <w:color w:val="auto"/>
          <w:sz w:val="24"/>
          <w:szCs w:val="24"/>
        </w:rPr>
        <w:t xml:space="preserve">Информация, полученная путём чтения, предназначается для дальнейшего использования, поэтому её следует фиксировать: делать пометки, подчёркивания, разного вида записи (выписки, план, конспект, </w:t>
      </w:r>
      <w:proofErr w:type="spellStart"/>
      <w:r w:rsidRPr="00662D04">
        <w:rPr>
          <w:color w:val="auto"/>
          <w:sz w:val="24"/>
          <w:szCs w:val="24"/>
        </w:rPr>
        <w:t>конспект-схемы</w:t>
      </w:r>
      <w:proofErr w:type="spellEnd"/>
      <w:r w:rsidR="00F26129"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>и др</w:t>
      </w:r>
      <w:r w:rsidR="0056533C" w:rsidRPr="00662D04">
        <w:rPr>
          <w:color w:val="auto"/>
          <w:sz w:val="24"/>
          <w:szCs w:val="24"/>
        </w:rPr>
        <w:t>угое</w:t>
      </w:r>
      <w:r w:rsidRPr="00662D04">
        <w:rPr>
          <w:color w:val="auto"/>
          <w:sz w:val="24"/>
          <w:szCs w:val="24"/>
        </w:rPr>
        <w:t>).</w:t>
      </w:r>
      <w:proofErr w:type="gramEnd"/>
      <w:r w:rsidRPr="00662D04">
        <w:rPr>
          <w:color w:val="auto"/>
          <w:sz w:val="24"/>
          <w:szCs w:val="24"/>
        </w:rPr>
        <w:t xml:space="preserve"> Рассмотрим перечисленные виды записей более подробно.</w:t>
      </w:r>
    </w:p>
    <w:p w:rsidR="008B494A" w:rsidRPr="00662D04" w:rsidRDefault="008B494A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62D04">
        <w:rPr>
          <w:b/>
          <w:bCs/>
          <w:color w:val="auto"/>
          <w:sz w:val="24"/>
          <w:szCs w:val="24"/>
        </w:rPr>
        <w:t xml:space="preserve">План </w:t>
      </w:r>
      <w:r w:rsidRPr="00662D04">
        <w:rPr>
          <w:color w:val="auto"/>
          <w:sz w:val="24"/>
          <w:szCs w:val="24"/>
        </w:rPr>
        <w:t>– это «скелет» текста, он компактно отражает последовательность изложения материала. План как форма записи обычно более подробно передаёт</w:t>
      </w:r>
      <w:r w:rsidR="00F26129"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>содержание частей текста, чем оглавление книги или подзаголовки статей.</w:t>
      </w:r>
    </w:p>
    <w:p w:rsidR="008B494A" w:rsidRPr="00662D04" w:rsidRDefault="008B494A" w:rsidP="004C70E3">
      <w:pPr>
        <w:tabs>
          <w:tab w:val="right" w:pos="9638"/>
        </w:tabs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Форма записи в виде плана чрезвычайно важна для восстановления в памяти</w:t>
      </w:r>
      <w:r w:rsidR="00F26129"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>содержания прочитанного, для развития навыка чёткого формулирования мыслей, умения вести другие виды записей. Чтобы облегчить работу, самые важные места в книге отмечайте, используя для этого легко стирающийся карандаш или вкладные листки</w:t>
      </w:r>
      <w:r w:rsidR="00763D08" w:rsidRPr="00662D04">
        <w:rPr>
          <w:color w:val="auto"/>
          <w:sz w:val="24"/>
          <w:szCs w:val="24"/>
        </w:rPr>
        <w:t xml:space="preserve"> (</w:t>
      </w:r>
      <w:proofErr w:type="spellStart"/>
      <w:r w:rsidR="00763D08" w:rsidRPr="00662D04">
        <w:rPr>
          <w:color w:val="auto"/>
          <w:sz w:val="24"/>
          <w:szCs w:val="24"/>
        </w:rPr>
        <w:t>стикеры</w:t>
      </w:r>
      <w:proofErr w:type="spellEnd"/>
      <w:r w:rsidR="00763D08" w:rsidRPr="00662D04">
        <w:rPr>
          <w:color w:val="auto"/>
          <w:sz w:val="24"/>
          <w:szCs w:val="24"/>
        </w:rPr>
        <w:t>)</w:t>
      </w:r>
      <w:r w:rsidRPr="00662D04">
        <w:rPr>
          <w:color w:val="auto"/>
          <w:sz w:val="24"/>
          <w:szCs w:val="24"/>
        </w:rPr>
        <w:t>. Запись любых планов следует делать так, чтобы её легко можно было охватить одним взглядом.</w:t>
      </w:r>
    </w:p>
    <w:p w:rsidR="008B494A" w:rsidRPr="00662D04" w:rsidRDefault="008B494A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62D04">
        <w:rPr>
          <w:b/>
          <w:bCs/>
          <w:color w:val="auto"/>
          <w:sz w:val="24"/>
          <w:szCs w:val="24"/>
        </w:rPr>
        <w:t>Выписк</w:t>
      </w:r>
      <w:r w:rsidR="00A8627E" w:rsidRPr="00662D04">
        <w:rPr>
          <w:b/>
          <w:bCs/>
          <w:color w:val="auto"/>
          <w:sz w:val="24"/>
          <w:szCs w:val="24"/>
        </w:rPr>
        <w:t xml:space="preserve">а </w:t>
      </w:r>
      <w:r w:rsidRPr="00662D04">
        <w:rPr>
          <w:color w:val="auto"/>
          <w:sz w:val="24"/>
          <w:szCs w:val="24"/>
        </w:rPr>
        <w:t xml:space="preserve">– значит списать какое-нибудь нужное, важное место из книги, журнала, сделать выборки (от слова «выбрать»). Вся сложность выписывания заключается как раз в умении найти и выбрать </w:t>
      </w:r>
      <w:proofErr w:type="gramStart"/>
      <w:r w:rsidRPr="00662D04">
        <w:rPr>
          <w:color w:val="auto"/>
          <w:sz w:val="24"/>
          <w:szCs w:val="24"/>
        </w:rPr>
        <w:t>нужное</w:t>
      </w:r>
      <w:proofErr w:type="gramEnd"/>
      <w:r w:rsidRPr="00662D04">
        <w:rPr>
          <w:color w:val="auto"/>
          <w:sz w:val="24"/>
          <w:szCs w:val="24"/>
        </w:rPr>
        <w:t xml:space="preserve"> из одного</w:t>
      </w:r>
      <w:r w:rsidR="00582F92"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>или нескольких текстов. Выписки особенно удобны, когда требуется собрать</w:t>
      </w:r>
      <w:r w:rsidR="00582F92"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>материал из разных источников.</w:t>
      </w:r>
    </w:p>
    <w:p w:rsidR="008B494A" w:rsidRPr="00662D04" w:rsidRDefault="008B494A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Они могут служить подспорьем для более сложных видов записей, таких как тезисы, конспекты.</w:t>
      </w:r>
    </w:p>
    <w:p w:rsidR="008B494A" w:rsidRDefault="008B494A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Выписки можно составлять в гибкой форме, которая облегчала бы их накопление, изменение, а также подбор по какому-либо признаку или принципу.</w:t>
      </w:r>
    </w:p>
    <w:p w:rsidR="004C70E3" w:rsidRPr="00662D04" w:rsidRDefault="004C70E3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583901" w:rsidRPr="00662D04" w:rsidTr="008147F8">
        <w:trPr>
          <w:jc w:val="center"/>
        </w:trPr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21FC" w:rsidRPr="00662D04" w:rsidRDefault="00B921FC" w:rsidP="004C70E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b/>
                <w:i/>
                <w:iCs/>
                <w:color w:val="auto"/>
                <w:sz w:val="24"/>
                <w:szCs w:val="24"/>
              </w:rPr>
              <w:lastRenderedPageBreak/>
              <w:t>Рекомендуем</w:t>
            </w:r>
          </w:p>
          <w:p w:rsidR="00B921FC" w:rsidRPr="00662D04" w:rsidRDefault="00B921FC" w:rsidP="004C70E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auto"/>
                <w:sz w:val="24"/>
                <w:szCs w:val="24"/>
              </w:rPr>
              <w:t>Выписки следует делать после того, как те</w:t>
            </w:r>
            <w:proofErr w:type="gramStart"/>
            <w:r w:rsidRPr="00662D04">
              <w:rPr>
                <w:i/>
                <w:iCs/>
                <w:color w:val="auto"/>
                <w:sz w:val="24"/>
                <w:szCs w:val="24"/>
              </w:rPr>
              <w:t>кст пр</w:t>
            </w:r>
            <w:proofErr w:type="gramEnd"/>
            <w:r w:rsidRPr="00662D04">
              <w:rPr>
                <w:i/>
                <w:iCs/>
                <w:color w:val="auto"/>
                <w:sz w:val="24"/>
                <w:szCs w:val="24"/>
              </w:rPr>
              <w:t>очитан целиком и понятен в целом.</w:t>
            </w:r>
          </w:p>
          <w:p w:rsidR="00B921FC" w:rsidRPr="00662D04" w:rsidRDefault="00B921FC" w:rsidP="004C70E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auto"/>
                <w:sz w:val="24"/>
                <w:szCs w:val="24"/>
              </w:rPr>
              <w:t>Остерегайтесь обильного автоматического выписывания цитат взамен творческого освоения и анализа текста.</w:t>
            </w:r>
          </w:p>
          <w:p w:rsidR="00583901" w:rsidRPr="00662D04" w:rsidRDefault="00B921FC" w:rsidP="004C70E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auto"/>
                <w:sz w:val="24"/>
                <w:szCs w:val="24"/>
              </w:rPr>
              <w:t>Выписывать можно дословно (цитатами) или свободно, когда мысли автора излагаются своими словами. Большие отрывки текста, которые трудно цитировать в полном объёме, старайтесь, предельно сократив формулировку и сконцентрировав содержание, записать своими словами.</w:t>
            </w:r>
          </w:p>
        </w:tc>
      </w:tr>
    </w:tbl>
    <w:p w:rsidR="008B494A" w:rsidRPr="00662D04" w:rsidRDefault="008B494A" w:rsidP="004C70E3">
      <w:pPr>
        <w:autoSpaceDE w:val="0"/>
        <w:autoSpaceDN w:val="0"/>
        <w:adjustRightInd w:val="0"/>
        <w:ind w:firstLine="709"/>
        <w:jc w:val="both"/>
        <w:rPr>
          <w:iCs/>
          <w:color w:val="auto"/>
          <w:sz w:val="24"/>
          <w:szCs w:val="24"/>
        </w:rPr>
      </w:pPr>
      <w:r w:rsidRPr="00662D04">
        <w:rPr>
          <w:b/>
          <w:bCs/>
          <w:iCs/>
          <w:color w:val="auto"/>
          <w:sz w:val="24"/>
          <w:szCs w:val="24"/>
        </w:rPr>
        <w:t xml:space="preserve">Конспект </w:t>
      </w:r>
      <w:r w:rsidRPr="00662D04">
        <w:rPr>
          <w:iCs/>
          <w:color w:val="auto"/>
          <w:sz w:val="24"/>
          <w:szCs w:val="24"/>
        </w:rPr>
        <w:t>– это последовательная фиксация отобранной и обдуманной в процессе чтения информации. Конспекты бывают четырёх типов:</w:t>
      </w:r>
    </w:p>
    <w:p w:rsidR="008B494A" w:rsidRPr="00662D04" w:rsidRDefault="008B494A" w:rsidP="004C70E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662D04">
        <w:rPr>
          <w:rFonts w:ascii="Times New Roman" w:hAnsi="Times New Roman"/>
          <w:iCs/>
          <w:sz w:val="24"/>
          <w:szCs w:val="24"/>
        </w:rPr>
        <w:t>плановые</w:t>
      </w:r>
      <w:proofErr w:type="gramEnd"/>
      <w:r w:rsidRPr="00662D04">
        <w:rPr>
          <w:rFonts w:ascii="Times New Roman" w:hAnsi="Times New Roman"/>
          <w:iCs/>
          <w:sz w:val="24"/>
          <w:szCs w:val="24"/>
        </w:rPr>
        <w:t xml:space="preserve"> </w:t>
      </w:r>
      <w:r w:rsidR="0019392D" w:rsidRPr="00662D04">
        <w:rPr>
          <w:rFonts w:ascii="Times New Roman" w:hAnsi="Times New Roman"/>
          <w:iCs/>
          <w:sz w:val="24"/>
          <w:szCs w:val="24"/>
        </w:rPr>
        <w:t>–</w:t>
      </w:r>
      <w:r w:rsidRPr="00662D04">
        <w:rPr>
          <w:rFonts w:ascii="Times New Roman" w:hAnsi="Times New Roman"/>
          <w:iCs/>
          <w:sz w:val="24"/>
          <w:szCs w:val="24"/>
        </w:rPr>
        <w:t xml:space="preserve"> каждому</w:t>
      </w:r>
      <w:r w:rsidR="0019392D" w:rsidRPr="00662D04">
        <w:rPr>
          <w:rFonts w:ascii="Times New Roman" w:hAnsi="Times New Roman"/>
          <w:iCs/>
          <w:sz w:val="24"/>
          <w:szCs w:val="24"/>
        </w:rPr>
        <w:t xml:space="preserve"> </w:t>
      </w:r>
      <w:r w:rsidRPr="00662D04">
        <w:rPr>
          <w:rFonts w:ascii="Times New Roman" w:hAnsi="Times New Roman"/>
          <w:iCs/>
          <w:sz w:val="24"/>
          <w:szCs w:val="24"/>
        </w:rPr>
        <w:t>вопросу плана соответствует определённая часть конспекта;</w:t>
      </w:r>
    </w:p>
    <w:p w:rsidR="008B494A" w:rsidRPr="00662D04" w:rsidRDefault="008B494A" w:rsidP="004C70E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662D04">
        <w:rPr>
          <w:rFonts w:ascii="Times New Roman" w:hAnsi="Times New Roman"/>
          <w:iCs/>
          <w:sz w:val="24"/>
          <w:szCs w:val="24"/>
        </w:rPr>
        <w:t>текстуальные</w:t>
      </w:r>
      <w:proofErr w:type="gramEnd"/>
      <w:r w:rsidR="0019392D" w:rsidRPr="00662D04">
        <w:rPr>
          <w:rFonts w:ascii="Times New Roman" w:hAnsi="Times New Roman"/>
          <w:iCs/>
          <w:sz w:val="24"/>
          <w:szCs w:val="24"/>
        </w:rPr>
        <w:t xml:space="preserve"> – </w:t>
      </w:r>
      <w:r w:rsidRPr="00662D04">
        <w:rPr>
          <w:rFonts w:ascii="Times New Roman" w:hAnsi="Times New Roman"/>
          <w:iCs/>
          <w:sz w:val="24"/>
          <w:szCs w:val="24"/>
        </w:rPr>
        <w:t>состоящие</w:t>
      </w:r>
      <w:r w:rsidR="0019392D" w:rsidRPr="00662D04">
        <w:rPr>
          <w:rFonts w:ascii="Times New Roman" w:hAnsi="Times New Roman"/>
          <w:iCs/>
          <w:sz w:val="24"/>
          <w:szCs w:val="24"/>
        </w:rPr>
        <w:t xml:space="preserve"> </w:t>
      </w:r>
      <w:r w:rsidRPr="00662D04">
        <w:rPr>
          <w:rFonts w:ascii="Times New Roman" w:hAnsi="Times New Roman"/>
          <w:iCs/>
          <w:sz w:val="24"/>
          <w:szCs w:val="24"/>
        </w:rPr>
        <w:t>из цитат;</w:t>
      </w:r>
    </w:p>
    <w:p w:rsidR="008B494A" w:rsidRPr="00662D04" w:rsidRDefault="008B494A" w:rsidP="004C70E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  <w:sz w:val="24"/>
          <w:szCs w:val="24"/>
        </w:rPr>
      </w:pPr>
      <w:r w:rsidRPr="00662D04">
        <w:rPr>
          <w:rFonts w:ascii="Times New Roman" w:hAnsi="Times New Roman"/>
          <w:iCs/>
          <w:sz w:val="24"/>
          <w:szCs w:val="24"/>
        </w:rPr>
        <w:t>свободные</w:t>
      </w:r>
      <w:r w:rsidR="0019392D" w:rsidRPr="00662D04">
        <w:rPr>
          <w:rFonts w:ascii="Times New Roman" w:hAnsi="Times New Roman"/>
          <w:iCs/>
          <w:sz w:val="24"/>
          <w:szCs w:val="24"/>
        </w:rPr>
        <w:t xml:space="preserve"> – </w:t>
      </w:r>
      <w:r w:rsidRPr="00662D04">
        <w:rPr>
          <w:rFonts w:ascii="Times New Roman" w:hAnsi="Times New Roman"/>
          <w:iCs/>
          <w:sz w:val="24"/>
          <w:szCs w:val="24"/>
        </w:rPr>
        <w:t>сочетающие</w:t>
      </w:r>
      <w:r w:rsidR="0019392D" w:rsidRPr="00662D04">
        <w:rPr>
          <w:rFonts w:ascii="Times New Roman" w:hAnsi="Times New Roman"/>
          <w:iCs/>
          <w:sz w:val="24"/>
          <w:szCs w:val="24"/>
        </w:rPr>
        <w:t xml:space="preserve"> </w:t>
      </w:r>
      <w:r w:rsidRPr="00662D04">
        <w:rPr>
          <w:rFonts w:ascii="Times New Roman" w:hAnsi="Times New Roman"/>
          <w:iCs/>
          <w:sz w:val="24"/>
          <w:szCs w:val="24"/>
        </w:rPr>
        <w:t>выписки, цитаты, тезисы;</w:t>
      </w:r>
    </w:p>
    <w:p w:rsidR="008B494A" w:rsidRPr="00662D04" w:rsidRDefault="008B494A" w:rsidP="004C70E3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662D04">
        <w:rPr>
          <w:rFonts w:ascii="Times New Roman" w:hAnsi="Times New Roman"/>
          <w:iCs/>
          <w:sz w:val="24"/>
          <w:szCs w:val="24"/>
        </w:rPr>
        <w:t>тематические</w:t>
      </w:r>
      <w:proofErr w:type="gramEnd"/>
      <w:r w:rsidR="0019392D" w:rsidRPr="00662D04">
        <w:rPr>
          <w:rFonts w:ascii="Times New Roman" w:hAnsi="Times New Roman"/>
          <w:iCs/>
          <w:sz w:val="24"/>
          <w:szCs w:val="24"/>
        </w:rPr>
        <w:t xml:space="preserve"> – </w:t>
      </w:r>
      <w:r w:rsidRPr="00662D04">
        <w:rPr>
          <w:rFonts w:ascii="Times New Roman" w:hAnsi="Times New Roman"/>
          <w:iCs/>
          <w:sz w:val="24"/>
          <w:szCs w:val="24"/>
        </w:rPr>
        <w:t>содержащие</w:t>
      </w:r>
      <w:r w:rsidR="0019392D" w:rsidRPr="00662D04">
        <w:rPr>
          <w:rFonts w:ascii="Times New Roman" w:hAnsi="Times New Roman"/>
          <w:iCs/>
          <w:sz w:val="24"/>
          <w:szCs w:val="24"/>
        </w:rPr>
        <w:t xml:space="preserve"> </w:t>
      </w:r>
      <w:r w:rsidRPr="00662D04">
        <w:rPr>
          <w:rFonts w:ascii="Times New Roman" w:hAnsi="Times New Roman"/>
          <w:iCs/>
          <w:sz w:val="24"/>
          <w:szCs w:val="24"/>
        </w:rPr>
        <w:t>ответ на поставленный вопрос по нескольким источникам.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B921FC" w:rsidRPr="00662D04" w:rsidTr="008147F8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3CF4" w:rsidRPr="00662D04" w:rsidRDefault="00743CF4" w:rsidP="004C70E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b/>
                <w:i/>
                <w:iCs/>
                <w:color w:val="auto"/>
                <w:sz w:val="24"/>
                <w:szCs w:val="24"/>
              </w:rPr>
              <w:t>Рекомендуем</w:t>
            </w:r>
          </w:p>
          <w:p w:rsidR="00743CF4" w:rsidRPr="00662D04" w:rsidRDefault="00743CF4" w:rsidP="004C70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auto"/>
                <w:sz w:val="24"/>
                <w:szCs w:val="24"/>
              </w:rPr>
              <w:t>Ознакомьтесь с текстом, прочитайте предисловие, введение, оглавление, главы и параграфы, выделите информационно значимые места текста.</w:t>
            </w:r>
          </w:p>
          <w:p w:rsidR="00743CF4" w:rsidRPr="00662D04" w:rsidRDefault="00743CF4" w:rsidP="004C70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auto"/>
                <w:sz w:val="24"/>
                <w:szCs w:val="24"/>
              </w:rPr>
              <w:t>Сделайте библиографическое описание конспектируемого материала.</w:t>
            </w:r>
          </w:p>
          <w:p w:rsidR="00743CF4" w:rsidRPr="00662D04" w:rsidRDefault="00743CF4" w:rsidP="004C70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auto"/>
                <w:sz w:val="24"/>
                <w:szCs w:val="24"/>
              </w:rPr>
              <w:t xml:space="preserve">Составьте план текста – он поможет </w:t>
            </w:r>
            <w:r w:rsidR="0016637F" w:rsidRPr="00662D04">
              <w:rPr>
                <w:i/>
                <w:iCs/>
                <w:color w:val="auto"/>
                <w:sz w:val="24"/>
                <w:szCs w:val="24"/>
              </w:rPr>
              <w:t>В</w:t>
            </w:r>
            <w:r w:rsidRPr="00662D04">
              <w:rPr>
                <w:i/>
                <w:iCs/>
                <w:color w:val="auto"/>
                <w:sz w:val="24"/>
                <w:szCs w:val="24"/>
              </w:rPr>
              <w:t>ам в логике изложения группировать материал.</w:t>
            </w:r>
          </w:p>
          <w:p w:rsidR="00743CF4" w:rsidRPr="00662D04" w:rsidRDefault="00743CF4" w:rsidP="004C70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auto"/>
                <w:sz w:val="24"/>
                <w:szCs w:val="24"/>
              </w:rPr>
              <w:t>Выделите в тексте и запишите их с последующей аргументацией, подкрепляя примерами и конкретными фактами.</w:t>
            </w:r>
          </w:p>
          <w:p w:rsidR="00743CF4" w:rsidRPr="00662D04" w:rsidRDefault="00743CF4" w:rsidP="004C70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proofErr w:type="gramStart"/>
            <w:r w:rsidRPr="00662D04">
              <w:rPr>
                <w:i/>
                <w:iCs/>
                <w:color w:val="auto"/>
                <w:sz w:val="24"/>
                <w:szCs w:val="24"/>
              </w:rPr>
              <w:t>Используйте реферативный способ изложения (например:</w:t>
            </w:r>
            <w:proofErr w:type="gramEnd"/>
            <w:r w:rsidRPr="00662D04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62D04">
              <w:rPr>
                <w:i/>
                <w:iCs/>
                <w:color w:val="auto"/>
                <w:sz w:val="24"/>
                <w:szCs w:val="24"/>
              </w:rPr>
              <w:t>«Автор считает…», «раскрывает…»).</w:t>
            </w:r>
            <w:proofErr w:type="gramEnd"/>
          </w:p>
          <w:p w:rsidR="00743CF4" w:rsidRPr="00662D04" w:rsidRDefault="00743CF4" w:rsidP="004C70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auto"/>
                <w:sz w:val="24"/>
                <w:szCs w:val="24"/>
              </w:rPr>
              <w:t>Собственные комментарии, вопросы, раздумья располагайте на полях.</w:t>
            </w:r>
          </w:p>
          <w:p w:rsidR="00743CF4" w:rsidRPr="00662D04" w:rsidRDefault="00743CF4" w:rsidP="004C70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auto"/>
                <w:sz w:val="24"/>
                <w:szCs w:val="24"/>
              </w:rPr>
              <w:t>Текст автора оформляйте как цитату и указывайте номер страниц.</w:t>
            </w:r>
          </w:p>
          <w:p w:rsidR="00B921FC" w:rsidRPr="00662D04" w:rsidRDefault="00743CF4" w:rsidP="004C70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auto"/>
                <w:sz w:val="24"/>
                <w:szCs w:val="24"/>
              </w:rPr>
              <w:t>В заключение обобщите текст конспекта, выделите основное содержание проработанного материала, дайте ему оценку.</w:t>
            </w:r>
          </w:p>
        </w:tc>
      </w:tr>
    </w:tbl>
    <w:p w:rsidR="008B494A" w:rsidRPr="00662D04" w:rsidRDefault="008B494A" w:rsidP="004C70E3">
      <w:pPr>
        <w:autoSpaceDE w:val="0"/>
        <w:autoSpaceDN w:val="0"/>
        <w:adjustRightInd w:val="0"/>
        <w:ind w:firstLine="709"/>
        <w:jc w:val="both"/>
        <w:rPr>
          <w:iCs/>
          <w:color w:val="auto"/>
          <w:sz w:val="24"/>
          <w:szCs w:val="24"/>
        </w:rPr>
      </w:pPr>
      <w:r w:rsidRPr="00662D04">
        <w:rPr>
          <w:b/>
          <w:bCs/>
          <w:iCs/>
          <w:color w:val="auto"/>
          <w:sz w:val="24"/>
          <w:szCs w:val="24"/>
        </w:rPr>
        <w:t xml:space="preserve">Конспект-схема </w:t>
      </w:r>
      <w:r w:rsidRPr="00662D04">
        <w:rPr>
          <w:iCs/>
          <w:color w:val="auto"/>
          <w:sz w:val="24"/>
          <w:szCs w:val="24"/>
        </w:rPr>
        <w:t xml:space="preserve">– это схематическая запись </w:t>
      </w:r>
      <w:proofErr w:type="gramStart"/>
      <w:r w:rsidRPr="00662D04">
        <w:rPr>
          <w:iCs/>
          <w:color w:val="auto"/>
          <w:sz w:val="24"/>
          <w:szCs w:val="24"/>
        </w:rPr>
        <w:t>прочитанного</w:t>
      </w:r>
      <w:proofErr w:type="gramEnd"/>
      <w:r w:rsidRPr="00662D04">
        <w:rPr>
          <w:iCs/>
          <w:color w:val="auto"/>
          <w:sz w:val="24"/>
          <w:szCs w:val="24"/>
        </w:rPr>
        <w:t>. Наиболее</w:t>
      </w:r>
      <w:r w:rsidR="00F26129" w:rsidRPr="00662D04">
        <w:rPr>
          <w:iCs/>
          <w:color w:val="auto"/>
          <w:sz w:val="24"/>
          <w:szCs w:val="24"/>
        </w:rPr>
        <w:t xml:space="preserve"> </w:t>
      </w:r>
      <w:r w:rsidRPr="00662D04">
        <w:rPr>
          <w:iCs/>
          <w:color w:val="auto"/>
          <w:sz w:val="24"/>
          <w:szCs w:val="24"/>
        </w:rPr>
        <w:t>распространёнными являются схемы «генеалогическое дерево» и «паучок».</w:t>
      </w:r>
    </w:p>
    <w:p w:rsidR="008B494A" w:rsidRPr="00662D04" w:rsidRDefault="008B494A" w:rsidP="004C70E3">
      <w:pPr>
        <w:autoSpaceDE w:val="0"/>
        <w:autoSpaceDN w:val="0"/>
        <w:adjustRightInd w:val="0"/>
        <w:ind w:firstLine="709"/>
        <w:jc w:val="both"/>
        <w:rPr>
          <w:iCs/>
          <w:color w:val="auto"/>
          <w:sz w:val="24"/>
          <w:szCs w:val="24"/>
        </w:rPr>
      </w:pPr>
      <w:r w:rsidRPr="00662D04">
        <w:rPr>
          <w:iCs/>
          <w:color w:val="auto"/>
          <w:sz w:val="24"/>
          <w:szCs w:val="24"/>
        </w:rPr>
        <w:t>В схеме «генеалогическое дерево» выделяются основные составляющие</w:t>
      </w:r>
      <w:r w:rsidR="00F26129" w:rsidRPr="00662D04">
        <w:rPr>
          <w:iCs/>
          <w:color w:val="auto"/>
          <w:sz w:val="24"/>
          <w:szCs w:val="24"/>
        </w:rPr>
        <w:t xml:space="preserve"> </w:t>
      </w:r>
      <w:r w:rsidRPr="00662D04">
        <w:rPr>
          <w:iCs/>
          <w:color w:val="auto"/>
          <w:sz w:val="24"/>
          <w:szCs w:val="24"/>
        </w:rPr>
        <w:t>наиболее сложного понятия, ключевые слова и т.п. и располагаются в</w:t>
      </w:r>
      <w:r w:rsidR="00F26129" w:rsidRPr="00662D04">
        <w:rPr>
          <w:iCs/>
          <w:color w:val="auto"/>
          <w:sz w:val="24"/>
          <w:szCs w:val="24"/>
        </w:rPr>
        <w:t xml:space="preserve"> </w:t>
      </w:r>
      <w:r w:rsidRPr="00662D04">
        <w:rPr>
          <w:iCs/>
          <w:color w:val="auto"/>
          <w:sz w:val="24"/>
          <w:szCs w:val="24"/>
        </w:rPr>
        <w:t>последовательности «сверху вниз» – от общего понятия к его частным</w:t>
      </w:r>
      <w:r w:rsidR="00F26129" w:rsidRPr="00662D04">
        <w:rPr>
          <w:iCs/>
          <w:color w:val="auto"/>
          <w:sz w:val="24"/>
          <w:szCs w:val="24"/>
        </w:rPr>
        <w:t xml:space="preserve"> </w:t>
      </w:r>
      <w:r w:rsidRPr="00662D04">
        <w:rPr>
          <w:iCs/>
          <w:color w:val="auto"/>
          <w:sz w:val="24"/>
          <w:szCs w:val="24"/>
        </w:rPr>
        <w:t>составляющим.</w:t>
      </w:r>
    </w:p>
    <w:p w:rsidR="008B494A" w:rsidRPr="00662D04" w:rsidRDefault="008B494A" w:rsidP="004C70E3">
      <w:pPr>
        <w:autoSpaceDE w:val="0"/>
        <w:autoSpaceDN w:val="0"/>
        <w:adjustRightInd w:val="0"/>
        <w:ind w:firstLine="709"/>
        <w:jc w:val="both"/>
        <w:rPr>
          <w:iCs/>
          <w:color w:val="auto"/>
          <w:sz w:val="24"/>
          <w:szCs w:val="24"/>
        </w:rPr>
      </w:pPr>
      <w:r w:rsidRPr="00662D04">
        <w:rPr>
          <w:iCs/>
          <w:color w:val="auto"/>
          <w:sz w:val="24"/>
          <w:szCs w:val="24"/>
        </w:rPr>
        <w:t>В схеме «паучок» название темы или вопроса записывается и заключается</w:t>
      </w:r>
      <w:r w:rsidR="00F26129" w:rsidRPr="00662D04">
        <w:rPr>
          <w:iCs/>
          <w:color w:val="auto"/>
          <w:sz w:val="24"/>
          <w:szCs w:val="24"/>
        </w:rPr>
        <w:t xml:space="preserve"> </w:t>
      </w:r>
      <w:r w:rsidRPr="00662D04">
        <w:rPr>
          <w:iCs/>
          <w:color w:val="auto"/>
          <w:sz w:val="24"/>
          <w:szCs w:val="24"/>
        </w:rPr>
        <w:t>в овал, который составляет «тело паучка». Затем продумывается, какие понятия</w:t>
      </w:r>
      <w:r w:rsidR="00F26129" w:rsidRPr="00662D04">
        <w:rPr>
          <w:iCs/>
          <w:color w:val="auto"/>
          <w:sz w:val="24"/>
          <w:szCs w:val="24"/>
        </w:rPr>
        <w:t xml:space="preserve"> </w:t>
      </w:r>
      <w:r w:rsidRPr="00662D04">
        <w:rPr>
          <w:iCs/>
          <w:color w:val="auto"/>
          <w:sz w:val="24"/>
          <w:szCs w:val="24"/>
        </w:rPr>
        <w:t>являются основными, их записывают на схеме так, что они образуют «ножки</w:t>
      </w:r>
      <w:r w:rsidR="00F26129" w:rsidRPr="00662D04">
        <w:rPr>
          <w:iCs/>
          <w:color w:val="auto"/>
          <w:sz w:val="24"/>
          <w:szCs w:val="24"/>
        </w:rPr>
        <w:t xml:space="preserve"> </w:t>
      </w:r>
      <w:r w:rsidRPr="00662D04">
        <w:rPr>
          <w:iCs/>
          <w:color w:val="auto"/>
          <w:sz w:val="24"/>
          <w:szCs w:val="24"/>
        </w:rPr>
        <w:t>паучка». Для того чтобы усилить устойчивость «ножек», к ним присоединяют</w:t>
      </w:r>
      <w:r w:rsidR="00F26129" w:rsidRPr="00662D04">
        <w:rPr>
          <w:iCs/>
          <w:color w:val="auto"/>
          <w:sz w:val="24"/>
          <w:szCs w:val="24"/>
        </w:rPr>
        <w:t xml:space="preserve"> </w:t>
      </w:r>
      <w:r w:rsidRPr="00662D04">
        <w:rPr>
          <w:iCs/>
          <w:color w:val="auto"/>
          <w:sz w:val="24"/>
          <w:szCs w:val="24"/>
        </w:rPr>
        <w:t>ключевые слова или фразы, которые служат опорой для памяти.</w:t>
      </w:r>
    </w:p>
    <w:p w:rsidR="008B494A" w:rsidRPr="00662D04" w:rsidRDefault="008B494A" w:rsidP="004C70E3">
      <w:pPr>
        <w:autoSpaceDE w:val="0"/>
        <w:autoSpaceDN w:val="0"/>
        <w:adjustRightInd w:val="0"/>
        <w:ind w:firstLine="709"/>
        <w:jc w:val="both"/>
        <w:rPr>
          <w:iCs/>
          <w:color w:val="auto"/>
          <w:sz w:val="24"/>
          <w:szCs w:val="24"/>
        </w:rPr>
      </w:pPr>
      <w:r w:rsidRPr="00662D04">
        <w:rPr>
          <w:iCs/>
          <w:color w:val="auto"/>
          <w:sz w:val="24"/>
          <w:szCs w:val="24"/>
        </w:rPr>
        <w:t>Составление конспектов-схем способствует не только запоминанию</w:t>
      </w:r>
      <w:r w:rsidR="00F26129" w:rsidRPr="00662D04">
        <w:rPr>
          <w:iCs/>
          <w:color w:val="auto"/>
          <w:sz w:val="24"/>
          <w:szCs w:val="24"/>
        </w:rPr>
        <w:t xml:space="preserve"> </w:t>
      </w:r>
      <w:r w:rsidRPr="00662D04">
        <w:rPr>
          <w:iCs/>
          <w:color w:val="auto"/>
          <w:sz w:val="24"/>
          <w:szCs w:val="24"/>
        </w:rPr>
        <w:t>материала. Такая работа развивает способность выделять самое главное,</w:t>
      </w:r>
      <w:r w:rsidR="00F26129" w:rsidRPr="00662D04">
        <w:rPr>
          <w:iCs/>
          <w:color w:val="auto"/>
          <w:sz w:val="24"/>
          <w:szCs w:val="24"/>
        </w:rPr>
        <w:t xml:space="preserve"> </w:t>
      </w:r>
      <w:r w:rsidRPr="00662D04">
        <w:rPr>
          <w:iCs/>
          <w:color w:val="auto"/>
          <w:sz w:val="24"/>
          <w:szCs w:val="24"/>
        </w:rPr>
        <w:t>существенное в учебном материале, классифицировать информацию.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43CF4" w:rsidRPr="00662D04" w:rsidTr="008147F8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3166" w:rsidRPr="00662D04" w:rsidRDefault="00293166" w:rsidP="004C70E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b/>
                <w:i/>
                <w:iCs/>
                <w:color w:val="auto"/>
                <w:sz w:val="24"/>
                <w:szCs w:val="24"/>
              </w:rPr>
              <w:t>Рекомендуем</w:t>
            </w:r>
          </w:p>
          <w:p w:rsidR="00293166" w:rsidRPr="00662D04" w:rsidRDefault="00293166" w:rsidP="004C70E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auto"/>
                <w:sz w:val="24"/>
                <w:szCs w:val="24"/>
              </w:rPr>
              <w:t>Подберите факты для составления схемы и выделите среди них основные понятия.</w:t>
            </w:r>
          </w:p>
          <w:p w:rsidR="00293166" w:rsidRPr="00662D04" w:rsidRDefault="00293166" w:rsidP="004C70E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auto"/>
                <w:sz w:val="24"/>
                <w:szCs w:val="24"/>
              </w:rPr>
              <w:t>Определите ключевые слова, фразы, помогающие раскрыть суть основного понятия.</w:t>
            </w:r>
          </w:p>
          <w:p w:rsidR="00293166" w:rsidRPr="00662D04" w:rsidRDefault="00293166" w:rsidP="004C70E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auto"/>
                <w:sz w:val="24"/>
                <w:szCs w:val="24"/>
              </w:rPr>
              <w:t>Сгруппируйте факты в логической последовательности, дайте название выделенным группам.</w:t>
            </w:r>
          </w:p>
          <w:p w:rsidR="00743CF4" w:rsidRPr="00662D04" w:rsidRDefault="00293166" w:rsidP="004C70E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auto"/>
                <w:sz w:val="24"/>
                <w:szCs w:val="24"/>
              </w:rPr>
              <w:t>Заполните схему данными.</w:t>
            </w:r>
          </w:p>
        </w:tc>
      </w:tr>
    </w:tbl>
    <w:p w:rsidR="0016637F" w:rsidRDefault="0016637F" w:rsidP="004C70E3">
      <w:pPr>
        <w:autoSpaceDE w:val="0"/>
        <w:autoSpaceDN w:val="0"/>
        <w:adjustRightInd w:val="0"/>
        <w:ind w:firstLine="709"/>
        <w:jc w:val="center"/>
        <w:rPr>
          <w:b/>
          <w:bCs/>
          <w:iCs/>
          <w:color w:val="auto"/>
          <w:sz w:val="24"/>
          <w:szCs w:val="24"/>
        </w:rPr>
      </w:pPr>
    </w:p>
    <w:p w:rsidR="004C70E3" w:rsidRPr="00662D04" w:rsidRDefault="004C70E3" w:rsidP="004C70E3">
      <w:pPr>
        <w:autoSpaceDE w:val="0"/>
        <w:autoSpaceDN w:val="0"/>
        <w:adjustRightInd w:val="0"/>
        <w:ind w:firstLine="709"/>
        <w:jc w:val="center"/>
        <w:rPr>
          <w:b/>
          <w:bCs/>
          <w:iCs/>
          <w:color w:val="auto"/>
          <w:sz w:val="24"/>
          <w:szCs w:val="24"/>
        </w:rPr>
      </w:pPr>
    </w:p>
    <w:p w:rsidR="008B494A" w:rsidRPr="00662D04" w:rsidRDefault="008B494A" w:rsidP="004C70E3">
      <w:pPr>
        <w:numPr>
          <w:ilvl w:val="1"/>
          <w:numId w:val="41"/>
        </w:numPr>
        <w:autoSpaceDE w:val="0"/>
        <w:autoSpaceDN w:val="0"/>
        <w:adjustRightInd w:val="0"/>
        <w:ind w:left="0" w:firstLine="0"/>
        <w:jc w:val="center"/>
        <w:rPr>
          <w:b/>
          <w:bCs/>
          <w:iCs/>
          <w:color w:val="auto"/>
          <w:sz w:val="24"/>
          <w:szCs w:val="24"/>
        </w:rPr>
      </w:pPr>
      <w:r w:rsidRPr="00662D04">
        <w:rPr>
          <w:b/>
          <w:bCs/>
          <w:iCs/>
          <w:color w:val="auto"/>
          <w:sz w:val="24"/>
          <w:szCs w:val="24"/>
        </w:rPr>
        <w:lastRenderedPageBreak/>
        <w:t>Хранение приобретённой информации</w:t>
      </w:r>
    </w:p>
    <w:p w:rsidR="00F26129" w:rsidRPr="00662D04" w:rsidRDefault="00F26129" w:rsidP="004C70E3">
      <w:pPr>
        <w:autoSpaceDE w:val="0"/>
        <w:autoSpaceDN w:val="0"/>
        <w:adjustRightInd w:val="0"/>
        <w:ind w:firstLine="709"/>
        <w:jc w:val="center"/>
        <w:rPr>
          <w:b/>
          <w:bCs/>
          <w:iCs/>
          <w:color w:val="auto"/>
          <w:sz w:val="24"/>
          <w:szCs w:val="24"/>
        </w:rPr>
      </w:pPr>
    </w:p>
    <w:p w:rsidR="008B494A" w:rsidRPr="00662D04" w:rsidRDefault="008B494A" w:rsidP="004C70E3">
      <w:pPr>
        <w:autoSpaceDE w:val="0"/>
        <w:autoSpaceDN w:val="0"/>
        <w:adjustRightInd w:val="0"/>
        <w:ind w:firstLine="709"/>
        <w:jc w:val="both"/>
        <w:rPr>
          <w:iCs/>
          <w:color w:val="auto"/>
          <w:sz w:val="24"/>
          <w:szCs w:val="24"/>
        </w:rPr>
      </w:pPr>
      <w:r w:rsidRPr="00662D04">
        <w:rPr>
          <w:iCs/>
          <w:color w:val="auto"/>
          <w:sz w:val="24"/>
          <w:szCs w:val="24"/>
        </w:rPr>
        <w:t>Отберите нужный материал, собранный при работе с источником. Его следует систематизировать и хранить:</w:t>
      </w:r>
    </w:p>
    <w:p w:rsidR="008B494A" w:rsidRPr="00662D04" w:rsidRDefault="008B494A" w:rsidP="004C70E3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  <w:sz w:val="24"/>
          <w:szCs w:val="24"/>
        </w:rPr>
      </w:pPr>
      <w:r w:rsidRPr="00662D04">
        <w:rPr>
          <w:rFonts w:ascii="Times New Roman" w:hAnsi="Times New Roman"/>
          <w:iCs/>
          <w:sz w:val="24"/>
          <w:szCs w:val="24"/>
        </w:rPr>
        <w:t>в картотеке научных статей, выписок, газетных и журнальных вырезок;</w:t>
      </w:r>
    </w:p>
    <w:p w:rsidR="008B494A" w:rsidRPr="00662D04" w:rsidRDefault="008B494A" w:rsidP="004C70E3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  <w:sz w:val="24"/>
          <w:szCs w:val="24"/>
        </w:rPr>
      </w:pPr>
      <w:r w:rsidRPr="00662D04">
        <w:rPr>
          <w:rFonts w:ascii="Times New Roman" w:hAnsi="Times New Roman"/>
          <w:iCs/>
          <w:sz w:val="24"/>
          <w:szCs w:val="24"/>
        </w:rPr>
        <w:t>в папках-накопителях (по темам, разделам, авторам и т.п.) или в отдельных папках, где по темам собраны публикации из периодики;</w:t>
      </w:r>
    </w:p>
    <w:p w:rsidR="008B494A" w:rsidRPr="00662D04" w:rsidRDefault="008B494A" w:rsidP="004C70E3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iCs/>
          <w:sz w:val="24"/>
          <w:szCs w:val="24"/>
        </w:rPr>
      </w:pPr>
      <w:r w:rsidRPr="00662D04">
        <w:rPr>
          <w:rFonts w:ascii="Times New Roman" w:hAnsi="Times New Roman"/>
          <w:iCs/>
          <w:sz w:val="24"/>
          <w:szCs w:val="24"/>
        </w:rPr>
        <w:t xml:space="preserve">на жестком и гибких </w:t>
      </w:r>
      <w:proofErr w:type="gramStart"/>
      <w:r w:rsidRPr="00662D04">
        <w:rPr>
          <w:rFonts w:ascii="Times New Roman" w:hAnsi="Times New Roman"/>
          <w:iCs/>
          <w:sz w:val="24"/>
          <w:szCs w:val="24"/>
        </w:rPr>
        <w:t>дисках</w:t>
      </w:r>
      <w:proofErr w:type="gramEnd"/>
      <w:r w:rsidRPr="00662D04">
        <w:rPr>
          <w:rFonts w:ascii="Times New Roman" w:hAnsi="Times New Roman"/>
          <w:iCs/>
          <w:sz w:val="24"/>
          <w:szCs w:val="24"/>
        </w:rPr>
        <w:t xml:space="preserve"> (желательно в </w:t>
      </w:r>
      <w:r w:rsidRPr="00662D04">
        <w:rPr>
          <w:rFonts w:ascii="Times New Roman" w:hAnsi="Times New Roman"/>
          <w:bCs/>
          <w:iCs/>
          <w:sz w:val="24"/>
          <w:szCs w:val="24"/>
        </w:rPr>
        <w:t>тр</w:t>
      </w:r>
      <w:r w:rsidR="005B74EE" w:rsidRPr="00662D04">
        <w:rPr>
          <w:rFonts w:ascii="Times New Roman" w:hAnsi="Times New Roman"/>
          <w:bCs/>
          <w:iCs/>
          <w:sz w:val="24"/>
          <w:szCs w:val="24"/>
        </w:rPr>
        <w:t>ё</w:t>
      </w:r>
      <w:r w:rsidRPr="00662D04">
        <w:rPr>
          <w:rFonts w:ascii="Times New Roman" w:hAnsi="Times New Roman"/>
          <w:bCs/>
          <w:iCs/>
          <w:sz w:val="24"/>
          <w:szCs w:val="24"/>
        </w:rPr>
        <w:t>х</w:t>
      </w:r>
      <w:r w:rsidRPr="00662D0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62D04">
        <w:rPr>
          <w:rFonts w:ascii="Times New Roman" w:hAnsi="Times New Roman"/>
          <w:iCs/>
          <w:sz w:val="24"/>
          <w:szCs w:val="24"/>
        </w:rPr>
        <w:t>экземплярах), при этом рекомендуется сортировать набранный материал по папкам; файлы называть с учетом оглавления.</w:t>
      </w:r>
    </w:p>
    <w:p w:rsidR="00B21FE9" w:rsidRPr="00662D04" w:rsidRDefault="00B21FE9" w:rsidP="004C70E3">
      <w:pPr>
        <w:ind w:firstLine="709"/>
        <w:jc w:val="center"/>
        <w:rPr>
          <w:b/>
          <w:color w:val="auto"/>
          <w:sz w:val="24"/>
          <w:szCs w:val="24"/>
        </w:rPr>
      </w:pPr>
    </w:p>
    <w:p w:rsidR="00B21FE9" w:rsidRDefault="00B21FE9" w:rsidP="004C70E3">
      <w:pPr>
        <w:ind w:firstLine="709"/>
        <w:jc w:val="center"/>
        <w:rPr>
          <w:b/>
          <w:color w:val="auto"/>
          <w:sz w:val="28"/>
          <w:szCs w:val="28"/>
        </w:rPr>
      </w:pPr>
    </w:p>
    <w:p w:rsidR="007713FE" w:rsidRDefault="007713FE" w:rsidP="004C70E3">
      <w:pPr>
        <w:ind w:firstLine="709"/>
        <w:jc w:val="center"/>
        <w:rPr>
          <w:b/>
          <w:color w:val="auto"/>
          <w:sz w:val="28"/>
          <w:szCs w:val="28"/>
        </w:rPr>
      </w:pPr>
    </w:p>
    <w:p w:rsidR="004C70E3" w:rsidRPr="00945DC1" w:rsidRDefault="001D57E2" w:rsidP="004C70E3">
      <w:pPr>
        <w:numPr>
          <w:ilvl w:val="0"/>
          <w:numId w:val="41"/>
        </w:numPr>
        <w:jc w:val="center"/>
        <w:rPr>
          <w:b/>
          <w:color w:val="auto"/>
          <w:sz w:val="24"/>
          <w:szCs w:val="24"/>
        </w:rPr>
      </w:pPr>
      <w:r w:rsidRPr="00945DC1">
        <w:rPr>
          <w:b/>
          <w:color w:val="auto"/>
          <w:sz w:val="24"/>
          <w:szCs w:val="24"/>
        </w:rPr>
        <w:t xml:space="preserve">СРАВНИТЕЛЬНАЯ ХАРАКТЕРИСТИКА КУРСОВОЙ РАБОТЫ </w:t>
      </w:r>
    </w:p>
    <w:p w:rsidR="001D57E2" w:rsidRPr="00945DC1" w:rsidRDefault="001D57E2" w:rsidP="004C70E3">
      <w:pPr>
        <w:ind w:left="360"/>
        <w:jc w:val="center"/>
        <w:rPr>
          <w:b/>
          <w:color w:val="auto"/>
          <w:sz w:val="24"/>
          <w:szCs w:val="24"/>
        </w:rPr>
      </w:pPr>
      <w:r w:rsidRPr="00945DC1">
        <w:rPr>
          <w:b/>
          <w:color w:val="auto"/>
          <w:sz w:val="24"/>
          <w:szCs w:val="24"/>
        </w:rPr>
        <w:t>И ВЫПУСКНОЙ КВАЛИФИКАЦИОННОЙ РАБОТЫ</w:t>
      </w:r>
    </w:p>
    <w:p w:rsidR="004C70E3" w:rsidRPr="00662D04" w:rsidRDefault="004C70E3" w:rsidP="004C70E3">
      <w:pPr>
        <w:ind w:left="360"/>
        <w:jc w:val="center"/>
        <w:rPr>
          <w:color w:val="auto"/>
          <w:sz w:val="24"/>
          <w:szCs w:val="24"/>
        </w:rPr>
      </w:pPr>
    </w:p>
    <w:p w:rsidR="001D57E2" w:rsidRPr="00662D04" w:rsidRDefault="001D57E2" w:rsidP="004C70E3">
      <w:pPr>
        <w:ind w:firstLine="709"/>
        <w:jc w:val="center"/>
        <w:rPr>
          <w:b/>
          <w:color w:val="auto"/>
          <w:sz w:val="24"/>
          <w:szCs w:val="24"/>
        </w:rPr>
      </w:pPr>
    </w:p>
    <w:p w:rsidR="00182FE6" w:rsidRPr="00662D04" w:rsidRDefault="00182FE6" w:rsidP="004C70E3">
      <w:pPr>
        <w:pStyle w:val="23"/>
        <w:ind w:left="0" w:firstLine="720"/>
        <w:jc w:val="both"/>
        <w:rPr>
          <w:sz w:val="24"/>
          <w:szCs w:val="24"/>
        </w:rPr>
      </w:pPr>
      <w:r w:rsidRPr="00662D04">
        <w:rPr>
          <w:sz w:val="24"/>
          <w:szCs w:val="24"/>
        </w:rPr>
        <w:t xml:space="preserve">В соответствии с </w:t>
      </w:r>
      <w:r w:rsidR="00763D08" w:rsidRPr="00662D04">
        <w:rPr>
          <w:sz w:val="24"/>
          <w:szCs w:val="24"/>
        </w:rPr>
        <w:t>ППССЗ</w:t>
      </w:r>
      <w:r w:rsidRPr="00662D04">
        <w:rPr>
          <w:sz w:val="24"/>
          <w:szCs w:val="24"/>
        </w:rPr>
        <w:t xml:space="preserve"> каждый студент 3-го курса самостоятельно выполняет задание учебно-исследовательского характера </w:t>
      </w:r>
      <w:r w:rsidR="009571F5" w:rsidRPr="00662D04">
        <w:rPr>
          <w:bCs/>
          <w:sz w:val="24"/>
          <w:szCs w:val="24"/>
        </w:rPr>
        <w:t>–</w:t>
      </w:r>
      <w:r w:rsidRPr="00662D04">
        <w:rPr>
          <w:sz w:val="24"/>
          <w:szCs w:val="24"/>
        </w:rPr>
        <w:t xml:space="preserve"> пишет </w:t>
      </w:r>
      <w:r w:rsidRPr="00662D04">
        <w:rPr>
          <w:b/>
          <w:sz w:val="24"/>
          <w:szCs w:val="24"/>
        </w:rPr>
        <w:t>курсовую работу</w:t>
      </w:r>
      <w:r w:rsidRPr="00662D04">
        <w:rPr>
          <w:sz w:val="24"/>
          <w:szCs w:val="24"/>
        </w:rPr>
        <w:t xml:space="preserve"> </w:t>
      </w:r>
      <w:r w:rsidR="00763D08" w:rsidRPr="00662D04">
        <w:rPr>
          <w:sz w:val="24"/>
          <w:szCs w:val="24"/>
        </w:rPr>
        <w:t xml:space="preserve">(далее КР) </w:t>
      </w:r>
      <w:r w:rsidRPr="00662D04">
        <w:rPr>
          <w:sz w:val="24"/>
          <w:szCs w:val="24"/>
        </w:rPr>
        <w:t>по проблематике одно</w:t>
      </w:r>
      <w:r w:rsidR="00AB5ABC" w:rsidRPr="00662D04">
        <w:rPr>
          <w:sz w:val="24"/>
          <w:szCs w:val="24"/>
        </w:rPr>
        <w:t>го</w:t>
      </w:r>
      <w:r w:rsidRPr="00662D04">
        <w:rPr>
          <w:sz w:val="24"/>
          <w:szCs w:val="24"/>
        </w:rPr>
        <w:t xml:space="preserve"> из пройденных МДК</w:t>
      </w:r>
      <w:r w:rsidR="00A4118F" w:rsidRPr="00662D04">
        <w:rPr>
          <w:sz w:val="24"/>
          <w:szCs w:val="24"/>
        </w:rPr>
        <w:t xml:space="preserve"> или </w:t>
      </w:r>
      <w:r w:rsidRPr="00662D04">
        <w:rPr>
          <w:sz w:val="24"/>
          <w:szCs w:val="24"/>
        </w:rPr>
        <w:t xml:space="preserve">ПМ. </w:t>
      </w:r>
    </w:p>
    <w:p w:rsidR="00182FE6" w:rsidRPr="00662D04" w:rsidRDefault="00182FE6" w:rsidP="004C70E3">
      <w:pPr>
        <w:pStyle w:val="23"/>
        <w:ind w:left="0" w:firstLine="720"/>
        <w:jc w:val="both"/>
        <w:rPr>
          <w:sz w:val="24"/>
          <w:szCs w:val="24"/>
        </w:rPr>
      </w:pPr>
      <w:r w:rsidRPr="00662D04">
        <w:rPr>
          <w:sz w:val="24"/>
          <w:szCs w:val="24"/>
        </w:rPr>
        <w:t>Курсовая работа</w:t>
      </w:r>
      <w:r w:rsidR="00763D08" w:rsidRPr="00662D04">
        <w:rPr>
          <w:sz w:val="24"/>
          <w:szCs w:val="24"/>
        </w:rPr>
        <w:t>,</w:t>
      </w:r>
      <w:r w:rsidRPr="00662D04">
        <w:rPr>
          <w:sz w:val="24"/>
          <w:szCs w:val="24"/>
        </w:rPr>
        <w:t xml:space="preserve"> как самостоятельное исследование</w:t>
      </w:r>
      <w:r w:rsidR="00763D08" w:rsidRPr="00662D04">
        <w:rPr>
          <w:sz w:val="24"/>
          <w:szCs w:val="24"/>
        </w:rPr>
        <w:t>,</w:t>
      </w:r>
      <w:r w:rsidRPr="00662D04">
        <w:rPr>
          <w:sz w:val="24"/>
          <w:szCs w:val="24"/>
        </w:rPr>
        <w:t xml:space="preserve"> имеет целью систематизацию, обобщение и проверку специальных теоретических знаний и, в некоторых случаях, практ</w:t>
      </w:r>
      <w:r w:rsidR="00763D08" w:rsidRPr="00662D04">
        <w:rPr>
          <w:sz w:val="24"/>
          <w:szCs w:val="24"/>
        </w:rPr>
        <w:t>ических навыков студентов в объё</w:t>
      </w:r>
      <w:r w:rsidRPr="00662D04">
        <w:rPr>
          <w:sz w:val="24"/>
          <w:szCs w:val="24"/>
        </w:rPr>
        <w:t xml:space="preserve">ме пройденного курса, а также может включать в себя знания, полученные при изучении </w:t>
      </w:r>
      <w:r w:rsidR="001328BB" w:rsidRPr="00662D04">
        <w:rPr>
          <w:sz w:val="24"/>
          <w:szCs w:val="24"/>
        </w:rPr>
        <w:t>смежных</w:t>
      </w:r>
      <w:r w:rsidRPr="00662D04">
        <w:rPr>
          <w:sz w:val="24"/>
          <w:szCs w:val="24"/>
        </w:rPr>
        <w:t xml:space="preserve"> МДК </w:t>
      </w:r>
      <w:r w:rsidR="003F02BF" w:rsidRPr="00662D04">
        <w:rPr>
          <w:sz w:val="24"/>
          <w:szCs w:val="24"/>
        </w:rPr>
        <w:t xml:space="preserve">или </w:t>
      </w:r>
      <w:r w:rsidRPr="00662D04">
        <w:rPr>
          <w:sz w:val="24"/>
          <w:szCs w:val="24"/>
        </w:rPr>
        <w:t xml:space="preserve">ПМ  учебного плана. </w:t>
      </w:r>
    </w:p>
    <w:p w:rsidR="00182FE6" w:rsidRPr="00662D04" w:rsidRDefault="00182FE6" w:rsidP="004C70E3">
      <w:pPr>
        <w:pStyle w:val="23"/>
        <w:ind w:left="0" w:firstLine="720"/>
        <w:jc w:val="both"/>
        <w:rPr>
          <w:sz w:val="24"/>
          <w:szCs w:val="24"/>
        </w:rPr>
      </w:pPr>
      <w:r w:rsidRPr="00662D04">
        <w:rPr>
          <w:sz w:val="24"/>
          <w:szCs w:val="24"/>
        </w:rPr>
        <w:t xml:space="preserve">Курсовая работа должна продемонстрировать глубину проработки студентами теоретических разделов курса, умение применять изученные приемы и методы в анализе конкретных явлений и процессов, знание основных методологических проблем данного направления медицинской науки и практики, способность обобщить и дать оценку различным подходам к их решению, предлагаемым в научной и учебной литературе. </w:t>
      </w:r>
    </w:p>
    <w:p w:rsidR="00182FE6" w:rsidRPr="00662D04" w:rsidRDefault="00182FE6" w:rsidP="004C70E3">
      <w:pPr>
        <w:pStyle w:val="23"/>
        <w:ind w:left="0" w:firstLine="720"/>
        <w:jc w:val="both"/>
        <w:rPr>
          <w:sz w:val="24"/>
          <w:szCs w:val="24"/>
        </w:rPr>
      </w:pPr>
      <w:r w:rsidRPr="00662D04">
        <w:rPr>
          <w:sz w:val="24"/>
          <w:szCs w:val="24"/>
        </w:rPr>
        <w:t>Основная цель курсовой работы – развитие навыков самостоятельного исследования и изложения полученных данных в виде научно-статистического отч</w:t>
      </w:r>
      <w:r w:rsidR="00763D08" w:rsidRPr="00662D04">
        <w:rPr>
          <w:sz w:val="24"/>
          <w:szCs w:val="24"/>
        </w:rPr>
        <w:t>ё</w:t>
      </w:r>
      <w:r w:rsidRPr="00662D04">
        <w:rPr>
          <w:sz w:val="24"/>
          <w:szCs w:val="24"/>
        </w:rPr>
        <w:t xml:space="preserve">та, а также умения доложить свою работу перед аудиторией коллег. Курсовая работа подразумевает защиту, оценка за курсовую работу является обязательной и заносится в зачетную книжку. </w:t>
      </w:r>
    </w:p>
    <w:p w:rsidR="00071EE6" w:rsidRPr="00662D04" w:rsidRDefault="00071EE6" w:rsidP="004C70E3">
      <w:pPr>
        <w:pStyle w:val="23"/>
        <w:ind w:left="0" w:firstLine="709"/>
        <w:rPr>
          <w:b/>
          <w:bCs/>
          <w:sz w:val="24"/>
          <w:szCs w:val="24"/>
        </w:rPr>
      </w:pPr>
      <w:r w:rsidRPr="00662D04">
        <w:rPr>
          <w:b/>
          <w:bCs/>
          <w:sz w:val="24"/>
          <w:szCs w:val="24"/>
        </w:rPr>
        <w:t>Общие требования к курсовой работе</w:t>
      </w:r>
      <w:r w:rsidR="00763D08" w:rsidRPr="00662D04">
        <w:rPr>
          <w:b/>
          <w:bCs/>
          <w:sz w:val="24"/>
          <w:szCs w:val="24"/>
        </w:rPr>
        <w:t>:</w:t>
      </w:r>
    </w:p>
    <w:p w:rsidR="00071EE6" w:rsidRPr="00662D04" w:rsidRDefault="00763D08" w:rsidP="004C70E3">
      <w:pPr>
        <w:pStyle w:val="23"/>
        <w:numPr>
          <w:ilvl w:val="0"/>
          <w:numId w:val="62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662D04">
        <w:rPr>
          <w:sz w:val="24"/>
          <w:szCs w:val="24"/>
        </w:rPr>
        <w:t>с</w:t>
      </w:r>
      <w:r w:rsidR="00071EE6" w:rsidRPr="00662D04">
        <w:rPr>
          <w:sz w:val="24"/>
          <w:szCs w:val="24"/>
        </w:rPr>
        <w:t>оответствие уровню знаний студента на данном этапе обучения</w:t>
      </w:r>
      <w:r w:rsidRPr="00662D04">
        <w:rPr>
          <w:sz w:val="24"/>
          <w:szCs w:val="24"/>
        </w:rPr>
        <w:t>;</w:t>
      </w:r>
    </w:p>
    <w:p w:rsidR="00071EE6" w:rsidRPr="00662D04" w:rsidRDefault="00763D08" w:rsidP="004C70E3">
      <w:pPr>
        <w:pStyle w:val="23"/>
        <w:numPr>
          <w:ilvl w:val="0"/>
          <w:numId w:val="62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662D04">
        <w:rPr>
          <w:sz w:val="24"/>
          <w:szCs w:val="24"/>
        </w:rPr>
        <w:t>ц</w:t>
      </w:r>
      <w:r w:rsidR="00071EE6" w:rsidRPr="00662D04">
        <w:rPr>
          <w:sz w:val="24"/>
          <w:szCs w:val="24"/>
        </w:rPr>
        <w:t>елевая направленность выполняемой работы</w:t>
      </w:r>
      <w:r w:rsidRPr="00662D04">
        <w:rPr>
          <w:sz w:val="24"/>
          <w:szCs w:val="24"/>
        </w:rPr>
        <w:t>;</w:t>
      </w:r>
    </w:p>
    <w:p w:rsidR="00071EE6" w:rsidRPr="00662D04" w:rsidRDefault="00763D08" w:rsidP="004C70E3">
      <w:pPr>
        <w:pStyle w:val="23"/>
        <w:numPr>
          <w:ilvl w:val="0"/>
          <w:numId w:val="62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662D04">
        <w:rPr>
          <w:sz w:val="24"/>
          <w:szCs w:val="24"/>
        </w:rPr>
        <w:t>чё</w:t>
      </w:r>
      <w:r w:rsidR="00071EE6" w:rsidRPr="00662D04">
        <w:rPr>
          <w:sz w:val="24"/>
          <w:szCs w:val="24"/>
        </w:rPr>
        <w:t>ткость построения</w:t>
      </w:r>
      <w:r w:rsidR="004A3C35" w:rsidRPr="00662D04">
        <w:rPr>
          <w:sz w:val="24"/>
          <w:szCs w:val="24"/>
        </w:rPr>
        <w:t>, л</w:t>
      </w:r>
      <w:r w:rsidR="00071EE6" w:rsidRPr="00662D04">
        <w:rPr>
          <w:sz w:val="24"/>
          <w:szCs w:val="24"/>
        </w:rPr>
        <w:t>огическая последовательность изложения материала</w:t>
      </w:r>
      <w:r w:rsidRPr="00662D04">
        <w:rPr>
          <w:sz w:val="24"/>
          <w:szCs w:val="24"/>
        </w:rPr>
        <w:t>;</w:t>
      </w:r>
    </w:p>
    <w:p w:rsidR="00071EE6" w:rsidRPr="00662D04" w:rsidRDefault="00763D08" w:rsidP="004C70E3">
      <w:pPr>
        <w:pStyle w:val="23"/>
        <w:numPr>
          <w:ilvl w:val="0"/>
          <w:numId w:val="62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662D04">
        <w:rPr>
          <w:sz w:val="24"/>
          <w:szCs w:val="24"/>
        </w:rPr>
        <w:t>п</w:t>
      </w:r>
      <w:r w:rsidR="00071EE6" w:rsidRPr="00662D04">
        <w:rPr>
          <w:sz w:val="24"/>
          <w:szCs w:val="24"/>
        </w:rPr>
        <w:t>олнота освещения рассматриваемых вопросов</w:t>
      </w:r>
      <w:r w:rsidRPr="00662D04">
        <w:rPr>
          <w:sz w:val="24"/>
          <w:szCs w:val="24"/>
        </w:rPr>
        <w:t>;</w:t>
      </w:r>
    </w:p>
    <w:p w:rsidR="00071EE6" w:rsidRPr="00662D04" w:rsidRDefault="00763D08" w:rsidP="004C70E3">
      <w:pPr>
        <w:pStyle w:val="23"/>
        <w:numPr>
          <w:ilvl w:val="0"/>
          <w:numId w:val="62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662D04">
        <w:rPr>
          <w:sz w:val="24"/>
          <w:szCs w:val="24"/>
        </w:rPr>
        <w:t>д</w:t>
      </w:r>
      <w:r w:rsidR="00071EE6" w:rsidRPr="00662D04">
        <w:rPr>
          <w:sz w:val="24"/>
          <w:szCs w:val="24"/>
        </w:rPr>
        <w:t>оказательность выводов</w:t>
      </w:r>
      <w:r w:rsidRPr="00662D04">
        <w:rPr>
          <w:sz w:val="24"/>
          <w:szCs w:val="24"/>
        </w:rPr>
        <w:t>;</w:t>
      </w:r>
    </w:p>
    <w:p w:rsidR="00763D08" w:rsidRPr="004C70E3" w:rsidRDefault="00763D08" w:rsidP="004C70E3">
      <w:pPr>
        <w:pStyle w:val="23"/>
        <w:numPr>
          <w:ilvl w:val="0"/>
          <w:numId w:val="62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4C70E3">
        <w:rPr>
          <w:sz w:val="24"/>
          <w:szCs w:val="24"/>
        </w:rPr>
        <w:t>работа должна иметь законченный характер;</w:t>
      </w:r>
    </w:p>
    <w:p w:rsidR="00071EE6" w:rsidRPr="00662D04" w:rsidRDefault="00763D08" w:rsidP="004C70E3">
      <w:pPr>
        <w:pStyle w:val="23"/>
        <w:numPr>
          <w:ilvl w:val="0"/>
          <w:numId w:val="62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662D04">
        <w:rPr>
          <w:sz w:val="24"/>
          <w:szCs w:val="24"/>
        </w:rPr>
        <w:t>г</w:t>
      </w:r>
      <w:r w:rsidR="00071EE6" w:rsidRPr="00662D04">
        <w:rPr>
          <w:sz w:val="24"/>
          <w:szCs w:val="24"/>
        </w:rPr>
        <w:t>рамотное оформление</w:t>
      </w:r>
      <w:r w:rsidRPr="00662D04">
        <w:rPr>
          <w:sz w:val="24"/>
          <w:szCs w:val="24"/>
        </w:rPr>
        <w:t>.</w:t>
      </w:r>
    </w:p>
    <w:p w:rsidR="004A3C35" w:rsidRPr="00662D04" w:rsidRDefault="004A3C35" w:rsidP="004C70E3">
      <w:pPr>
        <w:shd w:val="clear" w:color="auto" w:fill="FFFFFF"/>
        <w:ind w:firstLine="851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Нередко курсовая работа становится основой для написания в будущем выпускной квалификационной работы.</w:t>
      </w:r>
    </w:p>
    <w:p w:rsidR="008357E6" w:rsidRPr="00662D04" w:rsidRDefault="008357E6" w:rsidP="004C70E3">
      <w:pPr>
        <w:shd w:val="clear" w:color="auto" w:fill="FFFFFF"/>
        <w:ind w:firstLine="851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Написание и защита </w:t>
      </w:r>
      <w:r w:rsidRPr="00662D04">
        <w:rPr>
          <w:b/>
          <w:color w:val="auto"/>
          <w:sz w:val="24"/>
          <w:szCs w:val="24"/>
        </w:rPr>
        <w:t xml:space="preserve">выпускной квалификационной работы </w:t>
      </w:r>
      <w:r w:rsidRPr="00662D04">
        <w:rPr>
          <w:color w:val="auto"/>
          <w:sz w:val="24"/>
          <w:szCs w:val="24"/>
        </w:rPr>
        <w:t>(далее ВКР) заключительный этап подготовки специалиста в системе среднего медицинского образования.</w:t>
      </w:r>
    </w:p>
    <w:p w:rsidR="008357E6" w:rsidRPr="00662D04" w:rsidRDefault="008357E6" w:rsidP="004C70E3">
      <w:pPr>
        <w:shd w:val="clear" w:color="auto" w:fill="FFFFFF"/>
        <w:ind w:firstLine="851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ВКР – это итоговая аттестационная</w:t>
      </w:r>
      <w:r w:rsidR="005B74EE" w:rsidRPr="00662D04">
        <w:rPr>
          <w:color w:val="auto"/>
          <w:sz w:val="24"/>
          <w:szCs w:val="24"/>
        </w:rPr>
        <w:t>,</w:t>
      </w:r>
      <w:r w:rsidRPr="00662D04">
        <w:rPr>
          <w:color w:val="auto"/>
          <w:sz w:val="24"/>
          <w:szCs w:val="24"/>
        </w:rPr>
        <w:t xml:space="preserve"> самостоятельная учебно-исследовательская работа студента, выполненная им на выпускном курсе, оформленная с соблюдением необходимых требований и представленная по окончании обучения к защите перед Государственной </w:t>
      </w:r>
      <w:r w:rsidR="00AB4090" w:rsidRPr="00662D04">
        <w:rPr>
          <w:color w:val="auto"/>
          <w:sz w:val="24"/>
          <w:szCs w:val="24"/>
        </w:rPr>
        <w:t>экзаменационн</w:t>
      </w:r>
      <w:r w:rsidR="002B6170" w:rsidRPr="00662D04">
        <w:rPr>
          <w:color w:val="auto"/>
          <w:sz w:val="24"/>
          <w:szCs w:val="24"/>
        </w:rPr>
        <w:t>ой</w:t>
      </w:r>
      <w:r w:rsidR="00AB4090"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>комиссией.</w:t>
      </w:r>
    </w:p>
    <w:p w:rsidR="001F7B76" w:rsidRPr="00662D04" w:rsidRDefault="008357E6" w:rsidP="004C70E3">
      <w:pPr>
        <w:shd w:val="clear" w:color="auto" w:fill="FFFFFF"/>
        <w:ind w:firstLine="851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lastRenderedPageBreak/>
        <w:t>Подготовка ВКР связана с углубл</w:t>
      </w:r>
      <w:r w:rsidR="00E4161B" w:rsidRPr="00662D04">
        <w:rPr>
          <w:color w:val="auto"/>
          <w:sz w:val="24"/>
          <w:szCs w:val="24"/>
        </w:rPr>
        <w:t>ё</w:t>
      </w:r>
      <w:r w:rsidRPr="00662D04">
        <w:rPr>
          <w:color w:val="auto"/>
          <w:sz w:val="24"/>
          <w:szCs w:val="24"/>
        </w:rPr>
        <w:t xml:space="preserve">нным изучением теории, приведением в систему ранее приобретенных знаний и пополнением их в процессе практического решения поставленной проблемы. </w:t>
      </w:r>
    </w:p>
    <w:p w:rsidR="008357E6" w:rsidRPr="00662D04" w:rsidRDefault="008357E6" w:rsidP="004C70E3">
      <w:pPr>
        <w:shd w:val="clear" w:color="auto" w:fill="FFFFFF"/>
        <w:ind w:firstLine="851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Выполнение ВКР призвано способствовать систематизации, закреплению и совершенствованию полученных студентом знаний, профессиональных, учебно-исследовательских умений и формированию ключевых профессиональных компетенций.</w:t>
      </w:r>
    </w:p>
    <w:p w:rsidR="008357E6" w:rsidRPr="00662D04" w:rsidRDefault="008357E6" w:rsidP="004C70E3">
      <w:pPr>
        <w:shd w:val="clear" w:color="auto" w:fill="FFFFFF"/>
        <w:ind w:firstLine="851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Защита ВКР является </w:t>
      </w:r>
      <w:proofErr w:type="gramStart"/>
      <w:r w:rsidRPr="00662D04">
        <w:rPr>
          <w:color w:val="auto"/>
          <w:sz w:val="24"/>
          <w:szCs w:val="24"/>
        </w:rPr>
        <w:t xml:space="preserve">обязательным испытанием, включаемым в </w:t>
      </w:r>
      <w:r w:rsidR="001328BB" w:rsidRPr="00662D04">
        <w:rPr>
          <w:color w:val="auto"/>
          <w:sz w:val="24"/>
          <w:szCs w:val="24"/>
        </w:rPr>
        <w:t>Г</w:t>
      </w:r>
      <w:r w:rsidR="009E5ACB" w:rsidRPr="00662D04">
        <w:rPr>
          <w:color w:val="auto"/>
          <w:sz w:val="24"/>
          <w:szCs w:val="24"/>
        </w:rPr>
        <w:t xml:space="preserve">осударственную </w:t>
      </w:r>
      <w:r w:rsidRPr="00662D04">
        <w:rPr>
          <w:color w:val="auto"/>
          <w:sz w:val="24"/>
          <w:szCs w:val="24"/>
        </w:rPr>
        <w:t>итоговую аттестацию выпускника и проводится</w:t>
      </w:r>
      <w:proofErr w:type="gramEnd"/>
      <w:r w:rsidRPr="00662D04">
        <w:rPr>
          <w:color w:val="auto"/>
          <w:sz w:val="24"/>
          <w:szCs w:val="24"/>
        </w:rPr>
        <w:t xml:space="preserve"> с целью выявления его готовности </w:t>
      </w:r>
      <w:r w:rsidR="00E03EA0" w:rsidRPr="00662D04">
        <w:rPr>
          <w:color w:val="auto"/>
          <w:sz w:val="24"/>
          <w:szCs w:val="24"/>
        </w:rPr>
        <w:t xml:space="preserve">к </w:t>
      </w:r>
      <w:r w:rsidRPr="00662D04">
        <w:rPr>
          <w:color w:val="auto"/>
          <w:sz w:val="24"/>
          <w:szCs w:val="24"/>
        </w:rPr>
        <w:t>осуществл</w:t>
      </w:r>
      <w:r w:rsidR="00E03EA0" w:rsidRPr="00662D04">
        <w:rPr>
          <w:color w:val="auto"/>
          <w:sz w:val="24"/>
          <w:szCs w:val="24"/>
        </w:rPr>
        <w:t>ению</w:t>
      </w:r>
      <w:r w:rsidRPr="00662D04">
        <w:rPr>
          <w:color w:val="auto"/>
          <w:sz w:val="24"/>
          <w:szCs w:val="24"/>
        </w:rPr>
        <w:t xml:space="preserve"> профессиональной деятельности, </w:t>
      </w:r>
      <w:proofErr w:type="spellStart"/>
      <w:r w:rsidRPr="00662D04">
        <w:rPr>
          <w:color w:val="auto"/>
          <w:sz w:val="24"/>
          <w:szCs w:val="24"/>
        </w:rPr>
        <w:t>сформированности</w:t>
      </w:r>
      <w:proofErr w:type="spellEnd"/>
      <w:r w:rsidRPr="00662D04">
        <w:rPr>
          <w:color w:val="auto"/>
          <w:sz w:val="24"/>
          <w:szCs w:val="24"/>
        </w:rPr>
        <w:t xml:space="preserve"> </w:t>
      </w:r>
      <w:r w:rsidR="008267F0" w:rsidRPr="00662D04">
        <w:rPr>
          <w:color w:val="auto"/>
          <w:sz w:val="24"/>
          <w:szCs w:val="24"/>
        </w:rPr>
        <w:t xml:space="preserve">общих и профессиональных компетенций (далее </w:t>
      </w:r>
      <w:r w:rsidRPr="00662D04">
        <w:rPr>
          <w:color w:val="auto"/>
          <w:sz w:val="24"/>
          <w:szCs w:val="24"/>
        </w:rPr>
        <w:t>ОК и ПК</w:t>
      </w:r>
      <w:r w:rsidR="008267F0" w:rsidRPr="00662D04">
        <w:rPr>
          <w:color w:val="auto"/>
          <w:sz w:val="24"/>
          <w:szCs w:val="24"/>
        </w:rPr>
        <w:t>)</w:t>
      </w:r>
      <w:r w:rsidRPr="00662D04">
        <w:rPr>
          <w:color w:val="auto"/>
          <w:sz w:val="24"/>
          <w:szCs w:val="24"/>
        </w:rPr>
        <w:t xml:space="preserve">  в соответствии с ФГОС.</w:t>
      </w:r>
    </w:p>
    <w:p w:rsidR="00A0054C" w:rsidRPr="00662D04" w:rsidRDefault="00A0054C" w:rsidP="004C70E3">
      <w:pPr>
        <w:pStyle w:val="23"/>
        <w:ind w:left="0" w:firstLine="709"/>
        <w:rPr>
          <w:b/>
          <w:bCs/>
          <w:sz w:val="24"/>
          <w:szCs w:val="24"/>
        </w:rPr>
      </w:pPr>
      <w:r w:rsidRPr="00662D04">
        <w:rPr>
          <w:b/>
          <w:bCs/>
          <w:sz w:val="24"/>
          <w:szCs w:val="24"/>
        </w:rPr>
        <w:t>Общие требования к выпускной квалификационной работе</w:t>
      </w:r>
      <w:r w:rsidR="00763D08" w:rsidRPr="00662D04">
        <w:rPr>
          <w:b/>
          <w:bCs/>
          <w:sz w:val="24"/>
          <w:szCs w:val="24"/>
        </w:rPr>
        <w:t>:</w:t>
      </w:r>
    </w:p>
    <w:p w:rsidR="00A0054C" w:rsidRPr="00662D04" w:rsidRDefault="00E4161B" w:rsidP="004C70E3">
      <w:pPr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rFonts w:eastAsia="TimesNewRoman"/>
          <w:color w:val="000000"/>
          <w:sz w:val="24"/>
          <w:szCs w:val="24"/>
        </w:rPr>
      </w:pPr>
      <w:r w:rsidRPr="00662D04">
        <w:rPr>
          <w:rFonts w:eastAsia="TimesNewRoman"/>
          <w:color w:val="000000"/>
          <w:sz w:val="24"/>
          <w:szCs w:val="24"/>
        </w:rPr>
        <w:t>с</w:t>
      </w:r>
      <w:r w:rsidR="00A0054C" w:rsidRPr="00662D04">
        <w:rPr>
          <w:rFonts w:eastAsia="TimesNewRoman"/>
          <w:color w:val="000000"/>
          <w:sz w:val="24"/>
          <w:szCs w:val="24"/>
        </w:rPr>
        <w:t>оответствие названия работы е</w:t>
      </w:r>
      <w:r w:rsidRPr="00662D04">
        <w:rPr>
          <w:rFonts w:eastAsia="TimesNewRoman"/>
          <w:color w:val="000000"/>
          <w:sz w:val="24"/>
          <w:szCs w:val="24"/>
        </w:rPr>
        <w:t>ё</w:t>
      </w:r>
      <w:r w:rsidR="00A0054C" w:rsidRPr="00662D04">
        <w:rPr>
          <w:rFonts w:eastAsia="TimesNewRoman"/>
          <w:color w:val="000000"/>
          <w:sz w:val="24"/>
          <w:szCs w:val="24"/>
        </w:rPr>
        <w:t xml:space="preserve"> содержанию, ч</w:t>
      </w:r>
      <w:r w:rsidRPr="00662D04">
        <w:rPr>
          <w:rFonts w:eastAsia="TimesNewRoman"/>
          <w:color w:val="000000"/>
          <w:sz w:val="24"/>
          <w:szCs w:val="24"/>
        </w:rPr>
        <w:t>ё</w:t>
      </w:r>
      <w:r w:rsidR="00A0054C" w:rsidRPr="00662D04">
        <w:rPr>
          <w:rFonts w:eastAsia="TimesNewRoman"/>
          <w:color w:val="000000"/>
          <w:sz w:val="24"/>
          <w:szCs w:val="24"/>
        </w:rPr>
        <w:t>ткая целевая направленность, актуальность</w:t>
      </w:r>
      <w:r w:rsidRPr="00662D04">
        <w:rPr>
          <w:rFonts w:eastAsia="TimesNewRoman"/>
          <w:color w:val="000000"/>
          <w:sz w:val="24"/>
          <w:szCs w:val="24"/>
        </w:rPr>
        <w:t>;</w:t>
      </w:r>
    </w:p>
    <w:p w:rsidR="00A0054C" w:rsidRPr="00662D04" w:rsidRDefault="00E4161B" w:rsidP="004C70E3">
      <w:pPr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rFonts w:eastAsia="TimesNewRoman"/>
          <w:color w:val="000000"/>
          <w:sz w:val="24"/>
          <w:szCs w:val="24"/>
        </w:rPr>
      </w:pPr>
      <w:r w:rsidRPr="00662D04">
        <w:rPr>
          <w:rFonts w:eastAsia="TimesNewRoman"/>
          <w:color w:val="000000"/>
          <w:sz w:val="24"/>
          <w:szCs w:val="24"/>
        </w:rPr>
        <w:t>л</w:t>
      </w:r>
      <w:r w:rsidR="00A0054C" w:rsidRPr="00662D04">
        <w:rPr>
          <w:rFonts w:eastAsia="TimesNewRoman"/>
          <w:color w:val="000000"/>
          <w:sz w:val="24"/>
          <w:szCs w:val="24"/>
        </w:rPr>
        <w:t>огическая последовательность изложения материала, базирующаяся на прочных теоретических знаниях по избранной теме и</w:t>
      </w:r>
      <w:r w:rsidR="00A0054C" w:rsidRPr="00662D04">
        <w:rPr>
          <w:rFonts w:eastAsia="TimesNewRoman"/>
          <w:color w:val="000000"/>
          <w:sz w:val="24"/>
          <w:szCs w:val="24"/>
          <w:lang w:val="en-US"/>
        </w:rPr>
        <w:t> </w:t>
      </w:r>
      <w:r w:rsidR="00A0054C" w:rsidRPr="00662D04">
        <w:rPr>
          <w:rFonts w:eastAsia="TimesNewRoman"/>
          <w:color w:val="000000"/>
          <w:sz w:val="24"/>
          <w:szCs w:val="24"/>
        </w:rPr>
        <w:t>убедительных аргументах</w:t>
      </w:r>
      <w:r w:rsidRPr="00662D04">
        <w:rPr>
          <w:rFonts w:eastAsia="TimesNewRoman"/>
          <w:color w:val="000000"/>
          <w:sz w:val="24"/>
          <w:szCs w:val="24"/>
        </w:rPr>
        <w:t>;</w:t>
      </w:r>
    </w:p>
    <w:p w:rsidR="00A0054C" w:rsidRPr="00662D04" w:rsidRDefault="00E4161B" w:rsidP="004C70E3">
      <w:pPr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rFonts w:eastAsia="TimesNewRoman"/>
          <w:color w:val="000000"/>
          <w:sz w:val="24"/>
          <w:szCs w:val="24"/>
        </w:rPr>
      </w:pPr>
      <w:r w:rsidRPr="00662D04">
        <w:rPr>
          <w:rFonts w:eastAsia="TimesNewRoman"/>
          <w:color w:val="000000"/>
          <w:sz w:val="24"/>
          <w:szCs w:val="24"/>
        </w:rPr>
        <w:t>к</w:t>
      </w:r>
      <w:r w:rsidR="00A0054C" w:rsidRPr="00662D04">
        <w:rPr>
          <w:rFonts w:eastAsia="TimesNewRoman"/>
          <w:color w:val="000000"/>
          <w:sz w:val="24"/>
          <w:szCs w:val="24"/>
        </w:rPr>
        <w:t>орректное изложение материала с уч</w:t>
      </w:r>
      <w:r w:rsidRPr="00662D04">
        <w:rPr>
          <w:rFonts w:eastAsia="TimesNewRoman"/>
          <w:color w:val="000000"/>
          <w:sz w:val="24"/>
          <w:szCs w:val="24"/>
        </w:rPr>
        <w:t>ё</w:t>
      </w:r>
      <w:r w:rsidR="00A0054C" w:rsidRPr="00662D04">
        <w:rPr>
          <w:rFonts w:eastAsia="TimesNewRoman"/>
          <w:color w:val="000000"/>
          <w:sz w:val="24"/>
          <w:szCs w:val="24"/>
        </w:rPr>
        <w:t>том принятой научной тер</w:t>
      </w:r>
      <w:r w:rsidR="005D658C" w:rsidRPr="00662D04">
        <w:rPr>
          <w:rFonts w:eastAsia="TimesNewRoman"/>
          <w:color w:val="000000"/>
          <w:sz w:val="24"/>
          <w:szCs w:val="24"/>
        </w:rPr>
        <w:t>минологии</w:t>
      </w:r>
      <w:r w:rsidRPr="00662D04">
        <w:rPr>
          <w:rFonts w:eastAsia="TimesNewRoman"/>
          <w:color w:val="000000"/>
          <w:sz w:val="24"/>
          <w:szCs w:val="24"/>
        </w:rPr>
        <w:t>;</w:t>
      </w:r>
    </w:p>
    <w:p w:rsidR="00A0054C" w:rsidRPr="00662D04" w:rsidRDefault="00E4161B" w:rsidP="004C70E3">
      <w:pPr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rFonts w:eastAsia="TimesNewRoman"/>
          <w:color w:val="000000"/>
          <w:sz w:val="24"/>
          <w:szCs w:val="24"/>
        </w:rPr>
      </w:pPr>
      <w:r w:rsidRPr="00662D04">
        <w:rPr>
          <w:rFonts w:eastAsia="TimesNewRoman"/>
          <w:color w:val="000000"/>
          <w:sz w:val="24"/>
          <w:szCs w:val="24"/>
        </w:rPr>
        <w:t>д</w:t>
      </w:r>
      <w:r w:rsidR="00A0054C" w:rsidRPr="00662D04">
        <w:rPr>
          <w:rFonts w:eastAsia="TimesNewRoman"/>
          <w:color w:val="000000"/>
          <w:sz w:val="24"/>
          <w:szCs w:val="24"/>
        </w:rPr>
        <w:t>остоверность полученных результатов и обоснованность выводов</w:t>
      </w:r>
      <w:r w:rsidR="00607A5B" w:rsidRPr="00662D04">
        <w:rPr>
          <w:rFonts w:eastAsia="TimesNewRoman"/>
          <w:color w:val="000000"/>
          <w:sz w:val="24"/>
          <w:szCs w:val="24"/>
        </w:rPr>
        <w:t>;</w:t>
      </w:r>
    </w:p>
    <w:p w:rsidR="00A0054C" w:rsidRPr="00662D04" w:rsidRDefault="00E4161B" w:rsidP="004C70E3">
      <w:pPr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rFonts w:eastAsia="TimesNewRoman"/>
          <w:color w:val="000000"/>
          <w:sz w:val="24"/>
          <w:szCs w:val="24"/>
        </w:rPr>
      </w:pPr>
      <w:r w:rsidRPr="00662D04">
        <w:rPr>
          <w:rFonts w:eastAsia="TimesNewRoman"/>
          <w:color w:val="000000"/>
          <w:sz w:val="24"/>
          <w:szCs w:val="24"/>
        </w:rPr>
        <w:t>н</w:t>
      </w:r>
      <w:r w:rsidR="00A0054C" w:rsidRPr="00662D04">
        <w:rPr>
          <w:rFonts w:eastAsia="TimesNewRoman"/>
          <w:color w:val="000000"/>
          <w:sz w:val="24"/>
          <w:szCs w:val="24"/>
        </w:rPr>
        <w:t>аучный стиль написания</w:t>
      </w:r>
      <w:r w:rsidRPr="00662D04">
        <w:rPr>
          <w:rFonts w:eastAsia="TimesNewRoman"/>
          <w:color w:val="000000"/>
          <w:sz w:val="24"/>
          <w:szCs w:val="24"/>
        </w:rPr>
        <w:t>;</w:t>
      </w:r>
    </w:p>
    <w:p w:rsidR="00A0054C" w:rsidRPr="00662D04" w:rsidRDefault="00E4161B" w:rsidP="004C70E3">
      <w:pPr>
        <w:numPr>
          <w:ilvl w:val="0"/>
          <w:numId w:val="63"/>
        </w:num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rFonts w:eastAsia="TimesNewRoman"/>
          <w:color w:val="000000"/>
          <w:sz w:val="24"/>
          <w:szCs w:val="24"/>
        </w:rPr>
      </w:pPr>
      <w:r w:rsidRPr="00662D04">
        <w:rPr>
          <w:rFonts w:eastAsia="TimesNewRoman"/>
          <w:color w:val="000000"/>
          <w:sz w:val="24"/>
          <w:szCs w:val="24"/>
        </w:rPr>
        <w:t>о</w:t>
      </w:r>
      <w:r w:rsidR="00A0054C" w:rsidRPr="00662D04">
        <w:rPr>
          <w:rFonts w:eastAsia="TimesNewRoman"/>
          <w:color w:val="000000"/>
          <w:sz w:val="24"/>
          <w:szCs w:val="24"/>
        </w:rPr>
        <w:t>формление работы в соответствии с требованиями настоящих методических рекомендаций</w:t>
      </w:r>
      <w:r w:rsidR="002B6170" w:rsidRPr="00662D04">
        <w:rPr>
          <w:rFonts w:eastAsia="TimesNewRoman"/>
          <w:color w:val="000000"/>
          <w:sz w:val="24"/>
          <w:szCs w:val="24"/>
        </w:rPr>
        <w:t>.</w:t>
      </w:r>
    </w:p>
    <w:p w:rsidR="002B6170" w:rsidRPr="00662D04" w:rsidRDefault="002B6170" w:rsidP="004C70E3">
      <w:pPr>
        <w:shd w:val="clear" w:color="auto" w:fill="FFFFFF"/>
        <w:ind w:left="24" w:right="19" w:firstLine="685"/>
        <w:jc w:val="both"/>
        <w:rPr>
          <w:color w:val="auto"/>
          <w:sz w:val="24"/>
          <w:szCs w:val="24"/>
        </w:rPr>
      </w:pPr>
      <w:r w:rsidRPr="00662D04">
        <w:rPr>
          <w:b/>
          <w:iCs/>
          <w:color w:val="auto"/>
          <w:spacing w:val="-5"/>
          <w:sz w:val="24"/>
          <w:szCs w:val="24"/>
        </w:rPr>
        <w:t>Самостоятельность решения исследовательской за</w:t>
      </w:r>
      <w:r w:rsidRPr="00662D04">
        <w:rPr>
          <w:b/>
          <w:iCs/>
          <w:color w:val="auto"/>
          <w:spacing w:val="-5"/>
          <w:sz w:val="24"/>
          <w:szCs w:val="24"/>
        </w:rPr>
        <w:softHyphen/>
      </w:r>
      <w:r w:rsidRPr="00662D04">
        <w:rPr>
          <w:b/>
          <w:iCs/>
          <w:color w:val="auto"/>
          <w:sz w:val="24"/>
          <w:szCs w:val="24"/>
        </w:rPr>
        <w:t xml:space="preserve">дачи. </w:t>
      </w:r>
      <w:r w:rsidRPr="00662D04">
        <w:rPr>
          <w:color w:val="auto"/>
          <w:sz w:val="24"/>
          <w:szCs w:val="24"/>
        </w:rPr>
        <w:t xml:space="preserve">Работа студентов над </w:t>
      </w:r>
      <w:r w:rsidR="005B74EE" w:rsidRPr="00662D04">
        <w:rPr>
          <w:color w:val="auto"/>
          <w:sz w:val="24"/>
          <w:szCs w:val="24"/>
        </w:rPr>
        <w:t>КР</w:t>
      </w:r>
      <w:r w:rsidRPr="00662D04">
        <w:rPr>
          <w:color w:val="auto"/>
          <w:sz w:val="24"/>
          <w:szCs w:val="24"/>
        </w:rPr>
        <w:t xml:space="preserve"> или </w:t>
      </w:r>
      <w:r w:rsidR="005B74EE" w:rsidRPr="00662D04">
        <w:rPr>
          <w:color w:val="auto"/>
          <w:sz w:val="24"/>
          <w:szCs w:val="24"/>
        </w:rPr>
        <w:t>ВКР</w:t>
      </w:r>
      <w:r w:rsidRPr="00662D04">
        <w:rPr>
          <w:color w:val="auto"/>
          <w:sz w:val="24"/>
          <w:szCs w:val="24"/>
        </w:rPr>
        <w:t xml:space="preserve"> — самостоятельный по</w:t>
      </w:r>
      <w:r w:rsidRPr="00662D04">
        <w:rPr>
          <w:color w:val="auto"/>
          <w:sz w:val="24"/>
          <w:szCs w:val="24"/>
        </w:rPr>
        <w:softHyphen/>
        <w:t xml:space="preserve">иск новых знаний. При решении исследовательской </w:t>
      </w:r>
      <w:r w:rsidRPr="00662D04">
        <w:rPr>
          <w:color w:val="auto"/>
          <w:spacing w:val="-1"/>
          <w:sz w:val="24"/>
          <w:szCs w:val="24"/>
        </w:rPr>
        <w:t xml:space="preserve">задачи студент сталкивается с проблемой: у задачи нет </w:t>
      </w:r>
      <w:r w:rsidRPr="00662D04">
        <w:rPr>
          <w:color w:val="auto"/>
          <w:sz w:val="24"/>
          <w:szCs w:val="24"/>
        </w:rPr>
        <w:t>готовых решений и их алгоритмов, и ему предстоит самостоятельно найти решение. Таким образом, сущ</w:t>
      </w:r>
      <w:r w:rsidRPr="00662D04">
        <w:rPr>
          <w:color w:val="auto"/>
          <w:sz w:val="24"/>
          <w:szCs w:val="24"/>
        </w:rPr>
        <w:softHyphen/>
        <w:t>ность исследования заключается в самостоятельной поисковой деятельности студент</w:t>
      </w:r>
      <w:r w:rsidR="005B74EE" w:rsidRPr="00662D04">
        <w:rPr>
          <w:color w:val="auto"/>
          <w:sz w:val="24"/>
          <w:szCs w:val="24"/>
        </w:rPr>
        <w:t>а</w:t>
      </w:r>
      <w:r w:rsidRPr="00662D04">
        <w:rPr>
          <w:color w:val="auto"/>
          <w:sz w:val="24"/>
          <w:szCs w:val="24"/>
        </w:rPr>
        <w:t xml:space="preserve"> (практической или </w:t>
      </w:r>
      <w:r w:rsidRPr="00662D04">
        <w:rPr>
          <w:color w:val="auto"/>
          <w:spacing w:val="-4"/>
          <w:sz w:val="24"/>
          <w:szCs w:val="24"/>
        </w:rPr>
        <w:t xml:space="preserve">теоретической). </w:t>
      </w:r>
      <w:r w:rsidR="005B74EE" w:rsidRPr="00662D04">
        <w:rPr>
          <w:color w:val="auto"/>
          <w:spacing w:val="-4"/>
          <w:sz w:val="24"/>
          <w:szCs w:val="24"/>
        </w:rPr>
        <w:t xml:space="preserve"> </w:t>
      </w:r>
      <w:r w:rsidRPr="00662D04">
        <w:rPr>
          <w:color w:val="auto"/>
          <w:spacing w:val="-4"/>
          <w:sz w:val="24"/>
          <w:szCs w:val="24"/>
        </w:rPr>
        <w:t xml:space="preserve">А деятельность преподавателя </w:t>
      </w:r>
      <w:r w:rsidR="00A32D6F" w:rsidRPr="00662D04">
        <w:rPr>
          <w:color w:val="auto"/>
          <w:spacing w:val="-4"/>
          <w:sz w:val="24"/>
          <w:szCs w:val="24"/>
        </w:rPr>
        <w:t xml:space="preserve">заключается </w:t>
      </w:r>
      <w:r w:rsidRPr="00662D04">
        <w:rPr>
          <w:color w:val="auto"/>
          <w:spacing w:val="-4"/>
          <w:sz w:val="24"/>
          <w:szCs w:val="24"/>
        </w:rPr>
        <w:t>в под</w:t>
      </w:r>
      <w:r w:rsidRPr="00662D04">
        <w:rPr>
          <w:color w:val="auto"/>
          <w:spacing w:val="-4"/>
          <w:sz w:val="24"/>
          <w:szCs w:val="24"/>
        </w:rPr>
        <w:softHyphen/>
      </w:r>
      <w:r w:rsidRPr="00662D04">
        <w:rPr>
          <w:color w:val="auto"/>
          <w:sz w:val="24"/>
          <w:szCs w:val="24"/>
        </w:rPr>
        <w:t xml:space="preserve">боре заданий </w:t>
      </w:r>
      <w:r w:rsidR="00A32D6F" w:rsidRPr="00662D04">
        <w:rPr>
          <w:color w:val="auto"/>
          <w:sz w:val="24"/>
          <w:szCs w:val="24"/>
        </w:rPr>
        <w:t xml:space="preserve">для </w:t>
      </w:r>
      <w:r w:rsidRPr="00662D04">
        <w:rPr>
          <w:color w:val="auto"/>
          <w:sz w:val="24"/>
          <w:szCs w:val="24"/>
        </w:rPr>
        <w:t>управления деятельностью обучаем</w:t>
      </w:r>
      <w:r w:rsidR="005B74EE" w:rsidRPr="00662D04">
        <w:rPr>
          <w:color w:val="auto"/>
          <w:sz w:val="24"/>
          <w:szCs w:val="24"/>
        </w:rPr>
        <w:t>ого</w:t>
      </w:r>
      <w:r w:rsidRPr="00662D04">
        <w:rPr>
          <w:color w:val="auto"/>
          <w:sz w:val="24"/>
          <w:szCs w:val="24"/>
        </w:rPr>
        <w:t>.</w:t>
      </w:r>
    </w:p>
    <w:p w:rsidR="002B6170" w:rsidRPr="00662D04" w:rsidRDefault="002B6170" w:rsidP="004C70E3">
      <w:pPr>
        <w:shd w:val="clear" w:color="auto" w:fill="FFFFFF"/>
        <w:ind w:left="24" w:right="14" w:firstLine="685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Большинство уч</w:t>
      </w:r>
      <w:r w:rsidR="00E4161B" w:rsidRPr="00662D04">
        <w:rPr>
          <w:color w:val="auto"/>
          <w:sz w:val="24"/>
          <w:szCs w:val="24"/>
        </w:rPr>
        <w:t>ё</w:t>
      </w:r>
      <w:r w:rsidRPr="00662D04">
        <w:rPr>
          <w:color w:val="auto"/>
          <w:sz w:val="24"/>
          <w:szCs w:val="24"/>
        </w:rPr>
        <w:t>ных считают, что студенты об</w:t>
      </w:r>
      <w:r w:rsidRPr="00662D04">
        <w:rPr>
          <w:color w:val="auto"/>
          <w:sz w:val="24"/>
          <w:szCs w:val="24"/>
        </w:rPr>
        <w:softHyphen/>
        <w:t>ладают различным потенциалом для решения иссле</w:t>
      </w:r>
      <w:r w:rsidRPr="00662D04">
        <w:rPr>
          <w:color w:val="auto"/>
          <w:sz w:val="24"/>
          <w:szCs w:val="24"/>
        </w:rPr>
        <w:softHyphen/>
        <w:t>довательских задач, в том числе при работе над УИР. Около 10% студентов могут обладать достаточно вы</w:t>
      </w:r>
      <w:r w:rsidRPr="00662D04">
        <w:rPr>
          <w:color w:val="auto"/>
          <w:sz w:val="24"/>
          <w:szCs w:val="24"/>
        </w:rPr>
        <w:softHyphen/>
        <w:t>соким исследовательским потенциалом. Им можно предлагать задания на самостоятельное выполнение целостных исследований. В этих заданиях студент должен сам выделить проблему и выполнить весь цикл е</w:t>
      </w:r>
      <w:r w:rsidR="00E4161B" w:rsidRPr="00662D04">
        <w:rPr>
          <w:color w:val="auto"/>
          <w:sz w:val="24"/>
          <w:szCs w:val="24"/>
        </w:rPr>
        <w:t>ё</w:t>
      </w:r>
      <w:r w:rsidRPr="00662D04">
        <w:rPr>
          <w:color w:val="auto"/>
          <w:sz w:val="24"/>
          <w:szCs w:val="24"/>
        </w:rPr>
        <w:t xml:space="preserve"> исследования. Возможен вариант, когда пре</w:t>
      </w:r>
      <w:r w:rsidRPr="00662D04">
        <w:rPr>
          <w:color w:val="auto"/>
          <w:sz w:val="24"/>
          <w:szCs w:val="24"/>
        </w:rPr>
        <w:softHyphen/>
      </w:r>
      <w:r w:rsidRPr="00662D04">
        <w:rPr>
          <w:color w:val="auto"/>
          <w:spacing w:val="-1"/>
          <w:sz w:val="24"/>
          <w:szCs w:val="24"/>
        </w:rPr>
        <w:t>подаватель ставит общую проблему, обучающиеся вы</w:t>
      </w:r>
      <w:r w:rsidRPr="00662D04">
        <w:rPr>
          <w:color w:val="auto"/>
          <w:spacing w:val="-1"/>
          <w:sz w:val="24"/>
          <w:szCs w:val="24"/>
        </w:rPr>
        <w:softHyphen/>
      </w:r>
      <w:r w:rsidRPr="00662D04">
        <w:rPr>
          <w:color w:val="auto"/>
          <w:sz w:val="24"/>
          <w:szCs w:val="24"/>
        </w:rPr>
        <w:t xml:space="preserve">являют частные проблемы, необходимые для решения </w:t>
      </w:r>
      <w:r w:rsidRPr="00662D04">
        <w:rPr>
          <w:color w:val="auto"/>
          <w:spacing w:val="-1"/>
          <w:sz w:val="24"/>
          <w:szCs w:val="24"/>
        </w:rPr>
        <w:t xml:space="preserve">общей, и исследуют их. Студентам, исследовательских </w:t>
      </w:r>
      <w:r w:rsidRPr="00662D04">
        <w:rPr>
          <w:color w:val="auto"/>
          <w:sz w:val="24"/>
          <w:szCs w:val="24"/>
        </w:rPr>
        <w:t>способностей которых недостаточно для выполнения целостного учебного исследования, целесообразно предлагать задания, выполняемые совместно с препо</w:t>
      </w:r>
      <w:r w:rsidRPr="00662D04">
        <w:rPr>
          <w:color w:val="auto"/>
          <w:sz w:val="24"/>
          <w:szCs w:val="24"/>
        </w:rPr>
        <w:softHyphen/>
        <w:t>давателем, постепенно увеличивая степень самостоя</w:t>
      </w:r>
      <w:r w:rsidRPr="00662D04">
        <w:rPr>
          <w:color w:val="auto"/>
          <w:sz w:val="24"/>
          <w:szCs w:val="24"/>
        </w:rPr>
        <w:softHyphen/>
        <w:t>тельности студентов в проведении исследования.</w:t>
      </w:r>
    </w:p>
    <w:p w:rsidR="00D225FC" w:rsidRPr="00662D04" w:rsidRDefault="002B6170" w:rsidP="004C70E3">
      <w:pPr>
        <w:shd w:val="clear" w:color="auto" w:fill="FFFFFF"/>
        <w:ind w:left="24" w:firstLine="685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Повышение самостоятельности студентов связано также с переходом от коллективных форм работы </w:t>
      </w:r>
      <w:proofErr w:type="gramStart"/>
      <w:r w:rsidRPr="00662D04">
        <w:rPr>
          <w:color w:val="auto"/>
          <w:sz w:val="24"/>
          <w:szCs w:val="24"/>
        </w:rPr>
        <w:t>к</w:t>
      </w:r>
      <w:proofErr w:type="gramEnd"/>
      <w:r w:rsidRPr="00662D04">
        <w:rPr>
          <w:color w:val="auto"/>
          <w:sz w:val="24"/>
          <w:szCs w:val="24"/>
        </w:rPr>
        <w:t xml:space="preserve"> индивидуальным, </w:t>
      </w:r>
      <w:r w:rsidR="00D225FC" w:rsidRPr="00662D04">
        <w:rPr>
          <w:color w:val="auto"/>
          <w:sz w:val="24"/>
          <w:szCs w:val="24"/>
        </w:rPr>
        <w:t xml:space="preserve">с </w:t>
      </w:r>
      <w:r w:rsidRPr="00662D04">
        <w:rPr>
          <w:color w:val="auto"/>
          <w:sz w:val="24"/>
          <w:szCs w:val="24"/>
        </w:rPr>
        <w:t>изменением стиля руководства пре</w:t>
      </w:r>
      <w:r w:rsidRPr="00662D04">
        <w:rPr>
          <w:color w:val="auto"/>
          <w:sz w:val="24"/>
          <w:szCs w:val="24"/>
        </w:rPr>
        <w:softHyphen/>
        <w:t xml:space="preserve">подавателя деятельностью студентов от управления до консультирования. 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0"/>
      </w:tblGrid>
      <w:tr w:rsidR="00D225FC" w:rsidRPr="00662D04" w:rsidTr="00DA0C5A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225FC" w:rsidRPr="00662D04" w:rsidRDefault="00D225FC" w:rsidP="004C70E3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rFonts w:eastAsia="TimesNewRoman,Bold"/>
                <w:b/>
                <w:i/>
                <w:iCs/>
                <w:color w:val="auto"/>
                <w:sz w:val="24"/>
                <w:szCs w:val="24"/>
              </w:rPr>
              <w:t>Обратите внимание</w:t>
            </w:r>
          </w:p>
          <w:p w:rsidR="00D225FC" w:rsidRPr="00662D04" w:rsidRDefault="00D225FC" w:rsidP="004C70E3">
            <w:pPr>
              <w:shd w:val="clear" w:color="auto" w:fill="FFFFFF"/>
              <w:ind w:left="24" w:hanging="2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предлагаем возможные технологии организации исследовательской деятельности по уровням самостоятельности</w:t>
            </w:r>
          </w:p>
          <w:p w:rsidR="00D225FC" w:rsidRPr="00662D04" w:rsidRDefault="00D225FC" w:rsidP="004C70E3">
            <w:pPr>
              <w:shd w:val="clear" w:color="auto" w:fill="FFFFFF"/>
              <w:ind w:left="5" w:hanging="2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b/>
                <w:i/>
                <w:iCs/>
                <w:color w:val="auto"/>
                <w:sz w:val="24"/>
                <w:szCs w:val="24"/>
              </w:rPr>
              <w:t xml:space="preserve">1-й уровень </w:t>
            </w:r>
            <w:r w:rsidRPr="00662D04">
              <w:rPr>
                <w:i/>
                <w:iCs/>
                <w:color w:val="auto"/>
                <w:sz w:val="24"/>
                <w:szCs w:val="24"/>
              </w:rPr>
              <w:t>–</w:t>
            </w:r>
            <w:r w:rsidRPr="00662D04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662D04">
              <w:rPr>
                <w:i/>
                <w:iCs/>
                <w:color w:val="auto"/>
                <w:sz w:val="24"/>
                <w:szCs w:val="24"/>
              </w:rPr>
              <w:t>с</w:t>
            </w:r>
            <w:r w:rsidRPr="00662D04">
              <w:rPr>
                <w:i/>
                <w:color w:val="auto"/>
                <w:sz w:val="24"/>
                <w:szCs w:val="24"/>
              </w:rPr>
              <w:t>тудент осознает сформулированную проблему, следит за последовательностью действий и контролирует степень убедительности решения проблемы. Основная цель работы со студентами этого уровня состоит в их знакомстве с логикой поиска решения. Орга</w:t>
            </w:r>
            <w:r w:rsidRPr="00662D04">
              <w:rPr>
                <w:i/>
                <w:color w:val="auto"/>
                <w:sz w:val="24"/>
                <w:szCs w:val="24"/>
              </w:rPr>
              <w:softHyphen/>
              <w:t>низационной формой может выступать эвристическая беседа преподавателя со студентом.</w:t>
            </w:r>
          </w:p>
          <w:p w:rsidR="00D225FC" w:rsidRPr="00662D04" w:rsidRDefault="00D225FC" w:rsidP="004C70E3">
            <w:pPr>
              <w:shd w:val="clear" w:color="auto" w:fill="FFFFFF"/>
              <w:ind w:left="5" w:right="24" w:hanging="2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b/>
                <w:i/>
                <w:iCs/>
                <w:color w:val="auto"/>
                <w:sz w:val="24"/>
                <w:szCs w:val="24"/>
              </w:rPr>
              <w:t>2-й уровень</w:t>
            </w:r>
            <w:r w:rsidRPr="00662D04">
              <w:rPr>
                <w:i/>
                <w:iCs/>
                <w:color w:val="auto"/>
                <w:sz w:val="24"/>
                <w:szCs w:val="24"/>
              </w:rPr>
              <w:t xml:space="preserve"> – н</w:t>
            </w:r>
            <w:r w:rsidRPr="00662D04">
              <w:rPr>
                <w:i/>
                <w:color w:val="auto"/>
                <w:sz w:val="24"/>
                <w:szCs w:val="24"/>
              </w:rPr>
              <w:t>а данном уровне осуществляется поэлементная подготовка обучающихся к самостоятельной постановке проблем и их решению. Технология может быть реализована посредством организации самостоятельной дея</w:t>
            </w:r>
            <w:r w:rsidRPr="00662D04">
              <w:rPr>
                <w:i/>
                <w:color w:val="auto"/>
                <w:sz w:val="24"/>
                <w:szCs w:val="24"/>
              </w:rPr>
              <w:softHyphen/>
              <w:t>тельности студентов.</w:t>
            </w:r>
          </w:p>
          <w:p w:rsidR="00D225FC" w:rsidRPr="00662D04" w:rsidRDefault="00D225FC" w:rsidP="004C70E3">
            <w:pPr>
              <w:shd w:val="clear" w:color="auto" w:fill="FFFFFF"/>
              <w:ind w:left="5" w:right="29" w:hanging="2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b/>
                <w:i/>
                <w:iCs/>
                <w:color w:val="auto"/>
                <w:sz w:val="24"/>
                <w:szCs w:val="24"/>
              </w:rPr>
              <w:lastRenderedPageBreak/>
              <w:t>3-й уровень</w:t>
            </w:r>
            <w:r w:rsidRPr="00662D04">
              <w:rPr>
                <w:i/>
                <w:iCs/>
                <w:color w:val="auto"/>
                <w:sz w:val="24"/>
                <w:szCs w:val="24"/>
              </w:rPr>
              <w:t xml:space="preserve"> – о</w:t>
            </w:r>
            <w:r w:rsidRPr="00662D04">
              <w:rPr>
                <w:i/>
                <w:color w:val="auto"/>
                <w:sz w:val="24"/>
                <w:szCs w:val="24"/>
              </w:rPr>
              <w:t>бучающийся самостоятельно выполняет исследование. Одним из наиболее популярных средств организа</w:t>
            </w:r>
            <w:r w:rsidRPr="00662D04">
              <w:rPr>
                <w:i/>
                <w:color w:val="auto"/>
                <w:sz w:val="24"/>
                <w:szCs w:val="24"/>
              </w:rPr>
              <w:softHyphen/>
              <w:t>ции целостного учебного исследования является выполнение обучающимися исследовательских проектов. На данном уровне формируется научное мышление студентов, овладение ими методами исследователь</w:t>
            </w:r>
            <w:r w:rsidRPr="00662D04">
              <w:rPr>
                <w:i/>
                <w:color w:val="auto"/>
                <w:sz w:val="24"/>
                <w:szCs w:val="24"/>
              </w:rPr>
              <w:softHyphen/>
              <w:t>ского познания.</w:t>
            </w:r>
          </w:p>
        </w:tc>
      </w:tr>
    </w:tbl>
    <w:p w:rsidR="00D225FC" w:rsidRPr="00662D04" w:rsidRDefault="00D225FC" w:rsidP="004C70E3">
      <w:pPr>
        <w:shd w:val="clear" w:color="auto" w:fill="FFFFFF"/>
        <w:ind w:left="24" w:firstLine="685"/>
        <w:jc w:val="both"/>
        <w:rPr>
          <w:color w:val="auto"/>
          <w:sz w:val="24"/>
          <w:szCs w:val="24"/>
        </w:rPr>
      </w:pPr>
    </w:p>
    <w:p w:rsidR="004C70E3" w:rsidRDefault="004C70E3" w:rsidP="004C70E3">
      <w:pPr>
        <w:ind w:firstLine="851"/>
        <w:jc w:val="right"/>
        <w:rPr>
          <w:color w:val="auto"/>
          <w:sz w:val="24"/>
          <w:szCs w:val="24"/>
        </w:rPr>
      </w:pPr>
    </w:p>
    <w:p w:rsidR="00FC1D86" w:rsidRPr="00662D04" w:rsidRDefault="00FC1D86" w:rsidP="004C70E3">
      <w:pPr>
        <w:ind w:firstLine="851"/>
        <w:jc w:val="right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Таблица 1</w:t>
      </w:r>
    </w:p>
    <w:p w:rsidR="004C70E3" w:rsidRDefault="004C70E3" w:rsidP="004C70E3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D57E2" w:rsidRPr="00662D04" w:rsidRDefault="00945DC1" w:rsidP="004C70E3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</w:t>
      </w:r>
      <w:r w:rsidR="001D57E2" w:rsidRPr="00662D04">
        <w:rPr>
          <w:rFonts w:ascii="Times New Roman" w:hAnsi="Times New Roman"/>
          <w:b/>
          <w:sz w:val="24"/>
          <w:szCs w:val="24"/>
        </w:rPr>
        <w:t>арактеристик</w:t>
      </w:r>
      <w:r>
        <w:rPr>
          <w:rFonts w:ascii="Times New Roman" w:hAnsi="Times New Roman"/>
          <w:b/>
          <w:sz w:val="24"/>
          <w:szCs w:val="24"/>
        </w:rPr>
        <w:t>и</w:t>
      </w:r>
      <w:r w:rsidR="001D57E2" w:rsidRPr="00662D04">
        <w:rPr>
          <w:rFonts w:ascii="Times New Roman" w:hAnsi="Times New Roman"/>
          <w:b/>
          <w:sz w:val="24"/>
          <w:szCs w:val="24"/>
        </w:rPr>
        <w:t xml:space="preserve"> </w:t>
      </w:r>
      <w:r w:rsidR="001B3576" w:rsidRPr="00662D04">
        <w:rPr>
          <w:rFonts w:ascii="Times New Roman" w:hAnsi="Times New Roman"/>
          <w:b/>
          <w:sz w:val="24"/>
          <w:szCs w:val="24"/>
        </w:rPr>
        <w:t>КР</w:t>
      </w:r>
      <w:r w:rsidR="001D57E2" w:rsidRPr="00662D04">
        <w:rPr>
          <w:rFonts w:ascii="Times New Roman" w:hAnsi="Times New Roman"/>
          <w:b/>
          <w:sz w:val="24"/>
          <w:szCs w:val="24"/>
        </w:rPr>
        <w:t xml:space="preserve"> и ВКР</w:t>
      </w:r>
    </w:p>
    <w:p w:rsidR="005D5286" w:rsidRPr="00662D04" w:rsidRDefault="005D5286" w:rsidP="004C70E3">
      <w:pPr>
        <w:pStyle w:val="a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172"/>
        <w:gridCol w:w="3569"/>
        <w:gridCol w:w="3598"/>
      </w:tblGrid>
      <w:tr w:rsidR="003F3F5C" w:rsidRPr="004C70E3" w:rsidTr="001B3576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C70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70E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C70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F3F5C" w:rsidRPr="004C70E3" w:rsidRDefault="001B3576" w:rsidP="004C70E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E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F3F5C" w:rsidRPr="004C70E3">
              <w:rPr>
                <w:rFonts w:ascii="Times New Roman" w:hAnsi="Times New Roman"/>
                <w:b/>
                <w:sz w:val="24"/>
                <w:szCs w:val="24"/>
              </w:rPr>
              <w:t xml:space="preserve">оставляющие  </w:t>
            </w:r>
          </w:p>
          <w:p w:rsidR="001B3576" w:rsidRPr="004C70E3" w:rsidRDefault="001B3576" w:rsidP="004C70E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E3">
              <w:rPr>
                <w:rFonts w:ascii="Times New Roman" w:hAnsi="Times New Roman"/>
                <w:b/>
                <w:sz w:val="24"/>
                <w:szCs w:val="24"/>
              </w:rPr>
              <w:t>УИР</w:t>
            </w:r>
          </w:p>
        </w:tc>
        <w:tc>
          <w:tcPr>
            <w:tcW w:w="3605" w:type="dxa"/>
            <w:tcBorders>
              <w:top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E3">
              <w:rPr>
                <w:rFonts w:ascii="Times New Roman" w:hAnsi="Times New Roman"/>
                <w:b/>
                <w:sz w:val="24"/>
                <w:szCs w:val="24"/>
              </w:rPr>
              <w:t>Курсовая работа</w:t>
            </w:r>
          </w:p>
          <w:p w:rsidR="00FC1D86" w:rsidRPr="004C70E3" w:rsidRDefault="00FC1D86" w:rsidP="004C70E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right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E3">
              <w:rPr>
                <w:rFonts w:ascii="Times New Roman" w:hAnsi="Times New Roman"/>
                <w:b/>
                <w:sz w:val="24"/>
                <w:szCs w:val="24"/>
              </w:rPr>
              <w:t>ВКР</w:t>
            </w:r>
          </w:p>
        </w:tc>
      </w:tr>
      <w:tr w:rsidR="003F3F5C" w:rsidRPr="004C70E3" w:rsidTr="001B3576">
        <w:trPr>
          <w:jc w:val="center"/>
        </w:trPr>
        <w:tc>
          <w:tcPr>
            <w:tcW w:w="576" w:type="dxa"/>
            <w:tcBorders>
              <w:left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 xml:space="preserve">Срок написания </w:t>
            </w:r>
          </w:p>
        </w:tc>
        <w:tc>
          <w:tcPr>
            <w:tcW w:w="3605" w:type="dxa"/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3F3F5C" w:rsidRPr="004C70E3" w:rsidRDefault="00E4161B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1-</w:t>
            </w:r>
            <w:r w:rsidR="003F3F5C" w:rsidRPr="004C70E3"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</w:p>
        </w:tc>
      </w:tr>
      <w:tr w:rsidR="003F3F5C" w:rsidRPr="004C70E3" w:rsidTr="001B3576">
        <w:trPr>
          <w:jc w:val="center"/>
        </w:trPr>
        <w:tc>
          <w:tcPr>
            <w:tcW w:w="576" w:type="dxa"/>
            <w:tcBorders>
              <w:left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Объем работы</w:t>
            </w:r>
          </w:p>
        </w:tc>
        <w:tc>
          <w:tcPr>
            <w:tcW w:w="3605" w:type="dxa"/>
          </w:tcPr>
          <w:p w:rsidR="00AB5ABC" w:rsidRPr="004C70E3" w:rsidRDefault="00AB5ABC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proofErr w:type="gramStart"/>
            <w:r w:rsidR="00E55D88" w:rsidRPr="004C70E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E55D88" w:rsidRPr="004C7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E3">
              <w:rPr>
                <w:rFonts w:ascii="Times New Roman" w:hAnsi="Times New Roman"/>
                <w:sz w:val="24"/>
                <w:szCs w:val="24"/>
              </w:rPr>
              <w:t>для с.о.</w:t>
            </w:r>
          </w:p>
          <w:p w:rsidR="00E55D88" w:rsidRPr="004C70E3" w:rsidRDefault="00B30458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20</w:t>
            </w:r>
            <w:r w:rsidR="00E55D88" w:rsidRPr="004C7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55D88" w:rsidRPr="004C70E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E55D88" w:rsidRPr="004C70E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="00E55D88" w:rsidRPr="004C70E3">
              <w:rPr>
                <w:rFonts w:ascii="Times New Roman" w:hAnsi="Times New Roman"/>
                <w:sz w:val="24"/>
                <w:szCs w:val="24"/>
              </w:rPr>
              <w:t>с.д</w:t>
            </w:r>
            <w:proofErr w:type="spellEnd"/>
            <w:r w:rsidR="00E55D88" w:rsidRPr="004C7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55D88" w:rsidRPr="004C70E3">
              <w:rPr>
                <w:rFonts w:ascii="Times New Roman" w:hAnsi="Times New Roman"/>
                <w:sz w:val="24"/>
                <w:szCs w:val="24"/>
              </w:rPr>
              <w:t>а.д</w:t>
            </w:r>
            <w:proofErr w:type="spellEnd"/>
            <w:r w:rsidR="00E55D88" w:rsidRPr="004C70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30 стр.</w:t>
            </w:r>
            <w:r w:rsidR="00D225FC" w:rsidRPr="004C70E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gramStart"/>
            <w:r w:rsidR="00E55D88" w:rsidRPr="004C70E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E55D88" w:rsidRPr="004C70E3"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3F3F5C" w:rsidRPr="004C70E3" w:rsidRDefault="00E55D88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30</w:t>
            </w:r>
            <w:r w:rsidR="00E4161B" w:rsidRPr="004C70E3">
              <w:rPr>
                <w:rFonts w:ascii="Times New Roman" w:hAnsi="Times New Roman"/>
                <w:sz w:val="24"/>
                <w:szCs w:val="24"/>
              </w:rPr>
              <w:t>-</w:t>
            </w:r>
            <w:r w:rsidR="005B74EE" w:rsidRPr="004C70E3">
              <w:rPr>
                <w:rFonts w:ascii="Times New Roman" w:hAnsi="Times New Roman"/>
                <w:sz w:val="24"/>
                <w:szCs w:val="24"/>
              </w:rPr>
              <w:t>5</w:t>
            </w:r>
            <w:r w:rsidR="003F3F5C" w:rsidRPr="004C70E3">
              <w:rPr>
                <w:rFonts w:ascii="Times New Roman" w:hAnsi="Times New Roman"/>
                <w:sz w:val="24"/>
                <w:szCs w:val="24"/>
              </w:rPr>
              <w:t>0 стр.</w:t>
            </w:r>
          </w:p>
          <w:p w:rsidR="002A2FDA" w:rsidRPr="004C70E3" w:rsidRDefault="002A2FDA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F5C" w:rsidRPr="004C70E3" w:rsidTr="001B3576">
        <w:trPr>
          <w:jc w:val="center"/>
        </w:trPr>
        <w:tc>
          <w:tcPr>
            <w:tcW w:w="576" w:type="dxa"/>
            <w:tcBorders>
              <w:left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3605" w:type="dxa"/>
          </w:tcPr>
          <w:p w:rsidR="003F3F5C" w:rsidRPr="004C70E3" w:rsidRDefault="00E4161B" w:rsidP="004C70E3">
            <w:pPr>
              <w:pStyle w:val="af2"/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Т</w:t>
            </w:r>
            <w:r w:rsidR="003F3F5C" w:rsidRPr="004C70E3">
              <w:rPr>
                <w:rFonts w:ascii="Times New Roman" w:hAnsi="Times New Roman"/>
                <w:sz w:val="24"/>
                <w:szCs w:val="24"/>
              </w:rPr>
              <w:t>еоретическая</w:t>
            </w:r>
            <w:r w:rsidRPr="004C70E3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</w:p>
          <w:p w:rsidR="00D34742" w:rsidRPr="004C70E3" w:rsidRDefault="00D34742" w:rsidP="004C70E3">
            <w:pPr>
              <w:pStyle w:val="af2"/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742" w:rsidRPr="004C70E3" w:rsidRDefault="00D34742" w:rsidP="004C70E3">
            <w:pPr>
              <w:numPr>
                <w:ilvl w:val="0"/>
                <w:numId w:val="67"/>
              </w:numPr>
              <w:tabs>
                <w:tab w:val="left" w:pos="109"/>
              </w:tabs>
              <w:autoSpaceDE w:val="0"/>
              <w:autoSpaceDN w:val="0"/>
              <w:adjustRightInd w:val="0"/>
              <w:ind w:left="109" w:hanging="142"/>
              <w:jc w:val="both"/>
              <w:rPr>
                <w:rFonts w:eastAsia="TimesNewRoman"/>
                <w:color w:val="auto"/>
                <w:sz w:val="24"/>
                <w:szCs w:val="24"/>
              </w:rPr>
            </w:pPr>
            <w:r w:rsidRPr="004C70E3">
              <w:rPr>
                <w:rFonts w:eastAsia="TimesNewRoman"/>
                <w:color w:val="auto"/>
                <w:sz w:val="24"/>
                <w:szCs w:val="24"/>
              </w:rPr>
              <w:t>Титульный лист</w:t>
            </w:r>
            <w:r w:rsidR="00D76CDA" w:rsidRPr="004C70E3">
              <w:rPr>
                <w:rFonts w:eastAsia="TimesNewRoman"/>
                <w:color w:val="auto"/>
                <w:sz w:val="24"/>
                <w:szCs w:val="24"/>
              </w:rPr>
              <w:t xml:space="preserve"> (1 стр.) </w:t>
            </w:r>
          </w:p>
          <w:p w:rsidR="00D34742" w:rsidRPr="004C70E3" w:rsidRDefault="00D34742" w:rsidP="004C70E3">
            <w:pPr>
              <w:numPr>
                <w:ilvl w:val="0"/>
                <w:numId w:val="67"/>
              </w:numPr>
              <w:tabs>
                <w:tab w:val="left" w:pos="109"/>
              </w:tabs>
              <w:autoSpaceDE w:val="0"/>
              <w:autoSpaceDN w:val="0"/>
              <w:adjustRightInd w:val="0"/>
              <w:ind w:left="109" w:hanging="142"/>
              <w:jc w:val="both"/>
              <w:rPr>
                <w:rFonts w:eastAsia="TimesNewRoman"/>
                <w:color w:val="auto"/>
                <w:sz w:val="24"/>
                <w:szCs w:val="24"/>
              </w:rPr>
            </w:pPr>
            <w:r w:rsidRPr="004C70E3">
              <w:rPr>
                <w:rFonts w:eastAsia="TimesNewRoman"/>
                <w:color w:val="auto"/>
                <w:sz w:val="24"/>
                <w:szCs w:val="24"/>
              </w:rPr>
              <w:t>Содержание</w:t>
            </w:r>
            <w:r w:rsidR="00D76CDA" w:rsidRPr="004C70E3">
              <w:rPr>
                <w:rFonts w:eastAsia="TimesNewRoman"/>
                <w:color w:val="auto"/>
                <w:sz w:val="24"/>
                <w:szCs w:val="24"/>
              </w:rPr>
              <w:t xml:space="preserve"> (1 стр.)</w:t>
            </w:r>
          </w:p>
          <w:p w:rsidR="00D34742" w:rsidRPr="004C70E3" w:rsidRDefault="00D34742" w:rsidP="004C70E3">
            <w:pPr>
              <w:numPr>
                <w:ilvl w:val="0"/>
                <w:numId w:val="67"/>
              </w:numPr>
              <w:tabs>
                <w:tab w:val="left" w:pos="109"/>
              </w:tabs>
              <w:autoSpaceDE w:val="0"/>
              <w:autoSpaceDN w:val="0"/>
              <w:adjustRightInd w:val="0"/>
              <w:ind w:left="109" w:hanging="142"/>
              <w:jc w:val="both"/>
              <w:rPr>
                <w:rFonts w:eastAsia="TimesNewRoman"/>
                <w:color w:val="auto"/>
                <w:sz w:val="24"/>
                <w:szCs w:val="24"/>
              </w:rPr>
            </w:pPr>
            <w:r w:rsidRPr="004C70E3">
              <w:rPr>
                <w:rFonts w:eastAsia="TimesNewRoman"/>
                <w:color w:val="auto"/>
                <w:sz w:val="24"/>
                <w:szCs w:val="24"/>
              </w:rPr>
              <w:t xml:space="preserve">Введение (составляет </w:t>
            </w:r>
            <w:r w:rsidR="00B90877" w:rsidRPr="004C70E3">
              <w:rPr>
                <w:rFonts w:eastAsia="TimesNewRoman"/>
                <w:color w:val="auto"/>
                <w:sz w:val="24"/>
                <w:szCs w:val="24"/>
              </w:rPr>
              <w:t>5</w:t>
            </w:r>
            <w:r w:rsidRPr="004C70E3">
              <w:rPr>
                <w:rFonts w:eastAsia="TimesNewRoman"/>
                <w:color w:val="auto"/>
                <w:sz w:val="24"/>
                <w:szCs w:val="24"/>
              </w:rPr>
              <w:t>% от общего объема работы)</w:t>
            </w:r>
          </w:p>
          <w:p w:rsidR="00D34742" w:rsidRPr="004C70E3" w:rsidRDefault="00D34742" w:rsidP="004C70E3">
            <w:pPr>
              <w:numPr>
                <w:ilvl w:val="0"/>
                <w:numId w:val="67"/>
              </w:numPr>
              <w:tabs>
                <w:tab w:val="left" w:pos="109"/>
              </w:tabs>
              <w:autoSpaceDE w:val="0"/>
              <w:autoSpaceDN w:val="0"/>
              <w:adjustRightInd w:val="0"/>
              <w:ind w:left="109" w:hanging="142"/>
              <w:jc w:val="both"/>
              <w:rPr>
                <w:rFonts w:eastAsia="TimesNewRoman"/>
                <w:color w:val="auto"/>
                <w:sz w:val="24"/>
                <w:szCs w:val="24"/>
              </w:rPr>
            </w:pPr>
            <w:r w:rsidRPr="004C70E3">
              <w:rPr>
                <w:rFonts w:eastAsia="TimesNewRoman"/>
                <w:color w:val="auto"/>
                <w:sz w:val="24"/>
                <w:szCs w:val="24"/>
              </w:rPr>
              <w:t xml:space="preserve">Теоретическая часть (составляет </w:t>
            </w:r>
            <w:r w:rsidR="00114D63" w:rsidRPr="004C70E3">
              <w:rPr>
                <w:rFonts w:eastAsia="TimesNewRoman"/>
                <w:color w:val="auto"/>
                <w:sz w:val="24"/>
                <w:szCs w:val="24"/>
              </w:rPr>
              <w:t>70</w:t>
            </w:r>
            <w:r w:rsidR="00B90877" w:rsidRPr="004C70E3">
              <w:rPr>
                <w:rFonts w:eastAsia="TimesNewRoman"/>
                <w:color w:val="auto"/>
                <w:sz w:val="24"/>
                <w:szCs w:val="24"/>
              </w:rPr>
              <w:t>–</w:t>
            </w:r>
            <w:r w:rsidR="00946F0A" w:rsidRPr="004C70E3">
              <w:rPr>
                <w:rFonts w:eastAsia="TimesNewRoman"/>
                <w:color w:val="auto"/>
                <w:sz w:val="24"/>
                <w:szCs w:val="24"/>
              </w:rPr>
              <w:t>7</w:t>
            </w:r>
            <w:r w:rsidR="00114D63" w:rsidRPr="004C70E3">
              <w:rPr>
                <w:rFonts w:eastAsia="TimesNewRoman"/>
                <w:color w:val="auto"/>
                <w:sz w:val="24"/>
                <w:szCs w:val="24"/>
              </w:rPr>
              <w:t>5</w:t>
            </w:r>
            <w:r w:rsidRPr="004C70E3">
              <w:rPr>
                <w:rFonts w:eastAsia="TimesNewRoman"/>
                <w:color w:val="auto"/>
                <w:sz w:val="24"/>
                <w:szCs w:val="24"/>
              </w:rPr>
              <w:t>%</w:t>
            </w:r>
            <w:r w:rsidR="00D76CDA" w:rsidRPr="004C70E3">
              <w:rPr>
                <w:rFonts w:eastAsia="TimesNewRoman"/>
                <w:color w:val="auto"/>
                <w:sz w:val="24"/>
                <w:szCs w:val="24"/>
              </w:rPr>
              <w:t xml:space="preserve"> от общего объема работы</w:t>
            </w:r>
            <w:r w:rsidRPr="004C70E3">
              <w:rPr>
                <w:rFonts w:eastAsia="TimesNewRoman"/>
                <w:color w:val="auto"/>
                <w:sz w:val="24"/>
                <w:szCs w:val="24"/>
              </w:rPr>
              <w:t>)</w:t>
            </w:r>
          </w:p>
          <w:p w:rsidR="00E4161B" w:rsidRPr="004C70E3" w:rsidRDefault="00E4161B" w:rsidP="004C70E3">
            <w:pPr>
              <w:tabs>
                <w:tab w:val="left" w:pos="109"/>
              </w:tabs>
              <w:autoSpaceDE w:val="0"/>
              <w:autoSpaceDN w:val="0"/>
              <w:adjustRightInd w:val="0"/>
              <w:jc w:val="both"/>
              <w:rPr>
                <w:rFonts w:eastAsia="TimesNewRoman"/>
                <w:color w:val="auto"/>
                <w:sz w:val="24"/>
                <w:szCs w:val="24"/>
              </w:rPr>
            </w:pPr>
          </w:p>
          <w:p w:rsidR="00E4161B" w:rsidRPr="004C70E3" w:rsidRDefault="00E4161B" w:rsidP="004C70E3">
            <w:pPr>
              <w:tabs>
                <w:tab w:val="left" w:pos="109"/>
              </w:tabs>
              <w:autoSpaceDE w:val="0"/>
              <w:autoSpaceDN w:val="0"/>
              <w:adjustRightInd w:val="0"/>
              <w:jc w:val="both"/>
              <w:rPr>
                <w:rFonts w:eastAsia="TimesNewRoman"/>
                <w:color w:val="auto"/>
                <w:sz w:val="24"/>
                <w:szCs w:val="24"/>
              </w:rPr>
            </w:pPr>
          </w:p>
          <w:p w:rsidR="00114D63" w:rsidRPr="004C70E3" w:rsidRDefault="00114D63" w:rsidP="004C70E3">
            <w:pPr>
              <w:tabs>
                <w:tab w:val="left" w:pos="109"/>
              </w:tabs>
              <w:autoSpaceDE w:val="0"/>
              <w:autoSpaceDN w:val="0"/>
              <w:adjustRightInd w:val="0"/>
              <w:jc w:val="both"/>
              <w:rPr>
                <w:rFonts w:eastAsia="TimesNewRoman"/>
                <w:color w:val="auto"/>
                <w:sz w:val="24"/>
                <w:szCs w:val="24"/>
              </w:rPr>
            </w:pPr>
          </w:p>
          <w:p w:rsidR="00114D63" w:rsidRPr="004C70E3" w:rsidRDefault="00114D63" w:rsidP="004C70E3">
            <w:pPr>
              <w:tabs>
                <w:tab w:val="left" w:pos="109"/>
              </w:tabs>
              <w:autoSpaceDE w:val="0"/>
              <w:autoSpaceDN w:val="0"/>
              <w:adjustRightInd w:val="0"/>
              <w:jc w:val="both"/>
              <w:rPr>
                <w:rFonts w:eastAsia="TimesNewRoman"/>
                <w:color w:val="auto"/>
                <w:sz w:val="24"/>
                <w:szCs w:val="24"/>
              </w:rPr>
            </w:pPr>
          </w:p>
          <w:p w:rsidR="00114D63" w:rsidRPr="004C70E3" w:rsidRDefault="00114D63" w:rsidP="004C70E3">
            <w:pPr>
              <w:tabs>
                <w:tab w:val="left" w:pos="109"/>
              </w:tabs>
              <w:autoSpaceDE w:val="0"/>
              <w:autoSpaceDN w:val="0"/>
              <w:adjustRightInd w:val="0"/>
              <w:jc w:val="both"/>
              <w:rPr>
                <w:rFonts w:eastAsia="TimesNewRoman"/>
                <w:color w:val="auto"/>
                <w:sz w:val="24"/>
                <w:szCs w:val="24"/>
              </w:rPr>
            </w:pPr>
          </w:p>
          <w:p w:rsidR="00D34742" w:rsidRPr="004C70E3" w:rsidRDefault="00D34742" w:rsidP="004C70E3">
            <w:pPr>
              <w:numPr>
                <w:ilvl w:val="0"/>
                <w:numId w:val="67"/>
              </w:numPr>
              <w:tabs>
                <w:tab w:val="left" w:pos="109"/>
              </w:tabs>
              <w:autoSpaceDE w:val="0"/>
              <w:autoSpaceDN w:val="0"/>
              <w:adjustRightInd w:val="0"/>
              <w:ind w:left="109" w:hanging="142"/>
              <w:jc w:val="both"/>
              <w:rPr>
                <w:rFonts w:eastAsia="TimesNewRoman"/>
                <w:color w:val="auto"/>
                <w:sz w:val="24"/>
                <w:szCs w:val="24"/>
              </w:rPr>
            </w:pPr>
            <w:r w:rsidRPr="004C70E3">
              <w:rPr>
                <w:rFonts w:eastAsia="TimesNewRoman"/>
                <w:color w:val="auto"/>
                <w:sz w:val="24"/>
                <w:szCs w:val="24"/>
              </w:rPr>
              <w:t>Заключение</w:t>
            </w:r>
            <w:r w:rsidR="00165867" w:rsidRPr="004C70E3">
              <w:rPr>
                <w:rFonts w:eastAsia="TimesNewRoman"/>
                <w:color w:val="auto"/>
                <w:sz w:val="24"/>
                <w:szCs w:val="24"/>
              </w:rPr>
              <w:t xml:space="preserve"> (</w:t>
            </w:r>
            <w:r w:rsidRPr="004C70E3">
              <w:rPr>
                <w:rFonts w:eastAsia="TimesNewRoman"/>
                <w:color w:val="auto"/>
                <w:sz w:val="24"/>
                <w:szCs w:val="24"/>
              </w:rPr>
              <w:t>выводы</w:t>
            </w:r>
            <w:r w:rsidR="00165867" w:rsidRPr="004C70E3">
              <w:rPr>
                <w:rFonts w:eastAsia="TimesNewRoman"/>
                <w:color w:val="auto"/>
                <w:sz w:val="24"/>
                <w:szCs w:val="24"/>
              </w:rPr>
              <w:t>)</w:t>
            </w:r>
            <w:r w:rsidR="00607A5B" w:rsidRPr="004C70E3">
              <w:rPr>
                <w:rFonts w:eastAsia="TimesNewRoman"/>
                <w:color w:val="auto"/>
                <w:sz w:val="24"/>
                <w:szCs w:val="24"/>
              </w:rPr>
              <w:t xml:space="preserve"> –</w:t>
            </w:r>
            <w:r w:rsidRPr="004C70E3">
              <w:rPr>
                <w:rFonts w:eastAsia="TimesNewRoman"/>
                <w:color w:val="auto"/>
                <w:sz w:val="24"/>
                <w:szCs w:val="24"/>
              </w:rPr>
              <w:t xml:space="preserve"> (составляет </w:t>
            </w:r>
            <w:r w:rsidR="00B90877" w:rsidRPr="004C70E3">
              <w:rPr>
                <w:rFonts w:eastAsia="TimesNewRoman"/>
                <w:color w:val="auto"/>
                <w:sz w:val="24"/>
                <w:szCs w:val="24"/>
              </w:rPr>
              <w:t xml:space="preserve"> </w:t>
            </w:r>
            <w:r w:rsidRPr="004C70E3">
              <w:rPr>
                <w:rFonts w:eastAsia="TimesNewRoman"/>
                <w:color w:val="auto"/>
                <w:sz w:val="24"/>
                <w:szCs w:val="24"/>
              </w:rPr>
              <w:t>5%</w:t>
            </w:r>
            <w:r w:rsidR="00D76CDA" w:rsidRPr="004C70E3">
              <w:rPr>
                <w:rFonts w:eastAsia="TimesNewRoman"/>
                <w:color w:val="auto"/>
                <w:sz w:val="24"/>
                <w:szCs w:val="24"/>
              </w:rPr>
              <w:t xml:space="preserve"> от общего объема работы</w:t>
            </w:r>
            <w:r w:rsidRPr="004C70E3">
              <w:rPr>
                <w:rFonts w:eastAsia="TimesNewRoman"/>
                <w:color w:val="auto"/>
                <w:sz w:val="24"/>
                <w:szCs w:val="24"/>
              </w:rPr>
              <w:t>)</w:t>
            </w:r>
          </w:p>
          <w:p w:rsidR="00E4161B" w:rsidRPr="004C70E3" w:rsidRDefault="00D34742" w:rsidP="004C70E3">
            <w:pPr>
              <w:numPr>
                <w:ilvl w:val="0"/>
                <w:numId w:val="67"/>
              </w:numPr>
              <w:tabs>
                <w:tab w:val="left" w:pos="109"/>
              </w:tabs>
              <w:autoSpaceDE w:val="0"/>
              <w:autoSpaceDN w:val="0"/>
              <w:adjustRightInd w:val="0"/>
              <w:ind w:left="109" w:hanging="142"/>
              <w:jc w:val="both"/>
              <w:rPr>
                <w:rFonts w:eastAsia="TimesNewRoman"/>
                <w:color w:val="auto"/>
                <w:sz w:val="24"/>
                <w:szCs w:val="24"/>
              </w:rPr>
            </w:pPr>
            <w:r w:rsidRPr="004C70E3">
              <w:rPr>
                <w:rFonts w:eastAsia="TimesNewRoman"/>
                <w:color w:val="auto"/>
                <w:sz w:val="24"/>
                <w:szCs w:val="24"/>
              </w:rPr>
              <w:t>Список использованной литературы и источников</w:t>
            </w:r>
            <w:r w:rsidR="00E4161B" w:rsidRPr="004C70E3">
              <w:rPr>
                <w:rFonts w:eastAsia="TimesNewRoman"/>
                <w:color w:val="auto"/>
                <w:sz w:val="24"/>
                <w:szCs w:val="24"/>
              </w:rPr>
              <w:t xml:space="preserve"> (</w:t>
            </w:r>
            <w:r w:rsidR="003168D0" w:rsidRPr="004C70E3">
              <w:rPr>
                <w:rFonts w:eastAsia="TimesNewRoman"/>
                <w:color w:val="auto"/>
                <w:sz w:val="24"/>
                <w:szCs w:val="24"/>
              </w:rPr>
              <w:t xml:space="preserve">2–3 </w:t>
            </w:r>
            <w:r w:rsidR="00E4161B" w:rsidRPr="004C70E3">
              <w:rPr>
                <w:rFonts w:eastAsia="TimesNewRoman"/>
                <w:color w:val="auto"/>
                <w:sz w:val="24"/>
                <w:szCs w:val="24"/>
              </w:rPr>
              <w:t xml:space="preserve"> стр.)</w:t>
            </w:r>
          </w:p>
          <w:p w:rsidR="00D34742" w:rsidRPr="004C70E3" w:rsidRDefault="00D34742" w:rsidP="004C70E3">
            <w:pPr>
              <w:numPr>
                <w:ilvl w:val="0"/>
                <w:numId w:val="67"/>
              </w:numPr>
              <w:tabs>
                <w:tab w:val="left" w:pos="109"/>
              </w:tabs>
              <w:autoSpaceDE w:val="0"/>
              <w:autoSpaceDN w:val="0"/>
              <w:adjustRightInd w:val="0"/>
              <w:ind w:left="109" w:hanging="142"/>
              <w:jc w:val="both"/>
              <w:rPr>
                <w:rFonts w:eastAsia="TimesNewRoman"/>
                <w:color w:val="auto"/>
                <w:sz w:val="24"/>
                <w:szCs w:val="24"/>
              </w:rPr>
            </w:pPr>
            <w:r w:rsidRPr="004C70E3">
              <w:rPr>
                <w:rFonts w:eastAsia="TimesNewRoman"/>
                <w:color w:val="auto"/>
                <w:sz w:val="24"/>
                <w:szCs w:val="24"/>
              </w:rPr>
              <w:t xml:space="preserve">Глоссарий </w:t>
            </w:r>
            <w:r w:rsidR="00946F0A" w:rsidRPr="004C70E3">
              <w:rPr>
                <w:rFonts w:eastAsia="TimesNewRoman"/>
                <w:color w:val="auto"/>
                <w:sz w:val="24"/>
                <w:szCs w:val="24"/>
              </w:rPr>
              <w:t xml:space="preserve"> (1</w:t>
            </w:r>
            <w:r w:rsidR="00607A5B" w:rsidRPr="004C70E3">
              <w:rPr>
                <w:rFonts w:eastAsia="TimesNewRoman"/>
                <w:color w:val="auto"/>
                <w:sz w:val="24"/>
                <w:szCs w:val="24"/>
              </w:rPr>
              <w:t>–</w:t>
            </w:r>
            <w:r w:rsidR="00946F0A" w:rsidRPr="004C70E3">
              <w:rPr>
                <w:rFonts w:eastAsia="TimesNewRoman"/>
                <w:color w:val="auto"/>
                <w:sz w:val="24"/>
                <w:szCs w:val="24"/>
              </w:rPr>
              <w:t>2 стр.)</w:t>
            </w:r>
          </w:p>
          <w:p w:rsidR="00D34742" w:rsidRPr="004C70E3" w:rsidRDefault="00B90877" w:rsidP="004C70E3">
            <w:pPr>
              <w:numPr>
                <w:ilvl w:val="0"/>
                <w:numId w:val="67"/>
              </w:numPr>
              <w:tabs>
                <w:tab w:val="left" w:pos="109"/>
              </w:tabs>
              <w:autoSpaceDE w:val="0"/>
              <w:autoSpaceDN w:val="0"/>
              <w:adjustRightInd w:val="0"/>
              <w:ind w:left="109" w:hanging="142"/>
              <w:jc w:val="both"/>
              <w:rPr>
                <w:color w:val="auto"/>
                <w:sz w:val="24"/>
                <w:szCs w:val="24"/>
              </w:rPr>
            </w:pPr>
            <w:r w:rsidRPr="004C70E3">
              <w:rPr>
                <w:rFonts w:eastAsia="TimesNewRoman"/>
                <w:color w:val="auto"/>
                <w:sz w:val="24"/>
                <w:szCs w:val="24"/>
              </w:rPr>
              <w:t>Приложения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3F3F5C" w:rsidRPr="004C70E3" w:rsidRDefault="00E4161B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Две</w:t>
            </w:r>
            <w:r w:rsidR="00D76CDA" w:rsidRPr="004C7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5C" w:rsidRPr="004C70E3">
              <w:rPr>
                <w:rFonts w:ascii="Times New Roman" w:hAnsi="Times New Roman"/>
                <w:sz w:val="24"/>
                <w:szCs w:val="24"/>
              </w:rPr>
              <w:t>главы</w:t>
            </w:r>
            <w:r w:rsidR="00BC209A" w:rsidRPr="004C7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CDA" w:rsidRPr="004C70E3">
              <w:rPr>
                <w:rFonts w:ascii="Times New Roman" w:hAnsi="Times New Roman"/>
                <w:sz w:val="24"/>
                <w:szCs w:val="24"/>
              </w:rPr>
              <w:t>–</w:t>
            </w:r>
            <w:r w:rsidR="00BC209A" w:rsidRPr="004C7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5C" w:rsidRPr="004C70E3">
              <w:rPr>
                <w:rFonts w:ascii="Times New Roman" w:hAnsi="Times New Roman"/>
                <w:sz w:val="24"/>
                <w:szCs w:val="24"/>
              </w:rPr>
              <w:t>теоретическая</w:t>
            </w:r>
            <w:r w:rsidRPr="004C70E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76CDA" w:rsidRPr="004C7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5C" w:rsidRPr="004C70E3">
              <w:rPr>
                <w:rFonts w:ascii="Times New Roman" w:hAnsi="Times New Roman"/>
                <w:sz w:val="24"/>
                <w:szCs w:val="24"/>
              </w:rPr>
              <w:t xml:space="preserve"> практическая</w:t>
            </w:r>
          </w:p>
          <w:p w:rsidR="00D34742" w:rsidRPr="004C70E3" w:rsidRDefault="00D34742" w:rsidP="004C70E3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196" w:hanging="283"/>
              <w:jc w:val="both"/>
              <w:rPr>
                <w:rFonts w:eastAsia="TimesNewRoman"/>
                <w:color w:val="auto"/>
                <w:sz w:val="24"/>
                <w:szCs w:val="24"/>
              </w:rPr>
            </w:pPr>
            <w:r w:rsidRPr="004C70E3">
              <w:rPr>
                <w:rFonts w:eastAsia="TimesNewRoman"/>
                <w:color w:val="auto"/>
                <w:sz w:val="24"/>
                <w:szCs w:val="24"/>
              </w:rPr>
              <w:t>Титульный лист</w:t>
            </w:r>
            <w:r w:rsidR="00D76CDA" w:rsidRPr="004C70E3">
              <w:rPr>
                <w:rFonts w:eastAsia="TimesNewRoman"/>
                <w:color w:val="auto"/>
                <w:sz w:val="24"/>
                <w:szCs w:val="24"/>
              </w:rPr>
              <w:t xml:space="preserve"> (1 стр.)</w:t>
            </w:r>
          </w:p>
          <w:p w:rsidR="00D34742" w:rsidRPr="004C70E3" w:rsidRDefault="00D34742" w:rsidP="004C70E3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196" w:hanging="283"/>
              <w:jc w:val="both"/>
              <w:rPr>
                <w:rFonts w:eastAsia="TimesNewRoman"/>
                <w:color w:val="auto"/>
                <w:sz w:val="24"/>
                <w:szCs w:val="24"/>
              </w:rPr>
            </w:pPr>
            <w:r w:rsidRPr="004C70E3">
              <w:rPr>
                <w:rFonts w:eastAsia="TimesNewRoman"/>
                <w:color w:val="auto"/>
                <w:sz w:val="24"/>
                <w:szCs w:val="24"/>
              </w:rPr>
              <w:t>Содержание</w:t>
            </w:r>
            <w:r w:rsidR="00D76CDA" w:rsidRPr="004C70E3">
              <w:rPr>
                <w:rFonts w:eastAsia="TimesNewRoman"/>
                <w:color w:val="auto"/>
                <w:sz w:val="24"/>
                <w:szCs w:val="24"/>
              </w:rPr>
              <w:t xml:space="preserve"> (1 стр.)</w:t>
            </w:r>
          </w:p>
          <w:p w:rsidR="00D34742" w:rsidRPr="004C70E3" w:rsidRDefault="00D34742" w:rsidP="004C70E3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196" w:hanging="283"/>
              <w:jc w:val="both"/>
              <w:rPr>
                <w:rFonts w:eastAsia="TimesNewRoman"/>
                <w:color w:val="auto"/>
                <w:sz w:val="24"/>
                <w:szCs w:val="24"/>
              </w:rPr>
            </w:pPr>
            <w:r w:rsidRPr="004C70E3">
              <w:rPr>
                <w:rFonts w:eastAsia="TimesNewRoman"/>
                <w:color w:val="auto"/>
                <w:sz w:val="24"/>
                <w:szCs w:val="24"/>
              </w:rPr>
              <w:t xml:space="preserve">Введение (составляет примерно </w:t>
            </w:r>
            <w:r w:rsidR="00114D63" w:rsidRPr="004C70E3">
              <w:rPr>
                <w:rFonts w:eastAsia="TimesNewRoman"/>
                <w:color w:val="auto"/>
                <w:sz w:val="24"/>
                <w:szCs w:val="24"/>
              </w:rPr>
              <w:t>5</w:t>
            </w:r>
            <w:r w:rsidRPr="004C70E3">
              <w:rPr>
                <w:rFonts w:eastAsia="TimesNewRoman"/>
                <w:color w:val="auto"/>
                <w:sz w:val="24"/>
                <w:szCs w:val="24"/>
              </w:rPr>
              <w:t>% от общего объема работы)</w:t>
            </w:r>
          </w:p>
          <w:p w:rsidR="00D34742" w:rsidRPr="004C70E3" w:rsidRDefault="00D34742" w:rsidP="004C70E3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196" w:hanging="283"/>
              <w:jc w:val="both"/>
              <w:rPr>
                <w:rFonts w:eastAsia="TimesNewRoman"/>
                <w:color w:val="auto"/>
                <w:sz w:val="24"/>
                <w:szCs w:val="24"/>
              </w:rPr>
            </w:pPr>
            <w:r w:rsidRPr="004C70E3">
              <w:rPr>
                <w:rFonts w:eastAsia="TimesNewRoman"/>
                <w:color w:val="auto"/>
                <w:sz w:val="24"/>
                <w:szCs w:val="24"/>
              </w:rPr>
              <w:t>Теоретическая часть – 1 глава (вместе с аналитической составляет</w:t>
            </w:r>
            <w:r w:rsidR="002464AC" w:rsidRPr="004C70E3">
              <w:rPr>
                <w:rFonts w:eastAsia="TimesNewRoman"/>
                <w:color w:val="auto"/>
                <w:sz w:val="24"/>
                <w:szCs w:val="24"/>
              </w:rPr>
              <w:t xml:space="preserve"> </w:t>
            </w:r>
            <w:r w:rsidRPr="004C70E3">
              <w:rPr>
                <w:rFonts w:eastAsia="TimesNewRoman"/>
                <w:color w:val="auto"/>
                <w:sz w:val="24"/>
                <w:szCs w:val="24"/>
              </w:rPr>
              <w:t xml:space="preserve"> </w:t>
            </w:r>
            <w:r w:rsidR="00114D63" w:rsidRPr="004C70E3">
              <w:rPr>
                <w:rFonts w:eastAsia="TimesNewRoman"/>
                <w:color w:val="auto"/>
                <w:sz w:val="24"/>
                <w:szCs w:val="24"/>
              </w:rPr>
              <w:t>35</w:t>
            </w:r>
            <w:r w:rsidR="00BC209A" w:rsidRPr="004C70E3">
              <w:rPr>
                <w:rFonts w:eastAsia="TimesNewRoman"/>
                <w:color w:val="auto"/>
                <w:sz w:val="24"/>
                <w:szCs w:val="24"/>
              </w:rPr>
              <w:t>–</w:t>
            </w:r>
            <w:r w:rsidR="00114D63" w:rsidRPr="004C70E3">
              <w:rPr>
                <w:rFonts w:eastAsia="TimesNewRoman"/>
                <w:color w:val="auto"/>
                <w:sz w:val="24"/>
                <w:szCs w:val="24"/>
              </w:rPr>
              <w:t>4</w:t>
            </w:r>
            <w:r w:rsidRPr="004C70E3">
              <w:rPr>
                <w:rFonts w:eastAsia="TimesNewRoman"/>
                <w:color w:val="auto"/>
                <w:sz w:val="24"/>
                <w:szCs w:val="24"/>
              </w:rPr>
              <w:t>0%</w:t>
            </w:r>
            <w:r w:rsidR="00D76CDA" w:rsidRPr="004C70E3">
              <w:rPr>
                <w:rFonts w:eastAsia="TimesNewRoman"/>
                <w:color w:val="auto"/>
                <w:sz w:val="24"/>
                <w:szCs w:val="24"/>
              </w:rPr>
              <w:t xml:space="preserve"> от общего объема работы</w:t>
            </w:r>
            <w:r w:rsidRPr="004C70E3">
              <w:rPr>
                <w:rFonts w:eastAsia="TimesNewRoman"/>
                <w:color w:val="auto"/>
                <w:sz w:val="24"/>
                <w:szCs w:val="24"/>
              </w:rPr>
              <w:t>)</w:t>
            </w:r>
          </w:p>
          <w:p w:rsidR="00B90877" w:rsidRPr="004C70E3" w:rsidRDefault="00D34742" w:rsidP="004C70E3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196" w:hanging="283"/>
              <w:jc w:val="both"/>
              <w:rPr>
                <w:rFonts w:eastAsia="TimesNewRoman"/>
                <w:color w:val="auto"/>
                <w:sz w:val="24"/>
                <w:szCs w:val="24"/>
              </w:rPr>
            </w:pPr>
            <w:r w:rsidRPr="004C70E3">
              <w:rPr>
                <w:rFonts w:eastAsia="TimesNewRoman"/>
                <w:color w:val="auto"/>
                <w:sz w:val="24"/>
                <w:szCs w:val="24"/>
              </w:rPr>
              <w:t>Организация и методика исследования – 2 глава (составляет 3</w:t>
            </w:r>
            <w:r w:rsidR="00065875" w:rsidRPr="004C70E3">
              <w:rPr>
                <w:rFonts w:eastAsia="TimesNewRoman"/>
                <w:color w:val="auto"/>
                <w:sz w:val="24"/>
                <w:szCs w:val="24"/>
              </w:rPr>
              <w:t>5</w:t>
            </w:r>
            <w:r w:rsidR="00B90877" w:rsidRPr="004C70E3">
              <w:rPr>
                <w:rFonts w:eastAsia="TimesNewRoman"/>
                <w:color w:val="auto"/>
                <w:sz w:val="24"/>
                <w:szCs w:val="24"/>
              </w:rPr>
              <w:t>–</w:t>
            </w:r>
            <w:r w:rsidR="00065875" w:rsidRPr="004C70E3">
              <w:rPr>
                <w:rFonts w:eastAsia="TimesNewRoman"/>
                <w:color w:val="auto"/>
                <w:sz w:val="24"/>
                <w:szCs w:val="24"/>
              </w:rPr>
              <w:t>40</w:t>
            </w:r>
            <w:r w:rsidR="00B90877" w:rsidRPr="004C70E3">
              <w:rPr>
                <w:rFonts w:eastAsia="TimesNewRoman"/>
                <w:color w:val="auto"/>
                <w:sz w:val="24"/>
                <w:szCs w:val="24"/>
              </w:rPr>
              <w:t>%</w:t>
            </w:r>
            <w:r w:rsidR="00D76CDA" w:rsidRPr="004C70E3">
              <w:rPr>
                <w:rFonts w:eastAsia="TimesNewRoman"/>
                <w:color w:val="auto"/>
                <w:sz w:val="24"/>
                <w:szCs w:val="24"/>
              </w:rPr>
              <w:t xml:space="preserve"> от общего объема работы</w:t>
            </w:r>
            <w:r w:rsidR="00B90877" w:rsidRPr="004C70E3">
              <w:rPr>
                <w:rFonts w:eastAsia="TimesNewRoman"/>
                <w:color w:val="auto"/>
                <w:sz w:val="24"/>
                <w:szCs w:val="24"/>
              </w:rPr>
              <w:t>)</w:t>
            </w:r>
          </w:p>
          <w:p w:rsidR="00D34742" w:rsidRPr="004C70E3" w:rsidRDefault="00D34742" w:rsidP="004C70E3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196" w:hanging="283"/>
              <w:jc w:val="both"/>
              <w:rPr>
                <w:rFonts w:eastAsia="TimesNewRoman"/>
                <w:color w:val="auto"/>
                <w:sz w:val="24"/>
                <w:szCs w:val="24"/>
              </w:rPr>
            </w:pPr>
            <w:r w:rsidRPr="004C70E3">
              <w:rPr>
                <w:rFonts w:eastAsia="TimesNewRoman"/>
                <w:color w:val="auto"/>
                <w:sz w:val="24"/>
                <w:szCs w:val="24"/>
              </w:rPr>
              <w:t>Заключение</w:t>
            </w:r>
            <w:r w:rsidR="000C40AD" w:rsidRPr="004C70E3">
              <w:rPr>
                <w:rFonts w:eastAsia="TimesNewRoman"/>
                <w:color w:val="auto"/>
                <w:sz w:val="24"/>
                <w:szCs w:val="24"/>
              </w:rPr>
              <w:t xml:space="preserve"> (</w:t>
            </w:r>
            <w:r w:rsidRPr="004C70E3">
              <w:rPr>
                <w:rFonts w:eastAsia="TimesNewRoman"/>
                <w:color w:val="auto"/>
                <w:sz w:val="24"/>
                <w:szCs w:val="24"/>
              </w:rPr>
              <w:t>выводы, рекомендации</w:t>
            </w:r>
            <w:r w:rsidR="000C40AD" w:rsidRPr="004C70E3">
              <w:rPr>
                <w:rFonts w:eastAsia="TimesNewRoman"/>
                <w:color w:val="auto"/>
                <w:sz w:val="24"/>
                <w:szCs w:val="24"/>
              </w:rPr>
              <w:t>)</w:t>
            </w:r>
            <w:r w:rsidRPr="004C70E3">
              <w:rPr>
                <w:rFonts w:eastAsia="TimesNewRoman"/>
                <w:color w:val="auto"/>
                <w:sz w:val="24"/>
                <w:szCs w:val="24"/>
              </w:rPr>
              <w:t xml:space="preserve"> – (составляет 5%</w:t>
            </w:r>
            <w:r w:rsidR="00D76CDA" w:rsidRPr="004C70E3">
              <w:rPr>
                <w:rFonts w:eastAsia="TimesNewRoman"/>
                <w:color w:val="auto"/>
                <w:sz w:val="24"/>
                <w:szCs w:val="24"/>
              </w:rPr>
              <w:t xml:space="preserve"> от общего</w:t>
            </w:r>
            <w:r w:rsidR="009635B0" w:rsidRPr="004C70E3">
              <w:rPr>
                <w:rFonts w:eastAsia="TimesNewRoman"/>
                <w:color w:val="auto"/>
                <w:sz w:val="24"/>
                <w:szCs w:val="24"/>
              </w:rPr>
              <w:t xml:space="preserve"> </w:t>
            </w:r>
            <w:r w:rsidR="00D76CDA" w:rsidRPr="004C70E3">
              <w:rPr>
                <w:rFonts w:eastAsia="TimesNewRoman"/>
                <w:color w:val="auto"/>
                <w:sz w:val="24"/>
                <w:szCs w:val="24"/>
              </w:rPr>
              <w:t>объема работы</w:t>
            </w:r>
            <w:r w:rsidRPr="004C70E3">
              <w:rPr>
                <w:rFonts w:eastAsia="TimesNewRoman"/>
                <w:color w:val="auto"/>
                <w:sz w:val="24"/>
                <w:szCs w:val="24"/>
              </w:rPr>
              <w:t>)</w:t>
            </w:r>
          </w:p>
          <w:p w:rsidR="00E4161B" w:rsidRPr="004C70E3" w:rsidRDefault="00D34742" w:rsidP="004C70E3">
            <w:pPr>
              <w:numPr>
                <w:ilvl w:val="0"/>
                <w:numId w:val="67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216" w:hanging="249"/>
              <w:jc w:val="both"/>
              <w:rPr>
                <w:rFonts w:eastAsia="TimesNewRoman"/>
                <w:color w:val="auto"/>
                <w:sz w:val="24"/>
                <w:szCs w:val="24"/>
              </w:rPr>
            </w:pPr>
            <w:r w:rsidRPr="004C70E3">
              <w:rPr>
                <w:rFonts w:eastAsia="TimesNewRoman"/>
                <w:color w:val="auto"/>
                <w:sz w:val="24"/>
                <w:szCs w:val="24"/>
              </w:rPr>
              <w:t>Список использованной литературы и источников</w:t>
            </w:r>
            <w:r w:rsidR="001F7B76" w:rsidRPr="004C70E3">
              <w:rPr>
                <w:rFonts w:eastAsia="TimesNewRoman"/>
                <w:color w:val="auto"/>
                <w:sz w:val="24"/>
                <w:szCs w:val="24"/>
              </w:rPr>
              <w:t xml:space="preserve"> </w:t>
            </w:r>
            <w:r w:rsidR="00E4161B" w:rsidRPr="004C70E3">
              <w:rPr>
                <w:rFonts w:eastAsia="TimesNewRoman"/>
                <w:color w:val="auto"/>
                <w:sz w:val="24"/>
                <w:szCs w:val="24"/>
              </w:rPr>
              <w:t>(2</w:t>
            </w:r>
            <w:r w:rsidR="00607A5B" w:rsidRPr="004C70E3">
              <w:rPr>
                <w:rFonts w:eastAsia="TimesNewRoman"/>
                <w:color w:val="auto"/>
                <w:sz w:val="24"/>
                <w:szCs w:val="24"/>
              </w:rPr>
              <w:t>–</w:t>
            </w:r>
            <w:r w:rsidR="00E4161B" w:rsidRPr="004C70E3">
              <w:rPr>
                <w:rFonts w:eastAsia="TimesNewRoman"/>
                <w:color w:val="auto"/>
                <w:sz w:val="24"/>
                <w:szCs w:val="24"/>
              </w:rPr>
              <w:t>3 стр.)</w:t>
            </w:r>
          </w:p>
          <w:p w:rsidR="00D34742" w:rsidRPr="004C70E3" w:rsidRDefault="000C40AD" w:rsidP="004C70E3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196" w:hanging="283"/>
              <w:jc w:val="both"/>
              <w:rPr>
                <w:rFonts w:eastAsia="TimesNewRoman"/>
                <w:color w:val="auto"/>
                <w:sz w:val="24"/>
                <w:szCs w:val="24"/>
              </w:rPr>
            </w:pPr>
            <w:r w:rsidRPr="004C70E3">
              <w:rPr>
                <w:rFonts w:eastAsia="TimesNewRoman"/>
                <w:color w:val="auto"/>
                <w:sz w:val="24"/>
                <w:szCs w:val="24"/>
              </w:rPr>
              <w:t>Г</w:t>
            </w:r>
            <w:r w:rsidR="00D34742" w:rsidRPr="004C70E3">
              <w:rPr>
                <w:rFonts w:eastAsia="TimesNewRoman"/>
                <w:color w:val="auto"/>
                <w:sz w:val="24"/>
                <w:szCs w:val="24"/>
              </w:rPr>
              <w:t xml:space="preserve">лоссарий </w:t>
            </w:r>
            <w:r w:rsidR="00946F0A" w:rsidRPr="004C70E3">
              <w:rPr>
                <w:rFonts w:eastAsia="TimesNewRoman"/>
                <w:color w:val="auto"/>
                <w:sz w:val="24"/>
                <w:szCs w:val="24"/>
              </w:rPr>
              <w:t>(2</w:t>
            </w:r>
            <w:r w:rsidR="00607A5B" w:rsidRPr="004C70E3">
              <w:rPr>
                <w:rFonts w:eastAsia="TimesNewRoman"/>
                <w:color w:val="auto"/>
                <w:sz w:val="24"/>
                <w:szCs w:val="24"/>
              </w:rPr>
              <w:t>–3</w:t>
            </w:r>
            <w:r w:rsidR="00946F0A" w:rsidRPr="004C70E3">
              <w:rPr>
                <w:rFonts w:eastAsia="TimesNewRoman"/>
                <w:color w:val="auto"/>
                <w:sz w:val="24"/>
                <w:szCs w:val="24"/>
              </w:rPr>
              <w:t xml:space="preserve"> стр.)</w:t>
            </w:r>
          </w:p>
          <w:p w:rsidR="00D34742" w:rsidRPr="004C70E3" w:rsidRDefault="00B90877" w:rsidP="004C70E3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196" w:hanging="283"/>
              <w:jc w:val="both"/>
              <w:rPr>
                <w:color w:val="auto"/>
                <w:sz w:val="24"/>
                <w:szCs w:val="24"/>
              </w:rPr>
            </w:pPr>
            <w:r w:rsidRPr="004C70E3">
              <w:rPr>
                <w:rFonts w:eastAsia="TimesNewRoman"/>
                <w:color w:val="auto"/>
                <w:sz w:val="24"/>
                <w:szCs w:val="24"/>
              </w:rPr>
              <w:t>Приложения</w:t>
            </w:r>
            <w:r w:rsidRPr="004C70E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3F3F5C" w:rsidRPr="004C70E3" w:rsidTr="001B3576">
        <w:trPr>
          <w:jc w:val="center"/>
        </w:trPr>
        <w:tc>
          <w:tcPr>
            <w:tcW w:w="576" w:type="dxa"/>
            <w:tcBorders>
              <w:left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3605" w:type="dxa"/>
          </w:tcPr>
          <w:p w:rsidR="00D225FC" w:rsidRPr="004C70E3" w:rsidRDefault="00607A5B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 xml:space="preserve">Выделение параграфов </w:t>
            </w:r>
          </w:p>
          <w:p w:rsidR="00E4161B" w:rsidRPr="004C70E3" w:rsidRDefault="00607A5B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или</w:t>
            </w:r>
            <w:r w:rsidR="000C40AD" w:rsidRPr="004C7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61B" w:rsidRPr="004C70E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F3F5C" w:rsidRPr="004C70E3">
              <w:rPr>
                <w:rFonts w:ascii="Times New Roman" w:hAnsi="Times New Roman"/>
                <w:sz w:val="24"/>
                <w:szCs w:val="24"/>
              </w:rPr>
              <w:t xml:space="preserve">глав и </w:t>
            </w:r>
            <w:proofErr w:type="spellStart"/>
            <w:r w:rsidR="000C40AD" w:rsidRPr="004C70E3">
              <w:rPr>
                <w:rFonts w:ascii="Times New Roman" w:hAnsi="Times New Roman"/>
                <w:sz w:val="24"/>
                <w:szCs w:val="24"/>
              </w:rPr>
              <w:t>подглав</w:t>
            </w:r>
            <w:proofErr w:type="spellEnd"/>
            <w:r w:rsidR="00E4161B" w:rsidRPr="004C7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0E3">
              <w:rPr>
                <w:rFonts w:ascii="Times New Roman" w:hAnsi="Times New Roman"/>
                <w:sz w:val="24"/>
                <w:szCs w:val="24"/>
              </w:rPr>
              <w:t>Развернутый</w:t>
            </w:r>
            <w:proofErr w:type="gramEnd"/>
            <w:r w:rsidRPr="004C70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C209A" w:rsidRPr="004C7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E3">
              <w:rPr>
                <w:rFonts w:ascii="Times New Roman" w:hAnsi="Times New Roman"/>
                <w:sz w:val="24"/>
                <w:szCs w:val="24"/>
              </w:rPr>
              <w:t>выделение глав</w:t>
            </w:r>
            <w:r w:rsidR="00BC209A" w:rsidRPr="004C7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C209A" w:rsidRPr="004C70E3">
              <w:rPr>
                <w:rFonts w:ascii="Times New Roman" w:hAnsi="Times New Roman"/>
                <w:sz w:val="24"/>
                <w:szCs w:val="24"/>
              </w:rPr>
              <w:t>подглав</w:t>
            </w:r>
            <w:proofErr w:type="spellEnd"/>
            <w:r w:rsidRPr="004C70E3">
              <w:rPr>
                <w:rFonts w:ascii="Times New Roman" w:hAnsi="Times New Roman"/>
                <w:sz w:val="24"/>
                <w:szCs w:val="24"/>
              </w:rPr>
              <w:t xml:space="preserve"> и параграфов </w:t>
            </w:r>
          </w:p>
        </w:tc>
      </w:tr>
      <w:tr w:rsidR="003F3F5C" w:rsidRPr="004C70E3" w:rsidTr="001B3576">
        <w:trPr>
          <w:jc w:val="center"/>
        </w:trPr>
        <w:tc>
          <w:tcPr>
            <w:tcW w:w="576" w:type="dxa"/>
            <w:tcBorders>
              <w:left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 xml:space="preserve">Изучение проблемы </w:t>
            </w:r>
          </w:p>
        </w:tc>
        <w:tc>
          <w:tcPr>
            <w:tcW w:w="3605" w:type="dxa"/>
          </w:tcPr>
          <w:p w:rsidR="00D22506" w:rsidRPr="004C70E3" w:rsidRDefault="00D22506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Теоретические аспекты проблемы</w:t>
            </w:r>
          </w:p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 xml:space="preserve">Общие подходы к решению 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Характеристика общих подходов и разработка конкретного пути е</w:t>
            </w:r>
            <w:r w:rsidR="00D352D5" w:rsidRPr="004C70E3">
              <w:rPr>
                <w:rFonts w:ascii="Times New Roman" w:hAnsi="Times New Roman"/>
                <w:sz w:val="24"/>
                <w:szCs w:val="24"/>
              </w:rPr>
              <w:t>ё</w:t>
            </w:r>
            <w:r w:rsidRPr="004C70E3">
              <w:rPr>
                <w:rFonts w:ascii="Times New Roman" w:hAnsi="Times New Roman"/>
                <w:sz w:val="24"/>
                <w:szCs w:val="24"/>
              </w:rPr>
              <w:t xml:space="preserve"> решения </w:t>
            </w:r>
          </w:p>
        </w:tc>
      </w:tr>
      <w:tr w:rsidR="003F3F5C" w:rsidRPr="004C70E3" w:rsidTr="001B3576">
        <w:trPr>
          <w:jc w:val="center"/>
        </w:trPr>
        <w:tc>
          <w:tcPr>
            <w:tcW w:w="576" w:type="dxa"/>
            <w:tcBorders>
              <w:left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</w:tcPr>
          <w:p w:rsidR="003F3F5C" w:rsidRPr="004C70E3" w:rsidRDefault="00292E29" w:rsidP="004C70E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Г</w:t>
            </w:r>
            <w:r w:rsidR="003F3F5C" w:rsidRPr="004C70E3">
              <w:rPr>
                <w:rFonts w:ascii="Times New Roman" w:hAnsi="Times New Roman"/>
                <w:sz w:val="24"/>
                <w:szCs w:val="24"/>
              </w:rPr>
              <w:t>ипотез</w:t>
            </w:r>
            <w:r w:rsidRPr="004C70E3">
              <w:rPr>
                <w:rFonts w:ascii="Times New Roman" w:hAnsi="Times New Roman"/>
                <w:sz w:val="24"/>
                <w:szCs w:val="24"/>
              </w:rPr>
              <w:t>а</w:t>
            </w:r>
            <w:r w:rsidR="003F3F5C" w:rsidRPr="004C7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</w:tcPr>
          <w:p w:rsidR="003F3F5C" w:rsidRPr="004C70E3" w:rsidRDefault="00D352D5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Может отсутствовать</w:t>
            </w:r>
          </w:p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 xml:space="preserve">Объяснительна </w:t>
            </w:r>
          </w:p>
        </w:tc>
      </w:tr>
      <w:tr w:rsidR="003F3F5C" w:rsidRPr="004C70E3" w:rsidTr="001B3576">
        <w:trPr>
          <w:jc w:val="center"/>
        </w:trPr>
        <w:tc>
          <w:tcPr>
            <w:tcW w:w="576" w:type="dxa"/>
            <w:tcBorders>
              <w:left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0" w:type="dxa"/>
          </w:tcPr>
          <w:p w:rsidR="003F3F5C" w:rsidRPr="004C70E3" w:rsidRDefault="00D34742" w:rsidP="004C70E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="003F3F5C" w:rsidRPr="004C70E3">
              <w:rPr>
                <w:rFonts w:ascii="Times New Roman" w:hAnsi="Times New Roman"/>
                <w:sz w:val="24"/>
                <w:szCs w:val="24"/>
              </w:rPr>
              <w:t xml:space="preserve"> литератур</w:t>
            </w:r>
            <w:r w:rsidRPr="004C70E3">
              <w:rPr>
                <w:rFonts w:ascii="Times New Roman" w:hAnsi="Times New Roman"/>
                <w:sz w:val="24"/>
                <w:szCs w:val="24"/>
              </w:rPr>
              <w:t>ы и источников</w:t>
            </w:r>
          </w:p>
        </w:tc>
        <w:tc>
          <w:tcPr>
            <w:tcW w:w="3605" w:type="dxa"/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A3AE4" w:rsidRPr="004C70E3">
              <w:rPr>
                <w:rFonts w:ascii="Times New Roman" w:hAnsi="Times New Roman"/>
                <w:sz w:val="24"/>
                <w:szCs w:val="24"/>
              </w:rPr>
              <w:t>10</w:t>
            </w:r>
            <w:r w:rsidRPr="004C70E3">
              <w:rPr>
                <w:rFonts w:ascii="Times New Roman" w:hAnsi="Times New Roman"/>
                <w:sz w:val="24"/>
                <w:szCs w:val="24"/>
              </w:rPr>
              <w:t xml:space="preserve"> источников: научной, методической литературы, САНПИН, </w:t>
            </w:r>
            <w:r w:rsidRPr="004C70E3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</w:t>
            </w:r>
            <w:r w:rsidR="00D22506" w:rsidRPr="004C70E3">
              <w:rPr>
                <w:rFonts w:ascii="Times New Roman" w:hAnsi="Times New Roman"/>
                <w:sz w:val="24"/>
                <w:szCs w:val="24"/>
              </w:rPr>
              <w:t>-</w:t>
            </w:r>
            <w:r w:rsidRPr="004C70E3">
              <w:rPr>
                <w:rFonts w:ascii="Times New Roman" w:hAnsi="Times New Roman"/>
                <w:sz w:val="24"/>
                <w:szCs w:val="24"/>
              </w:rPr>
              <w:t>правовых источников</w:t>
            </w:r>
            <w:r w:rsidR="00607A5B" w:rsidRPr="004C70E3">
              <w:rPr>
                <w:rFonts w:ascii="Times New Roman" w:hAnsi="Times New Roman"/>
                <w:sz w:val="24"/>
                <w:szCs w:val="24"/>
              </w:rPr>
              <w:t>, Интернет-ресурсов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3F3F5C" w:rsidRPr="004C70E3" w:rsidRDefault="001A3AE4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20 </w:t>
            </w:r>
            <w:r w:rsidR="003F3F5C" w:rsidRPr="004C70E3">
              <w:rPr>
                <w:rFonts w:ascii="Times New Roman" w:hAnsi="Times New Roman"/>
                <w:sz w:val="24"/>
                <w:szCs w:val="24"/>
              </w:rPr>
              <w:t>источников:</w:t>
            </w:r>
          </w:p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 xml:space="preserve">научной, методической литературы, САНПИН, </w:t>
            </w:r>
            <w:r w:rsidRPr="004C70E3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</w:t>
            </w:r>
            <w:r w:rsidR="00D22506" w:rsidRPr="004C70E3">
              <w:rPr>
                <w:rFonts w:ascii="Times New Roman" w:hAnsi="Times New Roman"/>
                <w:sz w:val="24"/>
                <w:szCs w:val="24"/>
              </w:rPr>
              <w:t>-</w:t>
            </w:r>
            <w:r w:rsidRPr="004C70E3">
              <w:rPr>
                <w:rFonts w:ascii="Times New Roman" w:hAnsi="Times New Roman"/>
                <w:sz w:val="24"/>
                <w:szCs w:val="24"/>
              </w:rPr>
              <w:t>правовых источников</w:t>
            </w:r>
            <w:r w:rsidR="00607A5B" w:rsidRPr="004C70E3">
              <w:rPr>
                <w:rFonts w:ascii="Times New Roman" w:hAnsi="Times New Roman"/>
                <w:sz w:val="24"/>
                <w:szCs w:val="24"/>
              </w:rPr>
              <w:t xml:space="preserve">, Интернет-ресурсов </w:t>
            </w:r>
            <w:r w:rsidRPr="004C7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3F5C" w:rsidRPr="004C70E3" w:rsidTr="001B3576">
        <w:trPr>
          <w:jc w:val="center"/>
        </w:trPr>
        <w:tc>
          <w:tcPr>
            <w:tcW w:w="576" w:type="dxa"/>
            <w:tcBorders>
              <w:left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0" w:type="dxa"/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 xml:space="preserve">Исследовательская работа </w:t>
            </w:r>
          </w:p>
        </w:tc>
        <w:tc>
          <w:tcPr>
            <w:tcW w:w="3605" w:type="dxa"/>
          </w:tcPr>
          <w:p w:rsidR="003F3F5C" w:rsidRPr="004C70E3" w:rsidRDefault="00D34742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Возможны э</w:t>
            </w:r>
            <w:r w:rsidR="003F3F5C" w:rsidRPr="004C70E3">
              <w:rPr>
                <w:rFonts w:ascii="Times New Roman" w:hAnsi="Times New Roman"/>
                <w:sz w:val="24"/>
                <w:szCs w:val="24"/>
              </w:rPr>
              <w:t>лементы формирующего эксперимента (моделирование)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Констатирующий, формирующий и</w:t>
            </w:r>
            <w:r w:rsidR="00E12484" w:rsidRPr="004C70E3">
              <w:rPr>
                <w:rFonts w:ascii="Times New Roman" w:hAnsi="Times New Roman"/>
                <w:sz w:val="24"/>
                <w:szCs w:val="24"/>
              </w:rPr>
              <w:t>ли</w:t>
            </w:r>
            <w:r w:rsidRPr="004C70E3">
              <w:rPr>
                <w:rFonts w:ascii="Times New Roman" w:hAnsi="Times New Roman"/>
                <w:sz w:val="24"/>
                <w:szCs w:val="24"/>
              </w:rPr>
              <w:t xml:space="preserve"> контрольный эксперименты  </w:t>
            </w:r>
          </w:p>
        </w:tc>
      </w:tr>
      <w:tr w:rsidR="003F3F5C" w:rsidRPr="004C70E3" w:rsidTr="001B3576">
        <w:trPr>
          <w:jc w:val="center"/>
        </w:trPr>
        <w:tc>
          <w:tcPr>
            <w:tcW w:w="576" w:type="dxa"/>
            <w:tcBorders>
              <w:left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 xml:space="preserve">Характер </w:t>
            </w:r>
            <w:r w:rsidR="00D352D5" w:rsidRPr="004C70E3">
              <w:rPr>
                <w:rFonts w:ascii="Times New Roman" w:hAnsi="Times New Roman"/>
                <w:sz w:val="24"/>
                <w:szCs w:val="24"/>
              </w:rPr>
              <w:t>УИР</w:t>
            </w:r>
            <w:r w:rsidRPr="004C7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 xml:space="preserve">Теоретическое обоснование 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 xml:space="preserve">Добывание фактов для доказательства гипотезы  на эмпирическом уровне </w:t>
            </w:r>
          </w:p>
        </w:tc>
      </w:tr>
      <w:tr w:rsidR="003F3F5C" w:rsidRPr="004C70E3" w:rsidTr="001B3576">
        <w:trPr>
          <w:jc w:val="center"/>
        </w:trPr>
        <w:tc>
          <w:tcPr>
            <w:tcW w:w="576" w:type="dxa"/>
            <w:tcBorders>
              <w:left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3605" w:type="dxa"/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 xml:space="preserve">Обобщение носит теоретический характер 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 xml:space="preserve">Обобщение носит  теоретический и прикладной характер </w:t>
            </w:r>
          </w:p>
        </w:tc>
      </w:tr>
      <w:tr w:rsidR="003F3F5C" w:rsidRPr="004C70E3" w:rsidTr="001B3576">
        <w:trPr>
          <w:jc w:val="center"/>
        </w:trPr>
        <w:tc>
          <w:tcPr>
            <w:tcW w:w="576" w:type="dxa"/>
            <w:tcBorders>
              <w:left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</w:p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 xml:space="preserve">Печатный вариант  </w:t>
            </w:r>
            <w:r w:rsidR="0044203A" w:rsidRPr="004C70E3">
              <w:rPr>
                <w:rFonts w:ascii="Times New Roman" w:hAnsi="Times New Roman"/>
                <w:sz w:val="24"/>
                <w:szCs w:val="24"/>
              </w:rPr>
              <w:t>и  на электронном носителе</w:t>
            </w:r>
          </w:p>
        </w:tc>
        <w:tc>
          <w:tcPr>
            <w:tcW w:w="3644" w:type="dxa"/>
            <w:tcBorders>
              <w:right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 xml:space="preserve">Печатный вариант  и  на электронном носителе </w:t>
            </w:r>
          </w:p>
        </w:tc>
      </w:tr>
      <w:tr w:rsidR="003F3F5C" w:rsidRPr="004C70E3" w:rsidTr="001B3576">
        <w:trPr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Визуальное сопровождение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3644" w:type="dxa"/>
            <w:tcBorders>
              <w:bottom w:val="single" w:sz="4" w:space="0" w:color="auto"/>
              <w:right w:val="single" w:sz="4" w:space="0" w:color="auto"/>
            </w:tcBorders>
          </w:tcPr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E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3F3F5C" w:rsidRPr="004C70E3" w:rsidRDefault="003F3F5C" w:rsidP="004C70E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D0E" w:rsidRPr="00662D04" w:rsidRDefault="00215D0E" w:rsidP="004C70E3">
      <w:pPr>
        <w:pStyle w:val="23"/>
        <w:ind w:left="0" w:firstLine="709"/>
        <w:jc w:val="both"/>
        <w:rPr>
          <w:sz w:val="24"/>
          <w:szCs w:val="24"/>
        </w:rPr>
      </w:pPr>
      <w:r w:rsidRPr="00662D04">
        <w:rPr>
          <w:sz w:val="24"/>
          <w:szCs w:val="24"/>
        </w:rPr>
        <w:t>За сведения, изложенные в исследовательской работе, порядок использования при е</w:t>
      </w:r>
      <w:r w:rsidR="00384BA3" w:rsidRPr="00662D04">
        <w:rPr>
          <w:sz w:val="24"/>
          <w:szCs w:val="24"/>
        </w:rPr>
        <w:t>ё</w:t>
      </w:r>
      <w:r w:rsidRPr="00662D04">
        <w:rPr>
          <w:sz w:val="24"/>
          <w:szCs w:val="24"/>
        </w:rPr>
        <w:t xml:space="preserve"> составлении фактического материала и другой информации, обоснованность (достоверность) выводов и защищаемых положений нравственную и юридическую ответственность нес</w:t>
      </w:r>
      <w:r w:rsidR="00D352D5" w:rsidRPr="00662D04">
        <w:rPr>
          <w:sz w:val="24"/>
          <w:szCs w:val="24"/>
        </w:rPr>
        <w:t>ё</w:t>
      </w:r>
      <w:r w:rsidRPr="00662D04">
        <w:rPr>
          <w:sz w:val="24"/>
          <w:szCs w:val="24"/>
        </w:rPr>
        <w:t>т непосредственно студент</w:t>
      </w:r>
      <w:r w:rsidR="00D22506" w:rsidRPr="00662D04">
        <w:rPr>
          <w:sz w:val="24"/>
          <w:szCs w:val="24"/>
        </w:rPr>
        <w:t xml:space="preserve">, </w:t>
      </w:r>
      <w:r w:rsidRPr="00662D04">
        <w:rPr>
          <w:sz w:val="24"/>
          <w:szCs w:val="24"/>
        </w:rPr>
        <w:t>автор</w:t>
      </w:r>
      <w:r w:rsidR="00D22506" w:rsidRPr="00662D04">
        <w:rPr>
          <w:sz w:val="24"/>
          <w:szCs w:val="24"/>
        </w:rPr>
        <w:t>-составитель</w:t>
      </w:r>
      <w:r w:rsidRPr="00662D04">
        <w:rPr>
          <w:sz w:val="24"/>
          <w:szCs w:val="24"/>
        </w:rPr>
        <w:t xml:space="preserve"> работы. </w:t>
      </w:r>
    </w:p>
    <w:p w:rsidR="00A330A5" w:rsidRPr="00662D04" w:rsidRDefault="00A330A5" w:rsidP="004C70E3">
      <w:pPr>
        <w:pStyle w:val="23"/>
        <w:ind w:left="0" w:firstLine="709"/>
        <w:jc w:val="both"/>
        <w:rPr>
          <w:sz w:val="24"/>
          <w:szCs w:val="24"/>
        </w:rPr>
      </w:pPr>
    </w:p>
    <w:p w:rsidR="00A330A5" w:rsidRPr="00662D04" w:rsidRDefault="00A330A5" w:rsidP="004C70E3">
      <w:pPr>
        <w:pStyle w:val="23"/>
        <w:ind w:left="0" w:firstLine="709"/>
        <w:jc w:val="both"/>
        <w:rPr>
          <w:sz w:val="24"/>
          <w:szCs w:val="24"/>
        </w:rPr>
      </w:pPr>
    </w:p>
    <w:p w:rsidR="00952804" w:rsidRPr="00945DC1" w:rsidRDefault="008D21CC" w:rsidP="004C70E3">
      <w:pPr>
        <w:numPr>
          <w:ilvl w:val="0"/>
          <w:numId w:val="41"/>
        </w:numPr>
        <w:ind w:left="0" w:firstLine="0"/>
        <w:jc w:val="center"/>
        <w:rPr>
          <w:b/>
          <w:color w:val="auto"/>
          <w:sz w:val="24"/>
          <w:szCs w:val="24"/>
        </w:rPr>
      </w:pPr>
      <w:r w:rsidRPr="00945DC1">
        <w:rPr>
          <w:b/>
          <w:color w:val="auto"/>
          <w:sz w:val="24"/>
          <w:szCs w:val="24"/>
        </w:rPr>
        <w:t xml:space="preserve">ТЕХНОЛОГИЯ НАПИСАНИЯ </w:t>
      </w:r>
      <w:r w:rsidR="00E12484" w:rsidRPr="00945DC1">
        <w:rPr>
          <w:b/>
          <w:bCs/>
          <w:color w:val="auto"/>
          <w:sz w:val="24"/>
          <w:szCs w:val="24"/>
        </w:rPr>
        <w:t>УЧЕБНОЙ ИССЛЕДОВАТЕЛЬСКОЙ РАБОТЫ</w:t>
      </w:r>
    </w:p>
    <w:p w:rsidR="00AA734F" w:rsidRPr="00662D04" w:rsidRDefault="00AA734F" w:rsidP="004C70E3">
      <w:pPr>
        <w:ind w:firstLine="709"/>
        <w:jc w:val="center"/>
        <w:rPr>
          <w:b/>
          <w:color w:val="auto"/>
          <w:sz w:val="24"/>
          <w:szCs w:val="24"/>
        </w:rPr>
      </w:pPr>
    </w:p>
    <w:p w:rsidR="00AA734F" w:rsidRPr="00662D04" w:rsidRDefault="00AA734F" w:rsidP="004C70E3">
      <w:pPr>
        <w:numPr>
          <w:ilvl w:val="1"/>
          <w:numId w:val="41"/>
        </w:numPr>
        <w:shd w:val="clear" w:color="auto" w:fill="FFFFFF"/>
        <w:ind w:left="0" w:firstLine="0"/>
        <w:jc w:val="center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 xml:space="preserve">Этапы написания </w:t>
      </w:r>
      <w:r w:rsidR="00E12484" w:rsidRPr="00662D04">
        <w:rPr>
          <w:b/>
          <w:color w:val="auto"/>
          <w:sz w:val="24"/>
          <w:szCs w:val="24"/>
        </w:rPr>
        <w:t>УИР</w:t>
      </w:r>
    </w:p>
    <w:p w:rsidR="00AA734F" w:rsidRPr="00662D04" w:rsidRDefault="00AA734F" w:rsidP="004C70E3">
      <w:pPr>
        <w:shd w:val="clear" w:color="auto" w:fill="FFFFFF"/>
        <w:ind w:firstLine="709"/>
        <w:jc w:val="both"/>
        <w:rPr>
          <w:rFonts w:eastAsia="Calibri"/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     </w:t>
      </w:r>
      <w:r w:rsidRPr="00662D04">
        <w:rPr>
          <w:rFonts w:eastAsia="Calibri"/>
          <w:color w:val="auto"/>
          <w:sz w:val="24"/>
          <w:szCs w:val="24"/>
        </w:rPr>
        <w:t xml:space="preserve"> </w:t>
      </w:r>
    </w:p>
    <w:p w:rsidR="00AA734F" w:rsidRPr="00662D04" w:rsidRDefault="00AA734F" w:rsidP="004C70E3">
      <w:pPr>
        <w:tabs>
          <w:tab w:val="left" w:pos="3686"/>
        </w:tabs>
        <w:ind w:firstLine="709"/>
        <w:jc w:val="both"/>
        <w:rPr>
          <w:rFonts w:eastAsia="Calibri"/>
          <w:color w:val="auto"/>
          <w:sz w:val="24"/>
          <w:szCs w:val="24"/>
        </w:rPr>
      </w:pPr>
      <w:r w:rsidRPr="00662D04">
        <w:rPr>
          <w:rFonts w:eastAsia="Calibri"/>
          <w:b/>
          <w:bCs/>
          <w:iCs/>
          <w:color w:val="auto"/>
          <w:sz w:val="24"/>
          <w:szCs w:val="24"/>
        </w:rPr>
        <w:t>Первый этап</w:t>
      </w:r>
      <w:r w:rsidRPr="00662D04">
        <w:rPr>
          <w:rFonts w:eastAsia="Calibri"/>
          <w:b/>
          <w:bCs/>
          <w:i/>
          <w:iCs/>
          <w:color w:val="auto"/>
          <w:sz w:val="24"/>
          <w:szCs w:val="24"/>
        </w:rPr>
        <w:t xml:space="preserve"> </w:t>
      </w:r>
      <w:r w:rsidRPr="00662D04">
        <w:rPr>
          <w:rFonts w:eastAsia="Calibri"/>
          <w:color w:val="auto"/>
          <w:sz w:val="24"/>
          <w:szCs w:val="24"/>
        </w:rPr>
        <w:t>– подготовительный</w:t>
      </w:r>
      <w:r w:rsidRPr="00662D04">
        <w:rPr>
          <w:rFonts w:eastAsia="Calibri"/>
          <w:b/>
          <w:bCs/>
          <w:i/>
          <w:iCs/>
          <w:color w:val="auto"/>
          <w:sz w:val="24"/>
          <w:szCs w:val="24"/>
        </w:rPr>
        <w:t xml:space="preserve">, </w:t>
      </w:r>
      <w:r w:rsidRPr="00662D04">
        <w:rPr>
          <w:rFonts w:eastAsia="Calibri"/>
          <w:bCs/>
          <w:iCs/>
          <w:color w:val="auto"/>
          <w:sz w:val="24"/>
          <w:szCs w:val="24"/>
        </w:rPr>
        <w:t xml:space="preserve">включает в себя </w:t>
      </w:r>
      <w:r w:rsidRPr="00662D04">
        <w:rPr>
          <w:rFonts w:eastAsia="Calibri"/>
          <w:color w:val="auto"/>
          <w:sz w:val="24"/>
          <w:szCs w:val="24"/>
        </w:rPr>
        <w:t>разработку программы исследовательской деятельности:</w:t>
      </w:r>
    </w:p>
    <w:p w:rsidR="00AA734F" w:rsidRPr="00662D04" w:rsidRDefault="00AA734F" w:rsidP="004C70E3">
      <w:pPr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rFonts w:eastAsia="Calibri"/>
          <w:color w:val="auto"/>
          <w:sz w:val="24"/>
          <w:szCs w:val="24"/>
        </w:rPr>
      </w:pPr>
      <w:r w:rsidRPr="00662D04">
        <w:rPr>
          <w:rFonts w:eastAsia="Calibri"/>
          <w:color w:val="auto"/>
          <w:sz w:val="24"/>
          <w:szCs w:val="24"/>
        </w:rPr>
        <w:t xml:space="preserve">выбор темы </w:t>
      </w:r>
      <w:r w:rsidR="00FE5128" w:rsidRPr="00662D04">
        <w:rPr>
          <w:rFonts w:eastAsia="Calibri"/>
          <w:color w:val="auto"/>
          <w:sz w:val="24"/>
          <w:szCs w:val="24"/>
        </w:rPr>
        <w:t>КР (ВКР)</w:t>
      </w:r>
      <w:r w:rsidRPr="00662D04">
        <w:rPr>
          <w:rFonts w:eastAsia="Calibri"/>
          <w:color w:val="auto"/>
          <w:sz w:val="24"/>
          <w:szCs w:val="24"/>
        </w:rPr>
        <w:t xml:space="preserve"> и утверждение е</w:t>
      </w:r>
      <w:r w:rsidR="00D352D5" w:rsidRPr="00662D04">
        <w:rPr>
          <w:rFonts w:eastAsia="Calibri"/>
          <w:color w:val="auto"/>
          <w:sz w:val="24"/>
          <w:szCs w:val="24"/>
        </w:rPr>
        <w:t>ё</w:t>
      </w:r>
      <w:r w:rsidRPr="00662D04">
        <w:rPr>
          <w:rFonts w:eastAsia="Calibri"/>
          <w:color w:val="auto"/>
          <w:sz w:val="24"/>
          <w:szCs w:val="24"/>
        </w:rPr>
        <w:t xml:space="preserve"> руководителя;</w:t>
      </w:r>
    </w:p>
    <w:p w:rsidR="00AA734F" w:rsidRPr="00662D04" w:rsidRDefault="00AA734F" w:rsidP="004C70E3">
      <w:pPr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rFonts w:eastAsia="Calibri"/>
          <w:color w:val="auto"/>
          <w:sz w:val="24"/>
          <w:szCs w:val="24"/>
        </w:rPr>
      </w:pPr>
      <w:r w:rsidRPr="00662D04">
        <w:rPr>
          <w:rFonts w:eastAsia="Calibri"/>
          <w:color w:val="auto"/>
          <w:sz w:val="24"/>
          <w:szCs w:val="24"/>
        </w:rPr>
        <w:t xml:space="preserve">изучение методических рекомендаций по выполнению </w:t>
      </w:r>
      <w:r w:rsidR="00FE5128" w:rsidRPr="00662D04">
        <w:rPr>
          <w:rFonts w:eastAsia="Calibri"/>
          <w:color w:val="auto"/>
          <w:sz w:val="24"/>
          <w:szCs w:val="24"/>
        </w:rPr>
        <w:t>УИР</w:t>
      </w:r>
      <w:r w:rsidRPr="00662D04">
        <w:rPr>
          <w:rFonts w:eastAsia="Calibri"/>
          <w:color w:val="auto"/>
          <w:sz w:val="24"/>
          <w:szCs w:val="24"/>
        </w:rPr>
        <w:t>;</w:t>
      </w:r>
    </w:p>
    <w:p w:rsidR="00AA734F" w:rsidRPr="00662D04" w:rsidRDefault="00AA734F" w:rsidP="004C70E3">
      <w:pPr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rFonts w:eastAsia="Calibri"/>
          <w:color w:val="auto"/>
          <w:sz w:val="24"/>
          <w:szCs w:val="24"/>
        </w:rPr>
      </w:pPr>
      <w:r w:rsidRPr="00662D04">
        <w:rPr>
          <w:rFonts w:eastAsia="Calibri"/>
          <w:color w:val="auto"/>
          <w:sz w:val="24"/>
          <w:szCs w:val="24"/>
        </w:rPr>
        <w:t xml:space="preserve">составление плана </w:t>
      </w:r>
      <w:r w:rsidR="008D21CC" w:rsidRPr="00662D04">
        <w:rPr>
          <w:rFonts w:eastAsia="Calibri"/>
          <w:color w:val="auto"/>
          <w:sz w:val="24"/>
          <w:szCs w:val="24"/>
        </w:rPr>
        <w:t xml:space="preserve">исследовательской </w:t>
      </w:r>
      <w:r w:rsidRPr="00662D04">
        <w:rPr>
          <w:rFonts w:eastAsia="Calibri"/>
          <w:color w:val="auto"/>
          <w:sz w:val="24"/>
          <w:szCs w:val="24"/>
        </w:rPr>
        <w:t>работы и обсуждение его с руководителем (план составляется на основе анализа имеющихся материалов);</w:t>
      </w:r>
    </w:p>
    <w:p w:rsidR="00AA734F" w:rsidRPr="00662D04" w:rsidRDefault="00AA734F" w:rsidP="004C70E3">
      <w:pPr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rFonts w:eastAsia="Calibri"/>
          <w:color w:val="auto"/>
          <w:sz w:val="24"/>
          <w:szCs w:val="24"/>
        </w:rPr>
      </w:pPr>
      <w:r w:rsidRPr="00662D04">
        <w:rPr>
          <w:rFonts w:eastAsia="Calibri"/>
          <w:color w:val="auto"/>
          <w:sz w:val="24"/>
          <w:szCs w:val="24"/>
        </w:rPr>
        <w:t xml:space="preserve">составление </w:t>
      </w:r>
      <w:r w:rsidR="00026C5A" w:rsidRPr="00662D04">
        <w:rPr>
          <w:rFonts w:eastAsia="Calibri"/>
          <w:color w:val="auto"/>
          <w:sz w:val="24"/>
          <w:szCs w:val="24"/>
        </w:rPr>
        <w:t>списка источников</w:t>
      </w:r>
      <w:r w:rsidRPr="00662D04">
        <w:rPr>
          <w:rFonts w:eastAsia="Calibri"/>
          <w:color w:val="auto"/>
          <w:sz w:val="24"/>
          <w:szCs w:val="24"/>
        </w:rPr>
        <w:t xml:space="preserve"> по теме </w:t>
      </w:r>
      <w:r w:rsidR="008D21CC" w:rsidRPr="00662D04">
        <w:rPr>
          <w:rFonts w:eastAsia="Calibri"/>
          <w:color w:val="auto"/>
          <w:sz w:val="24"/>
          <w:szCs w:val="24"/>
        </w:rPr>
        <w:t xml:space="preserve">исследовательской </w:t>
      </w:r>
      <w:r w:rsidRPr="00662D04">
        <w:rPr>
          <w:rFonts w:eastAsia="Calibri"/>
          <w:color w:val="auto"/>
          <w:sz w:val="24"/>
          <w:szCs w:val="24"/>
        </w:rPr>
        <w:t>работы;</w:t>
      </w:r>
    </w:p>
    <w:p w:rsidR="00AA734F" w:rsidRPr="00662D04" w:rsidRDefault="00AA734F" w:rsidP="004C70E3">
      <w:pPr>
        <w:numPr>
          <w:ilvl w:val="0"/>
          <w:numId w:val="9"/>
        </w:numPr>
        <w:tabs>
          <w:tab w:val="left" w:pos="709"/>
        </w:tabs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rFonts w:eastAsia="Calibri"/>
          <w:color w:val="auto"/>
          <w:sz w:val="24"/>
          <w:szCs w:val="24"/>
        </w:rPr>
        <w:t>определение методов исследования (анкетный опрос, интервью, анализ архивных документов, собственные практические исследования, наблюдения и др</w:t>
      </w:r>
      <w:r w:rsidR="00D352D5" w:rsidRPr="00662D04">
        <w:rPr>
          <w:rFonts w:eastAsia="Calibri"/>
          <w:color w:val="auto"/>
          <w:sz w:val="24"/>
          <w:szCs w:val="24"/>
        </w:rPr>
        <w:t>угое</w:t>
      </w:r>
      <w:r w:rsidRPr="00662D04">
        <w:rPr>
          <w:rFonts w:eastAsia="Calibri"/>
          <w:color w:val="auto"/>
          <w:sz w:val="24"/>
          <w:szCs w:val="24"/>
        </w:rPr>
        <w:t>), базы исследования.</w:t>
      </w:r>
    </w:p>
    <w:p w:rsidR="006D47C7" w:rsidRPr="00662D04" w:rsidRDefault="00841662" w:rsidP="004C70E3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Научный руководитель </w:t>
      </w:r>
      <w:r w:rsidR="00635542" w:rsidRPr="00662D04">
        <w:rPr>
          <w:color w:val="auto"/>
          <w:sz w:val="24"/>
          <w:szCs w:val="24"/>
        </w:rPr>
        <w:t xml:space="preserve">составляет </w:t>
      </w:r>
      <w:r w:rsidRPr="00662D04">
        <w:rPr>
          <w:color w:val="auto"/>
          <w:sz w:val="24"/>
          <w:szCs w:val="24"/>
        </w:rPr>
        <w:t xml:space="preserve">задание </w:t>
      </w:r>
      <w:r w:rsidR="00165795" w:rsidRPr="00662D04">
        <w:rPr>
          <w:color w:val="auto"/>
          <w:sz w:val="24"/>
          <w:szCs w:val="24"/>
        </w:rPr>
        <w:t>на выполнение КР (ВКР)</w:t>
      </w:r>
      <w:r w:rsidRPr="00662D04">
        <w:rPr>
          <w:color w:val="auto"/>
          <w:sz w:val="24"/>
          <w:szCs w:val="24"/>
        </w:rPr>
        <w:t xml:space="preserve"> (</w:t>
      </w:r>
      <w:r w:rsidRPr="00662D04">
        <w:rPr>
          <w:i/>
          <w:color w:val="auto"/>
          <w:sz w:val="24"/>
          <w:szCs w:val="24"/>
        </w:rPr>
        <w:t>приложени</w:t>
      </w:r>
      <w:r w:rsidR="00165795" w:rsidRPr="00662D04">
        <w:rPr>
          <w:i/>
          <w:color w:val="auto"/>
          <w:sz w:val="24"/>
          <w:szCs w:val="24"/>
        </w:rPr>
        <w:t>я</w:t>
      </w:r>
      <w:r w:rsidRPr="00662D04">
        <w:rPr>
          <w:i/>
          <w:color w:val="auto"/>
          <w:sz w:val="24"/>
          <w:szCs w:val="24"/>
        </w:rPr>
        <w:t xml:space="preserve"> 2</w:t>
      </w:r>
      <w:r w:rsidR="00165795" w:rsidRPr="00662D04">
        <w:rPr>
          <w:i/>
          <w:color w:val="auto"/>
          <w:sz w:val="24"/>
          <w:szCs w:val="24"/>
        </w:rPr>
        <w:t>,3</w:t>
      </w:r>
      <w:r w:rsidRPr="00662D04">
        <w:rPr>
          <w:i/>
          <w:color w:val="auto"/>
          <w:sz w:val="24"/>
          <w:szCs w:val="24"/>
        </w:rPr>
        <w:t xml:space="preserve">), </w:t>
      </w:r>
      <w:r w:rsidRPr="00662D04">
        <w:rPr>
          <w:color w:val="auto"/>
          <w:sz w:val="24"/>
          <w:szCs w:val="24"/>
        </w:rPr>
        <w:t>согласовывает его со студентом</w:t>
      </w:r>
      <w:r w:rsidR="008436D9" w:rsidRPr="00662D04">
        <w:rPr>
          <w:i/>
          <w:color w:val="auto"/>
          <w:sz w:val="24"/>
          <w:szCs w:val="24"/>
        </w:rPr>
        <w:t>.</w:t>
      </w:r>
      <w:r w:rsidR="00635542" w:rsidRPr="00662D04">
        <w:rPr>
          <w:i/>
          <w:color w:val="auto"/>
          <w:sz w:val="24"/>
          <w:szCs w:val="24"/>
        </w:rPr>
        <w:t xml:space="preserve"> </w:t>
      </w:r>
      <w:r w:rsidR="00165795" w:rsidRPr="00662D04">
        <w:rPr>
          <w:color w:val="auto"/>
          <w:sz w:val="24"/>
          <w:szCs w:val="24"/>
        </w:rPr>
        <w:t>Задание</w:t>
      </w:r>
      <w:r w:rsidR="00AE69FB" w:rsidRPr="00662D04">
        <w:rPr>
          <w:color w:val="auto"/>
          <w:sz w:val="24"/>
          <w:szCs w:val="24"/>
        </w:rPr>
        <w:t xml:space="preserve"> составляется в двух экземплярах, по одному для студента и руководителя. В примечаниях руководитель </w:t>
      </w:r>
      <w:r w:rsidR="006D47C7" w:rsidRPr="00662D04">
        <w:rPr>
          <w:color w:val="auto"/>
          <w:sz w:val="24"/>
          <w:szCs w:val="24"/>
        </w:rPr>
        <w:t>делает пометки о работе студента.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6D47C7" w:rsidRPr="00662D04" w:rsidTr="000C40AD">
        <w:tc>
          <w:tcPr>
            <w:tcW w:w="96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D47C7" w:rsidRPr="00662D04" w:rsidRDefault="00F37DAC" w:rsidP="004C70E3">
            <w:pPr>
              <w:ind w:firstLine="709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662D04">
              <w:rPr>
                <w:b/>
                <w:i/>
                <w:color w:val="auto"/>
                <w:sz w:val="24"/>
                <w:szCs w:val="24"/>
              </w:rPr>
              <w:t>Например,</w:t>
            </w:r>
          </w:p>
          <w:p w:rsidR="00F37DAC" w:rsidRPr="00662D04" w:rsidRDefault="00F37DAC" w:rsidP="004C70E3">
            <w:pPr>
              <w:numPr>
                <w:ilvl w:val="0"/>
                <w:numId w:val="53"/>
              </w:numPr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задание выполнил – не выполнил</w:t>
            </w:r>
            <w:r w:rsidR="00D352D5" w:rsidRPr="00662D04">
              <w:rPr>
                <w:i/>
                <w:color w:val="auto"/>
                <w:sz w:val="24"/>
                <w:szCs w:val="24"/>
              </w:rPr>
              <w:t>;</w:t>
            </w:r>
          </w:p>
          <w:p w:rsidR="00F37DAC" w:rsidRPr="00662D04" w:rsidRDefault="00F37DAC" w:rsidP="004C70E3">
            <w:pPr>
              <w:numPr>
                <w:ilvl w:val="0"/>
                <w:numId w:val="53"/>
              </w:numPr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выполнил самостоятельно – затрудняется в выполнении</w:t>
            </w:r>
            <w:r w:rsidR="00D352D5" w:rsidRPr="00662D04">
              <w:rPr>
                <w:i/>
                <w:color w:val="auto"/>
                <w:sz w:val="24"/>
                <w:szCs w:val="24"/>
              </w:rPr>
              <w:t>;</w:t>
            </w:r>
          </w:p>
          <w:p w:rsidR="00F37DAC" w:rsidRPr="00662D04" w:rsidRDefault="00F37DAC" w:rsidP="004C70E3">
            <w:pPr>
              <w:numPr>
                <w:ilvl w:val="0"/>
                <w:numId w:val="53"/>
              </w:numPr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отношение ответственное – не ответственное</w:t>
            </w:r>
            <w:r w:rsidR="00D352D5" w:rsidRPr="00662D04">
              <w:rPr>
                <w:i/>
                <w:color w:val="auto"/>
                <w:sz w:val="24"/>
                <w:szCs w:val="24"/>
              </w:rPr>
              <w:t>;</w:t>
            </w:r>
          </w:p>
          <w:p w:rsidR="00F37DAC" w:rsidRPr="00662D04" w:rsidRDefault="00F37DAC" w:rsidP="004C70E3">
            <w:pPr>
              <w:numPr>
                <w:ilvl w:val="0"/>
                <w:numId w:val="53"/>
              </w:numPr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отказался выполнять задание</w:t>
            </w:r>
            <w:r w:rsidR="00D352D5" w:rsidRPr="00662D04">
              <w:rPr>
                <w:i/>
                <w:color w:val="auto"/>
                <w:sz w:val="24"/>
                <w:szCs w:val="24"/>
              </w:rPr>
              <w:t>;</w:t>
            </w:r>
            <w:r w:rsidRPr="00662D04">
              <w:rPr>
                <w:i/>
                <w:color w:val="auto"/>
                <w:sz w:val="24"/>
                <w:szCs w:val="24"/>
              </w:rPr>
              <w:t xml:space="preserve"> </w:t>
            </w:r>
          </w:p>
          <w:p w:rsidR="00F37DAC" w:rsidRPr="00662D04" w:rsidRDefault="00F37DAC" w:rsidP="004C70E3">
            <w:pPr>
              <w:numPr>
                <w:ilvl w:val="0"/>
                <w:numId w:val="53"/>
              </w:numPr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не явился на консультацию</w:t>
            </w:r>
            <w:r w:rsidR="00D352D5" w:rsidRPr="00662D04">
              <w:rPr>
                <w:i/>
                <w:color w:val="auto"/>
                <w:sz w:val="24"/>
                <w:szCs w:val="24"/>
              </w:rPr>
              <w:t>;</w:t>
            </w:r>
          </w:p>
          <w:p w:rsidR="00F37DAC" w:rsidRPr="00662D04" w:rsidRDefault="00F37DAC" w:rsidP="004C70E3">
            <w:pPr>
              <w:numPr>
                <w:ilvl w:val="0"/>
                <w:numId w:val="53"/>
              </w:numPr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не предоставил материалы</w:t>
            </w:r>
            <w:r w:rsidR="00D352D5" w:rsidRPr="00662D04">
              <w:rPr>
                <w:i/>
                <w:color w:val="auto"/>
                <w:sz w:val="24"/>
                <w:szCs w:val="24"/>
              </w:rPr>
              <w:t>;</w:t>
            </w:r>
          </w:p>
          <w:p w:rsidR="00F37DAC" w:rsidRPr="00662D04" w:rsidRDefault="00F37DAC" w:rsidP="004C70E3">
            <w:pPr>
              <w:numPr>
                <w:ilvl w:val="0"/>
                <w:numId w:val="53"/>
              </w:numPr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выполнил не в полном объёме</w:t>
            </w:r>
            <w:r w:rsidR="00D352D5" w:rsidRPr="00662D04">
              <w:rPr>
                <w:i/>
                <w:color w:val="auto"/>
                <w:sz w:val="24"/>
                <w:szCs w:val="24"/>
              </w:rPr>
              <w:t>;</w:t>
            </w:r>
          </w:p>
        </w:tc>
      </w:tr>
    </w:tbl>
    <w:p w:rsidR="00635542" w:rsidRPr="00662D04" w:rsidRDefault="006D47C7" w:rsidP="004C70E3">
      <w:pPr>
        <w:shd w:val="clear" w:color="auto" w:fill="FFFFFF"/>
        <w:ind w:firstLine="709"/>
        <w:jc w:val="both"/>
        <w:rPr>
          <w:rFonts w:eastAsia="Calibri"/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 </w:t>
      </w:r>
      <w:r w:rsidR="00AE69FB" w:rsidRPr="00662D04">
        <w:rPr>
          <w:color w:val="auto"/>
          <w:sz w:val="24"/>
          <w:szCs w:val="24"/>
        </w:rPr>
        <w:t xml:space="preserve">  </w:t>
      </w:r>
      <w:r w:rsidR="00635542" w:rsidRPr="00662D04">
        <w:rPr>
          <w:rFonts w:eastAsia="Calibri"/>
          <w:color w:val="auto"/>
          <w:sz w:val="24"/>
          <w:szCs w:val="24"/>
        </w:rPr>
        <w:t xml:space="preserve">В процессе написания </w:t>
      </w:r>
      <w:r w:rsidR="000C40AD" w:rsidRPr="00662D04">
        <w:rPr>
          <w:rFonts w:eastAsia="Calibri"/>
          <w:color w:val="auto"/>
          <w:sz w:val="24"/>
          <w:szCs w:val="24"/>
        </w:rPr>
        <w:t>УИР</w:t>
      </w:r>
      <w:r w:rsidR="00990F2A" w:rsidRPr="00662D04">
        <w:rPr>
          <w:rFonts w:eastAsia="Calibri"/>
          <w:color w:val="auto"/>
          <w:sz w:val="24"/>
          <w:szCs w:val="24"/>
        </w:rPr>
        <w:t xml:space="preserve"> </w:t>
      </w:r>
      <w:r w:rsidR="00635542" w:rsidRPr="00662D04">
        <w:rPr>
          <w:rFonts w:eastAsia="Calibri"/>
          <w:color w:val="auto"/>
          <w:sz w:val="24"/>
          <w:szCs w:val="24"/>
        </w:rPr>
        <w:t xml:space="preserve">студент должен показать умение использовать общетеоретические, методологические и специальные знания по выбранной проблематике. </w:t>
      </w:r>
      <w:r w:rsidR="00635542" w:rsidRPr="00662D04">
        <w:rPr>
          <w:rFonts w:eastAsia="Calibri"/>
          <w:color w:val="auto"/>
          <w:sz w:val="24"/>
          <w:szCs w:val="24"/>
        </w:rPr>
        <w:lastRenderedPageBreak/>
        <w:t xml:space="preserve">Успешность исследовательской работы во многом зависит от правильного алгоритма  выполнения всех этапов исследования. </w:t>
      </w:r>
    </w:p>
    <w:p w:rsidR="00635542" w:rsidRPr="00662D04" w:rsidRDefault="00635542" w:rsidP="004C70E3">
      <w:pPr>
        <w:pStyle w:val="af2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D04">
        <w:rPr>
          <w:rFonts w:ascii="Times New Roman" w:eastAsia="Times New Roman" w:hAnsi="Times New Roman"/>
          <w:sz w:val="24"/>
          <w:szCs w:val="24"/>
          <w:lang w:eastAsia="ru-RU"/>
        </w:rPr>
        <w:t>При определении круга источников студент с помощью руководителя составляет первоначальный список литературы (источников) по теме работы. Затем студент вед</w:t>
      </w:r>
      <w:r w:rsidR="00D352D5" w:rsidRPr="00662D04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662D04">
        <w:rPr>
          <w:rFonts w:ascii="Times New Roman" w:eastAsia="Times New Roman" w:hAnsi="Times New Roman"/>
          <w:sz w:val="24"/>
          <w:szCs w:val="24"/>
          <w:lang w:eastAsia="ru-RU"/>
        </w:rPr>
        <w:t xml:space="preserve">т самостоятельный поиск литературы в справочно-библиографическом отделе библиотеки, а также при необходимости в сети </w:t>
      </w:r>
      <w:proofErr w:type="spellStart"/>
      <w:r w:rsidRPr="00662D04">
        <w:rPr>
          <w:rFonts w:ascii="Times New Roman" w:eastAsia="Times New Roman" w:hAnsi="Times New Roman"/>
          <w:sz w:val="24"/>
          <w:szCs w:val="24"/>
          <w:lang w:eastAsia="ru-RU"/>
        </w:rPr>
        <w:t>Internet</w:t>
      </w:r>
      <w:proofErr w:type="spellEnd"/>
      <w:r w:rsidRPr="00662D04">
        <w:rPr>
          <w:rFonts w:ascii="Times New Roman" w:eastAsia="Times New Roman" w:hAnsi="Times New Roman"/>
          <w:sz w:val="24"/>
          <w:szCs w:val="24"/>
          <w:lang w:eastAsia="ru-RU"/>
        </w:rPr>
        <w:t>. Важно выявить наиболее полный круг источников, что позволит комплексно исследовать тему. На основе проведенного поиска составляется список источников, который в процессе работы над темой может изменяться и дополняться.</w:t>
      </w:r>
    </w:p>
    <w:p w:rsidR="00AA734F" w:rsidRPr="00662D04" w:rsidRDefault="00AA734F" w:rsidP="004C70E3">
      <w:pPr>
        <w:tabs>
          <w:tab w:val="left" w:pos="567"/>
          <w:tab w:val="left" w:pos="3686"/>
        </w:tabs>
        <w:ind w:firstLine="709"/>
        <w:jc w:val="both"/>
        <w:rPr>
          <w:rFonts w:eastAsia="Calibri"/>
          <w:color w:val="auto"/>
          <w:sz w:val="24"/>
          <w:szCs w:val="24"/>
        </w:rPr>
      </w:pPr>
      <w:r w:rsidRPr="00662D04">
        <w:rPr>
          <w:rFonts w:eastAsia="Calibri"/>
          <w:b/>
          <w:bCs/>
          <w:iCs/>
          <w:color w:val="auto"/>
          <w:sz w:val="24"/>
          <w:szCs w:val="24"/>
        </w:rPr>
        <w:t>Второй этап</w:t>
      </w:r>
      <w:r w:rsidRPr="00662D04">
        <w:rPr>
          <w:rFonts w:eastAsia="Calibri"/>
          <w:color w:val="auto"/>
          <w:sz w:val="24"/>
          <w:szCs w:val="24"/>
        </w:rPr>
        <w:t xml:space="preserve">  включает в себя:</w:t>
      </w:r>
    </w:p>
    <w:p w:rsidR="00AA734F" w:rsidRPr="00662D04" w:rsidRDefault="00AA734F" w:rsidP="004C70E3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rFonts w:eastAsia="Calibri"/>
          <w:color w:val="auto"/>
          <w:sz w:val="24"/>
          <w:szCs w:val="24"/>
        </w:rPr>
      </w:pPr>
      <w:r w:rsidRPr="00662D04">
        <w:rPr>
          <w:rFonts w:eastAsia="Calibri"/>
          <w:color w:val="auto"/>
          <w:sz w:val="24"/>
          <w:szCs w:val="24"/>
        </w:rPr>
        <w:t>изучение методических и специальных источников, составление литературного обзора (работа с каталогами библиотек, библиографическими указателями,  подбор литературы)</w:t>
      </w:r>
      <w:r w:rsidR="00D352D5" w:rsidRPr="00662D04">
        <w:rPr>
          <w:rFonts w:eastAsia="Calibri"/>
          <w:color w:val="auto"/>
          <w:sz w:val="24"/>
          <w:szCs w:val="24"/>
        </w:rPr>
        <w:t>;</w:t>
      </w:r>
    </w:p>
    <w:p w:rsidR="00AA734F" w:rsidRPr="00662D04" w:rsidRDefault="00AA734F" w:rsidP="004C70E3">
      <w:pPr>
        <w:numPr>
          <w:ilvl w:val="0"/>
          <w:numId w:val="10"/>
        </w:numPr>
        <w:tabs>
          <w:tab w:val="left" w:pos="709"/>
        </w:tabs>
        <w:ind w:left="709" w:hanging="709"/>
        <w:jc w:val="both"/>
        <w:rPr>
          <w:rFonts w:eastAsia="Calibri"/>
          <w:color w:val="auto"/>
          <w:sz w:val="24"/>
          <w:szCs w:val="24"/>
        </w:rPr>
      </w:pPr>
      <w:r w:rsidRPr="00662D04">
        <w:rPr>
          <w:rFonts w:eastAsia="Calibri"/>
          <w:color w:val="auto"/>
          <w:sz w:val="24"/>
          <w:szCs w:val="24"/>
        </w:rPr>
        <w:t xml:space="preserve">изучение теории и истории вопроса, опыта решения данной проблемы на практике и анализ базовых понятий (понятия, на которых строится исследование). </w:t>
      </w:r>
    </w:p>
    <w:p w:rsidR="00AA734F" w:rsidRPr="00662D04" w:rsidRDefault="00AA734F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  <w:r w:rsidRPr="00662D04">
        <w:rPr>
          <w:rFonts w:eastAsia="Calibri"/>
          <w:color w:val="auto"/>
          <w:sz w:val="24"/>
          <w:szCs w:val="24"/>
        </w:rPr>
        <w:t xml:space="preserve">При работе с </w:t>
      </w:r>
      <w:r w:rsidR="00026C5A" w:rsidRPr="00662D04">
        <w:rPr>
          <w:rFonts w:eastAsia="Calibri"/>
          <w:color w:val="auto"/>
          <w:sz w:val="24"/>
          <w:szCs w:val="24"/>
        </w:rPr>
        <w:t>источниками</w:t>
      </w:r>
      <w:r w:rsidRPr="00662D04">
        <w:rPr>
          <w:rFonts w:eastAsia="Calibri"/>
          <w:color w:val="auto"/>
          <w:sz w:val="24"/>
          <w:szCs w:val="24"/>
        </w:rPr>
        <w:t xml:space="preserve"> рекомендуется следующий порядок: прочитать титульный лист и оглавление, затем ознакомиться с предисловием, введением, заключением. В </w:t>
      </w:r>
      <w:r w:rsidR="00026C5A" w:rsidRPr="00662D04">
        <w:rPr>
          <w:rFonts w:eastAsia="Calibri"/>
          <w:color w:val="auto"/>
          <w:sz w:val="24"/>
          <w:szCs w:val="24"/>
        </w:rPr>
        <w:t>содержании</w:t>
      </w:r>
      <w:r w:rsidRPr="00662D04">
        <w:rPr>
          <w:rFonts w:eastAsia="Calibri"/>
          <w:color w:val="auto"/>
          <w:sz w:val="24"/>
          <w:szCs w:val="24"/>
        </w:rPr>
        <w:t xml:space="preserve"> важно отметить те разделы и параграфы, которые представляют интерес для раскрытия темы. В предисловии можно найти ответы на такие вопросы, как цель написания книги, основные направления исследования, общий характер работы. </w:t>
      </w:r>
    </w:p>
    <w:p w:rsidR="00AA734F" w:rsidRPr="00662D04" w:rsidRDefault="00AA734F" w:rsidP="004C70E3">
      <w:pPr>
        <w:tabs>
          <w:tab w:val="left" w:pos="900"/>
        </w:tabs>
        <w:ind w:firstLine="709"/>
        <w:jc w:val="both"/>
        <w:rPr>
          <w:rFonts w:eastAsia="Calibri"/>
          <w:color w:val="auto"/>
          <w:sz w:val="24"/>
          <w:szCs w:val="24"/>
        </w:rPr>
      </w:pPr>
      <w:r w:rsidRPr="00662D04">
        <w:rPr>
          <w:rFonts w:eastAsia="Calibri"/>
          <w:b/>
          <w:bCs/>
          <w:iCs/>
          <w:color w:val="auto"/>
          <w:sz w:val="24"/>
          <w:szCs w:val="24"/>
        </w:rPr>
        <w:t>Третий этап</w:t>
      </w:r>
      <w:r w:rsidRPr="00662D04">
        <w:rPr>
          <w:rFonts w:eastAsia="Calibri"/>
          <w:color w:val="auto"/>
          <w:sz w:val="24"/>
          <w:szCs w:val="24"/>
        </w:rPr>
        <w:t xml:space="preserve"> – основной,  включает:</w:t>
      </w:r>
    </w:p>
    <w:p w:rsidR="00AA734F" w:rsidRPr="00662D04" w:rsidRDefault="00AA734F" w:rsidP="004C70E3">
      <w:pPr>
        <w:numPr>
          <w:ilvl w:val="0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color w:val="auto"/>
          <w:sz w:val="24"/>
          <w:szCs w:val="24"/>
        </w:rPr>
      </w:pPr>
      <w:r w:rsidRPr="00662D04">
        <w:rPr>
          <w:rFonts w:eastAsia="Calibri"/>
          <w:color w:val="auto"/>
          <w:sz w:val="24"/>
          <w:szCs w:val="24"/>
        </w:rPr>
        <w:t>написание обзора литературы;</w:t>
      </w:r>
    </w:p>
    <w:p w:rsidR="00AA734F" w:rsidRPr="00662D04" w:rsidRDefault="00AA734F" w:rsidP="004C70E3">
      <w:pPr>
        <w:numPr>
          <w:ilvl w:val="0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color w:val="auto"/>
          <w:sz w:val="24"/>
          <w:szCs w:val="24"/>
        </w:rPr>
      </w:pPr>
      <w:r w:rsidRPr="00662D04">
        <w:rPr>
          <w:rFonts w:eastAsia="Calibri"/>
          <w:color w:val="auto"/>
          <w:sz w:val="24"/>
          <w:szCs w:val="24"/>
        </w:rPr>
        <w:t>определение методов исследования;</w:t>
      </w:r>
      <w:r w:rsidR="00DC4FDA" w:rsidRPr="00662D04">
        <w:rPr>
          <w:rFonts w:eastAsia="Calibri"/>
          <w:color w:val="auto"/>
          <w:sz w:val="24"/>
          <w:szCs w:val="24"/>
        </w:rPr>
        <w:t xml:space="preserve"> </w:t>
      </w:r>
      <w:r w:rsidRPr="00662D04">
        <w:rPr>
          <w:rFonts w:eastAsia="Calibri"/>
          <w:color w:val="auto"/>
          <w:sz w:val="24"/>
          <w:szCs w:val="24"/>
        </w:rPr>
        <w:t>проведение собственных исследований;</w:t>
      </w:r>
    </w:p>
    <w:p w:rsidR="00AA734F" w:rsidRPr="00662D04" w:rsidRDefault="00AA734F" w:rsidP="004C70E3">
      <w:pPr>
        <w:numPr>
          <w:ilvl w:val="0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color w:val="auto"/>
          <w:sz w:val="24"/>
          <w:szCs w:val="24"/>
        </w:rPr>
      </w:pPr>
      <w:r w:rsidRPr="00662D04">
        <w:rPr>
          <w:rFonts w:eastAsia="Calibri"/>
          <w:color w:val="auto"/>
          <w:sz w:val="24"/>
          <w:szCs w:val="24"/>
        </w:rPr>
        <w:t>систематизация и первичная обработка материала;</w:t>
      </w:r>
      <w:r w:rsidR="00DC4FDA" w:rsidRPr="00662D04">
        <w:rPr>
          <w:rFonts w:eastAsia="Calibri"/>
          <w:color w:val="auto"/>
          <w:sz w:val="24"/>
          <w:szCs w:val="24"/>
        </w:rPr>
        <w:t xml:space="preserve"> </w:t>
      </w:r>
      <w:r w:rsidRPr="00662D04">
        <w:rPr>
          <w:rFonts w:eastAsia="Calibri"/>
          <w:color w:val="auto"/>
          <w:sz w:val="24"/>
          <w:szCs w:val="24"/>
        </w:rPr>
        <w:t>обсуждение полученных результатов исследований с обоснованием каждого вывода;</w:t>
      </w:r>
    </w:p>
    <w:p w:rsidR="00AA734F" w:rsidRPr="00662D04" w:rsidRDefault="00AA734F" w:rsidP="004C70E3">
      <w:pPr>
        <w:numPr>
          <w:ilvl w:val="0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color w:val="auto"/>
          <w:sz w:val="24"/>
          <w:szCs w:val="24"/>
        </w:rPr>
      </w:pPr>
      <w:r w:rsidRPr="00662D04">
        <w:rPr>
          <w:rFonts w:eastAsia="Calibri"/>
          <w:color w:val="auto"/>
          <w:sz w:val="24"/>
          <w:szCs w:val="24"/>
        </w:rPr>
        <w:t>сравнение полученных результатов с поставленн</w:t>
      </w:r>
      <w:r w:rsidR="00D352D5" w:rsidRPr="00662D04">
        <w:rPr>
          <w:rFonts w:eastAsia="Calibri"/>
          <w:color w:val="auto"/>
          <w:sz w:val="24"/>
          <w:szCs w:val="24"/>
        </w:rPr>
        <w:t>ой</w:t>
      </w:r>
      <w:r w:rsidRPr="00662D04">
        <w:rPr>
          <w:rFonts w:eastAsia="Calibri"/>
          <w:color w:val="auto"/>
          <w:sz w:val="24"/>
          <w:szCs w:val="24"/>
        </w:rPr>
        <w:t xml:space="preserve"> цел</w:t>
      </w:r>
      <w:r w:rsidR="00D352D5" w:rsidRPr="00662D04">
        <w:rPr>
          <w:rFonts w:eastAsia="Calibri"/>
          <w:color w:val="auto"/>
          <w:sz w:val="24"/>
          <w:szCs w:val="24"/>
        </w:rPr>
        <w:t>ью</w:t>
      </w:r>
      <w:r w:rsidRPr="00662D04">
        <w:rPr>
          <w:rFonts w:eastAsia="Calibri"/>
          <w:color w:val="auto"/>
          <w:sz w:val="24"/>
          <w:szCs w:val="24"/>
        </w:rPr>
        <w:t xml:space="preserve"> и задачами, </w:t>
      </w:r>
      <w:r w:rsidR="00D352D5" w:rsidRPr="00662D04">
        <w:rPr>
          <w:rFonts w:eastAsia="Calibri"/>
          <w:color w:val="auto"/>
          <w:sz w:val="24"/>
          <w:szCs w:val="24"/>
        </w:rPr>
        <w:t xml:space="preserve">с </w:t>
      </w:r>
      <w:r w:rsidRPr="00662D04">
        <w:rPr>
          <w:rFonts w:eastAsia="Calibri"/>
          <w:color w:val="auto"/>
          <w:sz w:val="24"/>
          <w:szCs w:val="24"/>
        </w:rPr>
        <w:t>литературными данными;</w:t>
      </w:r>
    </w:p>
    <w:p w:rsidR="00AA734F" w:rsidRPr="00662D04" w:rsidRDefault="00AA734F" w:rsidP="004C70E3">
      <w:pPr>
        <w:numPr>
          <w:ilvl w:val="0"/>
          <w:numId w:val="11"/>
        </w:numPr>
        <w:tabs>
          <w:tab w:val="left" w:pos="709"/>
        </w:tabs>
        <w:ind w:left="709" w:hanging="709"/>
        <w:jc w:val="both"/>
        <w:rPr>
          <w:rFonts w:eastAsia="Calibri"/>
          <w:color w:val="auto"/>
          <w:sz w:val="24"/>
          <w:szCs w:val="24"/>
        </w:rPr>
      </w:pPr>
      <w:r w:rsidRPr="00662D04">
        <w:rPr>
          <w:rFonts w:eastAsia="Calibri"/>
          <w:color w:val="auto"/>
          <w:sz w:val="24"/>
          <w:szCs w:val="24"/>
        </w:rPr>
        <w:t xml:space="preserve">подготовка общих выводов </w:t>
      </w:r>
      <w:r w:rsidR="00841662" w:rsidRPr="00662D04">
        <w:rPr>
          <w:rFonts w:eastAsia="Calibri"/>
          <w:color w:val="auto"/>
          <w:sz w:val="24"/>
          <w:szCs w:val="24"/>
        </w:rPr>
        <w:t xml:space="preserve">и предложений </w:t>
      </w:r>
      <w:r w:rsidRPr="00662D04">
        <w:rPr>
          <w:rFonts w:eastAsia="Calibri"/>
          <w:color w:val="auto"/>
          <w:sz w:val="24"/>
          <w:szCs w:val="24"/>
        </w:rPr>
        <w:t xml:space="preserve">по теме </w:t>
      </w:r>
      <w:r w:rsidR="00B8432E" w:rsidRPr="00662D04">
        <w:rPr>
          <w:rFonts w:eastAsia="Calibri"/>
          <w:color w:val="auto"/>
          <w:sz w:val="24"/>
          <w:szCs w:val="24"/>
        </w:rPr>
        <w:t xml:space="preserve">исследовательской </w:t>
      </w:r>
      <w:r w:rsidR="00D352D5" w:rsidRPr="00662D04">
        <w:rPr>
          <w:rFonts w:eastAsia="Calibri"/>
          <w:color w:val="auto"/>
          <w:sz w:val="24"/>
          <w:szCs w:val="24"/>
        </w:rPr>
        <w:t>работы</w:t>
      </w:r>
      <w:r w:rsidRPr="00662D04">
        <w:rPr>
          <w:rFonts w:eastAsia="Calibri"/>
          <w:color w:val="auto"/>
          <w:sz w:val="24"/>
          <w:szCs w:val="24"/>
        </w:rPr>
        <w:t xml:space="preserve">. </w:t>
      </w:r>
    </w:p>
    <w:p w:rsidR="00AA734F" w:rsidRPr="00662D04" w:rsidRDefault="00AA734F" w:rsidP="004C70E3">
      <w:pPr>
        <w:tabs>
          <w:tab w:val="left" w:pos="900"/>
        </w:tabs>
        <w:ind w:firstLine="709"/>
        <w:jc w:val="both"/>
        <w:rPr>
          <w:rFonts w:eastAsia="Calibri"/>
          <w:color w:val="auto"/>
          <w:sz w:val="24"/>
          <w:szCs w:val="24"/>
        </w:rPr>
      </w:pPr>
      <w:r w:rsidRPr="00662D04">
        <w:rPr>
          <w:rFonts w:eastAsia="Calibri"/>
          <w:b/>
          <w:bCs/>
          <w:iCs/>
          <w:color w:val="auto"/>
          <w:sz w:val="24"/>
          <w:szCs w:val="24"/>
        </w:rPr>
        <w:t>Четвертый этап</w:t>
      </w:r>
      <w:r w:rsidRPr="00662D04">
        <w:rPr>
          <w:rFonts w:eastAsia="Calibri"/>
          <w:color w:val="auto"/>
          <w:sz w:val="24"/>
          <w:szCs w:val="24"/>
        </w:rPr>
        <w:t xml:space="preserve"> – итоговый, предполагающий оформление результатов, включает в себя:</w:t>
      </w:r>
    </w:p>
    <w:p w:rsidR="00AA734F" w:rsidRPr="00662D04" w:rsidRDefault="00AA734F" w:rsidP="004C70E3">
      <w:pPr>
        <w:numPr>
          <w:ilvl w:val="0"/>
          <w:numId w:val="12"/>
        </w:numPr>
        <w:ind w:left="709" w:hanging="709"/>
        <w:jc w:val="both"/>
        <w:rPr>
          <w:rFonts w:eastAsia="Calibri"/>
          <w:color w:val="auto"/>
          <w:sz w:val="24"/>
          <w:szCs w:val="24"/>
        </w:rPr>
      </w:pPr>
      <w:r w:rsidRPr="00662D04">
        <w:rPr>
          <w:rFonts w:eastAsia="Calibri"/>
          <w:color w:val="auto"/>
          <w:sz w:val="24"/>
          <w:szCs w:val="24"/>
        </w:rPr>
        <w:t xml:space="preserve">предварительное обсуждение </w:t>
      </w:r>
      <w:r w:rsidR="00B8432E" w:rsidRPr="00662D04">
        <w:rPr>
          <w:rFonts w:eastAsia="Calibri"/>
          <w:color w:val="auto"/>
          <w:sz w:val="24"/>
          <w:szCs w:val="24"/>
        </w:rPr>
        <w:t xml:space="preserve">исследовательской </w:t>
      </w:r>
      <w:r w:rsidRPr="00662D04">
        <w:rPr>
          <w:rFonts w:eastAsia="Calibri"/>
          <w:color w:val="auto"/>
          <w:sz w:val="24"/>
          <w:szCs w:val="24"/>
        </w:rPr>
        <w:t>работы;</w:t>
      </w:r>
    </w:p>
    <w:p w:rsidR="00AA734F" w:rsidRPr="00662D04" w:rsidRDefault="00AA734F" w:rsidP="004C70E3">
      <w:pPr>
        <w:numPr>
          <w:ilvl w:val="0"/>
          <w:numId w:val="12"/>
        </w:numPr>
        <w:ind w:left="709" w:hanging="709"/>
        <w:jc w:val="both"/>
        <w:rPr>
          <w:rFonts w:eastAsia="Calibri"/>
          <w:color w:val="auto"/>
          <w:sz w:val="24"/>
          <w:szCs w:val="24"/>
        </w:rPr>
      </w:pPr>
      <w:r w:rsidRPr="00662D04">
        <w:rPr>
          <w:rFonts w:eastAsia="Calibri"/>
          <w:color w:val="auto"/>
          <w:sz w:val="24"/>
          <w:szCs w:val="24"/>
        </w:rPr>
        <w:t xml:space="preserve">окончательное оформление </w:t>
      </w:r>
      <w:r w:rsidR="00B8432E" w:rsidRPr="00662D04">
        <w:rPr>
          <w:rFonts w:eastAsia="Calibri"/>
          <w:color w:val="auto"/>
          <w:sz w:val="24"/>
          <w:szCs w:val="24"/>
        </w:rPr>
        <w:t xml:space="preserve">исследовательской </w:t>
      </w:r>
      <w:r w:rsidRPr="00662D04">
        <w:rPr>
          <w:rFonts w:eastAsia="Calibri"/>
          <w:color w:val="auto"/>
          <w:sz w:val="24"/>
          <w:szCs w:val="24"/>
        </w:rPr>
        <w:t>работы;</w:t>
      </w:r>
    </w:p>
    <w:p w:rsidR="00D352D5" w:rsidRPr="00662D04" w:rsidRDefault="00D352D5" w:rsidP="004C70E3">
      <w:pPr>
        <w:numPr>
          <w:ilvl w:val="0"/>
          <w:numId w:val="12"/>
        </w:numPr>
        <w:ind w:left="709" w:hanging="709"/>
        <w:jc w:val="both"/>
        <w:rPr>
          <w:rFonts w:eastAsia="Calibri"/>
          <w:color w:val="auto"/>
          <w:sz w:val="24"/>
          <w:szCs w:val="24"/>
        </w:rPr>
      </w:pPr>
      <w:r w:rsidRPr="00662D04">
        <w:rPr>
          <w:rFonts w:eastAsia="Calibri"/>
          <w:color w:val="auto"/>
          <w:sz w:val="24"/>
          <w:szCs w:val="24"/>
        </w:rPr>
        <w:t>отзыв на исследовательскую работу (для КР и ВКР)</w:t>
      </w:r>
    </w:p>
    <w:p w:rsidR="00AA734F" w:rsidRPr="00945DC1" w:rsidRDefault="00AA734F" w:rsidP="004C70E3">
      <w:pPr>
        <w:numPr>
          <w:ilvl w:val="0"/>
          <w:numId w:val="12"/>
        </w:numPr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rFonts w:eastAsia="Calibri"/>
          <w:color w:val="auto"/>
          <w:sz w:val="24"/>
          <w:szCs w:val="24"/>
        </w:rPr>
        <w:t xml:space="preserve">рецензирование </w:t>
      </w:r>
      <w:r w:rsidR="00B8432E" w:rsidRPr="00662D04">
        <w:rPr>
          <w:rFonts w:eastAsia="Calibri"/>
          <w:color w:val="auto"/>
          <w:sz w:val="24"/>
          <w:szCs w:val="24"/>
        </w:rPr>
        <w:t xml:space="preserve">исследовательской </w:t>
      </w:r>
      <w:r w:rsidRPr="00662D04">
        <w:rPr>
          <w:rFonts w:eastAsia="Calibri"/>
          <w:color w:val="auto"/>
          <w:sz w:val="24"/>
          <w:szCs w:val="24"/>
        </w:rPr>
        <w:t xml:space="preserve">работы с внесением поправок после </w:t>
      </w:r>
      <w:r w:rsidRPr="00945DC1">
        <w:rPr>
          <w:rFonts w:eastAsia="Calibri"/>
          <w:color w:val="auto"/>
          <w:sz w:val="24"/>
          <w:szCs w:val="24"/>
        </w:rPr>
        <w:t>рецензирования</w:t>
      </w:r>
      <w:r w:rsidR="00D352D5" w:rsidRPr="00945DC1">
        <w:rPr>
          <w:rFonts w:eastAsia="Calibri"/>
          <w:color w:val="auto"/>
          <w:sz w:val="24"/>
          <w:szCs w:val="24"/>
        </w:rPr>
        <w:t xml:space="preserve"> (для ВКР)</w:t>
      </w:r>
      <w:r w:rsidRPr="00945DC1">
        <w:rPr>
          <w:rFonts w:eastAsia="Calibri"/>
          <w:color w:val="auto"/>
          <w:sz w:val="24"/>
          <w:szCs w:val="24"/>
        </w:rPr>
        <w:t>;</w:t>
      </w:r>
    </w:p>
    <w:p w:rsidR="00AA734F" w:rsidRPr="00662D04" w:rsidRDefault="00AA734F" w:rsidP="004C70E3">
      <w:pPr>
        <w:numPr>
          <w:ilvl w:val="0"/>
          <w:numId w:val="12"/>
        </w:numPr>
        <w:ind w:left="709" w:hanging="709"/>
        <w:jc w:val="both"/>
        <w:rPr>
          <w:rFonts w:eastAsia="Calibri"/>
          <w:color w:val="auto"/>
          <w:sz w:val="24"/>
          <w:szCs w:val="24"/>
        </w:rPr>
      </w:pPr>
      <w:r w:rsidRPr="00662D04">
        <w:rPr>
          <w:rFonts w:eastAsia="Calibri"/>
          <w:color w:val="auto"/>
          <w:sz w:val="24"/>
          <w:szCs w:val="24"/>
        </w:rPr>
        <w:t xml:space="preserve">защита </w:t>
      </w:r>
      <w:r w:rsidR="00B8432E" w:rsidRPr="00662D04">
        <w:rPr>
          <w:rFonts w:eastAsia="Calibri"/>
          <w:color w:val="auto"/>
          <w:sz w:val="24"/>
          <w:szCs w:val="24"/>
        </w:rPr>
        <w:t xml:space="preserve">исследовательской </w:t>
      </w:r>
      <w:r w:rsidRPr="00662D04">
        <w:rPr>
          <w:rFonts w:eastAsia="Calibri"/>
          <w:color w:val="auto"/>
          <w:sz w:val="24"/>
          <w:szCs w:val="24"/>
        </w:rPr>
        <w:t>работы.</w:t>
      </w:r>
    </w:p>
    <w:p w:rsidR="00C87AC7" w:rsidRPr="00662D04" w:rsidRDefault="00C87AC7" w:rsidP="004C70E3">
      <w:pPr>
        <w:ind w:firstLine="709"/>
        <w:jc w:val="center"/>
        <w:rPr>
          <w:b/>
          <w:color w:val="auto"/>
          <w:sz w:val="24"/>
          <w:szCs w:val="24"/>
        </w:rPr>
      </w:pPr>
    </w:p>
    <w:p w:rsidR="00AA734F" w:rsidRPr="00662D04" w:rsidRDefault="005971B6" w:rsidP="004C70E3">
      <w:pPr>
        <w:jc w:val="center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3</w:t>
      </w:r>
      <w:r w:rsidR="00026C5A" w:rsidRPr="00662D04">
        <w:rPr>
          <w:b/>
          <w:color w:val="auto"/>
          <w:sz w:val="24"/>
          <w:szCs w:val="24"/>
        </w:rPr>
        <w:t xml:space="preserve">.2. </w:t>
      </w:r>
      <w:r w:rsidR="00B1392A" w:rsidRPr="00662D04">
        <w:rPr>
          <w:b/>
          <w:color w:val="auto"/>
          <w:sz w:val="24"/>
          <w:szCs w:val="24"/>
        </w:rPr>
        <w:t>Виды исследовательских работ</w:t>
      </w:r>
    </w:p>
    <w:p w:rsidR="00B1392A" w:rsidRPr="00662D04" w:rsidRDefault="00B1392A" w:rsidP="004C70E3">
      <w:pPr>
        <w:ind w:firstLine="709"/>
        <w:jc w:val="center"/>
        <w:rPr>
          <w:b/>
          <w:color w:val="auto"/>
          <w:sz w:val="24"/>
          <w:szCs w:val="24"/>
        </w:rPr>
      </w:pPr>
    </w:p>
    <w:p w:rsidR="00B1392A" w:rsidRPr="00662D04" w:rsidRDefault="00B1392A" w:rsidP="004C70E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t xml:space="preserve">По содержанию </w:t>
      </w:r>
      <w:r w:rsidR="001765CD" w:rsidRPr="00662D04">
        <w:rPr>
          <w:rFonts w:ascii="Times New Roman" w:hAnsi="Times New Roman"/>
          <w:sz w:val="24"/>
          <w:szCs w:val="24"/>
        </w:rPr>
        <w:t>УИР</w:t>
      </w:r>
      <w:r w:rsidRPr="00662D04">
        <w:rPr>
          <w:rFonts w:ascii="Times New Roman" w:hAnsi="Times New Roman"/>
          <w:sz w:val="24"/>
          <w:szCs w:val="24"/>
        </w:rPr>
        <w:t xml:space="preserve"> может носить реферативный, практический или опытно-экспериментальный характер. </w:t>
      </w:r>
    </w:p>
    <w:p w:rsidR="00B1392A" w:rsidRPr="00945DC1" w:rsidRDefault="00B1392A" w:rsidP="004C70E3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5DC1">
        <w:rPr>
          <w:rFonts w:ascii="Times New Roman" w:hAnsi="Times New Roman"/>
          <w:b/>
          <w:sz w:val="24"/>
          <w:szCs w:val="24"/>
        </w:rPr>
        <w:t xml:space="preserve">По структуре </w:t>
      </w:r>
      <w:r w:rsidR="00E67597" w:rsidRPr="00945DC1">
        <w:rPr>
          <w:rFonts w:ascii="Times New Roman" w:hAnsi="Times New Roman"/>
          <w:b/>
          <w:sz w:val="24"/>
          <w:szCs w:val="24"/>
        </w:rPr>
        <w:t>исследовательская</w:t>
      </w:r>
      <w:r w:rsidRPr="00945DC1">
        <w:rPr>
          <w:rFonts w:ascii="Times New Roman" w:hAnsi="Times New Roman"/>
          <w:b/>
          <w:sz w:val="24"/>
          <w:szCs w:val="24"/>
        </w:rPr>
        <w:t xml:space="preserve"> работа реферативного характера </w:t>
      </w:r>
      <w:r w:rsidR="005E2479" w:rsidRPr="00945DC1">
        <w:rPr>
          <w:rFonts w:ascii="Times New Roman" w:hAnsi="Times New Roman"/>
          <w:sz w:val="24"/>
          <w:szCs w:val="24"/>
        </w:rPr>
        <w:t>(это может быть КР)</w:t>
      </w:r>
      <w:r w:rsidR="005E2479" w:rsidRPr="00945DC1">
        <w:rPr>
          <w:rFonts w:ascii="Times New Roman" w:hAnsi="Times New Roman"/>
          <w:b/>
          <w:sz w:val="24"/>
          <w:szCs w:val="24"/>
        </w:rPr>
        <w:t xml:space="preserve"> </w:t>
      </w:r>
      <w:r w:rsidRPr="00945DC1">
        <w:rPr>
          <w:rFonts w:ascii="Times New Roman" w:hAnsi="Times New Roman"/>
          <w:b/>
          <w:sz w:val="24"/>
          <w:szCs w:val="24"/>
        </w:rPr>
        <w:t xml:space="preserve">состоит </w:t>
      </w:r>
      <w:proofErr w:type="gramStart"/>
      <w:r w:rsidRPr="00945DC1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945DC1">
        <w:rPr>
          <w:rFonts w:ascii="Times New Roman" w:hAnsi="Times New Roman"/>
          <w:b/>
          <w:sz w:val="24"/>
          <w:szCs w:val="24"/>
        </w:rPr>
        <w:t>:</w:t>
      </w:r>
    </w:p>
    <w:p w:rsidR="00B1392A" w:rsidRPr="00945DC1" w:rsidRDefault="00B1392A" w:rsidP="004C70E3">
      <w:pPr>
        <w:pStyle w:val="ConsNormal"/>
        <w:widowControl/>
        <w:numPr>
          <w:ilvl w:val="0"/>
          <w:numId w:val="14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45DC1">
        <w:rPr>
          <w:rFonts w:ascii="Times New Roman" w:hAnsi="Times New Roman"/>
          <w:sz w:val="24"/>
          <w:szCs w:val="24"/>
        </w:rPr>
        <w:t xml:space="preserve">введения, в котором раскрывается актуальность и значение темы, формулируются </w:t>
      </w:r>
      <w:r w:rsidR="003772A0" w:rsidRPr="00945DC1">
        <w:rPr>
          <w:rFonts w:ascii="Times New Roman" w:hAnsi="Times New Roman"/>
          <w:sz w:val="24"/>
          <w:szCs w:val="24"/>
        </w:rPr>
        <w:t xml:space="preserve">объект, предмет, </w:t>
      </w:r>
      <w:r w:rsidRPr="00945DC1">
        <w:rPr>
          <w:rFonts w:ascii="Times New Roman" w:hAnsi="Times New Roman"/>
          <w:sz w:val="24"/>
          <w:szCs w:val="24"/>
        </w:rPr>
        <w:t>цел</w:t>
      </w:r>
      <w:r w:rsidR="001765CD" w:rsidRPr="00945DC1">
        <w:rPr>
          <w:rFonts w:ascii="Times New Roman" w:hAnsi="Times New Roman"/>
          <w:sz w:val="24"/>
          <w:szCs w:val="24"/>
        </w:rPr>
        <w:t>ь</w:t>
      </w:r>
      <w:r w:rsidRPr="00945DC1">
        <w:rPr>
          <w:rFonts w:ascii="Times New Roman" w:hAnsi="Times New Roman"/>
          <w:sz w:val="24"/>
          <w:szCs w:val="24"/>
        </w:rPr>
        <w:t xml:space="preserve"> и задачи </w:t>
      </w:r>
      <w:r w:rsidR="003772A0" w:rsidRPr="00945DC1">
        <w:rPr>
          <w:rFonts w:ascii="Times New Roman" w:hAnsi="Times New Roman"/>
          <w:sz w:val="24"/>
          <w:szCs w:val="24"/>
        </w:rPr>
        <w:t>исследования</w:t>
      </w:r>
      <w:r w:rsidRPr="00945DC1">
        <w:rPr>
          <w:rFonts w:ascii="Times New Roman" w:hAnsi="Times New Roman"/>
          <w:sz w:val="24"/>
          <w:szCs w:val="24"/>
        </w:rPr>
        <w:t>;</w:t>
      </w:r>
    </w:p>
    <w:p w:rsidR="00B1392A" w:rsidRPr="00945DC1" w:rsidRDefault="00B1392A" w:rsidP="004C70E3">
      <w:pPr>
        <w:pStyle w:val="ConsNormal"/>
        <w:widowControl/>
        <w:numPr>
          <w:ilvl w:val="0"/>
          <w:numId w:val="14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45DC1">
        <w:rPr>
          <w:rFonts w:ascii="Times New Roman" w:hAnsi="Times New Roman"/>
          <w:sz w:val="24"/>
          <w:szCs w:val="24"/>
        </w:rPr>
        <w:t>теоретической части, в которой даны история вопроса, уровень разработанности проблемы в теории и практике посредством сравнительного анализа литературы;</w:t>
      </w:r>
    </w:p>
    <w:p w:rsidR="00B1392A" w:rsidRPr="00945DC1" w:rsidRDefault="00B1392A" w:rsidP="004C70E3">
      <w:pPr>
        <w:pStyle w:val="ConsNormal"/>
        <w:widowControl/>
        <w:numPr>
          <w:ilvl w:val="0"/>
          <w:numId w:val="14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45DC1">
        <w:rPr>
          <w:rFonts w:ascii="Times New Roman" w:hAnsi="Times New Roman"/>
          <w:sz w:val="24"/>
          <w:szCs w:val="24"/>
        </w:rPr>
        <w:t>заключения, в котором содержатся выводы;</w:t>
      </w:r>
    </w:p>
    <w:p w:rsidR="00B1392A" w:rsidRPr="00945DC1" w:rsidRDefault="00B1392A" w:rsidP="004C70E3">
      <w:pPr>
        <w:pStyle w:val="ConsNormal"/>
        <w:widowControl/>
        <w:numPr>
          <w:ilvl w:val="0"/>
          <w:numId w:val="14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45DC1">
        <w:rPr>
          <w:rFonts w:ascii="Times New Roman" w:hAnsi="Times New Roman"/>
          <w:sz w:val="24"/>
          <w:szCs w:val="24"/>
        </w:rPr>
        <w:t>списка используемой литературы</w:t>
      </w:r>
      <w:r w:rsidR="005E2479" w:rsidRPr="00945DC1">
        <w:rPr>
          <w:rFonts w:ascii="Times New Roman" w:hAnsi="Times New Roman"/>
          <w:sz w:val="24"/>
          <w:szCs w:val="24"/>
        </w:rPr>
        <w:t xml:space="preserve"> и источников</w:t>
      </w:r>
      <w:r w:rsidRPr="00945DC1">
        <w:rPr>
          <w:rFonts w:ascii="Times New Roman" w:hAnsi="Times New Roman"/>
          <w:sz w:val="24"/>
          <w:szCs w:val="24"/>
        </w:rPr>
        <w:t>;</w:t>
      </w:r>
    </w:p>
    <w:p w:rsidR="00B1392A" w:rsidRPr="00945DC1" w:rsidRDefault="00B1392A" w:rsidP="004C70E3">
      <w:pPr>
        <w:pStyle w:val="ConsNormal"/>
        <w:widowControl/>
        <w:numPr>
          <w:ilvl w:val="0"/>
          <w:numId w:val="14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45DC1">
        <w:rPr>
          <w:rFonts w:ascii="Times New Roman" w:hAnsi="Times New Roman"/>
          <w:sz w:val="24"/>
          <w:szCs w:val="24"/>
        </w:rPr>
        <w:t>приложения</w:t>
      </w:r>
      <w:r w:rsidR="005E2479" w:rsidRPr="00945DC1">
        <w:rPr>
          <w:rFonts w:ascii="Times New Roman" w:hAnsi="Times New Roman"/>
          <w:sz w:val="24"/>
          <w:szCs w:val="24"/>
        </w:rPr>
        <w:t xml:space="preserve"> (приложений)</w:t>
      </w:r>
      <w:r w:rsidRPr="00945DC1">
        <w:rPr>
          <w:rFonts w:ascii="Times New Roman" w:hAnsi="Times New Roman"/>
          <w:sz w:val="24"/>
          <w:szCs w:val="24"/>
        </w:rPr>
        <w:t>.</w:t>
      </w:r>
    </w:p>
    <w:p w:rsidR="00B1392A" w:rsidRPr="00945DC1" w:rsidRDefault="00B1392A" w:rsidP="004C70E3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5DC1">
        <w:rPr>
          <w:rFonts w:ascii="Times New Roman" w:hAnsi="Times New Roman"/>
          <w:b/>
          <w:sz w:val="24"/>
          <w:szCs w:val="24"/>
        </w:rPr>
        <w:t xml:space="preserve">По структуре </w:t>
      </w:r>
      <w:r w:rsidR="00E67597" w:rsidRPr="00945DC1">
        <w:rPr>
          <w:rFonts w:ascii="Times New Roman" w:hAnsi="Times New Roman"/>
          <w:b/>
          <w:sz w:val="24"/>
          <w:szCs w:val="24"/>
        </w:rPr>
        <w:t xml:space="preserve">исследовательская </w:t>
      </w:r>
      <w:r w:rsidRPr="00945DC1">
        <w:rPr>
          <w:rFonts w:ascii="Times New Roman" w:hAnsi="Times New Roman"/>
          <w:b/>
          <w:sz w:val="24"/>
          <w:szCs w:val="24"/>
        </w:rPr>
        <w:t xml:space="preserve">работа практического характера </w:t>
      </w:r>
      <w:r w:rsidR="005E2479" w:rsidRPr="00945DC1">
        <w:rPr>
          <w:rFonts w:ascii="Times New Roman" w:hAnsi="Times New Roman"/>
          <w:sz w:val="24"/>
          <w:szCs w:val="24"/>
        </w:rPr>
        <w:t>(это может быть ВКР)</w:t>
      </w:r>
      <w:r w:rsidR="005E2479" w:rsidRPr="00945DC1">
        <w:rPr>
          <w:rFonts w:ascii="Times New Roman" w:hAnsi="Times New Roman"/>
          <w:b/>
          <w:sz w:val="24"/>
          <w:szCs w:val="24"/>
        </w:rPr>
        <w:t xml:space="preserve"> </w:t>
      </w:r>
      <w:r w:rsidRPr="00945DC1">
        <w:rPr>
          <w:rFonts w:ascii="Times New Roman" w:hAnsi="Times New Roman"/>
          <w:b/>
          <w:sz w:val="24"/>
          <w:szCs w:val="24"/>
        </w:rPr>
        <w:t xml:space="preserve">состоит </w:t>
      </w:r>
      <w:proofErr w:type="gramStart"/>
      <w:r w:rsidRPr="00945DC1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945DC1">
        <w:rPr>
          <w:rFonts w:ascii="Times New Roman" w:hAnsi="Times New Roman"/>
          <w:b/>
          <w:sz w:val="24"/>
          <w:szCs w:val="24"/>
        </w:rPr>
        <w:t>:</w:t>
      </w:r>
    </w:p>
    <w:p w:rsidR="00B1392A" w:rsidRPr="00662D04" w:rsidRDefault="00B1392A" w:rsidP="004C70E3">
      <w:pPr>
        <w:pStyle w:val="ConsNormal"/>
        <w:widowControl/>
        <w:numPr>
          <w:ilvl w:val="0"/>
          <w:numId w:val="1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lastRenderedPageBreak/>
        <w:t xml:space="preserve">введения, в котором раскрывается актуальность и значение темы, </w:t>
      </w:r>
      <w:r w:rsidR="001765CD" w:rsidRPr="00662D04">
        <w:rPr>
          <w:rFonts w:ascii="Times New Roman" w:hAnsi="Times New Roman"/>
          <w:sz w:val="24"/>
          <w:szCs w:val="24"/>
        </w:rPr>
        <w:t>определяются объект и предмет исследования, формулируются цель</w:t>
      </w:r>
      <w:r w:rsidRPr="00662D04">
        <w:rPr>
          <w:rFonts w:ascii="Times New Roman" w:hAnsi="Times New Roman"/>
          <w:sz w:val="24"/>
          <w:szCs w:val="24"/>
        </w:rPr>
        <w:t xml:space="preserve"> и задачи работы;</w:t>
      </w:r>
    </w:p>
    <w:p w:rsidR="00B1392A" w:rsidRPr="00662D04" w:rsidRDefault="00B1392A" w:rsidP="004C70E3">
      <w:pPr>
        <w:pStyle w:val="ConsNormal"/>
        <w:widowControl/>
        <w:numPr>
          <w:ilvl w:val="0"/>
          <w:numId w:val="1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t xml:space="preserve">основной части, которая обычно состоит из двух </w:t>
      </w:r>
      <w:r w:rsidR="005E2479" w:rsidRPr="00662D04">
        <w:rPr>
          <w:rFonts w:ascii="Times New Roman" w:hAnsi="Times New Roman"/>
          <w:sz w:val="24"/>
          <w:szCs w:val="24"/>
        </w:rPr>
        <w:t>глав</w:t>
      </w:r>
      <w:r w:rsidRPr="00662D04">
        <w:rPr>
          <w:rFonts w:ascii="Times New Roman" w:hAnsi="Times New Roman"/>
          <w:sz w:val="24"/>
          <w:szCs w:val="24"/>
        </w:rPr>
        <w:t>: в перво</w:t>
      </w:r>
      <w:r w:rsidR="005E2479" w:rsidRPr="00662D04">
        <w:rPr>
          <w:rFonts w:ascii="Times New Roman" w:hAnsi="Times New Roman"/>
          <w:sz w:val="24"/>
          <w:szCs w:val="24"/>
        </w:rPr>
        <w:t>й</w:t>
      </w:r>
      <w:r w:rsidRPr="00662D04">
        <w:rPr>
          <w:rFonts w:ascii="Times New Roman" w:hAnsi="Times New Roman"/>
          <w:sz w:val="24"/>
          <w:szCs w:val="24"/>
        </w:rPr>
        <w:t xml:space="preserve"> </w:t>
      </w:r>
      <w:r w:rsidR="005E2479" w:rsidRPr="00662D04">
        <w:rPr>
          <w:rFonts w:ascii="Times New Roman" w:hAnsi="Times New Roman"/>
          <w:sz w:val="24"/>
          <w:szCs w:val="24"/>
        </w:rPr>
        <w:t>главе</w:t>
      </w:r>
      <w:r w:rsidRPr="00662D04">
        <w:rPr>
          <w:rFonts w:ascii="Times New Roman" w:hAnsi="Times New Roman"/>
          <w:sz w:val="24"/>
          <w:szCs w:val="24"/>
        </w:rPr>
        <w:t xml:space="preserve"> содержатся теоретические основы разрабатываемой темы; втор</w:t>
      </w:r>
      <w:r w:rsidR="005E2479" w:rsidRPr="00662D04">
        <w:rPr>
          <w:rFonts w:ascii="Times New Roman" w:hAnsi="Times New Roman"/>
          <w:sz w:val="24"/>
          <w:szCs w:val="24"/>
        </w:rPr>
        <w:t>ой</w:t>
      </w:r>
      <w:r w:rsidRPr="00662D04">
        <w:rPr>
          <w:rFonts w:ascii="Times New Roman" w:hAnsi="Times New Roman"/>
          <w:sz w:val="24"/>
          <w:szCs w:val="24"/>
        </w:rPr>
        <w:t xml:space="preserve"> </w:t>
      </w:r>
      <w:r w:rsidR="005E2479" w:rsidRPr="00662D04">
        <w:rPr>
          <w:rFonts w:ascii="Times New Roman" w:hAnsi="Times New Roman"/>
          <w:sz w:val="24"/>
          <w:szCs w:val="24"/>
        </w:rPr>
        <w:t>главой</w:t>
      </w:r>
      <w:r w:rsidRPr="00662D04">
        <w:rPr>
          <w:rFonts w:ascii="Times New Roman" w:hAnsi="Times New Roman"/>
          <w:sz w:val="24"/>
          <w:szCs w:val="24"/>
        </w:rPr>
        <w:t xml:space="preserve"> является практическая часть, которая представлена расчетами, графиками, таблицами, схемами и </w:t>
      </w:r>
      <w:r w:rsidR="005E2479" w:rsidRPr="00662D04">
        <w:rPr>
          <w:rFonts w:ascii="Times New Roman" w:hAnsi="Times New Roman"/>
          <w:sz w:val="24"/>
          <w:szCs w:val="24"/>
        </w:rPr>
        <w:t>другими материалами;</w:t>
      </w:r>
    </w:p>
    <w:p w:rsidR="00B1392A" w:rsidRPr="00662D04" w:rsidRDefault="00B1392A" w:rsidP="004C70E3">
      <w:pPr>
        <w:pStyle w:val="ConsNormal"/>
        <w:widowControl/>
        <w:numPr>
          <w:ilvl w:val="0"/>
          <w:numId w:val="1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t>заключения, в котором содержатся выводы;</w:t>
      </w:r>
    </w:p>
    <w:p w:rsidR="00B1392A" w:rsidRPr="00662D04" w:rsidRDefault="00B1392A" w:rsidP="004C70E3">
      <w:pPr>
        <w:pStyle w:val="ConsNormal"/>
        <w:widowControl/>
        <w:numPr>
          <w:ilvl w:val="0"/>
          <w:numId w:val="1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t>списка используемой литературы</w:t>
      </w:r>
      <w:r w:rsidR="005E2479" w:rsidRPr="00662D04">
        <w:rPr>
          <w:rFonts w:ascii="Times New Roman" w:hAnsi="Times New Roman"/>
          <w:sz w:val="24"/>
          <w:szCs w:val="24"/>
        </w:rPr>
        <w:t xml:space="preserve"> и источников</w:t>
      </w:r>
      <w:r w:rsidRPr="00662D04">
        <w:rPr>
          <w:rFonts w:ascii="Times New Roman" w:hAnsi="Times New Roman"/>
          <w:sz w:val="24"/>
          <w:szCs w:val="24"/>
        </w:rPr>
        <w:t>;</w:t>
      </w:r>
    </w:p>
    <w:p w:rsidR="00B1392A" w:rsidRPr="00662D04" w:rsidRDefault="00B1392A" w:rsidP="004C70E3">
      <w:pPr>
        <w:pStyle w:val="ConsNormal"/>
        <w:widowControl/>
        <w:numPr>
          <w:ilvl w:val="0"/>
          <w:numId w:val="1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t>приложения</w:t>
      </w:r>
      <w:r w:rsidR="005E2479" w:rsidRPr="00662D04">
        <w:rPr>
          <w:rFonts w:ascii="Times New Roman" w:hAnsi="Times New Roman"/>
          <w:sz w:val="24"/>
          <w:szCs w:val="24"/>
        </w:rPr>
        <w:t xml:space="preserve"> (приложений).</w:t>
      </w:r>
    </w:p>
    <w:p w:rsidR="00B1392A" w:rsidRPr="00662D04" w:rsidRDefault="00B1392A" w:rsidP="004C70E3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2D04">
        <w:rPr>
          <w:rFonts w:ascii="Times New Roman" w:hAnsi="Times New Roman"/>
          <w:b/>
          <w:sz w:val="24"/>
          <w:szCs w:val="24"/>
        </w:rPr>
        <w:t xml:space="preserve">По структуре </w:t>
      </w:r>
      <w:r w:rsidR="00E67597" w:rsidRPr="00662D04">
        <w:rPr>
          <w:rFonts w:ascii="Times New Roman" w:hAnsi="Times New Roman"/>
          <w:b/>
          <w:sz w:val="24"/>
          <w:szCs w:val="24"/>
        </w:rPr>
        <w:t xml:space="preserve">исследовательская </w:t>
      </w:r>
      <w:r w:rsidRPr="00662D04">
        <w:rPr>
          <w:rFonts w:ascii="Times New Roman" w:hAnsi="Times New Roman"/>
          <w:b/>
          <w:sz w:val="24"/>
          <w:szCs w:val="24"/>
        </w:rPr>
        <w:t xml:space="preserve">работа опытно-экспериментального характера состоит </w:t>
      </w:r>
      <w:proofErr w:type="gramStart"/>
      <w:r w:rsidRPr="00662D04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662D04">
        <w:rPr>
          <w:rFonts w:ascii="Times New Roman" w:hAnsi="Times New Roman"/>
          <w:b/>
          <w:sz w:val="24"/>
          <w:szCs w:val="24"/>
        </w:rPr>
        <w:t>:</w:t>
      </w:r>
    </w:p>
    <w:p w:rsidR="00B1392A" w:rsidRPr="00945DC1" w:rsidRDefault="00B1392A" w:rsidP="004C70E3">
      <w:pPr>
        <w:pStyle w:val="ConsNormal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t xml:space="preserve">введения, в котором раскрывается актуальность и значение темы, </w:t>
      </w:r>
      <w:r w:rsidR="001765CD" w:rsidRPr="00662D04">
        <w:rPr>
          <w:rFonts w:ascii="Times New Roman" w:hAnsi="Times New Roman"/>
          <w:sz w:val="24"/>
          <w:szCs w:val="24"/>
        </w:rPr>
        <w:t xml:space="preserve">определяются объект и предмет исследования, </w:t>
      </w:r>
      <w:r w:rsidRPr="00662D04">
        <w:rPr>
          <w:rFonts w:ascii="Times New Roman" w:hAnsi="Times New Roman"/>
          <w:sz w:val="24"/>
          <w:szCs w:val="24"/>
        </w:rPr>
        <w:t>определяются цел</w:t>
      </w:r>
      <w:r w:rsidR="001765CD" w:rsidRPr="00662D04">
        <w:rPr>
          <w:rFonts w:ascii="Times New Roman" w:hAnsi="Times New Roman"/>
          <w:sz w:val="24"/>
          <w:szCs w:val="24"/>
        </w:rPr>
        <w:t>ь</w:t>
      </w:r>
      <w:r w:rsidRPr="00662D04">
        <w:rPr>
          <w:rFonts w:ascii="Times New Roman" w:hAnsi="Times New Roman"/>
          <w:sz w:val="24"/>
          <w:szCs w:val="24"/>
        </w:rPr>
        <w:t xml:space="preserve"> и задачи эксперимента</w:t>
      </w:r>
      <w:r w:rsidR="003772A0" w:rsidRPr="00662D04">
        <w:rPr>
          <w:rFonts w:ascii="Times New Roman" w:hAnsi="Times New Roman"/>
          <w:sz w:val="24"/>
          <w:szCs w:val="24"/>
        </w:rPr>
        <w:t xml:space="preserve">, </w:t>
      </w:r>
      <w:r w:rsidR="003772A0" w:rsidRPr="00945DC1">
        <w:rPr>
          <w:rFonts w:ascii="Times New Roman" w:hAnsi="Times New Roman"/>
          <w:sz w:val="24"/>
          <w:szCs w:val="24"/>
        </w:rPr>
        <w:t>выдвигается гипотеза</w:t>
      </w:r>
      <w:r w:rsidRPr="00945DC1">
        <w:rPr>
          <w:rFonts w:ascii="Times New Roman" w:hAnsi="Times New Roman"/>
          <w:sz w:val="24"/>
          <w:szCs w:val="24"/>
        </w:rPr>
        <w:t>;</w:t>
      </w:r>
    </w:p>
    <w:p w:rsidR="00B1392A" w:rsidRPr="00945DC1" w:rsidRDefault="00B1392A" w:rsidP="004C70E3">
      <w:pPr>
        <w:pStyle w:val="ConsNormal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5DC1">
        <w:rPr>
          <w:rFonts w:ascii="Times New Roman" w:hAnsi="Times New Roman"/>
          <w:sz w:val="24"/>
          <w:szCs w:val="24"/>
        </w:rPr>
        <w:t xml:space="preserve">основной части, которая обычно состоит из двух </w:t>
      </w:r>
      <w:r w:rsidR="005E2479" w:rsidRPr="00945DC1">
        <w:rPr>
          <w:rFonts w:ascii="Times New Roman" w:hAnsi="Times New Roman"/>
          <w:sz w:val="24"/>
          <w:szCs w:val="24"/>
        </w:rPr>
        <w:t>глав</w:t>
      </w:r>
      <w:r w:rsidRPr="00945DC1">
        <w:rPr>
          <w:rFonts w:ascii="Times New Roman" w:hAnsi="Times New Roman"/>
          <w:sz w:val="24"/>
          <w:szCs w:val="24"/>
        </w:rPr>
        <w:t>: в перво</w:t>
      </w:r>
      <w:r w:rsidR="005E2479" w:rsidRPr="00945DC1">
        <w:rPr>
          <w:rFonts w:ascii="Times New Roman" w:hAnsi="Times New Roman"/>
          <w:sz w:val="24"/>
          <w:szCs w:val="24"/>
        </w:rPr>
        <w:t>й</w:t>
      </w:r>
      <w:r w:rsidRPr="00945DC1">
        <w:rPr>
          <w:rFonts w:ascii="Times New Roman" w:hAnsi="Times New Roman"/>
          <w:sz w:val="24"/>
          <w:szCs w:val="24"/>
        </w:rPr>
        <w:t xml:space="preserve"> </w:t>
      </w:r>
      <w:r w:rsidR="005E2479" w:rsidRPr="00945DC1">
        <w:rPr>
          <w:rFonts w:ascii="Times New Roman" w:hAnsi="Times New Roman"/>
          <w:sz w:val="24"/>
          <w:szCs w:val="24"/>
        </w:rPr>
        <w:t>главе</w:t>
      </w:r>
      <w:r w:rsidRPr="00945DC1">
        <w:rPr>
          <w:rFonts w:ascii="Times New Roman" w:hAnsi="Times New Roman"/>
          <w:sz w:val="24"/>
          <w:szCs w:val="24"/>
        </w:rPr>
        <w:t xml:space="preserve"> содержатся теоретические основы разрабатываемой темы, даны история вопроса, уровень разработанности проблемы в теории и практике; втор</w:t>
      </w:r>
      <w:r w:rsidR="005E2479" w:rsidRPr="00945DC1">
        <w:rPr>
          <w:rFonts w:ascii="Times New Roman" w:hAnsi="Times New Roman"/>
          <w:sz w:val="24"/>
          <w:szCs w:val="24"/>
        </w:rPr>
        <w:t>ая</w:t>
      </w:r>
      <w:r w:rsidRPr="00945DC1">
        <w:rPr>
          <w:rFonts w:ascii="Times New Roman" w:hAnsi="Times New Roman"/>
          <w:sz w:val="24"/>
          <w:szCs w:val="24"/>
        </w:rPr>
        <w:t xml:space="preserve"> </w:t>
      </w:r>
      <w:r w:rsidR="005E2479" w:rsidRPr="00945DC1">
        <w:rPr>
          <w:rFonts w:ascii="Times New Roman" w:hAnsi="Times New Roman"/>
          <w:sz w:val="24"/>
          <w:szCs w:val="24"/>
        </w:rPr>
        <w:t>глава</w:t>
      </w:r>
      <w:r w:rsidRPr="00945DC1">
        <w:rPr>
          <w:rFonts w:ascii="Times New Roman" w:hAnsi="Times New Roman"/>
          <w:sz w:val="24"/>
          <w:szCs w:val="24"/>
        </w:rPr>
        <w:t xml:space="preserve"> представлен</w:t>
      </w:r>
      <w:r w:rsidR="005E2479" w:rsidRPr="00945DC1">
        <w:rPr>
          <w:rFonts w:ascii="Times New Roman" w:hAnsi="Times New Roman"/>
          <w:sz w:val="24"/>
          <w:szCs w:val="24"/>
        </w:rPr>
        <w:t>а</w:t>
      </w:r>
      <w:r w:rsidRPr="00945DC1">
        <w:rPr>
          <w:rFonts w:ascii="Times New Roman" w:hAnsi="Times New Roman"/>
          <w:sz w:val="24"/>
          <w:szCs w:val="24"/>
        </w:rPr>
        <w:t xml:space="preserve"> практической частью, в которой содержатся план проведения эксперимента, характеристик</w:t>
      </w:r>
      <w:r w:rsidR="005E2479" w:rsidRPr="00945DC1">
        <w:rPr>
          <w:rFonts w:ascii="Times New Roman" w:hAnsi="Times New Roman"/>
          <w:sz w:val="24"/>
          <w:szCs w:val="24"/>
        </w:rPr>
        <w:t>а</w:t>
      </w:r>
      <w:r w:rsidRPr="00945DC1">
        <w:rPr>
          <w:rFonts w:ascii="Times New Roman" w:hAnsi="Times New Roman"/>
          <w:sz w:val="24"/>
          <w:szCs w:val="24"/>
        </w:rPr>
        <w:t xml:space="preserve"> методов экспериментальной работы, обоснование выбранного метода, основные этапы эксперимента, обработка и анализ результатов опытно-экспериментальной работы;</w:t>
      </w:r>
      <w:proofErr w:type="gramEnd"/>
    </w:p>
    <w:p w:rsidR="00B1392A" w:rsidRPr="00662D04" w:rsidRDefault="00B1392A" w:rsidP="004C70E3">
      <w:pPr>
        <w:pStyle w:val="ConsNormal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45DC1">
        <w:rPr>
          <w:rFonts w:ascii="Times New Roman" w:hAnsi="Times New Roman"/>
          <w:sz w:val="24"/>
          <w:szCs w:val="24"/>
        </w:rPr>
        <w:t>заключения, в котором содержатся выводы</w:t>
      </w:r>
      <w:r w:rsidR="003772A0" w:rsidRPr="00945DC1">
        <w:rPr>
          <w:rFonts w:ascii="Times New Roman" w:hAnsi="Times New Roman"/>
          <w:sz w:val="24"/>
          <w:szCs w:val="24"/>
        </w:rPr>
        <w:t xml:space="preserve">, подтверждающие или опровергающие гипотезу, </w:t>
      </w:r>
      <w:r w:rsidRPr="00945DC1">
        <w:rPr>
          <w:rFonts w:ascii="Times New Roman" w:hAnsi="Times New Roman"/>
          <w:sz w:val="24"/>
          <w:szCs w:val="24"/>
        </w:rPr>
        <w:t>рекомендации о возможности применения полученных результатов</w:t>
      </w:r>
      <w:r w:rsidR="003772A0" w:rsidRPr="00945DC1">
        <w:rPr>
          <w:rFonts w:ascii="Times New Roman" w:hAnsi="Times New Roman"/>
          <w:sz w:val="24"/>
          <w:szCs w:val="24"/>
        </w:rPr>
        <w:t xml:space="preserve"> на</w:t>
      </w:r>
      <w:r w:rsidR="003772A0" w:rsidRPr="00662D04">
        <w:rPr>
          <w:rFonts w:ascii="Times New Roman" w:hAnsi="Times New Roman"/>
          <w:sz w:val="24"/>
          <w:szCs w:val="24"/>
        </w:rPr>
        <w:t xml:space="preserve"> практике</w:t>
      </w:r>
      <w:r w:rsidRPr="00662D04">
        <w:rPr>
          <w:rFonts w:ascii="Times New Roman" w:hAnsi="Times New Roman"/>
          <w:sz w:val="24"/>
          <w:szCs w:val="24"/>
        </w:rPr>
        <w:t>;</w:t>
      </w:r>
    </w:p>
    <w:p w:rsidR="00B1392A" w:rsidRPr="00662D04" w:rsidRDefault="00B1392A" w:rsidP="004C70E3">
      <w:pPr>
        <w:pStyle w:val="ConsNormal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t>списка используемой литературы</w:t>
      </w:r>
      <w:r w:rsidR="005E2479" w:rsidRPr="00662D04">
        <w:rPr>
          <w:rFonts w:ascii="Times New Roman" w:hAnsi="Times New Roman"/>
          <w:sz w:val="24"/>
          <w:szCs w:val="24"/>
        </w:rPr>
        <w:t xml:space="preserve"> и источников</w:t>
      </w:r>
      <w:r w:rsidRPr="00662D04">
        <w:rPr>
          <w:rFonts w:ascii="Times New Roman" w:hAnsi="Times New Roman"/>
          <w:sz w:val="24"/>
          <w:szCs w:val="24"/>
        </w:rPr>
        <w:t>;</w:t>
      </w:r>
    </w:p>
    <w:p w:rsidR="00B1392A" w:rsidRDefault="00B1392A" w:rsidP="004C70E3">
      <w:pPr>
        <w:pStyle w:val="ConsNormal"/>
        <w:widowControl/>
        <w:numPr>
          <w:ilvl w:val="0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t>приложения</w:t>
      </w:r>
      <w:r w:rsidR="005E2479" w:rsidRPr="00662D04">
        <w:rPr>
          <w:rFonts w:ascii="Times New Roman" w:hAnsi="Times New Roman"/>
          <w:sz w:val="24"/>
          <w:szCs w:val="24"/>
        </w:rPr>
        <w:t xml:space="preserve"> (приложений).</w:t>
      </w:r>
    </w:p>
    <w:p w:rsidR="00945DC1" w:rsidRPr="00662D04" w:rsidRDefault="00945DC1" w:rsidP="00945DC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72A0" w:rsidRPr="00662D04" w:rsidRDefault="003772A0" w:rsidP="004C70E3">
      <w:pPr>
        <w:pStyle w:val="ConsNormal"/>
        <w:widowControl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35542" w:rsidRPr="00945DC1" w:rsidRDefault="00635542" w:rsidP="004C70E3">
      <w:pPr>
        <w:pStyle w:val="20"/>
        <w:numPr>
          <w:ilvl w:val="0"/>
          <w:numId w:val="41"/>
        </w:numPr>
        <w:tabs>
          <w:tab w:val="left" w:pos="284"/>
        </w:tabs>
        <w:ind w:left="0" w:right="0" w:firstLine="0"/>
        <w:jc w:val="center"/>
        <w:rPr>
          <w:b/>
          <w:bCs/>
          <w:color w:val="auto"/>
          <w:sz w:val="24"/>
          <w:szCs w:val="24"/>
        </w:rPr>
      </w:pPr>
      <w:r w:rsidRPr="00945DC1">
        <w:rPr>
          <w:b/>
          <w:bCs/>
          <w:color w:val="auto"/>
          <w:sz w:val="24"/>
          <w:szCs w:val="24"/>
        </w:rPr>
        <w:t xml:space="preserve">СТРУКТУРА </w:t>
      </w:r>
      <w:r w:rsidR="00EA5B91" w:rsidRPr="00945DC1">
        <w:rPr>
          <w:b/>
          <w:bCs/>
          <w:color w:val="auto"/>
          <w:sz w:val="24"/>
          <w:szCs w:val="24"/>
        </w:rPr>
        <w:t>УЧЕБНОЙ ИССЛЕДОВАТЕЛЬСКОЙ РАБОТЫ</w:t>
      </w:r>
    </w:p>
    <w:p w:rsidR="00945DC1" w:rsidRPr="00662D04" w:rsidRDefault="00945DC1" w:rsidP="00945DC1">
      <w:pPr>
        <w:pStyle w:val="20"/>
        <w:tabs>
          <w:tab w:val="left" w:pos="284"/>
        </w:tabs>
        <w:ind w:right="0" w:firstLine="0"/>
        <w:jc w:val="center"/>
        <w:rPr>
          <w:bCs/>
          <w:color w:val="auto"/>
          <w:sz w:val="24"/>
          <w:szCs w:val="24"/>
        </w:rPr>
      </w:pPr>
    </w:p>
    <w:p w:rsidR="00F90F1D" w:rsidRPr="00662D04" w:rsidRDefault="00F90F1D" w:rsidP="004C70E3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auto"/>
          <w:sz w:val="24"/>
          <w:szCs w:val="24"/>
        </w:rPr>
      </w:pPr>
    </w:p>
    <w:p w:rsidR="004F15D4" w:rsidRPr="00662D04" w:rsidRDefault="004F15D4" w:rsidP="004C70E3">
      <w:pPr>
        <w:numPr>
          <w:ilvl w:val="1"/>
          <w:numId w:val="41"/>
        </w:numPr>
        <w:autoSpaceDE w:val="0"/>
        <w:autoSpaceDN w:val="0"/>
        <w:adjustRightInd w:val="0"/>
        <w:ind w:left="0" w:firstLine="0"/>
        <w:jc w:val="center"/>
        <w:rPr>
          <w:rFonts w:eastAsia="TimesNewRoman,Bold"/>
          <w:b/>
          <w:bCs/>
          <w:color w:val="auto"/>
          <w:sz w:val="24"/>
          <w:szCs w:val="24"/>
        </w:rPr>
      </w:pPr>
      <w:r w:rsidRPr="00662D04">
        <w:rPr>
          <w:rFonts w:eastAsia="TimesNewRoman,Bold"/>
          <w:b/>
          <w:bCs/>
          <w:color w:val="auto"/>
          <w:sz w:val="24"/>
          <w:szCs w:val="24"/>
        </w:rPr>
        <w:t>Выбор темы и постановка проблемы исследования</w:t>
      </w:r>
    </w:p>
    <w:p w:rsidR="004F15D4" w:rsidRPr="00662D04" w:rsidRDefault="004F15D4" w:rsidP="004C70E3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  <w:color w:val="auto"/>
          <w:sz w:val="24"/>
          <w:szCs w:val="24"/>
        </w:rPr>
      </w:pPr>
    </w:p>
    <w:p w:rsidR="004F15D4" w:rsidRPr="00662D04" w:rsidRDefault="004F15D4" w:rsidP="004C70E3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auto"/>
          <w:sz w:val="24"/>
          <w:szCs w:val="24"/>
        </w:rPr>
      </w:pPr>
      <w:r w:rsidRPr="00662D04">
        <w:rPr>
          <w:rFonts w:eastAsia="TimesNewRoman"/>
          <w:color w:val="auto"/>
          <w:sz w:val="24"/>
          <w:szCs w:val="24"/>
        </w:rPr>
        <w:t>Тема УИР должна отражать современный уровень развития образования, науки, медицины и соответствовать социальному заказу общества.</w:t>
      </w:r>
    </w:p>
    <w:p w:rsidR="004F15D4" w:rsidRPr="00662D04" w:rsidRDefault="004F15D4" w:rsidP="004C70E3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auto"/>
          <w:sz w:val="24"/>
          <w:szCs w:val="24"/>
        </w:rPr>
      </w:pPr>
      <w:r w:rsidRPr="00662D04">
        <w:rPr>
          <w:rFonts w:eastAsia="TimesNewRoman,Bold"/>
          <w:b/>
          <w:bCs/>
          <w:color w:val="auto"/>
          <w:sz w:val="24"/>
          <w:szCs w:val="24"/>
        </w:rPr>
        <w:t xml:space="preserve">Тема </w:t>
      </w:r>
      <w:r w:rsidRPr="00662D04">
        <w:rPr>
          <w:rFonts w:eastAsia="TimesNewRoman"/>
          <w:color w:val="auto"/>
          <w:sz w:val="24"/>
          <w:szCs w:val="24"/>
        </w:rPr>
        <w:t>– это кратчайшая форма предъявления содержания всей работы, отражающая е</w:t>
      </w:r>
      <w:r w:rsidR="005E2479" w:rsidRPr="00662D04">
        <w:rPr>
          <w:rFonts w:eastAsia="TimesNewRoman"/>
          <w:color w:val="auto"/>
          <w:sz w:val="24"/>
          <w:szCs w:val="24"/>
        </w:rPr>
        <w:t>ё</w:t>
      </w:r>
      <w:r w:rsidRPr="00662D04">
        <w:rPr>
          <w:rFonts w:eastAsia="TimesNewRoman"/>
          <w:color w:val="auto"/>
          <w:sz w:val="24"/>
          <w:szCs w:val="24"/>
        </w:rPr>
        <w:t xml:space="preserve"> сущность.</w:t>
      </w:r>
    </w:p>
    <w:p w:rsidR="004F15D4" w:rsidRPr="00662D04" w:rsidRDefault="004F15D4" w:rsidP="004C70E3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iCs/>
          <w:color w:val="auto"/>
          <w:sz w:val="24"/>
          <w:szCs w:val="24"/>
        </w:rPr>
      </w:pPr>
      <w:r w:rsidRPr="00662D04">
        <w:rPr>
          <w:rFonts w:eastAsia="TimesNewRoman,Bold"/>
          <w:b/>
          <w:iCs/>
          <w:color w:val="auto"/>
          <w:sz w:val="24"/>
          <w:szCs w:val="24"/>
        </w:rPr>
        <w:t>Выбор темы совершается при соблюдении нескольких общих правил</w:t>
      </w:r>
      <w:r w:rsidR="005E2479" w:rsidRPr="00662D04">
        <w:rPr>
          <w:rFonts w:eastAsia="TimesNewRoman,Bold"/>
          <w:b/>
          <w:iCs/>
          <w:color w:val="auto"/>
          <w:sz w:val="24"/>
          <w:szCs w:val="24"/>
        </w:rPr>
        <w:t>:</w:t>
      </w:r>
    </w:p>
    <w:p w:rsidR="004F15D4" w:rsidRPr="00662D04" w:rsidRDefault="005E2479" w:rsidP="004C70E3">
      <w:pPr>
        <w:numPr>
          <w:ilvl w:val="0"/>
          <w:numId w:val="44"/>
        </w:numPr>
        <w:autoSpaceDE w:val="0"/>
        <w:autoSpaceDN w:val="0"/>
        <w:adjustRightInd w:val="0"/>
        <w:ind w:left="709" w:hanging="709"/>
        <w:jc w:val="both"/>
        <w:rPr>
          <w:rFonts w:eastAsia="TimesNewRoman"/>
          <w:color w:val="auto"/>
          <w:sz w:val="24"/>
          <w:szCs w:val="24"/>
        </w:rPr>
      </w:pPr>
      <w:r w:rsidRPr="00662D04">
        <w:rPr>
          <w:rFonts w:eastAsia="TimesNewRoman,Bold"/>
          <w:bCs/>
          <w:color w:val="auto"/>
          <w:sz w:val="24"/>
          <w:szCs w:val="24"/>
        </w:rPr>
        <w:t>п</w:t>
      </w:r>
      <w:r w:rsidR="004F15D4" w:rsidRPr="00662D04">
        <w:rPr>
          <w:rFonts w:eastAsia="TimesNewRoman,Bold"/>
          <w:bCs/>
          <w:color w:val="auto"/>
          <w:sz w:val="24"/>
          <w:szCs w:val="24"/>
        </w:rPr>
        <w:t>равило первое</w:t>
      </w:r>
      <w:r w:rsidRPr="00662D04">
        <w:rPr>
          <w:rFonts w:eastAsia="TimesNewRoman,Bold"/>
          <w:bCs/>
          <w:color w:val="auto"/>
          <w:sz w:val="24"/>
          <w:szCs w:val="24"/>
        </w:rPr>
        <w:t xml:space="preserve"> – </w:t>
      </w:r>
      <w:r w:rsidR="004F15D4" w:rsidRPr="00662D04">
        <w:rPr>
          <w:rFonts w:eastAsia="TimesNewRoman"/>
          <w:color w:val="auto"/>
          <w:sz w:val="24"/>
          <w:szCs w:val="24"/>
        </w:rPr>
        <w:t>тема</w:t>
      </w:r>
      <w:r w:rsidRPr="00662D04">
        <w:rPr>
          <w:rFonts w:eastAsia="TimesNewRoman"/>
          <w:color w:val="auto"/>
          <w:sz w:val="24"/>
          <w:szCs w:val="24"/>
        </w:rPr>
        <w:t xml:space="preserve"> </w:t>
      </w:r>
      <w:r w:rsidR="004F15D4" w:rsidRPr="00662D04">
        <w:rPr>
          <w:rFonts w:eastAsia="TimesNewRoman"/>
          <w:color w:val="auto"/>
          <w:sz w:val="24"/>
          <w:szCs w:val="24"/>
        </w:rPr>
        <w:t>выбирается строго с уч</w:t>
      </w:r>
      <w:r w:rsidRPr="00662D04">
        <w:rPr>
          <w:rFonts w:eastAsia="TimesNewRoman"/>
          <w:color w:val="auto"/>
          <w:sz w:val="24"/>
          <w:szCs w:val="24"/>
        </w:rPr>
        <w:t>ё</w:t>
      </w:r>
      <w:r w:rsidR="004F15D4" w:rsidRPr="00662D04">
        <w:rPr>
          <w:rFonts w:eastAsia="TimesNewRoman"/>
          <w:color w:val="auto"/>
          <w:sz w:val="24"/>
          <w:szCs w:val="24"/>
        </w:rPr>
        <w:t>том профиля подготовки специалиста</w:t>
      </w:r>
      <w:r w:rsidRPr="00662D04">
        <w:rPr>
          <w:rFonts w:eastAsia="TimesNewRoman"/>
          <w:color w:val="auto"/>
          <w:sz w:val="24"/>
          <w:szCs w:val="24"/>
        </w:rPr>
        <w:t>;</w:t>
      </w:r>
    </w:p>
    <w:p w:rsidR="004F15D4" w:rsidRPr="00662D04" w:rsidRDefault="005E2479" w:rsidP="004C70E3">
      <w:pPr>
        <w:numPr>
          <w:ilvl w:val="0"/>
          <w:numId w:val="44"/>
        </w:numPr>
        <w:autoSpaceDE w:val="0"/>
        <w:autoSpaceDN w:val="0"/>
        <w:adjustRightInd w:val="0"/>
        <w:ind w:left="709" w:hanging="709"/>
        <w:jc w:val="both"/>
        <w:rPr>
          <w:rFonts w:eastAsia="TimesNewRoman"/>
          <w:color w:val="auto"/>
          <w:sz w:val="24"/>
          <w:szCs w:val="24"/>
        </w:rPr>
      </w:pPr>
      <w:r w:rsidRPr="00662D04">
        <w:rPr>
          <w:rFonts w:eastAsia="TimesNewRoman,Bold"/>
          <w:bCs/>
          <w:color w:val="auto"/>
          <w:sz w:val="24"/>
          <w:szCs w:val="24"/>
        </w:rPr>
        <w:t>п</w:t>
      </w:r>
      <w:r w:rsidR="004F15D4" w:rsidRPr="00662D04">
        <w:rPr>
          <w:rFonts w:eastAsia="TimesNewRoman,Bold"/>
          <w:bCs/>
          <w:color w:val="auto"/>
          <w:sz w:val="24"/>
          <w:szCs w:val="24"/>
        </w:rPr>
        <w:t>равило второе</w:t>
      </w:r>
      <w:r w:rsidRPr="00662D04">
        <w:rPr>
          <w:rFonts w:eastAsia="TimesNewRoman,Bold"/>
          <w:bCs/>
          <w:color w:val="auto"/>
          <w:sz w:val="24"/>
          <w:szCs w:val="24"/>
        </w:rPr>
        <w:t xml:space="preserve"> –</w:t>
      </w:r>
      <w:r w:rsidR="004F15D4" w:rsidRPr="00662D04">
        <w:rPr>
          <w:rFonts w:eastAsia="TimesNewRoman"/>
          <w:color w:val="auto"/>
          <w:sz w:val="24"/>
          <w:szCs w:val="24"/>
        </w:rPr>
        <w:t xml:space="preserve"> тема выбирается с уч</w:t>
      </w:r>
      <w:r w:rsidRPr="00662D04">
        <w:rPr>
          <w:rFonts w:eastAsia="TimesNewRoman"/>
          <w:color w:val="auto"/>
          <w:sz w:val="24"/>
          <w:szCs w:val="24"/>
        </w:rPr>
        <w:t>ё</w:t>
      </w:r>
      <w:r w:rsidR="004F15D4" w:rsidRPr="00662D04">
        <w:rPr>
          <w:rFonts w:eastAsia="TimesNewRoman"/>
          <w:color w:val="auto"/>
          <w:sz w:val="24"/>
          <w:szCs w:val="24"/>
        </w:rPr>
        <w:t>том и на основе личных познавательных и исследовательских возможностей студента</w:t>
      </w:r>
      <w:r w:rsidRPr="00662D04">
        <w:rPr>
          <w:rFonts w:eastAsia="TimesNewRoman"/>
          <w:color w:val="auto"/>
          <w:sz w:val="24"/>
          <w:szCs w:val="24"/>
        </w:rPr>
        <w:t>;</w:t>
      </w:r>
    </w:p>
    <w:p w:rsidR="004F15D4" w:rsidRPr="00662D04" w:rsidRDefault="005E2479" w:rsidP="004C70E3">
      <w:pPr>
        <w:numPr>
          <w:ilvl w:val="0"/>
          <w:numId w:val="44"/>
        </w:numPr>
        <w:autoSpaceDE w:val="0"/>
        <w:autoSpaceDN w:val="0"/>
        <w:adjustRightInd w:val="0"/>
        <w:ind w:left="709" w:hanging="709"/>
        <w:jc w:val="both"/>
        <w:rPr>
          <w:rFonts w:eastAsia="TimesNewRoman"/>
          <w:color w:val="auto"/>
          <w:sz w:val="24"/>
          <w:szCs w:val="24"/>
        </w:rPr>
      </w:pPr>
      <w:r w:rsidRPr="00662D04">
        <w:rPr>
          <w:rFonts w:eastAsia="TimesNewRoman,Bold"/>
          <w:bCs/>
          <w:color w:val="auto"/>
          <w:sz w:val="24"/>
          <w:szCs w:val="24"/>
        </w:rPr>
        <w:t>п</w:t>
      </w:r>
      <w:r w:rsidR="004F15D4" w:rsidRPr="00662D04">
        <w:rPr>
          <w:rFonts w:eastAsia="TimesNewRoman,Bold"/>
          <w:bCs/>
          <w:color w:val="auto"/>
          <w:sz w:val="24"/>
          <w:szCs w:val="24"/>
        </w:rPr>
        <w:t>равило третье</w:t>
      </w:r>
      <w:r w:rsidRPr="00662D04">
        <w:rPr>
          <w:rFonts w:eastAsia="TimesNewRoman"/>
          <w:color w:val="auto"/>
          <w:sz w:val="24"/>
          <w:szCs w:val="24"/>
        </w:rPr>
        <w:t xml:space="preserve"> </w:t>
      </w:r>
      <w:r w:rsidRPr="00662D04">
        <w:rPr>
          <w:rFonts w:eastAsia="TimesNewRoman,Bold"/>
          <w:bCs/>
          <w:color w:val="auto"/>
          <w:sz w:val="24"/>
          <w:szCs w:val="24"/>
        </w:rPr>
        <w:t>–</w:t>
      </w:r>
      <w:r w:rsidR="004F15D4" w:rsidRPr="00662D04">
        <w:rPr>
          <w:rFonts w:eastAsia="TimesNewRoman"/>
          <w:color w:val="auto"/>
          <w:sz w:val="24"/>
          <w:szCs w:val="24"/>
        </w:rPr>
        <w:t xml:space="preserve"> тема выбирается с уч</w:t>
      </w:r>
      <w:r w:rsidRPr="00662D04">
        <w:rPr>
          <w:rFonts w:eastAsia="TimesNewRoman"/>
          <w:color w:val="auto"/>
          <w:sz w:val="24"/>
          <w:szCs w:val="24"/>
        </w:rPr>
        <w:t>ё</w:t>
      </w:r>
      <w:r w:rsidR="004F15D4" w:rsidRPr="00662D04">
        <w:rPr>
          <w:rFonts w:eastAsia="TimesNewRoman"/>
          <w:color w:val="auto"/>
          <w:sz w:val="24"/>
          <w:szCs w:val="24"/>
        </w:rPr>
        <w:t>том актуальности, т.е. е</w:t>
      </w:r>
      <w:r w:rsidRPr="00662D04">
        <w:rPr>
          <w:rFonts w:eastAsia="TimesNewRoman"/>
          <w:color w:val="auto"/>
          <w:sz w:val="24"/>
          <w:szCs w:val="24"/>
        </w:rPr>
        <w:t>ё</w:t>
      </w:r>
      <w:r w:rsidR="004F15D4" w:rsidRPr="00662D04">
        <w:rPr>
          <w:rFonts w:eastAsia="TimesNewRoman"/>
          <w:color w:val="auto"/>
          <w:sz w:val="24"/>
          <w:szCs w:val="24"/>
        </w:rPr>
        <w:t xml:space="preserve"> </w:t>
      </w:r>
      <w:proofErr w:type="spellStart"/>
      <w:r w:rsidR="004F15D4" w:rsidRPr="00662D04">
        <w:rPr>
          <w:rFonts w:eastAsia="TimesNewRoman"/>
          <w:color w:val="auto"/>
          <w:sz w:val="24"/>
          <w:szCs w:val="24"/>
        </w:rPr>
        <w:t>востребованности</w:t>
      </w:r>
      <w:proofErr w:type="spellEnd"/>
      <w:r w:rsidR="004F15D4" w:rsidRPr="00662D04">
        <w:rPr>
          <w:rFonts w:eastAsia="TimesNewRoman"/>
          <w:color w:val="auto"/>
          <w:sz w:val="24"/>
          <w:szCs w:val="24"/>
        </w:rPr>
        <w:t xml:space="preserve"> в науке или в практике конкретного образовательного учреждения, медицинского учреждения или самого исполнителя (студента).</w:t>
      </w:r>
    </w:p>
    <w:p w:rsidR="004F15D4" w:rsidRPr="00662D04" w:rsidRDefault="004F15D4" w:rsidP="004C70E3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  <w:color w:val="auto"/>
          <w:sz w:val="24"/>
          <w:szCs w:val="24"/>
        </w:rPr>
      </w:pPr>
      <w:r w:rsidRPr="00662D04">
        <w:rPr>
          <w:rFonts w:eastAsia="TimesNewRoman,Bold"/>
          <w:b/>
          <w:bCs/>
          <w:color w:val="auto"/>
          <w:sz w:val="24"/>
          <w:szCs w:val="24"/>
        </w:rPr>
        <w:t>Требования к формулировке темы:</w:t>
      </w:r>
    </w:p>
    <w:p w:rsidR="004F15D4" w:rsidRPr="00662D04" w:rsidRDefault="004F15D4" w:rsidP="004C70E3">
      <w:pPr>
        <w:numPr>
          <w:ilvl w:val="0"/>
          <w:numId w:val="45"/>
        </w:numPr>
        <w:autoSpaceDE w:val="0"/>
        <w:autoSpaceDN w:val="0"/>
        <w:adjustRightInd w:val="0"/>
        <w:ind w:left="709" w:hanging="709"/>
        <w:jc w:val="both"/>
        <w:rPr>
          <w:rFonts w:eastAsia="TimesNewRoman"/>
          <w:color w:val="auto"/>
          <w:sz w:val="24"/>
          <w:szCs w:val="24"/>
        </w:rPr>
      </w:pPr>
      <w:r w:rsidRPr="00662D04">
        <w:rPr>
          <w:rFonts w:eastAsia="TimesNewRoman"/>
          <w:color w:val="auto"/>
          <w:sz w:val="24"/>
          <w:szCs w:val="24"/>
        </w:rPr>
        <w:t>предельная краткость;</w:t>
      </w:r>
    </w:p>
    <w:p w:rsidR="004F15D4" w:rsidRPr="00662D04" w:rsidRDefault="004F15D4" w:rsidP="004C70E3">
      <w:pPr>
        <w:numPr>
          <w:ilvl w:val="0"/>
          <w:numId w:val="45"/>
        </w:numPr>
        <w:autoSpaceDE w:val="0"/>
        <w:autoSpaceDN w:val="0"/>
        <w:adjustRightInd w:val="0"/>
        <w:ind w:left="709" w:hanging="709"/>
        <w:jc w:val="both"/>
        <w:rPr>
          <w:rFonts w:eastAsia="TimesNewRoman"/>
          <w:color w:val="auto"/>
          <w:sz w:val="24"/>
          <w:szCs w:val="24"/>
        </w:rPr>
      </w:pPr>
      <w:proofErr w:type="spellStart"/>
      <w:r w:rsidRPr="00662D04">
        <w:rPr>
          <w:rFonts w:eastAsia="TimesNewRoman"/>
          <w:color w:val="auto"/>
          <w:sz w:val="24"/>
          <w:szCs w:val="24"/>
        </w:rPr>
        <w:t>проблемность</w:t>
      </w:r>
      <w:proofErr w:type="spellEnd"/>
      <w:r w:rsidRPr="00662D04">
        <w:rPr>
          <w:rFonts w:eastAsia="TimesNewRoman"/>
          <w:color w:val="auto"/>
          <w:sz w:val="24"/>
          <w:szCs w:val="24"/>
        </w:rPr>
        <w:t>;</w:t>
      </w:r>
    </w:p>
    <w:p w:rsidR="004F15D4" w:rsidRPr="00662D04" w:rsidRDefault="004F15D4" w:rsidP="004C70E3">
      <w:pPr>
        <w:numPr>
          <w:ilvl w:val="0"/>
          <w:numId w:val="45"/>
        </w:numPr>
        <w:autoSpaceDE w:val="0"/>
        <w:autoSpaceDN w:val="0"/>
        <w:adjustRightInd w:val="0"/>
        <w:ind w:left="709" w:hanging="709"/>
        <w:jc w:val="both"/>
        <w:rPr>
          <w:rFonts w:eastAsia="TimesNewRoman"/>
          <w:color w:val="auto"/>
          <w:sz w:val="24"/>
          <w:szCs w:val="24"/>
        </w:rPr>
      </w:pPr>
      <w:r w:rsidRPr="00662D04">
        <w:rPr>
          <w:rFonts w:eastAsia="TimesNewRoman"/>
          <w:color w:val="auto"/>
          <w:sz w:val="24"/>
          <w:szCs w:val="24"/>
        </w:rPr>
        <w:t>ясность смыслов, т.е. понятность;</w:t>
      </w:r>
    </w:p>
    <w:p w:rsidR="004F15D4" w:rsidRPr="00662D04" w:rsidRDefault="004F15D4" w:rsidP="004C70E3">
      <w:pPr>
        <w:numPr>
          <w:ilvl w:val="0"/>
          <w:numId w:val="45"/>
        </w:numPr>
        <w:autoSpaceDE w:val="0"/>
        <w:autoSpaceDN w:val="0"/>
        <w:adjustRightInd w:val="0"/>
        <w:ind w:left="709" w:hanging="709"/>
        <w:jc w:val="both"/>
        <w:rPr>
          <w:rFonts w:eastAsia="TimesNewRoman"/>
          <w:color w:val="auto"/>
          <w:sz w:val="24"/>
          <w:szCs w:val="24"/>
        </w:rPr>
      </w:pPr>
      <w:r w:rsidRPr="00662D04">
        <w:rPr>
          <w:rFonts w:eastAsia="TimesNewRoman"/>
          <w:color w:val="auto"/>
          <w:sz w:val="24"/>
          <w:szCs w:val="24"/>
        </w:rPr>
        <w:t>благозвучность.</w:t>
      </w:r>
    </w:p>
    <w:p w:rsidR="0018221A" w:rsidRPr="00945DC1" w:rsidRDefault="004F15D4" w:rsidP="004C70E3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auto"/>
          <w:sz w:val="24"/>
          <w:szCs w:val="24"/>
        </w:rPr>
      </w:pPr>
      <w:r w:rsidRPr="00662D04">
        <w:rPr>
          <w:rFonts w:eastAsia="TimesNewRoman,Bold"/>
          <w:b/>
          <w:bCs/>
          <w:color w:val="auto"/>
          <w:sz w:val="24"/>
          <w:szCs w:val="24"/>
        </w:rPr>
        <w:t xml:space="preserve">Краткость темы </w:t>
      </w:r>
      <w:r w:rsidRPr="00662D04">
        <w:rPr>
          <w:rFonts w:eastAsia="TimesNewRoman"/>
          <w:color w:val="auto"/>
          <w:sz w:val="24"/>
          <w:szCs w:val="24"/>
        </w:rPr>
        <w:t>– важнейшее е</w:t>
      </w:r>
      <w:r w:rsidR="005E2479" w:rsidRPr="00662D04">
        <w:rPr>
          <w:rFonts w:eastAsia="TimesNewRoman"/>
          <w:color w:val="auto"/>
          <w:sz w:val="24"/>
          <w:szCs w:val="24"/>
        </w:rPr>
        <w:t>ё</w:t>
      </w:r>
      <w:r w:rsidRPr="00662D04">
        <w:rPr>
          <w:rFonts w:eastAsia="TimesNewRoman"/>
          <w:color w:val="auto"/>
          <w:sz w:val="24"/>
          <w:szCs w:val="24"/>
        </w:rPr>
        <w:t xml:space="preserve"> качество. В теме не должно быть придаточных предложений, деепричастных оборотов, вводных слов. В целом тема должна читаться, как </w:t>
      </w:r>
      <w:r w:rsidRPr="00662D04">
        <w:rPr>
          <w:rFonts w:eastAsia="TimesNewRoman"/>
          <w:color w:val="auto"/>
          <w:sz w:val="24"/>
          <w:szCs w:val="24"/>
        </w:rPr>
        <w:lastRenderedPageBreak/>
        <w:t>говорят, на одном дыхании, легко и свободно, что означает лексическую грамотность е</w:t>
      </w:r>
      <w:r w:rsidR="005E2479" w:rsidRPr="00662D04">
        <w:rPr>
          <w:rFonts w:eastAsia="TimesNewRoman"/>
          <w:color w:val="auto"/>
          <w:sz w:val="24"/>
          <w:szCs w:val="24"/>
        </w:rPr>
        <w:t>ё</w:t>
      </w:r>
      <w:r w:rsidRPr="00662D04">
        <w:rPr>
          <w:rFonts w:eastAsia="TimesNewRoman"/>
          <w:color w:val="auto"/>
          <w:sz w:val="24"/>
          <w:szCs w:val="24"/>
        </w:rPr>
        <w:t xml:space="preserve"> </w:t>
      </w:r>
      <w:r w:rsidRPr="00945DC1">
        <w:rPr>
          <w:rFonts w:eastAsia="TimesNewRoman"/>
          <w:color w:val="auto"/>
          <w:sz w:val="24"/>
          <w:szCs w:val="24"/>
        </w:rPr>
        <w:t xml:space="preserve">формулировки. </w:t>
      </w:r>
      <w:r w:rsidR="005E2479" w:rsidRPr="00945DC1">
        <w:rPr>
          <w:rFonts w:eastAsia="TimesNewRoman"/>
          <w:color w:val="auto"/>
          <w:sz w:val="24"/>
          <w:szCs w:val="24"/>
        </w:rPr>
        <w:t>Тема должна быть сформулирована в рамках одного предложения</w:t>
      </w:r>
      <w:r w:rsidR="0018221A" w:rsidRPr="00945DC1">
        <w:rPr>
          <w:rFonts w:eastAsia="TimesNewRoman"/>
          <w:color w:val="auto"/>
          <w:sz w:val="24"/>
          <w:szCs w:val="24"/>
        </w:rPr>
        <w:t>, в ней</w:t>
      </w:r>
      <w:r w:rsidRPr="00945DC1">
        <w:rPr>
          <w:rFonts w:eastAsia="TimesNewRoman"/>
          <w:color w:val="auto"/>
          <w:sz w:val="24"/>
          <w:szCs w:val="24"/>
        </w:rPr>
        <w:t xml:space="preserve"> должны </w:t>
      </w:r>
      <w:r w:rsidR="0018221A" w:rsidRPr="00945DC1">
        <w:rPr>
          <w:rFonts w:eastAsia="TimesNewRoman"/>
          <w:color w:val="auto"/>
          <w:sz w:val="24"/>
          <w:szCs w:val="24"/>
        </w:rPr>
        <w:t xml:space="preserve">чётко прослеживаться </w:t>
      </w:r>
      <w:r w:rsidRPr="00945DC1">
        <w:rPr>
          <w:rFonts w:eastAsia="TimesNewRoman"/>
          <w:color w:val="auto"/>
          <w:sz w:val="24"/>
          <w:szCs w:val="24"/>
        </w:rPr>
        <w:t>объект исследования</w:t>
      </w:r>
      <w:r w:rsidR="0018221A" w:rsidRPr="00945DC1">
        <w:rPr>
          <w:rFonts w:eastAsia="TimesNewRoman"/>
          <w:color w:val="auto"/>
          <w:sz w:val="24"/>
          <w:szCs w:val="24"/>
        </w:rPr>
        <w:t xml:space="preserve"> </w:t>
      </w:r>
      <w:r w:rsidRPr="00945DC1">
        <w:rPr>
          <w:rFonts w:eastAsia="TimesNewRoman"/>
          <w:color w:val="auto"/>
          <w:sz w:val="24"/>
          <w:szCs w:val="24"/>
        </w:rPr>
        <w:t>и предмет</w:t>
      </w:r>
      <w:r w:rsidR="0018221A" w:rsidRPr="00945DC1">
        <w:rPr>
          <w:rFonts w:eastAsia="TimesNewRoman"/>
          <w:color w:val="auto"/>
          <w:sz w:val="24"/>
          <w:szCs w:val="24"/>
        </w:rPr>
        <w:t xml:space="preserve"> исследования</w:t>
      </w:r>
      <w:r w:rsidRPr="00945DC1">
        <w:rPr>
          <w:rFonts w:eastAsia="TimesNewRoman"/>
          <w:color w:val="auto"/>
          <w:sz w:val="24"/>
          <w:szCs w:val="24"/>
        </w:rPr>
        <w:t xml:space="preserve">. </w:t>
      </w:r>
      <w:r w:rsidR="0018221A" w:rsidRPr="00945DC1">
        <w:rPr>
          <w:rFonts w:eastAsia="TimesNewRoman"/>
          <w:color w:val="auto"/>
          <w:sz w:val="24"/>
          <w:szCs w:val="24"/>
        </w:rPr>
        <w:t>Формулировка темы должна отражать проблему.</w:t>
      </w:r>
    </w:p>
    <w:p w:rsidR="004F15D4" w:rsidRPr="00662D04" w:rsidRDefault="004F15D4" w:rsidP="004C70E3">
      <w:pPr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color w:val="auto"/>
          <w:sz w:val="24"/>
          <w:szCs w:val="24"/>
        </w:rPr>
      </w:pPr>
      <w:proofErr w:type="spellStart"/>
      <w:r w:rsidRPr="00662D04">
        <w:rPr>
          <w:rFonts w:eastAsia="TimesNewRoman,Bold"/>
          <w:b/>
          <w:bCs/>
          <w:color w:val="auto"/>
          <w:sz w:val="24"/>
          <w:szCs w:val="24"/>
        </w:rPr>
        <w:t>Проблемность</w:t>
      </w:r>
      <w:proofErr w:type="spellEnd"/>
      <w:r w:rsidRPr="00662D04">
        <w:rPr>
          <w:rFonts w:eastAsia="TimesNewRoman,Bold"/>
          <w:b/>
          <w:bCs/>
          <w:color w:val="auto"/>
          <w:sz w:val="24"/>
          <w:szCs w:val="24"/>
        </w:rPr>
        <w:t xml:space="preserve"> темы </w:t>
      </w:r>
      <w:r w:rsidRPr="00662D04">
        <w:rPr>
          <w:rFonts w:eastAsia="TimesNewRoman"/>
          <w:color w:val="auto"/>
          <w:sz w:val="24"/>
          <w:szCs w:val="24"/>
        </w:rPr>
        <w:t>означает е</w:t>
      </w:r>
      <w:r w:rsidR="0018221A" w:rsidRPr="00662D04">
        <w:rPr>
          <w:rFonts w:eastAsia="TimesNewRoman"/>
          <w:color w:val="auto"/>
          <w:sz w:val="24"/>
          <w:szCs w:val="24"/>
        </w:rPr>
        <w:t>ё</w:t>
      </w:r>
      <w:r w:rsidRPr="00662D04">
        <w:rPr>
          <w:rFonts w:eastAsia="TimesNewRoman"/>
          <w:color w:val="auto"/>
          <w:sz w:val="24"/>
          <w:szCs w:val="24"/>
        </w:rPr>
        <w:t xml:space="preserve"> направленность на совершение каких-либо действий, т.е. на изменение или установление зависимостей</w:t>
      </w:r>
      <w:r w:rsidRPr="00662D04">
        <w:rPr>
          <w:rFonts w:eastAsia="TimesNewRoman,Bold"/>
          <w:i/>
          <w:iCs/>
          <w:color w:val="auto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F15D4" w:rsidRPr="00662D04" w:rsidTr="00BB172B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F15D4" w:rsidRPr="00662D04" w:rsidRDefault="004F15D4" w:rsidP="004C70E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,Bold"/>
                <w:b/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rFonts w:eastAsia="TimesNewRoman,Bold"/>
                <w:b/>
                <w:i/>
                <w:iCs/>
                <w:color w:val="auto"/>
                <w:sz w:val="24"/>
                <w:szCs w:val="24"/>
              </w:rPr>
              <w:t>Обратите внимание</w:t>
            </w:r>
          </w:p>
          <w:p w:rsidR="004F15D4" w:rsidRPr="00662D04" w:rsidRDefault="0018221A" w:rsidP="004C70E3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rFonts w:eastAsia="TimesNewRoman,Bold"/>
                <w:i/>
                <w:iCs/>
                <w:color w:val="auto"/>
                <w:sz w:val="24"/>
                <w:szCs w:val="24"/>
              </w:rPr>
              <w:t>Н</w:t>
            </w:r>
            <w:r w:rsidR="004F15D4" w:rsidRPr="00662D04">
              <w:rPr>
                <w:rFonts w:eastAsia="TimesNewRoman,Bold"/>
                <w:i/>
                <w:iCs/>
                <w:color w:val="auto"/>
                <w:sz w:val="24"/>
                <w:szCs w:val="24"/>
              </w:rPr>
              <w:t xml:space="preserve">еправильное формулирование темы: «Нравственное воспитание подростков» - тема не является проблемной, поскольку она лишь констатирует </w:t>
            </w:r>
            <w:r w:rsidR="004F15D4" w:rsidRPr="00662D04">
              <w:rPr>
                <w:i/>
                <w:iCs/>
                <w:color w:val="auto"/>
                <w:sz w:val="24"/>
                <w:szCs w:val="24"/>
              </w:rPr>
              <w:t>присутствие такого воспитания и только</w:t>
            </w:r>
            <w:r w:rsidRPr="00662D04">
              <w:rPr>
                <w:i/>
                <w:iCs/>
                <w:color w:val="auto"/>
                <w:sz w:val="24"/>
                <w:szCs w:val="24"/>
              </w:rPr>
              <w:t>.</w:t>
            </w:r>
            <w:r w:rsidR="004F15D4" w:rsidRPr="00662D04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</w:p>
          <w:p w:rsidR="004F15D4" w:rsidRPr="00662D04" w:rsidRDefault="0018221A" w:rsidP="004C70E3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eastAsia="TimesNewRoman,Bold"/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rFonts w:eastAsia="TimesNewRoman,Bold"/>
                <w:i/>
                <w:iCs/>
                <w:color w:val="auto"/>
                <w:sz w:val="24"/>
                <w:szCs w:val="24"/>
              </w:rPr>
              <w:t>П</w:t>
            </w:r>
            <w:r w:rsidR="004F15D4" w:rsidRPr="00662D04">
              <w:rPr>
                <w:rFonts w:eastAsia="TimesNewRoman,Bold"/>
                <w:i/>
                <w:iCs/>
                <w:color w:val="auto"/>
                <w:sz w:val="24"/>
                <w:szCs w:val="24"/>
              </w:rPr>
              <w:t>равильное формулирование темы:</w:t>
            </w:r>
            <w:r w:rsidRPr="00662D04">
              <w:rPr>
                <w:rFonts w:eastAsia="TimesNewRoman,Bold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4F15D4" w:rsidRPr="00662D04">
              <w:rPr>
                <w:i/>
                <w:iCs/>
                <w:color w:val="auto"/>
                <w:sz w:val="24"/>
                <w:szCs w:val="24"/>
              </w:rPr>
              <w:t>«Формирование нравственных представлений младших подростков» или «Влияние труда на нравственное становление подростков»</w:t>
            </w:r>
            <w:r w:rsidRPr="00662D04">
              <w:rPr>
                <w:i/>
                <w:iCs/>
                <w:color w:val="auto"/>
                <w:sz w:val="24"/>
                <w:szCs w:val="24"/>
              </w:rPr>
              <w:t xml:space="preserve">. </w:t>
            </w:r>
            <w:r w:rsidR="004F15D4" w:rsidRPr="00662D04">
              <w:rPr>
                <w:i/>
                <w:iCs/>
                <w:color w:val="auto"/>
                <w:sz w:val="24"/>
                <w:szCs w:val="24"/>
              </w:rPr>
              <w:t>В первом случае заложена идея некоего педагогического действия, во втором – обозначены связи и зависимости компонентов темы</w:t>
            </w:r>
            <w:r w:rsidRPr="00662D04">
              <w:rPr>
                <w:i/>
                <w:iCs/>
                <w:color w:val="auto"/>
                <w:sz w:val="24"/>
                <w:szCs w:val="24"/>
              </w:rPr>
              <w:t>.</w:t>
            </w:r>
          </w:p>
          <w:p w:rsidR="004F15D4" w:rsidRPr="00662D04" w:rsidRDefault="0018221A" w:rsidP="004C70E3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eastAsia="TimesNewRoman,Bold"/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rFonts w:eastAsia="TimesNewRoman,Bold"/>
                <w:i/>
                <w:iCs/>
                <w:color w:val="auto"/>
                <w:sz w:val="24"/>
                <w:szCs w:val="24"/>
              </w:rPr>
              <w:t>Н</w:t>
            </w:r>
            <w:r w:rsidR="004F15D4" w:rsidRPr="00662D04">
              <w:rPr>
                <w:rFonts w:eastAsia="TimesNewRoman,Bold"/>
                <w:i/>
                <w:iCs/>
                <w:color w:val="auto"/>
                <w:sz w:val="24"/>
                <w:szCs w:val="24"/>
              </w:rPr>
              <w:t xml:space="preserve">еправильное формулирование темы: «Исследование роли нарушений детско-родительских отношений в возникновении заболеваний (сахарный диабет, </w:t>
            </w:r>
            <w:proofErr w:type="spellStart"/>
            <w:proofErr w:type="gramStart"/>
            <w:r w:rsidR="004F15D4" w:rsidRPr="00662D04">
              <w:rPr>
                <w:rFonts w:eastAsia="TimesNewRoman,Bold"/>
                <w:i/>
                <w:iCs/>
                <w:color w:val="auto"/>
                <w:sz w:val="24"/>
                <w:szCs w:val="24"/>
              </w:rPr>
              <w:t>сердечно-сосудистые</w:t>
            </w:r>
            <w:proofErr w:type="spellEnd"/>
            <w:proofErr w:type="gramEnd"/>
            <w:r w:rsidR="004F15D4" w:rsidRPr="00662D04">
              <w:rPr>
                <w:rFonts w:eastAsia="TimesNewRoman,Bold"/>
                <w:i/>
                <w:iCs/>
                <w:color w:val="auto"/>
                <w:sz w:val="24"/>
                <w:szCs w:val="24"/>
              </w:rPr>
              <w:t xml:space="preserve"> заболевания и другие)»</w:t>
            </w:r>
          </w:p>
          <w:p w:rsidR="004F15D4" w:rsidRPr="00662D04" w:rsidRDefault="0018221A" w:rsidP="004C70E3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eastAsia="TimesNewRoman,Bold"/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rFonts w:eastAsia="TimesNewRoman,Bold"/>
                <w:i/>
                <w:iCs/>
                <w:color w:val="auto"/>
                <w:sz w:val="24"/>
                <w:szCs w:val="24"/>
              </w:rPr>
              <w:t>П</w:t>
            </w:r>
            <w:r w:rsidR="004F15D4" w:rsidRPr="00662D04">
              <w:rPr>
                <w:rFonts w:eastAsia="TimesNewRoman,Bold"/>
                <w:i/>
                <w:iCs/>
                <w:color w:val="auto"/>
                <w:sz w:val="24"/>
                <w:szCs w:val="24"/>
              </w:rPr>
              <w:t>равильное формулирование темы: «Нарушение детско-родительских отношений как фактор возникновения психосоматических заболеваний»</w:t>
            </w:r>
          </w:p>
        </w:tc>
      </w:tr>
    </w:tbl>
    <w:p w:rsidR="004F15D4" w:rsidRPr="00662D04" w:rsidRDefault="004F15D4" w:rsidP="004C70E3">
      <w:pPr>
        <w:autoSpaceDE w:val="0"/>
        <w:autoSpaceDN w:val="0"/>
        <w:adjustRightInd w:val="0"/>
        <w:ind w:firstLine="709"/>
        <w:jc w:val="both"/>
        <w:rPr>
          <w:rFonts w:eastAsia="TimesNewRoman,Bold"/>
          <w:i/>
          <w:iCs/>
          <w:color w:val="auto"/>
          <w:sz w:val="24"/>
          <w:szCs w:val="24"/>
        </w:rPr>
      </w:pPr>
    </w:p>
    <w:p w:rsidR="004F15D4" w:rsidRPr="00662D04" w:rsidRDefault="004F15D4" w:rsidP="004C70E3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auto"/>
          <w:sz w:val="24"/>
          <w:szCs w:val="24"/>
        </w:rPr>
      </w:pPr>
    </w:p>
    <w:p w:rsidR="00215D2D" w:rsidRPr="00662D04" w:rsidRDefault="005971B6" w:rsidP="004C70E3">
      <w:pPr>
        <w:pStyle w:val="20"/>
        <w:tabs>
          <w:tab w:val="left" w:pos="9360"/>
        </w:tabs>
        <w:ind w:right="0" w:firstLine="0"/>
        <w:jc w:val="center"/>
        <w:rPr>
          <w:b/>
          <w:bCs/>
          <w:color w:val="auto"/>
          <w:sz w:val="24"/>
          <w:szCs w:val="24"/>
        </w:rPr>
      </w:pPr>
      <w:r w:rsidRPr="00662D04">
        <w:rPr>
          <w:b/>
          <w:bCs/>
          <w:color w:val="auto"/>
          <w:sz w:val="24"/>
          <w:szCs w:val="24"/>
        </w:rPr>
        <w:t>4</w:t>
      </w:r>
      <w:r w:rsidR="00F90F1D" w:rsidRPr="00662D04">
        <w:rPr>
          <w:b/>
          <w:bCs/>
          <w:color w:val="auto"/>
          <w:sz w:val="24"/>
          <w:szCs w:val="24"/>
        </w:rPr>
        <w:t>.</w:t>
      </w:r>
      <w:r w:rsidR="004F15D4" w:rsidRPr="00662D04">
        <w:rPr>
          <w:b/>
          <w:bCs/>
          <w:color w:val="auto"/>
          <w:sz w:val="24"/>
          <w:szCs w:val="24"/>
        </w:rPr>
        <w:t>2</w:t>
      </w:r>
      <w:r w:rsidR="00635542" w:rsidRPr="00662D04">
        <w:rPr>
          <w:b/>
          <w:bCs/>
          <w:color w:val="auto"/>
          <w:sz w:val="24"/>
          <w:szCs w:val="24"/>
        </w:rPr>
        <w:t xml:space="preserve">. </w:t>
      </w:r>
      <w:r w:rsidR="00FA16AB" w:rsidRPr="00662D04">
        <w:rPr>
          <w:b/>
          <w:bCs/>
          <w:color w:val="auto"/>
          <w:sz w:val="24"/>
          <w:szCs w:val="24"/>
        </w:rPr>
        <w:t>Титульный лист</w:t>
      </w:r>
    </w:p>
    <w:p w:rsidR="00635542" w:rsidRPr="00662D04" w:rsidRDefault="00635542" w:rsidP="004C70E3">
      <w:pPr>
        <w:jc w:val="both"/>
        <w:rPr>
          <w:color w:val="auto"/>
          <w:sz w:val="24"/>
          <w:szCs w:val="24"/>
        </w:rPr>
      </w:pPr>
    </w:p>
    <w:p w:rsidR="006C1DEB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Титульный лист является первой страницей УИР и служит источником информации, необходимой для е</w:t>
      </w:r>
      <w:r w:rsidR="0018221A" w:rsidRPr="00662D04">
        <w:rPr>
          <w:color w:val="auto"/>
          <w:sz w:val="24"/>
          <w:szCs w:val="24"/>
        </w:rPr>
        <w:t>ё</w:t>
      </w:r>
      <w:r w:rsidRPr="00662D04">
        <w:rPr>
          <w:color w:val="auto"/>
          <w:sz w:val="24"/>
          <w:szCs w:val="24"/>
        </w:rPr>
        <w:t xml:space="preserve"> обработки и поиска. </w:t>
      </w:r>
    </w:p>
    <w:p w:rsidR="005663BE" w:rsidRPr="00945DC1" w:rsidRDefault="005663BE" w:rsidP="004C70E3">
      <w:pPr>
        <w:ind w:firstLine="709"/>
        <w:jc w:val="both"/>
        <w:rPr>
          <w:i/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На титульном листе следует </w:t>
      </w:r>
      <w:r w:rsidR="001765CD" w:rsidRPr="00662D04">
        <w:rPr>
          <w:color w:val="auto"/>
          <w:sz w:val="24"/>
          <w:szCs w:val="24"/>
        </w:rPr>
        <w:t>указать</w:t>
      </w:r>
      <w:r w:rsidRPr="00662D04">
        <w:rPr>
          <w:color w:val="auto"/>
          <w:sz w:val="24"/>
          <w:szCs w:val="24"/>
        </w:rPr>
        <w:t xml:space="preserve"> данные касающиеся </w:t>
      </w:r>
      <w:r w:rsidR="004F15D4" w:rsidRPr="00662D04">
        <w:rPr>
          <w:color w:val="auto"/>
          <w:sz w:val="24"/>
          <w:szCs w:val="24"/>
        </w:rPr>
        <w:t xml:space="preserve">организации – учредителя, </w:t>
      </w:r>
      <w:r w:rsidRPr="00662D04">
        <w:rPr>
          <w:color w:val="auto"/>
          <w:sz w:val="24"/>
          <w:szCs w:val="24"/>
        </w:rPr>
        <w:t xml:space="preserve">образовательного учреждения, </w:t>
      </w:r>
      <w:r w:rsidR="00EA5B91" w:rsidRPr="00662D04">
        <w:rPr>
          <w:color w:val="auto"/>
          <w:sz w:val="24"/>
          <w:szCs w:val="24"/>
        </w:rPr>
        <w:t xml:space="preserve">вида работы, темы работы, наименования </w:t>
      </w:r>
      <w:r w:rsidR="004F15D4" w:rsidRPr="00662D04">
        <w:rPr>
          <w:color w:val="auto"/>
          <w:sz w:val="24"/>
          <w:szCs w:val="24"/>
        </w:rPr>
        <w:t>ПМ</w:t>
      </w:r>
      <w:r w:rsidR="00EA5B91" w:rsidRPr="00662D04">
        <w:rPr>
          <w:color w:val="auto"/>
          <w:sz w:val="24"/>
          <w:szCs w:val="24"/>
        </w:rPr>
        <w:t xml:space="preserve">, кода и наименования специальности, исполнителя, </w:t>
      </w:r>
      <w:r w:rsidRPr="00662D04">
        <w:rPr>
          <w:color w:val="auto"/>
          <w:sz w:val="24"/>
          <w:szCs w:val="24"/>
        </w:rPr>
        <w:t xml:space="preserve">руководителя (преподавателя), </w:t>
      </w:r>
      <w:r w:rsidR="00EA5B91" w:rsidRPr="00662D04">
        <w:rPr>
          <w:color w:val="auto"/>
          <w:sz w:val="24"/>
          <w:szCs w:val="24"/>
        </w:rPr>
        <w:t xml:space="preserve">даты допуска к </w:t>
      </w:r>
      <w:r w:rsidR="00EA5B91" w:rsidRPr="00945DC1">
        <w:rPr>
          <w:color w:val="auto"/>
          <w:sz w:val="24"/>
          <w:szCs w:val="24"/>
        </w:rPr>
        <w:t>защите</w:t>
      </w:r>
      <w:r w:rsidR="0018221A" w:rsidRPr="00945DC1">
        <w:rPr>
          <w:color w:val="auto"/>
          <w:sz w:val="24"/>
          <w:szCs w:val="24"/>
        </w:rPr>
        <w:t xml:space="preserve"> (для ВКР)</w:t>
      </w:r>
      <w:r w:rsidR="00EA5B91" w:rsidRPr="00945DC1">
        <w:rPr>
          <w:color w:val="auto"/>
          <w:sz w:val="24"/>
          <w:szCs w:val="24"/>
        </w:rPr>
        <w:t>, даты защиты</w:t>
      </w:r>
      <w:r w:rsidR="00012A2F" w:rsidRPr="00945DC1">
        <w:rPr>
          <w:color w:val="auto"/>
          <w:sz w:val="24"/>
          <w:szCs w:val="24"/>
        </w:rPr>
        <w:t xml:space="preserve"> (для КР и ВКР)</w:t>
      </w:r>
      <w:r w:rsidR="00EA5B91" w:rsidRPr="00945DC1">
        <w:rPr>
          <w:color w:val="auto"/>
          <w:sz w:val="24"/>
          <w:szCs w:val="24"/>
        </w:rPr>
        <w:t xml:space="preserve">, </w:t>
      </w:r>
      <w:r w:rsidR="006D4EE3" w:rsidRPr="00945DC1">
        <w:rPr>
          <w:color w:val="auto"/>
          <w:sz w:val="24"/>
          <w:szCs w:val="24"/>
        </w:rPr>
        <w:t xml:space="preserve">после защиты выставляется </w:t>
      </w:r>
      <w:r w:rsidR="00EA5B91" w:rsidRPr="00945DC1">
        <w:rPr>
          <w:color w:val="auto"/>
          <w:sz w:val="24"/>
          <w:szCs w:val="24"/>
        </w:rPr>
        <w:t>оценк</w:t>
      </w:r>
      <w:r w:rsidR="00012A2F" w:rsidRPr="00945DC1">
        <w:rPr>
          <w:color w:val="auto"/>
          <w:sz w:val="24"/>
          <w:szCs w:val="24"/>
        </w:rPr>
        <w:t>а</w:t>
      </w:r>
      <w:r w:rsidR="0018221A" w:rsidRPr="00945DC1">
        <w:rPr>
          <w:color w:val="auto"/>
          <w:sz w:val="24"/>
          <w:szCs w:val="24"/>
        </w:rPr>
        <w:t xml:space="preserve"> </w:t>
      </w:r>
      <w:r w:rsidR="0040518E" w:rsidRPr="00945DC1">
        <w:rPr>
          <w:color w:val="auto"/>
          <w:sz w:val="24"/>
          <w:szCs w:val="24"/>
        </w:rPr>
        <w:t>–</w:t>
      </w:r>
      <w:r w:rsidR="004F15D4" w:rsidRPr="00945DC1">
        <w:rPr>
          <w:color w:val="auto"/>
          <w:sz w:val="24"/>
          <w:szCs w:val="24"/>
        </w:rPr>
        <w:t xml:space="preserve"> </w:t>
      </w:r>
      <w:r w:rsidR="006C1DEB" w:rsidRPr="00945DC1">
        <w:rPr>
          <w:i/>
          <w:color w:val="auto"/>
          <w:sz w:val="24"/>
          <w:szCs w:val="24"/>
        </w:rPr>
        <w:t>приложени</w:t>
      </w:r>
      <w:r w:rsidR="00DC4FDA" w:rsidRPr="00945DC1">
        <w:rPr>
          <w:i/>
          <w:color w:val="auto"/>
          <w:sz w:val="24"/>
          <w:szCs w:val="24"/>
        </w:rPr>
        <w:t>я</w:t>
      </w:r>
      <w:r w:rsidR="0040518E" w:rsidRPr="00945DC1">
        <w:rPr>
          <w:i/>
          <w:color w:val="auto"/>
          <w:sz w:val="24"/>
          <w:szCs w:val="24"/>
        </w:rPr>
        <w:t xml:space="preserve"> </w:t>
      </w:r>
      <w:r w:rsidR="00DC4FDA" w:rsidRPr="00945DC1">
        <w:rPr>
          <w:i/>
          <w:color w:val="auto"/>
          <w:sz w:val="24"/>
          <w:szCs w:val="24"/>
        </w:rPr>
        <w:t>4,5</w:t>
      </w:r>
      <w:r w:rsidR="006C1DEB" w:rsidRPr="00945DC1">
        <w:rPr>
          <w:rFonts w:eastAsia="TimesNewRoman"/>
          <w:i/>
          <w:color w:val="auto"/>
          <w:sz w:val="24"/>
          <w:szCs w:val="24"/>
        </w:rPr>
        <w:t xml:space="preserve">. </w:t>
      </w:r>
    </w:p>
    <w:p w:rsidR="00EA5B91" w:rsidRPr="00662D04" w:rsidRDefault="007B6F91" w:rsidP="004C70E3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auto"/>
          <w:sz w:val="24"/>
          <w:szCs w:val="24"/>
        </w:rPr>
      </w:pPr>
      <w:r w:rsidRPr="00945DC1">
        <w:rPr>
          <w:rFonts w:eastAsia="TimesNewRoman"/>
          <w:color w:val="auto"/>
          <w:sz w:val="24"/>
          <w:szCs w:val="24"/>
        </w:rPr>
        <w:t xml:space="preserve">Дату </w:t>
      </w:r>
      <w:r w:rsidR="00EA5B91" w:rsidRPr="00945DC1">
        <w:rPr>
          <w:rFonts w:eastAsia="TimesNewRoman"/>
          <w:color w:val="auto"/>
          <w:sz w:val="24"/>
          <w:szCs w:val="24"/>
        </w:rPr>
        <w:t>допуска к защите</w:t>
      </w:r>
      <w:r w:rsidR="0018221A" w:rsidRPr="00945DC1">
        <w:rPr>
          <w:rFonts w:eastAsia="TimesNewRoman"/>
          <w:color w:val="auto"/>
          <w:sz w:val="24"/>
          <w:szCs w:val="24"/>
        </w:rPr>
        <w:t xml:space="preserve"> (для ВКР)</w:t>
      </w:r>
      <w:r w:rsidR="00EA5B91" w:rsidRPr="00945DC1">
        <w:rPr>
          <w:rFonts w:eastAsia="TimesNewRoman"/>
          <w:color w:val="auto"/>
          <w:sz w:val="24"/>
          <w:szCs w:val="24"/>
        </w:rPr>
        <w:t xml:space="preserve"> и защиты работы</w:t>
      </w:r>
      <w:r w:rsidRPr="00945DC1">
        <w:rPr>
          <w:rFonts w:eastAsia="TimesNewRoman"/>
          <w:color w:val="auto"/>
          <w:sz w:val="24"/>
          <w:szCs w:val="24"/>
        </w:rPr>
        <w:t xml:space="preserve"> </w:t>
      </w:r>
      <w:r w:rsidR="00012A2F" w:rsidRPr="00945DC1">
        <w:rPr>
          <w:color w:val="auto"/>
          <w:sz w:val="24"/>
          <w:szCs w:val="24"/>
        </w:rPr>
        <w:t xml:space="preserve">(для КР и ВКР) </w:t>
      </w:r>
      <w:r w:rsidRPr="00945DC1">
        <w:rPr>
          <w:rFonts w:eastAsia="TimesNewRoman"/>
          <w:color w:val="auto"/>
          <w:sz w:val="24"/>
          <w:szCs w:val="24"/>
        </w:rPr>
        <w:t>следует</w:t>
      </w:r>
      <w:r w:rsidRPr="00662D04">
        <w:rPr>
          <w:rFonts w:eastAsia="TimesNewRoman"/>
          <w:color w:val="auto"/>
          <w:sz w:val="24"/>
          <w:szCs w:val="24"/>
        </w:rPr>
        <w:t xml:space="preserve"> записывать арабскими цифрами, по две для числа</w:t>
      </w:r>
      <w:r w:rsidR="00E12484" w:rsidRPr="00662D04">
        <w:rPr>
          <w:rFonts w:eastAsia="TimesNewRoman"/>
          <w:color w:val="auto"/>
          <w:sz w:val="24"/>
          <w:szCs w:val="24"/>
        </w:rPr>
        <w:t xml:space="preserve"> и </w:t>
      </w:r>
      <w:r w:rsidRPr="00662D04">
        <w:rPr>
          <w:rFonts w:eastAsia="TimesNewRoman"/>
          <w:color w:val="auto"/>
          <w:sz w:val="24"/>
          <w:szCs w:val="24"/>
        </w:rPr>
        <w:t>месяца</w:t>
      </w:r>
      <w:r w:rsidR="00E12484" w:rsidRPr="00662D04">
        <w:rPr>
          <w:rFonts w:eastAsia="TimesNewRoman"/>
          <w:color w:val="auto"/>
          <w:sz w:val="24"/>
          <w:szCs w:val="24"/>
        </w:rPr>
        <w:t xml:space="preserve">, </w:t>
      </w:r>
      <w:r w:rsidRPr="00662D04">
        <w:rPr>
          <w:rFonts w:eastAsia="TimesNewRoman"/>
          <w:color w:val="auto"/>
          <w:sz w:val="24"/>
          <w:szCs w:val="24"/>
        </w:rPr>
        <w:t xml:space="preserve">год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EA5B91" w:rsidRPr="00662D04" w:rsidTr="001765CD">
        <w:tc>
          <w:tcPr>
            <w:tcW w:w="96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1859" w:rsidRPr="00662D04" w:rsidRDefault="00CD1859" w:rsidP="004C70E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b/>
                <w:i/>
                <w:color w:val="auto"/>
                <w:sz w:val="24"/>
                <w:szCs w:val="24"/>
              </w:rPr>
            </w:pPr>
            <w:r w:rsidRPr="00662D04">
              <w:rPr>
                <w:rFonts w:eastAsia="TimesNewRoman"/>
                <w:b/>
                <w:i/>
                <w:color w:val="auto"/>
                <w:sz w:val="24"/>
                <w:szCs w:val="24"/>
              </w:rPr>
              <w:t>Например,</w:t>
            </w:r>
          </w:p>
          <w:p w:rsidR="00CD1859" w:rsidRPr="00662D04" w:rsidRDefault="006C1DEB" w:rsidP="004C70E3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eastAsia="TimesNewRoman"/>
                <w:i/>
                <w:color w:val="auto"/>
                <w:sz w:val="24"/>
                <w:szCs w:val="24"/>
              </w:rPr>
            </w:pPr>
            <w:r w:rsidRPr="00662D04">
              <w:rPr>
                <w:rFonts w:eastAsia="TimesNewRoman"/>
                <w:i/>
                <w:color w:val="auto"/>
                <w:sz w:val="24"/>
                <w:szCs w:val="24"/>
              </w:rPr>
              <w:t>п</w:t>
            </w:r>
            <w:r w:rsidR="00CD1859" w:rsidRPr="00662D04">
              <w:rPr>
                <w:rFonts w:eastAsia="TimesNewRoman"/>
                <w:i/>
                <w:color w:val="auto"/>
                <w:sz w:val="24"/>
                <w:szCs w:val="24"/>
              </w:rPr>
              <w:t xml:space="preserve">равильно: 04.06.2014                           </w:t>
            </w:r>
          </w:p>
          <w:p w:rsidR="00EA5B91" w:rsidRPr="00662D04" w:rsidRDefault="006C1DEB" w:rsidP="004C70E3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eastAsia="TimesNewRoman"/>
                <w:i/>
                <w:color w:val="auto"/>
                <w:sz w:val="24"/>
                <w:szCs w:val="24"/>
              </w:rPr>
            </w:pPr>
            <w:r w:rsidRPr="00662D04">
              <w:rPr>
                <w:rFonts w:eastAsia="TimesNewRoman"/>
                <w:i/>
                <w:color w:val="auto"/>
                <w:sz w:val="24"/>
                <w:szCs w:val="24"/>
              </w:rPr>
              <w:t>н</w:t>
            </w:r>
            <w:r w:rsidR="00CD1859" w:rsidRPr="00662D04">
              <w:rPr>
                <w:rFonts w:eastAsia="TimesNewRoman"/>
                <w:i/>
                <w:color w:val="auto"/>
                <w:sz w:val="24"/>
                <w:szCs w:val="24"/>
              </w:rPr>
              <w:t>еправильно: 4.06.2014г.</w:t>
            </w:r>
          </w:p>
        </w:tc>
      </w:tr>
    </w:tbl>
    <w:p w:rsidR="007B6F91" w:rsidRPr="00662D04" w:rsidRDefault="007B6F91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62D04">
        <w:rPr>
          <w:rFonts w:eastAsia="TimesNewRoman"/>
          <w:color w:val="auto"/>
          <w:sz w:val="24"/>
          <w:szCs w:val="24"/>
        </w:rPr>
        <w:t xml:space="preserve">Внизу </w:t>
      </w:r>
      <w:r w:rsidR="00CD1859" w:rsidRPr="00662D04">
        <w:rPr>
          <w:rFonts w:eastAsia="TimesNewRoman"/>
          <w:color w:val="auto"/>
          <w:sz w:val="24"/>
          <w:szCs w:val="24"/>
        </w:rPr>
        <w:t xml:space="preserve">страницы, по центру, </w:t>
      </w:r>
      <w:r w:rsidRPr="00662D04">
        <w:rPr>
          <w:rFonts w:eastAsia="TimesNewRoman"/>
          <w:color w:val="auto"/>
          <w:sz w:val="24"/>
          <w:szCs w:val="24"/>
        </w:rPr>
        <w:t xml:space="preserve">указывается город и год выпуска работы без знаков препинания. </w:t>
      </w:r>
      <w:r w:rsidR="004F15D4" w:rsidRPr="00662D04">
        <w:rPr>
          <w:rFonts w:eastAsia="TimesNewRoman"/>
          <w:color w:val="auto"/>
          <w:sz w:val="24"/>
          <w:szCs w:val="24"/>
        </w:rPr>
        <w:t>Номер страницы на титульном листе не ставится.</w:t>
      </w:r>
    </w:p>
    <w:p w:rsidR="007B6F91" w:rsidRPr="00662D04" w:rsidRDefault="007B6F91" w:rsidP="004C70E3">
      <w:pPr>
        <w:pStyle w:val="20"/>
        <w:tabs>
          <w:tab w:val="left" w:pos="9360"/>
        </w:tabs>
        <w:ind w:right="0" w:firstLine="709"/>
        <w:jc w:val="both"/>
        <w:rPr>
          <w:color w:val="FF0000"/>
          <w:sz w:val="24"/>
          <w:szCs w:val="24"/>
        </w:rPr>
      </w:pPr>
    </w:p>
    <w:p w:rsidR="00215D2D" w:rsidRPr="00662D04" w:rsidRDefault="005971B6" w:rsidP="004C70E3">
      <w:pPr>
        <w:pStyle w:val="20"/>
        <w:tabs>
          <w:tab w:val="left" w:pos="9360"/>
        </w:tabs>
        <w:ind w:right="0" w:firstLine="0"/>
        <w:jc w:val="center"/>
        <w:rPr>
          <w:b/>
          <w:bCs/>
          <w:color w:val="auto"/>
          <w:sz w:val="24"/>
          <w:szCs w:val="24"/>
        </w:rPr>
      </w:pPr>
      <w:r w:rsidRPr="00662D04">
        <w:rPr>
          <w:b/>
          <w:bCs/>
          <w:color w:val="auto"/>
          <w:sz w:val="24"/>
          <w:szCs w:val="24"/>
        </w:rPr>
        <w:t>4</w:t>
      </w:r>
      <w:r w:rsidR="00635542" w:rsidRPr="00662D04">
        <w:rPr>
          <w:b/>
          <w:bCs/>
          <w:color w:val="auto"/>
          <w:sz w:val="24"/>
          <w:szCs w:val="24"/>
        </w:rPr>
        <w:t>.</w:t>
      </w:r>
      <w:r w:rsidR="004F15D4" w:rsidRPr="00662D04">
        <w:rPr>
          <w:b/>
          <w:bCs/>
          <w:color w:val="auto"/>
          <w:sz w:val="24"/>
          <w:szCs w:val="24"/>
        </w:rPr>
        <w:t>3</w:t>
      </w:r>
      <w:r w:rsidR="00635542" w:rsidRPr="00662D04">
        <w:rPr>
          <w:b/>
          <w:bCs/>
          <w:color w:val="auto"/>
          <w:sz w:val="24"/>
          <w:szCs w:val="24"/>
        </w:rPr>
        <w:t xml:space="preserve">. </w:t>
      </w:r>
      <w:r w:rsidR="00215D2D" w:rsidRPr="00662D04">
        <w:rPr>
          <w:b/>
          <w:bCs/>
          <w:color w:val="auto"/>
          <w:sz w:val="24"/>
          <w:szCs w:val="24"/>
        </w:rPr>
        <w:t>Содержание</w:t>
      </w:r>
    </w:p>
    <w:p w:rsidR="00635542" w:rsidRPr="00662D04" w:rsidRDefault="00635542" w:rsidP="004C70E3">
      <w:pPr>
        <w:ind w:firstLine="709"/>
        <w:jc w:val="both"/>
        <w:rPr>
          <w:color w:val="auto"/>
          <w:sz w:val="24"/>
          <w:szCs w:val="24"/>
        </w:rPr>
      </w:pPr>
    </w:p>
    <w:p w:rsidR="006D4EE3" w:rsidRPr="00662D04" w:rsidRDefault="004F15D4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На второй странице </w:t>
      </w:r>
      <w:r w:rsidR="005663BE" w:rsidRPr="00662D04">
        <w:rPr>
          <w:color w:val="auto"/>
          <w:sz w:val="24"/>
          <w:szCs w:val="24"/>
        </w:rPr>
        <w:t xml:space="preserve">работы помещается </w:t>
      </w:r>
      <w:r w:rsidR="00AD233C" w:rsidRPr="00662D04">
        <w:rPr>
          <w:color w:val="auto"/>
          <w:sz w:val="24"/>
          <w:szCs w:val="24"/>
        </w:rPr>
        <w:t>СОДЕРЖАНИЕ</w:t>
      </w:r>
      <w:r w:rsidR="005663BE" w:rsidRPr="00662D04">
        <w:rPr>
          <w:color w:val="auto"/>
          <w:sz w:val="24"/>
          <w:szCs w:val="24"/>
        </w:rPr>
        <w:t>. Содержание является путеводителем по работе</w:t>
      </w:r>
      <w:r w:rsidRPr="00662D04">
        <w:rPr>
          <w:color w:val="auto"/>
          <w:sz w:val="24"/>
          <w:szCs w:val="24"/>
        </w:rPr>
        <w:t xml:space="preserve"> и составляется </w:t>
      </w:r>
      <w:r w:rsidR="005663BE" w:rsidRPr="00662D04">
        <w:rPr>
          <w:color w:val="auto"/>
          <w:sz w:val="24"/>
          <w:szCs w:val="24"/>
        </w:rPr>
        <w:t xml:space="preserve">так, чтобы оно соответствовало этому назначению. </w:t>
      </w:r>
    </w:p>
    <w:p w:rsidR="001A56FF" w:rsidRPr="00662D04" w:rsidRDefault="005663BE" w:rsidP="004C70E3">
      <w:pPr>
        <w:ind w:firstLine="709"/>
        <w:jc w:val="both"/>
        <w:rPr>
          <w:rFonts w:eastAsia="TimesNewRoman"/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Содержание включает в себя список названий всех </w:t>
      </w:r>
      <w:r w:rsidR="00644DAA" w:rsidRPr="00662D04">
        <w:rPr>
          <w:rFonts w:eastAsia="TimesNewRoman"/>
          <w:color w:val="auto"/>
          <w:sz w:val="24"/>
          <w:szCs w:val="24"/>
        </w:rPr>
        <w:t xml:space="preserve">частей </w:t>
      </w:r>
      <w:r w:rsidR="001A56FF" w:rsidRPr="00662D04">
        <w:rPr>
          <w:color w:val="auto"/>
          <w:sz w:val="24"/>
          <w:szCs w:val="24"/>
        </w:rPr>
        <w:t>с указанием страниц, с которых начинаются эти элементы работы</w:t>
      </w:r>
      <w:r w:rsidR="006D4EE3" w:rsidRPr="00662D04">
        <w:rPr>
          <w:color w:val="auto"/>
          <w:sz w:val="24"/>
          <w:szCs w:val="24"/>
        </w:rPr>
        <w:t>:</w:t>
      </w:r>
    </w:p>
    <w:p w:rsidR="006D4EE3" w:rsidRPr="00662D04" w:rsidRDefault="006D4EE3" w:rsidP="004C70E3">
      <w:pPr>
        <w:numPr>
          <w:ilvl w:val="0"/>
          <w:numId w:val="102"/>
        </w:numPr>
        <w:ind w:left="0" w:firstLine="0"/>
        <w:jc w:val="both"/>
        <w:rPr>
          <w:color w:val="auto"/>
          <w:sz w:val="24"/>
          <w:szCs w:val="24"/>
        </w:rPr>
      </w:pPr>
      <w:r w:rsidRPr="00662D04">
        <w:rPr>
          <w:rFonts w:eastAsia="TimesNewRoman"/>
          <w:color w:val="auto"/>
          <w:sz w:val="24"/>
          <w:szCs w:val="24"/>
        </w:rPr>
        <w:t>д</w:t>
      </w:r>
      <w:r w:rsidR="001A56FF" w:rsidRPr="00662D04">
        <w:rPr>
          <w:rFonts w:eastAsia="TimesNewRoman"/>
          <w:color w:val="auto"/>
          <w:sz w:val="24"/>
          <w:szCs w:val="24"/>
        </w:rPr>
        <w:t xml:space="preserve">ля КР – </w:t>
      </w:r>
      <w:r w:rsidR="00AD233C" w:rsidRPr="00662D04">
        <w:rPr>
          <w:rFonts w:eastAsia="TimesNewRoman"/>
          <w:color w:val="auto"/>
          <w:sz w:val="24"/>
          <w:szCs w:val="24"/>
        </w:rPr>
        <w:t xml:space="preserve">ВВЕДЕНИЕ, НАЗВАНИЕ </w:t>
      </w:r>
      <w:r w:rsidR="001A56FF" w:rsidRPr="00662D04">
        <w:rPr>
          <w:rFonts w:eastAsia="TimesNewRoman"/>
          <w:color w:val="auto"/>
          <w:sz w:val="24"/>
          <w:szCs w:val="24"/>
        </w:rPr>
        <w:t>ТЕОРЕТИЧЕСКОЙ ЧАСТИ</w:t>
      </w:r>
      <w:r w:rsidR="0018221A" w:rsidRPr="00662D04">
        <w:rPr>
          <w:rFonts w:eastAsia="TimesNewRoman"/>
          <w:color w:val="auto"/>
          <w:sz w:val="24"/>
          <w:szCs w:val="24"/>
        </w:rPr>
        <w:t xml:space="preserve"> (параграфов)</w:t>
      </w:r>
      <w:r w:rsidR="00AD233C" w:rsidRPr="00662D04">
        <w:rPr>
          <w:rFonts w:eastAsia="TimesNewRoman"/>
          <w:color w:val="auto"/>
          <w:sz w:val="24"/>
          <w:szCs w:val="24"/>
        </w:rPr>
        <w:t xml:space="preserve">, </w:t>
      </w:r>
      <w:r w:rsidR="0018221A" w:rsidRPr="00662D04">
        <w:rPr>
          <w:rFonts w:eastAsia="TimesNewRoman"/>
          <w:color w:val="auto"/>
          <w:sz w:val="24"/>
          <w:szCs w:val="24"/>
        </w:rPr>
        <w:t xml:space="preserve">ЗАКЛЮЧЕНИЕ, </w:t>
      </w:r>
      <w:r w:rsidR="00AD233C" w:rsidRPr="00662D04">
        <w:rPr>
          <w:rFonts w:eastAsia="TimesNewRoman"/>
          <w:color w:val="auto"/>
          <w:sz w:val="24"/>
          <w:szCs w:val="24"/>
        </w:rPr>
        <w:t>СПИСОК</w:t>
      </w:r>
      <w:r w:rsidRPr="00662D04">
        <w:rPr>
          <w:rFonts w:eastAsia="TimesNewRoman"/>
          <w:color w:val="auto"/>
          <w:sz w:val="24"/>
          <w:szCs w:val="24"/>
        </w:rPr>
        <w:t xml:space="preserve"> </w:t>
      </w:r>
      <w:r w:rsidR="00247B37" w:rsidRPr="00662D04">
        <w:rPr>
          <w:rFonts w:eastAsia="TimesNewRoman"/>
          <w:color w:val="auto"/>
          <w:sz w:val="24"/>
          <w:szCs w:val="24"/>
        </w:rPr>
        <w:t xml:space="preserve">ИСПОЛЬЗОВАННОЙ ЛИТЕРАТУРЫ И </w:t>
      </w:r>
      <w:r w:rsidR="00AD233C" w:rsidRPr="00662D04">
        <w:rPr>
          <w:rFonts w:eastAsia="TimesNewRoman"/>
          <w:color w:val="auto"/>
          <w:sz w:val="24"/>
          <w:szCs w:val="24"/>
        </w:rPr>
        <w:t>ИСТОЧНИКОВ</w:t>
      </w:r>
      <w:r w:rsidR="00CD3E11" w:rsidRPr="00662D04">
        <w:rPr>
          <w:rFonts w:eastAsia="TimesNewRoman"/>
          <w:color w:val="auto"/>
          <w:sz w:val="24"/>
          <w:szCs w:val="24"/>
        </w:rPr>
        <w:t>, ГЛОССАРИЙ</w:t>
      </w:r>
      <w:r w:rsidR="001A56FF" w:rsidRPr="00662D04">
        <w:rPr>
          <w:rFonts w:eastAsia="TimesNewRoman"/>
          <w:color w:val="auto"/>
          <w:sz w:val="24"/>
          <w:szCs w:val="24"/>
        </w:rPr>
        <w:t xml:space="preserve">, </w:t>
      </w:r>
      <w:r w:rsidR="00AD233C" w:rsidRPr="00662D04">
        <w:rPr>
          <w:rFonts w:eastAsia="TimesNewRoman"/>
          <w:color w:val="auto"/>
          <w:sz w:val="24"/>
          <w:szCs w:val="24"/>
        </w:rPr>
        <w:t>ПРИЛОЖЕНИЯ</w:t>
      </w:r>
      <w:r w:rsidRPr="00662D04">
        <w:rPr>
          <w:rFonts w:eastAsia="TimesNewRoman"/>
          <w:color w:val="auto"/>
          <w:sz w:val="24"/>
          <w:szCs w:val="24"/>
        </w:rPr>
        <w:t>.</w:t>
      </w:r>
      <w:r w:rsidR="005663BE" w:rsidRPr="00662D04">
        <w:rPr>
          <w:color w:val="auto"/>
          <w:sz w:val="24"/>
          <w:szCs w:val="24"/>
        </w:rPr>
        <w:t xml:space="preserve"> </w:t>
      </w:r>
    </w:p>
    <w:p w:rsidR="001A56FF" w:rsidRPr="00662D04" w:rsidRDefault="006D4EE3" w:rsidP="004C70E3">
      <w:pPr>
        <w:numPr>
          <w:ilvl w:val="0"/>
          <w:numId w:val="102"/>
        </w:numPr>
        <w:ind w:left="0" w:firstLine="0"/>
        <w:jc w:val="both"/>
        <w:rPr>
          <w:color w:val="auto"/>
          <w:sz w:val="24"/>
          <w:szCs w:val="24"/>
        </w:rPr>
      </w:pPr>
      <w:r w:rsidRPr="00662D04">
        <w:rPr>
          <w:rFonts w:eastAsia="TimesNewRoman"/>
          <w:color w:val="auto"/>
          <w:sz w:val="24"/>
          <w:szCs w:val="24"/>
        </w:rPr>
        <w:t>д</w:t>
      </w:r>
      <w:r w:rsidR="001A56FF" w:rsidRPr="00662D04">
        <w:rPr>
          <w:rFonts w:eastAsia="TimesNewRoman"/>
          <w:color w:val="auto"/>
          <w:sz w:val="24"/>
          <w:szCs w:val="24"/>
        </w:rPr>
        <w:t>ля ВКР – ВВЕДЕНИЕ, НАЗВАНИЕ ГЛАВ (</w:t>
      </w:r>
      <w:proofErr w:type="spellStart"/>
      <w:r w:rsidR="001A56FF" w:rsidRPr="00662D04">
        <w:rPr>
          <w:rFonts w:eastAsia="TimesNewRoman"/>
          <w:color w:val="auto"/>
          <w:sz w:val="24"/>
          <w:szCs w:val="24"/>
        </w:rPr>
        <w:t>подглав</w:t>
      </w:r>
      <w:proofErr w:type="spellEnd"/>
      <w:r w:rsidR="001A56FF" w:rsidRPr="00662D04">
        <w:rPr>
          <w:rFonts w:eastAsia="TimesNewRoman"/>
          <w:color w:val="auto"/>
          <w:sz w:val="24"/>
          <w:szCs w:val="24"/>
        </w:rPr>
        <w:t>, параграфов), ЗАКЛЮЧЕНИЕ, СПИСОК ИСПОЛЬЗОВАННОЙ ЛИТЕРАТУРЫ И ИСТОЧНИКОВ, ГЛОССАРИЙ, ПРИЛОЖЕНИЯ</w:t>
      </w:r>
      <w:r w:rsidRPr="00662D04">
        <w:rPr>
          <w:rFonts w:eastAsia="TimesNewRoman"/>
          <w:color w:val="auto"/>
          <w:sz w:val="24"/>
          <w:szCs w:val="24"/>
        </w:rPr>
        <w:t>.</w:t>
      </w:r>
      <w:r w:rsidR="001A56FF" w:rsidRPr="00662D04">
        <w:rPr>
          <w:color w:val="auto"/>
          <w:sz w:val="24"/>
          <w:szCs w:val="24"/>
        </w:rPr>
        <w:t xml:space="preserve"> </w:t>
      </w:r>
    </w:p>
    <w:p w:rsidR="00D068F2" w:rsidRPr="00662D04" w:rsidRDefault="00AD233C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lastRenderedPageBreak/>
        <w:t>Главы (разделы), параграфы</w:t>
      </w:r>
      <w:r w:rsidR="005F7928" w:rsidRPr="00662D04">
        <w:rPr>
          <w:color w:val="auto"/>
          <w:sz w:val="24"/>
          <w:szCs w:val="24"/>
        </w:rPr>
        <w:t xml:space="preserve"> (</w:t>
      </w:r>
      <w:r w:rsidRPr="00662D04">
        <w:rPr>
          <w:color w:val="auto"/>
          <w:sz w:val="24"/>
          <w:szCs w:val="24"/>
        </w:rPr>
        <w:t>подразделы</w:t>
      </w:r>
      <w:r w:rsidR="005F7928" w:rsidRPr="00662D04">
        <w:rPr>
          <w:color w:val="auto"/>
          <w:sz w:val="24"/>
          <w:szCs w:val="24"/>
        </w:rPr>
        <w:t xml:space="preserve">), </w:t>
      </w:r>
      <w:proofErr w:type="spellStart"/>
      <w:r w:rsidR="005F7928" w:rsidRPr="00662D04">
        <w:rPr>
          <w:color w:val="auto"/>
          <w:sz w:val="24"/>
          <w:szCs w:val="24"/>
        </w:rPr>
        <w:t>подпараграфы</w:t>
      </w:r>
      <w:proofErr w:type="spellEnd"/>
      <w:r w:rsidRPr="00662D04">
        <w:rPr>
          <w:color w:val="auto"/>
          <w:sz w:val="24"/>
          <w:szCs w:val="24"/>
        </w:rPr>
        <w:t xml:space="preserve"> </w:t>
      </w:r>
      <w:r w:rsidRPr="00662D04">
        <w:rPr>
          <w:rFonts w:eastAsia="TimesNewRoman"/>
          <w:color w:val="auto"/>
          <w:sz w:val="24"/>
          <w:szCs w:val="24"/>
        </w:rPr>
        <w:t>нумеруются арабскими цифрами, при их нумерации используется автоматический многоуровневый список.</w:t>
      </w:r>
      <w:r w:rsidRPr="00662D04">
        <w:rPr>
          <w:color w:val="auto"/>
          <w:sz w:val="24"/>
          <w:szCs w:val="24"/>
        </w:rPr>
        <w:t xml:space="preserve"> </w:t>
      </w:r>
      <w:r w:rsidR="005663BE" w:rsidRPr="00662D04">
        <w:rPr>
          <w:color w:val="auto"/>
          <w:sz w:val="24"/>
          <w:szCs w:val="24"/>
        </w:rPr>
        <w:t xml:space="preserve">Глубина деления разделов </w:t>
      </w:r>
      <w:r w:rsidRPr="00662D04">
        <w:rPr>
          <w:color w:val="auto"/>
          <w:sz w:val="24"/>
          <w:szCs w:val="24"/>
        </w:rPr>
        <w:t>до</w:t>
      </w:r>
      <w:r w:rsidR="00644DAA"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>трёх</w:t>
      </w:r>
      <w:r w:rsidR="005663BE" w:rsidRPr="00662D04">
        <w:rPr>
          <w:color w:val="auto"/>
          <w:sz w:val="24"/>
          <w:szCs w:val="24"/>
        </w:rPr>
        <w:t xml:space="preserve"> уровн</w:t>
      </w:r>
      <w:r w:rsidRPr="00662D04">
        <w:rPr>
          <w:color w:val="auto"/>
          <w:sz w:val="24"/>
          <w:szCs w:val="24"/>
        </w:rPr>
        <w:t>ей</w:t>
      </w:r>
      <w:r w:rsidR="005663BE" w:rsidRPr="00662D04">
        <w:rPr>
          <w:color w:val="auto"/>
          <w:sz w:val="24"/>
          <w:szCs w:val="24"/>
        </w:rPr>
        <w:t xml:space="preserve">. </w:t>
      </w:r>
      <w:r w:rsidR="001E15B3" w:rsidRPr="00662D04">
        <w:rPr>
          <w:color w:val="auto"/>
          <w:sz w:val="24"/>
          <w:szCs w:val="24"/>
        </w:rPr>
        <w:t xml:space="preserve">Слева располагаются названия </w:t>
      </w:r>
      <w:r w:rsidRPr="00662D04">
        <w:rPr>
          <w:color w:val="auto"/>
          <w:sz w:val="24"/>
          <w:szCs w:val="24"/>
        </w:rPr>
        <w:t xml:space="preserve">глав </w:t>
      </w:r>
      <w:r w:rsidR="001E15B3" w:rsidRPr="00662D04">
        <w:rPr>
          <w:color w:val="auto"/>
          <w:sz w:val="24"/>
          <w:szCs w:val="24"/>
        </w:rPr>
        <w:t>(</w:t>
      </w:r>
      <w:r w:rsidRPr="00662D04">
        <w:rPr>
          <w:color w:val="auto"/>
          <w:sz w:val="24"/>
          <w:szCs w:val="24"/>
        </w:rPr>
        <w:t>разделов</w:t>
      </w:r>
      <w:r w:rsidR="001E15B3" w:rsidRPr="00662D04">
        <w:rPr>
          <w:color w:val="auto"/>
          <w:sz w:val="24"/>
          <w:szCs w:val="24"/>
        </w:rPr>
        <w:t xml:space="preserve">), которые пишутся прописными буквами, </w:t>
      </w:r>
      <w:r w:rsidRPr="00662D04">
        <w:rPr>
          <w:color w:val="auto"/>
          <w:sz w:val="24"/>
          <w:szCs w:val="24"/>
        </w:rPr>
        <w:t xml:space="preserve">ниже и </w:t>
      </w:r>
      <w:r w:rsidR="001E15B3" w:rsidRPr="00662D04">
        <w:rPr>
          <w:color w:val="auto"/>
          <w:sz w:val="24"/>
          <w:szCs w:val="24"/>
        </w:rPr>
        <w:t xml:space="preserve">несколько правее – названия </w:t>
      </w:r>
      <w:r w:rsidRPr="00662D04">
        <w:rPr>
          <w:color w:val="auto"/>
          <w:sz w:val="24"/>
          <w:szCs w:val="24"/>
        </w:rPr>
        <w:t>параграфов</w:t>
      </w:r>
      <w:r w:rsidR="005F7928" w:rsidRPr="00662D04">
        <w:rPr>
          <w:color w:val="auto"/>
          <w:sz w:val="24"/>
          <w:szCs w:val="24"/>
        </w:rPr>
        <w:t xml:space="preserve"> (подразделов)</w:t>
      </w:r>
      <w:r w:rsidR="0018221A" w:rsidRPr="00662D04">
        <w:rPr>
          <w:color w:val="auto"/>
          <w:sz w:val="24"/>
          <w:szCs w:val="24"/>
        </w:rPr>
        <w:t xml:space="preserve"> и ещё</w:t>
      </w:r>
      <w:r w:rsidR="00507AD4" w:rsidRPr="00662D04">
        <w:rPr>
          <w:color w:val="auto"/>
          <w:sz w:val="24"/>
          <w:szCs w:val="24"/>
        </w:rPr>
        <w:t xml:space="preserve"> ниже и правее – названия </w:t>
      </w:r>
      <w:proofErr w:type="spellStart"/>
      <w:r w:rsidR="00507AD4" w:rsidRPr="00662D04">
        <w:rPr>
          <w:color w:val="auto"/>
          <w:sz w:val="24"/>
          <w:szCs w:val="24"/>
        </w:rPr>
        <w:t>подпараграфов</w:t>
      </w:r>
      <w:proofErr w:type="spellEnd"/>
      <w:r w:rsidR="001E15B3" w:rsidRPr="00662D04">
        <w:rPr>
          <w:color w:val="auto"/>
          <w:sz w:val="24"/>
          <w:szCs w:val="24"/>
        </w:rPr>
        <w:t>, которые пишутся строчными буквами</w:t>
      </w:r>
      <w:r w:rsidRPr="00662D04">
        <w:rPr>
          <w:color w:val="auto"/>
          <w:sz w:val="24"/>
          <w:szCs w:val="24"/>
        </w:rPr>
        <w:t>.</w:t>
      </w:r>
      <w:r w:rsidR="001E15B3" w:rsidRPr="00662D04">
        <w:rPr>
          <w:color w:val="auto"/>
          <w:sz w:val="24"/>
          <w:szCs w:val="24"/>
        </w:rPr>
        <w:t xml:space="preserve"> </w:t>
      </w:r>
    </w:p>
    <w:p w:rsidR="001E15B3" w:rsidRPr="00662D04" w:rsidRDefault="000370BB" w:rsidP="004C70E3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auto"/>
          <w:sz w:val="24"/>
          <w:szCs w:val="24"/>
        </w:rPr>
      </w:pPr>
      <w:r w:rsidRPr="00662D04">
        <w:rPr>
          <w:rFonts w:eastAsia="TimesNewRoman"/>
          <w:color w:val="auto"/>
          <w:sz w:val="24"/>
          <w:szCs w:val="24"/>
        </w:rPr>
        <w:t xml:space="preserve">ВВЕДЕНИЕ, </w:t>
      </w:r>
      <w:r w:rsidR="00A95E69" w:rsidRPr="00662D04">
        <w:rPr>
          <w:rFonts w:eastAsia="TimesNewRoman"/>
          <w:color w:val="auto"/>
          <w:sz w:val="24"/>
          <w:szCs w:val="24"/>
        </w:rPr>
        <w:t xml:space="preserve">ЗАКЛЮЧЕНИЕ, </w:t>
      </w:r>
      <w:r w:rsidRPr="00662D04">
        <w:rPr>
          <w:rFonts w:eastAsia="TimesNewRoman"/>
          <w:color w:val="auto"/>
          <w:sz w:val="24"/>
          <w:szCs w:val="24"/>
        </w:rPr>
        <w:t xml:space="preserve">СПИСОК </w:t>
      </w:r>
      <w:r w:rsidR="00C00719" w:rsidRPr="00662D04">
        <w:rPr>
          <w:rFonts w:eastAsia="TimesNewRoman"/>
          <w:color w:val="auto"/>
          <w:sz w:val="24"/>
          <w:szCs w:val="24"/>
        </w:rPr>
        <w:t xml:space="preserve">ИСПОЛЬЗОВАННОЙ ЛИТЕРАТУРЫ И </w:t>
      </w:r>
      <w:r w:rsidRPr="00662D04">
        <w:rPr>
          <w:rFonts w:eastAsia="TimesNewRoman"/>
          <w:color w:val="auto"/>
          <w:sz w:val="24"/>
          <w:szCs w:val="24"/>
        </w:rPr>
        <w:t>ИСТОЧНИКОВ</w:t>
      </w:r>
      <w:r w:rsidR="006C0D9B" w:rsidRPr="00662D04">
        <w:rPr>
          <w:rFonts w:eastAsia="TimesNewRoman"/>
          <w:color w:val="auto"/>
          <w:sz w:val="24"/>
          <w:szCs w:val="24"/>
        </w:rPr>
        <w:t xml:space="preserve">, </w:t>
      </w:r>
      <w:r w:rsidR="00D068F2" w:rsidRPr="00662D04">
        <w:rPr>
          <w:rFonts w:eastAsia="TimesNewRoman"/>
          <w:color w:val="auto"/>
          <w:sz w:val="24"/>
          <w:szCs w:val="24"/>
        </w:rPr>
        <w:t>ГЛОССАРИЙ</w:t>
      </w:r>
      <w:r w:rsidRPr="00662D04">
        <w:rPr>
          <w:rFonts w:eastAsia="TimesNewRoman"/>
          <w:color w:val="auto"/>
          <w:sz w:val="24"/>
          <w:szCs w:val="24"/>
        </w:rPr>
        <w:t xml:space="preserve"> и ПРИЛОЖЕНИЯ включаются в </w:t>
      </w:r>
      <w:proofErr w:type="gramStart"/>
      <w:r w:rsidR="00D068F2" w:rsidRPr="00662D04">
        <w:rPr>
          <w:rFonts w:eastAsia="TimesNewRoman"/>
          <w:color w:val="auto"/>
          <w:sz w:val="24"/>
          <w:szCs w:val="24"/>
        </w:rPr>
        <w:t>СОДЕРЖАНИЕ</w:t>
      </w:r>
      <w:proofErr w:type="gramEnd"/>
      <w:r w:rsidRPr="00662D04">
        <w:rPr>
          <w:rFonts w:eastAsia="TimesNewRoman"/>
          <w:color w:val="auto"/>
          <w:sz w:val="24"/>
          <w:szCs w:val="24"/>
        </w:rPr>
        <w:t xml:space="preserve"> но не нумеруются.</w:t>
      </w:r>
    </w:p>
    <w:p w:rsidR="00CD24CB" w:rsidRPr="00662D04" w:rsidRDefault="00CD24CB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62D04">
        <w:rPr>
          <w:rFonts w:eastAsia="TimesNewRoman"/>
          <w:color w:val="auto"/>
          <w:sz w:val="24"/>
          <w:szCs w:val="24"/>
        </w:rPr>
        <w:t xml:space="preserve">Над колонкой цифр в СОДЕРЖАНИИ сокращение «стр.» не пишут и после цифр точек не ставят.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AD233C" w:rsidRPr="00662D04" w:rsidTr="00A83303">
        <w:trPr>
          <w:trHeight w:val="2006"/>
        </w:trPr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tbl>
            <w:tblPr>
              <w:tblW w:w="18579" w:type="dxa"/>
              <w:tblLook w:val="01E0"/>
            </w:tblPr>
            <w:tblGrid>
              <w:gridCol w:w="8931"/>
              <w:gridCol w:w="9648"/>
            </w:tblGrid>
            <w:tr w:rsidR="00B90877" w:rsidRPr="00662D04" w:rsidTr="00B90877">
              <w:trPr>
                <w:trHeight w:val="1871"/>
              </w:trPr>
              <w:tc>
                <w:tcPr>
                  <w:tcW w:w="8931" w:type="dxa"/>
                </w:tcPr>
                <w:p w:rsidR="00B90877" w:rsidRPr="00662D04" w:rsidRDefault="00736ADC" w:rsidP="004C70E3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/>
                      <w:i/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b/>
                      <w:i/>
                      <w:color w:val="auto"/>
                      <w:sz w:val="24"/>
                      <w:szCs w:val="24"/>
                    </w:rPr>
                    <w:t>П</w:t>
                  </w:r>
                  <w:r w:rsidR="00B90877" w:rsidRPr="00662D04">
                    <w:rPr>
                      <w:b/>
                      <w:i/>
                      <w:color w:val="auto"/>
                      <w:sz w:val="24"/>
                      <w:szCs w:val="24"/>
                    </w:rPr>
                    <w:t>ример</w:t>
                  </w:r>
                  <w:r w:rsidRPr="00662D04">
                    <w:rPr>
                      <w:b/>
                      <w:i/>
                      <w:color w:val="auto"/>
                      <w:sz w:val="24"/>
                      <w:szCs w:val="24"/>
                    </w:rPr>
                    <w:t xml:space="preserve"> для КР</w:t>
                  </w:r>
                  <w:r w:rsidR="00B90877" w:rsidRPr="00662D04">
                    <w:rPr>
                      <w:b/>
                      <w:i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B90877" w:rsidRPr="00662D04" w:rsidRDefault="00B90877" w:rsidP="004C70E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color w:val="auto"/>
                      <w:sz w:val="24"/>
                      <w:szCs w:val="24"/>
                    </w:rPr>
                    <w:t>СОДЕРЖАНИЕ</w:t>
                  </w:r>
                </w:p>
                <w:p w:rsidR="00B90877" w:rsidRPr="00662D04" w:rsidRDefault="00B90877" w:rsidP="004C70E3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color w:val="auto"/>
                      <w:sz w:val="24"/>
                      <w:szCs w:val="24"/>
                    </w:rPr>
                    <w:t>ВВЕДЕНИЕ</w:t>
                  </w:r>
                </w:p>
                <w:p w:rsidR="00B90877" w:rsidRPr="00662D04" w:rsidRDefault="00B90877" w:rsidP="004C70E3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color w:val="auto"/>
                      <w:sz w:val="24"/>
                      <w:szCs w:val="24"/>
                    </w:rPr>
                    <w:t>ТЕОРЕТИЧЕСКИЕ АСПЕКТЫ ДОНОРСТВА КРОВИ</w:t>
                  </w:r>
                  <w:r w:rsidR="00A95E69" w:rsidRPr="00662D04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662D04">
                    <w:rPr>
                      <w:color w:val="auto"/>
                      <w:sz w:val="24"/>
                      <w:szCs w:val="24"/>
                    </w:rPr>
                    <w:t>В РОССИИ</w:t>
                  </w:r>
                </w:p>
                <w:p w:rsidR="00A95E69" w:rsidRPr="00662D04" w:rsidRDefault="00B90877" w:rsidP="004C70E3">
                  <w:pPr>
                    <w:pStyle w:val="11"/>
                    <w:numPr>
                      <w:ilvl w:val="0"/>
                      <w:numId w:val="80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62D04">
                    <w:rPr>
                      <w:rFonts w:ascii="Times New Roman" w:hAnsi="Times New Roman"/>
                      <w:sz w:val="24"/>
                      <w:szCs w:val="24"/>
                    </w:rPr>
                    <w:t>Проблемы донорства крови и ее компонентов в РФ</w:t>
                  </w:r>
                  <w:r w:rsidRPr="00662D04">
                    <w:rPr>
                      <w:sz w:val="24"/>
                      <w:szCs w:val="24"/>
                    </w:rPr>
                    <w:t xml:space="preserve"> </w:t>
                  </w:r>
                </w:p>
                <w:p w:rsidR="00002EEF" w:rsidRPr="00662D04" w:rsidRDefault="00002EEF" w:rsidP="004C70E3">
                  <w:pPr>
                    <w:pStyle w:val="11"/>
                    <w:numPr>
                      <w:ilvl w:val="0"/>
                      <w:numId w:val="8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Fonts w:ascii="Times New Roman" w:hAnsi="Times New Roman"/>
                      <w:sz w:val="24"/>
                      <w:szCs w:val="24"/>
                    </w:rPr>
                    <w:t>и т.д.</w:t>
                  </w:r>
                </w:p>
                <w:p w:rsidR="0040518E" w:rsidRPr="00662D04" w:rsidRDefault="00A95E69" w:rsidP="004C70E3">
                  <w:pPr>
                    <w:pStyle w:val="11"/>
                    <w:spacing w:after="0" w:line="24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Fonts w:ascii="Times New Roman" w:hAnsi="Times New Roman"/>
                      <w:sz w:val="24"/>
                      <w:szCs w:val="24"/>
                    </w:rPr>
                    <w:t>ЗАКЛЮЧЕНИЕ</w:t>
                  </w:r>
                </w:p>
                <w:p w:rsidR="001765CD" w:rsidRPr="00662D04" w:rsidRDefault="00B90877" w:rsidP="004C70E3">
                  <w:pPr>
                    <w:pStyle w:val="11"/>
                    <w:spacing w:after="0" w:line="24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Fonts w:ascii="Times New Roman" w:hAnsi="Times New Roman"/>
                      <w:sz w:val="24"/>
                      <w:szCs w:val="24"/>
                    </w:rPr>
                    <w:t>СПИСОК ИСПОЛЬЗОВАННОЙ ЛИТЕРАТУРЫ И ИСТОЧНИКОВ</w:t>
                  </w:r>
                  <w:r w:rsidR="001765CD" w:rsidRPr="00662D0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765CD" w:rsidRPr="00662D04" w:rsidRDefault="001765CD" w:rsidP="004C70E3">
                  <w:pPr>
                    <w:pStyle w:val="11"/>
                    <w:spacing w:after="0" w:line="24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Fonts w:ascii="Times New Roman" w:hAnsi="Times New Roman"/>
                      <w:sz w:val="24"/>
                      <w:szCs w:val="24"/>
                    </w:rPr>
                    <w:t>ГЛОССАРИЙ</w:t>
                  </w:r>
                </w:p>
                <w:p w:rsidR="00B90877" w:rsidRPr="00662D04" w:rsidRDefault="00B90877" w:rsidP="004C70E3">
                  <w:pPr>
                    <w:pStyle w:val="11"/>
                    <w:spacing w:after="0" w:line="240" w:lineRule="auto"/>
                    <w:ind w:left="34" w:hanging="34"/>
                    <w:rPr>
                      <w:sz w:val="24"/>
                      <w:szCs w:val="24"/>
                    </w:rPr>
                  </w:pPr>
                  <w:r w:rsidRPr="00662D04">
                    <w:rPr>
                      <w:rFonts w:ascii="Times New Roman" w:hAnsi="Times New Roman"/>
                      <w:sz w:val="24"/>
                      <w:szCs w:val="24"/>
                    </w:rPr>
                    <w:t>ПРИЛОЖЕНИ</w:t>
                  </w:r>
                  <w:r w:rsidR="006E6E55" w:rsidRPr="00662D04">
                    <w:rPr>
                      <w:rFonts w:ascii="Times New Roman" w:hAnsi="Times New Roman"/>
                      <w:sz w:val="24"/>
                      <w:szCs w:val="24"/>
                    </w:rPr>
                    <w:t>Е (ПРИЛОЖЕНИЯ)</w:t>
                  </w:r>
                </w:p>
              </w:tc>
              <w:tc>
                <w:tcPr>
                  <w:tcW w:w="9648" w:type="dxa"/>
                </w:tcPr>
                <w:p w:rsidR="00B90877" w:rsidRPr="00662D04" w:rsidRDefault="00B90877" w:rsidP="004C70E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  <w:p w:rsidR="00CD24CB" w:rsidRPr="00662D04" w:rsidRDefault="00CD24CB" w:rsidP="004C70E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  <w:p w:rsidR="00CD24CB" w:rsidRPr="00662D04" w:rsidRDefault="006E6E55" w:rsidP="004C70E3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  <w:p w:rsidR="00CD24CB" w:rsidRPr="00662D04" w:rsidRDefault="006E6E55" w:rsidP="004C70E3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  <w:p w:rsidR="00CD24CB" w:rsidRPr="00662D04" w:rsidRDefault="006E6E55" w:rsidP="004C70E3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  <w:p w:rsidR="00002EEF" w:rsidRPr="00662D04" w:rsidRDefault="00002EEF" w:rsidP="004C70E3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color w:val="auto"/>
                      <w:sz w:val="24"/>
                      <w:szCs w:val="24"/>
                    </w:rPr>
                    <w:t>…</w:t>
                  </w:r>
                </w:p>
                <w:p w:rsidR="00A95E69" w:rsidRPr="00662D04" w:rsidRDefault="00A95E69" w:rsidP="004C70E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0370BB" w:rsidRPr="00662D04" w:rsidRDefault="000370BB" w:rsidP="004C70E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color w:val="auto"/>
                <w:sz w:val="24"/>
                <w:szCs w:val="24"/>
              </w:rPr>
            </w:pPr>
          </w:p>
        </w:tc>
      </w:tr>
    </w:tbl>
    <w:p w:rsidR="00F844DA" w:rsidRPr="00662D04" w:rsidRDefault="00F844DA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736ADC" w:rsidRPr="00662D04" w:rsidTr="008978C0">
        <w:trPr>
          <w:trHeight w:val="2006"/>
        </w:trPr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tbl>
            <w:tblPr>
              <w:tblW w:w="18579" w:type="dxa"/>
              <w:tblLook w:val="01E0"/>
            </w:tblPr>
            <w:tblGrid>
              <w:gridCol w:w="8931"/>
              <w:gridCol w:w="9648"/>
            </w:tblGrid>
            <w:tr w:rsidR="00736ADC" w:rsidRPr="00662D04" w:rsidTr="008978C0">
              <w:trPr>
                <w:trHeight w:val="1871"/>
              </w:trPr>
              <w:tc>
                <w:tcPr>
                  <w:tcW w:w="8931" w:type="dxa"/>
                </w:tcPr>
                <w:p w:rsidR="00736ADC" w:rsidRPr="00662D04" w:rsidRDefault="00736ADC" w:rsidP="004C70E3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/>
                      <w:i/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b/>
                      <w:i/>
                      <w:color w:val="auto"/>
                      <w:sz w:val="24"/>
                      <w:szCs w:val="24"/>
                    </w:rPr>
                    <w:t xml:space="preserve">Пример для ВКР </w:t>
                  </w:r>
                </w:p>
                <w:p w:rsidR="00736ADC" w:rsidRPr="00662D04" w:rsidRDefault="00736ADC" w:rsidP="004C70E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color w:val="auto"/>
                      <w:sz w:val="24"/>
                      <w:szCs w:val="24"/>
                    </w:rPr>
                    <w:t>СОДЕРЖАНИЕ</w:t>
                  </w:r>
                </w:p>
                <w:p w:rsidR="00736ADC" w:rsidRPr="00662D04" w:rsidRDefault="00736ADC" w:rsidP="004C70E3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color w:val="auto"/>
                      <w:sz w:val="24"/>
                      <w:szCs w:val="24"/>
                    </w:rPr>
                    <w:t>ВВЕДЕНИЕ</w:t>
                  </w:r>
                </w:p>
                <w:p w:rsidR="00736ADC" w:rsidRPr="00662D04" w:rsidRDefault="00736ADC" w:rsidP="004C70E3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color w:val="auto"/>
                      <w:sz w:val="24"/>
                      <w:szCs w:val="24"/>
                    </w:rPr>
                    <w:t>1. ТЕОРЕТИЧЕСКИЕ АСПЕКТЫ ДОНОРСТВА КРОВИ В РОССИИ</w:t>
                  </w:r>
                </w:p>
                <w:p w:rsidR="00736ADC" w:rsidRPr="00662D04" w:rsidRDefault="00736ADC" w:rsidP="004C70E3">
                  <w:pPr>
                    <w:pStyle w:val="11"/>
                    <w:spacing w:after="0" w:line="240" w:lineRule="auto"/>
                    <w:ind w:left="1310" w:hanging="9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 Проблемы донорства крови и ее компонентов в РФ </w:t>
                  </w:r>
                </w:p>
                <w:p w:rsidR="00002EEF" w:rsidRPr="00662D04" w:rsidRDefault="00002EEF" w:rsidP="004C70E3">
                  <w:pPr>
                    <w:pStyle w:val="11"/>
                    <w:spacing w:after="0" w:line="240" w:lineRule="auto"/>
                    <w:ind w:left="1310" w:hanging="99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Fonts w:ascii="Times New Roman" w:hAnsi="Times New Roman"/>
                      <w:sz w:val="24"/>
                      <w:szCs w:val="24"/>
                    </w:rPr>
                    <w:t>1.2. и т.д.</w:t>
                  </w:r>
                </w:p>
                <w:p w:rsidR="00002EEF" w:rsidRPr="00662D04" w:rsidRDefault="00002EEF" w:rsidP="004C70E3">
                  <w:pPr>
                    <w:pStyle w:val="11"/>
                    <w:spacing w:after="0" w:line="240" w:lineRule="auto"/>
                    <w:ind w:left="318" w:hanging="318"/>
                    <w:rPr>
                      <w:sz w:val="24"/>
                      <w:szCs w:val="24"/>
                    </w:rPr>
                  </w:pPr>
                  <w:r w:rsidRPr="00662D04">
                    <w:rPr>
                      <w:rFonts w:ascii="Times New Roman" w:hAnsi="Times New Roman"/>
                      <w:sz w:val="24"/>
                      <w:szCs w:val="24"/>
                    </w:rPr>
                    <w:t xml:space="preserve">2.   </w:t>
                  </w:r>
                  <w:r w:rsidR="00EF3D66" w:rsidRPr="00662D04"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МЕТОДИКА ИССЛЕДОВАНИЯ</w:t>
                  </w:r>
                  <w:r w:rsidR="00EF3D66" w:rsidRPr="00662D04">
                    <w:rPr>
                      <w:sz w:val="24"/>
                      <w:szCs w:val="24"/>
                    </w:rPr>
                    <w:t xml:space="preserve">  </w:t>
                  </w:r>
                </w:p>
                <w:p w:rsidR="00EF3D66" w:rsidRPr="00662D04" w:rsidRDefault="00EF3D66" w:rsidP="004C70E3">
                  <w:pPr>
                    <w:pStyle w:val="11"/>
                    <w:spacing w:after="0" w:line="240" w:lineRule="auto"/>
                    <w:ind w:lef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Fonts w:ascii="Times New Roman" w:hAnsi="Times New Roman"/>
                      <w:sz w:val="24"/>
                      <w:szCs w:val="24"/>
                    </w:rPr>
                    <w:t>2.1.</w:t>
                  </w:r>
                </w:p>
                <w:p w:rsidR="00EF3D66" w:rsidRPr="00662D04" w:rsidRDefault="00EF3D66" w:rsidP="004C70E3">
                  <w:pPr>
                    <w:pStyle w:val="11"/>
                    <w:spacing w:after="0" w:line="240" w:lineRule="auto"/>
                    <w:ind w:left="3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Fonts w:ascii="Times New Roman" w:hAnsi="Times New Roman"/>
                      <w:sz w:val="24"/>
                      <w:szCs w:val="24"/>
                    </w:rPr>
                    <w:t>2.2.</w:t>
                  </w:r>
                  <w:r w:rsidR="00A330A5" w:rsidRPr="00662D0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36ADC" w:rsidRPr="00662D04" w:rsidRDefault="00736ADC" w:rsidP="004C70E3">
                  <w:pPr>
                    <w:pStyle w:val="11"/>
                    <w:spacing w:after="0" w:line="24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Fonts w:ascii="Times New Roman" w:hAnsi="Times New Roman"/>
                      <w:sz w:val="24"/>
                      <w:szCs w:val="24"/>
                    </w:rPr>
                    <w:t>ЗАКЛЮЧЕНИЕ</w:t>
                  </w:r>
                </w:p>
                <w:p w:rsidR="00736ADC" w:rsidRPr="00662D04" w:rsidRDefault="00736ADC" w:rsidP="004C70E3">
                  <w:pPr>
                    <w:pStyle w:val="11"/>
                    <w:spacing w:after="0" w:line="24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СПИСОК ИСПОЛЬЗОВАННОЙ ЛИТЕРАТУРЫ И ИСТОЧНИКОВ </w:t>
                  </w:r>
                </w:p>
                <w:p w:rsidR="00736ADC" w:rsidRPr="00662D04" w:rsidRDefault="00736ADC" w:rsidP="004C70E3">
                  <w:pPr>
                    <w:pStyle w:val="11"/>
                    <w:spacing w:after="0" w:line="240" w:lineRule="auto"/>
                    <w:ind w:left="34" w:hanging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Fonts w:ascii="Times New Roman" w:hAnsi="Times New Roman"/>
                      <w:sz w:val="24"/>
                      <w:szCs w:val="24"/>
                    </w:rPr>
                    <w:t>ГЛОССАРИЙ</w:t>
                  </w:r>
                </w:p>
                <w:p w:rsidR="00736ADC" w:rsidRPr="00662D04" w:rsidRDefault="00736ADC" w:rsidP="004C70E3">
                  <w:pPr>
                    <w:pStyle w:val="11"/>
                    <w:spacing w:after="0" w:line="240" w:lineRule="auto"/>
                    <w:ind w:left="34" w:hanging="34"/>
                    <w:rPr>
                      <w:sz w:val="24"/>
                      <w:szCs w:val="24"/>
                    </w:rPr>
                  </w:pPr>
                  <w:r w:rsidRPr="00662D04">
                    <w:rPr>
                      <w:rFonts w:ascii="Times New Roman" w:hAnsi="Times New Roman"/>
                      <w:sz w:val="24"/>
                      <w:szCs w:val="24"/>
                    </w:rPr>
                    <w:t>ПРИЛОЖЕНИЕ (ПРИЛОЖЕНИЯ)</w:t>
                  </w:r>
                </w:p>
              </w:tc>
              <w:tc>
                <w:tcPr>
                  <w:tcW w:w="9648" w:type="dxa"/>
                </w:tcPr>
                <w:p w:rsidR="00736ADC" w:rsidRPr="00662D04" w:rsidRDefault="00736ADC" w:rsidP="004C70E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  <w:p w:rsidR="00736ADC" w:rsidRPr="00662D04" w:rsidRDefault="00736ADC" w:rsidP="004C70E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  <w:p w:rsidR="00736ADC" w:rsidRPr="00662D04" w:rsidRDefault="00736ADC" w:rsidP="004C70E3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  <w:p w:rsidR="00736ADC" w:rsidRPr="00662D04" w:rsidRDefault="00736ADC" w:rsidP="004C70E3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  <w:p w:rsidR="00002EEF" w:rsidRPr="00662D04" w:rsidRDefault="00736ADC" w:rsidP="004C70E3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  <w:p w:rsidR="00002EEF" w:rsidRPr="00662D04" w:rsidRDefault="00002EEF" w:rsidP="004C70E3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color w:val="auto"/>
                      <w:sz w:val="24"/>
                      <w:szCs w:val="24"/>
                    </w:rPr>
                    <w:t>…</w:t>
                  </w:r>
                </w:p>
                <w:p w:rsidR="00002EEF" w:rsidRPr="00662D04" w:rsidRDefault="00002EEF" w:rsidP="004C70E3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color w:val="auto"/>
                      <w:sz w:val="24"/>
                      <w:szCs w:val="24"/>
                    </w:rPr>
                    <w:t>…</w:t>
                  </w:r>
                </w:p>
                <w:p w:rsidR="00EF3D66" w:rsidRPr="00662D04" w:rsidRDefault="00EF3D66" w:rsidP="004C70E3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auto"/>
                      <w:sz w:val="24"/>
                      <w:szCs w:val="24"/>
                    </w:rPr>
                  </w:pPr>
                </w:p>
                <w:p w:rsidR="00EF3D66" w:rsidRPr="00662D04" w:rsidRDefault="00EF3D66" w:rsidP="004C70E3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auto"/>
                      <w:sz w:val="24"/>
                      <w:szCs w:val="24"/>
                    </w:rPr>
                  </w:pPr>
                </w:p>
                <w:p w:rsidR="00736ADC" w:rsidRPr="00662D04" w:rsidRDefault="00736ADC" w:rsidP="004C70E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736ADC" w:rsidRPr="00662D04" w:rsidRDefault="00736ADC" w:rsidP="004C70E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color w:val="auto"/>
                <w:sz w:val="24"/>
                <w:szCs w:val="24"/>
              </w:rPr>
            </w:pPr>
          </w:p>
        </w:tc>
      </w:tr>
    </w:tbl>
    <w:p w:rsidR="00736ADC" w:rsidRPr="00662D04" w:rsidRDefault="00736ADC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5F2ED2" w:rsidRPr="00662D04" w:rsidTr="00182543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F2ED2" w:rsidRPr="00662D04" w:rsidRDefault="005F2ED2" w:rsidP="004C70E3">
            <w:pPr>
              <w:pStyle w:val="3"/>
              <w:spacing w:before="0" w:after="0"/>
              <w:ind w:firstLine="851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62D04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Обратите внимание</w:t>
            </w:r>
          </w:p>
          <w:p w:rsidR="00F844DA" w:rsidRPr="00662D04" w:rsidRDefault="00F844DA" w:rsidP="004C70E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62D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 ………………………………………………………..…</w:t>
            </w:r>
            <w:r w:rsidR="00002EEF" w:rsidRPr="00662D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</w:t>
            </w:r>
            <w:r w:rsidR="006D4EE3" w:rsidRPr="00662D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</w:t>
            </w:r>
          </w:p>
          <w:p w:rsidR="00F844DA" w:rsidRPr="00662D04" w:rsidRDefault="005D6CC8" w:rsidP="004C70E3">
            <w:pPr>
              <w:rPr>
                <w:color w:val="auto"/>
                <w:sz w:val="24"/>
                <w:szCs w:val="24"/>
                <w:vertAlign w:val="superscript"/>
              </w:rPr>
            </w:pPr>
            <w:r w:rsidRPr="005D6CC8">
              <w:rPr>
                <w:noProof/>
                <w:color w:val="auto"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6" type="#_x0000_t88" style="position:absolute;margin-left:38.7pt;margin-top:14.55pt;width:12pt;height:29.95pt;z-index:251661824"/>
              </w:pict>
            </w:r>
            <w:r w:rsidR="00F844DA" w:rsidRPr="00662D04">
              <w:rPr>
                <w:color w:val="auto"/>
                <w:sz w:val="24"/>
                <w:szCs w:val="24"/>
              </w:rPr>
              <w:t xml:space="preserve">                                                                </w:t>
            </w:r>
            <w:r w:rsidR="00F844DA" w:rsidRPr="00662D04">
              <w:rPr>
                <w:color w:val="auto"/>
                <w:sz w:val="24"/>
                <w:szCs w:val="24"/>
                <w:vertAlign w:val="superscript"/>
              </w:rPr>
              <w:t>(название</w:t>
            </w:r>
            <w:r w:rsidR="005F2ED2" w:rsidRPr="00662D04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1A56FF" w:rsidRPr="00662D04">
              <w:rPr>
                <w:color w:val="auto"/>
                <w:sz w:val="24"/>
                <w:szCs w:val="24"/>
                <w:vertAlign w:val="superscript"/>
              </w:rPr>
              <w:t xml:space="preserve">теоретической части или </w:t>
            </w:r>
            <w:r w:rsidR="005F2ED2" w:rsidRPr="00662D04">
              <w:rPr>
                <w:color w:val="auto"/>
                <w:sz w:val="24"/>
                <w:szCs w:val="24"/>
                <w:vertAlign w:val="superscript"/>
              </w:rPr>
              <w:t>главы</w:t>
            </w:r>
            <w:r w:rsidR="00F844DA" w:rsidRPr="00662D04">
              <w:rPr>
                <w:color w:val="auto"/>
                <w:sz w:val="24"/>
                <w:szCs w:val="24"/>
                <w:vertAlign w:val="superscript"/>
              </w:rPr>
              <w:t>)</w:t>
            </w:r>
          </w:p>
          <w:tbl>
            <w:tblPr>
              <w:tblW w:w="9493" w:type="dxa"/>
              <w:tblLook w:val="04A0"/>
            </w:tblPr>
            <w:tblGrid>
              <w:gridCol w:w="1413"/>
              <w:gridCol w:w="8080"/>
            </w:tblGrid>
            <w:tr w:rsidR="005F2ED2" w:rsidRPr="00662D04" w:rsidTr="00182543">
              <w:tc>
                <w:tcPr>
                  <w:tcW w:w="1413" w:type="dxa"/>
                  <w:shd w:val="clear" w:color="auto" w:fill="auto"/>
                </w:tcPr>
                <w:p w:rsidR="00F844DA" w:rsidRPr="00662D04" w:rsidRDefault="00F844DA" w:rsidP="004C70E3">
                  <w:pPr>
                    <w:pStyle w:val="3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1.1 </w:t>
                  </w:r>
                </w:p>
                <w:p w:rsidR="00F844DA" w:rsidRPr="00662D04" w:rsidRDefault="00F844DA" w:rsidP="004C70E3">
                  <w:pPr>
                    <w:pStyle w:val="3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1.2.          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F844DA" w:rsidRPr="00662D04" w:rsidRDefault="00F844DA" w:rsidP="004C70E3">
                  <w:pPr>
                    <w:pStyle w:val="3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про объект исследования</w:t>
                  </w:r>
                </w:p>
                <w:p w:rsidR="00F844DA" w:rsidRPr="00662D04" w:rsidRDefault="00F844DA" w:rsidP="004C70E3">
                  <w:pPr>
                    <w:pStyle w:val="3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5F2ED2" w:rsidRPr="00662D04" w:rsidTr="00182543">
              <w:tc>
                <w:tcPr>
                  <w:tcW w:w="1413" w:type="dxa"/>
                  <w:shd w:val="clear" w:color="auto" w:fill="auto"/>
                </w:tcPr>
                <w:p w:rsidR="00F844DA" w:rsidRPr="00662D04" w:rsidRDefault="005D6CC8" w:rsidP="004C70E3">
                  <w:pPr>
                    <w:pStyle w:val="3"/>
                    <w:tabs>
                      <w:tab w:val="left" w:pos="1700"/>
                    </w:tabs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4"/>
                      <w:szCs w:val="24"/>
                    </w:rPr>
                    <w:pict>
                      <v:shape id="_x0000_s1055" type="#_x0000_t88" style="position:absolute;margin-left:33.3pt;margin-top:2.05pt;width:14pt;height:30.7pt;z-index:251660800;mso-position-horizontal-relative:text;mso-position-vertical-relative:text"/>
                    </w:pict>
                  </w:r>
                  <w:r w:rsidR="00F844DA" w:rsidRPr="00662D04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1.3.         </w:t>
                  </w:r>
                </w:p>
                <w:p w:rsidR="00F844DA" w:rsidRPr="00662D04" w:rsidRDefault="00F844DA" w:rsidP="004C70E3">
                  <w:pPr>
                    <w:pStyle w:val="3"/>
                    <w:spacing w:before="0" w:after="0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1.4.</w:t>
                  </w:r>
                  <w:r w:rsidRPr="00662D04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F844DA" w:rsidRPr="00662D04" w:rsidRDefault="00F844DA" w:rsidP="004C70E3">
                  <w:pPr>
                    <w:pStyle w:val="3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про предмет исследования</w:t>
                  </w:r>
                </w:p>
              </w:tc>
            </w:tr>
          </w:tbl>
          <w:p w:rsidR="00002EEF" w:rsidRPr="00662D04" w:rsidRDefault="006D4EE3" w:rsidP="004C70E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62D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F844DA" w:rsidRPr="00662D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………………………………………………………..…</w:t>
            </w:r>
            <w:r w:rsidR="00945D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………………………………………..</w:t>
            </w:r>
            <w:r w:rsidR="00A13232" w:rsidRPr="00662D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6D4EE3" w:rsidRPr="00662D04" w:rsidRDefault="006D4EE3" w:rsidP="004C70E3">
            <w:pPr>
              <w:ind w:left="318"/>
              <w:jc w:val="center"/>
              <w:rPr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  <w:vertAlign w:val="superscript"/>
              </w:rPr>
              <w:t>(название практической главы)</w:t>
            </w:r>
          </w:p>
          <w:tbl>
            <w:tblPr>
              <w:tblW w:w="9493" w:type="dxa"/>
              <w:tblLook w:val="04A0"/>
            </w:tblPr>
            <w:tblGrid>
              <w:gridCol w:w="1413"/>
              <w:gridCol w:w="8080"/>
            </w:tblGrid>
            <w:tr w:rsidR="00682CF6" w:rsidRPr="00662D04" w:rsidTr="00682CF6">
              <w:tc>
                <w:tcPr>
                  <w:tcW w:w="1413" w:type="dxa"/>
                  <w:shd w:val="clear" w:color="auto" w:fill="auto"/>
                </w:tcPr>
                <w:p w:rsidR="00682CF6" w:rsidRPr="00662D04" w:rsidRDefault="00682CF6" w:rsidP="004C70E3">
                  <w:pPr>
                    <w:pStyle w:val="3"/>
                    <w:tabs>
                      <w:tab w:val="left" w:pos="1700"/>
                    </w:tabs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2.1.         </w:t>
                  </w:r>
                </w:p>
                <w:p w:rsidR="00682CF6" w:rsidRPr="00662D04" w:rsidRDefault="00682CF6" w:rsidP="004C70E3">
                  <w:pPr>
                    <w:pStyle w:val="3"/>
                    <w:spacing w:before="0" w:after="0"/>
                    <w:rPr>
                      <w:rFonts w:ascii="Times New Roman" w:hAnsi="Times New Roman" w:cs="Times New Roman"/>
                      <w:b w:val="0"/>
                      <w:noProof/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2.2</w:t>
                  </w:r>
                  <w:r w:rsidRPr="00662D04">
                    <w:rPr>
                      <w:color w:val="auto"/>
                      <w:sz w:val="24"/>
                      <w:szCs w:val="24"/>
                    </w:rPr>
                    <w:t xml:space="preserve">                         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682CF6" w:rsidRPr="00662D04" w:rsidRDefault="00682CF6" w:rsidP="004C70E3">
                  <w:pPr>
                    <w:pStyle w:val="3"/>
                    <w:spacing w:before="0" w:after="0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организация исследования</w:t>
                  </w:r>
                </w:p>
                <w:p w:rsidR="00682CF6" w:rsidRPr="00662D04" w:rsidRDefault="00682CF6" w:rsidP="004C70E3">
                  <w:pPr>
                    <w:rPr>
                      <w:color w:val="auto"/>
                      <w:sz w:val="24"/>
                      <w:szCs w:val="24"/>
                    </w:rPr>
                  </w:pPr>
                  <w:r w:rsidRPr="00662D04">
                    <w:rPr>
                      <w:color w:val="auto"/>
                      <w:sz w:val="24"/>
                      <w:szCs w:val="24"/>
                    </w:rPr>
                    <w:t>методика исследования</w:t>
                  </w:r>
                </w:p>
              </w:tc>
            </w:tr>
          </w:tbl>
          <w:p w:rsidR="00F844DA" w:rsidRPr="00662D04" w:rsidRDefault="00F844DA" w:rsidP="004C70E3">
            <w:pPr>
              <w:pStyle w:val="3"/>
              <w:spacing w:before="0" w:after="0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1E15B3" w:rsidRPr="00662D04" w:rsidRDefault="001E15B3" w:rsidP="004C70E3">
      <w:pPr>
        <w:pStyle w:val="20"/>
        <w:tabs>
          <w:tab w:val="left" w:pos="9360"/>
        </w:tabs>
        <w:ind w:right="0" w:firstLine="709"/>
        <w:jc w:val="both"/>
        <w:rPr>
          <w:color w:val="FF0000"/>
          <w:sz w:val="24"/>
          <w:szCs w:val="24"/>
        </w:rPr>
      </w:pPr>
    </w:p>
    <w:p w:rsidR="00945DC1" w:rsidRDefault="00945DC1" w:rsidP="004C70E3">
      <w:pPr>
        <w:jc w:val="center"/>
        <w:rPr>
          <w:b/>
          <w:bCs/>
          <w:color w:val="auto"/>
          <w:sz w:val="24"/>
          <w:szCs w:val="24"/>
        </w:rPr>
      </w:pPr>
    </w:p>
    <w:p w:rsidR="005E580A" w:rsidRPr="00662D04" w:rsidRDefault="005971B6" w:rsidP="004C70E3">
      <w:pPr>
        <w:jc w:val="center"/>
        <w:rPr>
          <w:color w:val="FF0000"/>
          <w:sz w:val="24"/>
          <w:szCs w:val="24"/>
        </w:rPr>
      </w:pPr>
      <w:r w:rsidRPr="00662D04">
        <w:rPr>
          <w:b/>
          <w:bCs/>
          <w:color w:val="auto"/>
          <w:sz w:val="24"/>
          <w:szCs w:val="24"/>
        </w:rPr>
        <w:lastRenderedPageBreak/>
        <w:t>4</w:t>
      </w:r>
      <w:r w:rsidR="00474DB7" w:rsidRPr="00662D04">
        <w:rPr>
          <w:b/>
          <w:bCs/>
          <w:color w:val="auto"/>
          <w:sz w:val="24"/>
          <w:szCs w:val="24"/>
        </w:rPr>
        <w:t>.</w:t>
      </w:r>
      <w:r w:rsidR="004F15D4" w:rsidRPr="00662D04">
        <w:rPr>
          <w:b/>
          <w:bCs/>
          <w:color w:val="auto"/>
          <w:sz w:val="24"/>
          <w:szCs w:val="24"/>
        </w:rPr>
        <w:t>4</w:t>
      </w:r>
      <w:r w:rsidR="00474DB7" w:rsidRPr="00662D04">
        <w:rPr>
          <w:b/>
          <w:bCs/>
          <w:color w:val="auto"/>
          <w:sz w:val="24"/>
          <w:szCs w:val="24"/>
        </w:rPr>
        <w:t xml:space="preserve">. </w:t>
      </w:r>
      <w:r w:rsidR="00977D50" w:rsidRPr="00662D04">
        <w:rPr>
          <w:b/>
          <w:bCs/>
          <w:color w:val="auto"/>
          <w:sz w:val="24"/>
          <w:szCs w:val="24"/>
        </w:rPr>
        <w:t>Введени</w:t>
      </w:r>
      <w:r w:rsidR="00977D50" w:rsidRPr="00662D04">
        <w:rPr>
          <w:b/>
          <w:color w:val="auto"/>
          <w:sz w:val="24"/>
          <w:szCs w:val="24"/>
        </w:rPr>
        <w:t>е</w:t>
      </w:r>
      <w:r w:rsidR="005E580A" w:rsidRPr="00662D04">
        <w:rPr>
          <w:color w:val="FF0000"/>
          <w:sz w:val="24"/>
          <w:szCs w:val="24"/>
        </w:rPr>
        <w:t xml:space="preserve"> </w:t>
      </w:r>
    </w:p>
    <w:p w:rsidR="005E363D" w:rsidRPr="00662D04" w:rsidRDefault="005E363D" w:rsidP="004C70E3">
      <w:pPr>
        <w:jc w:val="center"/>
        <w:rPr>
          <w:color w:val="FF0000"/>
          <w:sz w:val="24"/>
          <w:szCs w:val="24"/>
        </w:rPr>
      </w:pPr>
    </w:p>
    <w:p w:rsidR="00272CE3" w:rsidRPr="00662D04" w:rsidRDefault="00272CE3" w:rsidP="004C70E3">
      <w:pPr>
        <w:ind w:firstLine="851"/>
        <w:jc w:val="both"/>
        <w:rPr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Введение</w:t>
      </w:r>
      <w:r w:rsidRPr="00662D04">
        <w:rPr>
          <w:color w:val="auto"/>
          <w:sz w:val="24"/>
          <w:szCs w:val="24"/>
        </w:rPr>
        <w:t xml:space="preserve"> </w:t>
      </w:r>
      <w:r w:rsidR="00107E98" w:rsidRPr="00662D04">
        <w:rPr>
          <w:color w:val="auto"/>
          <w:sz w:val="24"/>
          <w:szCs w:val="24"/>
        </w:rPr>
        <w:t>– это пролог всего исследования</w:t>
      </w:r>
      <w:r w:rsidRPr="00662D04">
        <w:rPr>
          <w:color w:val="auto"/>
          <w:sz w:val="24"/>
          <w:szCs w:val="24"/>
        </w:rPr>
        <w:t>.</w:t>
      </w:r>
      <w:r w:rsidR="005377CD"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>Введение предполагает</w:t>
      </w:r>
    </w:p>
    <w:p w:rsidR="00272CE3" w:rsidRPr="00662D04" w:rsidRDefault="00272CE3" w:rsidP="004C70E3">
      <w:pPr>
        <w:numPr>
          <w:ilvl w:val="0"/>
          <w:numId w:val="77"/>
        </w:numPr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Раскрытие актуальности данной  темы:</w:t>
      </w:r>
    </w:p>
    <w:p w:rsidR="005377CD" w:rsidRPr="00662D04" w:rsidRDefault="005377CD" w:rsidP="004C70E3">
      <w:pPr>
        <w:numPr>
          <w:ilvl w:val="0"/>
          <w:numId w:val="76"/>
        </w:numPr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для общества, здравоохранения</w:t>
      </w:r>
      <w:r w:rsidR="00A95E69" w:rsidRPr="00662D04">
        <w:rPr>
          <w:color w:val="auto"/>
          <w:sz w:val="24"/>
          <w:szCs w:val="24"/>
        </w:rPr>
        <w:t>, образования</w:t>
      </w:r>
      <w:r w:rsidRPr="00662D04">
        <w:rPr>
          <w:color w:val="auto"/>
          <w:sz w:val="24"/>
          <w:szCs w:val="24"/>
        </w:rPr>
        <w:t>;</w:t>
      </w:r>
    </w:p>
    <w:p w:rsidR="005377CD" w:rsidRPr="00662D04" w:rsidRDefault="005377CD" w:rsidP="004C70E3">
      <w:pPr>
        <w:numPr>
          <w:ilvl w:val="0"/>
          <w:numId w:val="76"/>
        </w:numPr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указывается значимость темы, степень е</w:t>
      </w:r>
      <w:r w:rsidR="00A95E69" w:rsidRPr="00662D04">
        <w:rPr>
          <w:color w:val="auto"/>
          <w:sz w:val="24"/>
          <w:szCs w:val="24"/>
        </w:rPr>
        <w:t>ё</w:t>
      </w:r>
      <w:r w:rsidRPr="00662D04">
        <w:rPr>
          <w:color w:val="auto"/>
          <w:sz w:val="24"/>
          <w:szCs w:val="24"/>
        </w:rPr>
        <w:t xml:space="preserve"> разработанности в литературе, в </w:t>
      </w:r>
      <w:r w:rsidR="00A95E69" w:rsidRPr="00662D04">
        <w:rPr>
          <w:color w:val="auto"/>
          <w:sz w:val="24"/>
          <w:szCs w:val="24"/>
        </w:rPr>
        <w:t>том числе</w:t>
      </w:r>
      <w:r w:rsidRPr="00662D04">
        <w:rPr>
          <w:color w:val="auto"/>
          <w:sz w:val="24"/>
          <w:szCs w:val="24"/>
        </w:rPr>
        <w:t xml:space="preserve"> определяются существующие в науке и практике подходы к проблеме, сформулированной в теме УИР;</w:t>
      </w:r>
    </w:p>
    <w:p w:rsidR="00272CE3" w:rsidRPr="00662D04" w:rsidRDefault="00272CE3" w:rsidP="004C70E3">
      <w:pPr>
        <w:numPr>
          <w:ilvl w:val="0"/>
          <w:numId w:val="76"/>
        </w:numPr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что сделано, что</w:t>
      </w:r>
      <w:r w:rsidR="005377CD"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 xml:space="preserve">еще не раскрыто, чем необходимо </w:t>
      </w:r>
      <w:r w:rsidR="005377CD" w:rsidRPr="00662D04">
        <w:rPr>
          <w:color w:val="auto"/>
          <w:sz w:val="24"/>
          <w:szCs w:val="24"/>
        </w:rPr>
        <w:t>заняться</w:t>
      </w:r>
      <w:r w:rsidRPr="00662D04">
        <w:rPr>
          <w:color w:val="auto"/>
          <w:sz w:val="24"/>
          <w:szCs w:val="24"/>
        </w:rPr>
        <w:t>.</w:t>
      </w:r>
    </w:p>
    <w:p w:rsidR="00272CE3" w:rsidRPr="000C4724" w:rsidRDefault="00272CE3" w:rsidP="004C70E3">
      <w:pPr>
        <w:numPr>
          <w:ilvl w:val="0"/>
          <w:numId w:val="77"/>
        </w:numPr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Определение  научного аппарата:  объект</w:t>
      </w:r>
      <w:r w:rsidR="005377CD" w:rsidRPr="00662D04">
        <w:rPr>
          <w:color w:val="auto"/>
          <w:sz w:val="24"/>
          <w:szCs w:val="24"/>
        </w:rPr>
        <w:t xml:space="preserve"> и </w:t>
      </w:r>
      <w:r w:rsidRPr="00662D04">
        <w:rPr>
          <w:color w:val="auto"/>
          <w:sz w:val="24"/>
          <w:szCs w:val="24"/>
        </w:rPr>
        <w:t>предмет</w:t>
      </w:r>
      <w:r w:rsidR="005377CD" w:rsidRPr="00662D04">
        <w:rPr>
          <w:color w:val="auto"/>
          <w:sz w:val="24"/>
          <w:szCs w:val="24"/>
        </w:rPr>
        <w:t xml:space="preserve"> исследования</w:t>
      </w:r>
      <w:r w:rsidRPr="00662D04">
        <w:rPr>
          <w:color w:val="auto"/>
          <w:sz w:val="24"/>
          <w:szCs w:val="24"/>
        </w:rPr>
        <w:t xml:space="preserve">, цель, задачи </w:t>
      </w:r>
      <w:r w:rsidR="005377CD" w:rsidRPr="00662D04">
        <w:rPr>
          <w:color w:val="auto"/>
          <w:sz w:val="24"/>
          <w:szCs w:val="24"/>
        </w:rPr>
        <w:t xml:space="preserve">и </w:t>
      </w:r>
      <w:r w:rsidR="005377CD" w:rsidRPr="000C4724">
        <w:rPr>
          <w:color w:val="auto"/>
          <w:sz w:val="24"/>
          <w:szCs w:val="24"/>
        </w:rPr>
        <w:t xml:space="preserve">гипотеза </w:t>
      </w:r>
      <w:r w:rsidRPr="000C4724">
        <w:rPr>
          <w:color w:val="auto"/>
          <w:sz w:val="24"/>
          <w:szCs w:val="24"/>
        </w:rPr>
        <w:t>исследования</w:t>
      </w:r>
      <w:r w:rsidR="00A95E69" w:rsidRPr="000C4724">
        <w:rPr>
          <w:color w:val="auto"/>
          <w:sz w:val="24"/>
          <w:szCs w:val="24"/>
        </w:rPr>
        <w:t xml:space="preserve"> (УИР реферативного или практического характера могут не содержать гипотезу)</w:t>
      </w:r>
      <w:r w:rsidRPr="000C4724">
        <w:rPr>
          <w:color w:val="auto"/>
          <w:sz w:val="24"/>
          <w:szCs w:val="24"/>
        </w:rPr>
        <w:t>.</w:t>
      </w:r>
    </w:p>
    <w:p w:rsidR="00A95E69" w:rsidRPr="000C4724" w:rsidRDefault="00272CE3" w:rsidP="004C70E3">
      <w:pPr>
        <w:numPr>
          <w:ilvl w:val="0"/>
          <w:numId w:val="77"/>
        </w:numPr>
        <w:ind w:hanging="720"/>
        <w:jc w:val="both"/>
        <w:rPr>
          <w:color w:val="auto"/>
          <w:sz w:val="24"/>
          <w:szCs w:val="24"/>
        </w:rPr>
      </w:pPr>
      <w:r w:rsidRPr="000C4724">
        <w:rPr>
          <w:color w:val="auto"/>
          <w:sz w:val="24"/>
          <w:szCs w:val="24"/>
        </w:rPr>
        <w:t>Перечень используемых в работе методов  исследования</w:t>
      </w:r>
      <w:r w:rsidR="005377CD" w:rsidRPr="000C4724">
        <w:rPr>
          <w:color w:val="auto"/>
          <w:sz w:val="24"/>
          <w:szCs w:val="24"/>
        </w:rPr>
        <w:t xml:space="preserve"> </w:t>
      </w:r>
      <w:r w:rsidRPr="000C4724">
        <w:rPr>
          <w:color w:val="auto"/>
          <w:sz w:val="24"/>
          <w:szCs w:val="24"/>
        </w:rPr>
        <w:t>с  краткой конкретизацией</w:t>
      </w:r>
      <w:r w:rsidR="003158CB" w:rsidRPr="000C4724">
        <w:rPr>
          <w:color w:val="auto"/>
          <w:sz w:val="24"/>
          <w:szCs w:val="24"/>
        </w:rPr>
        <w:t xml:space="preserve"> (для ВКР)</w:t>
      </w:r>
      <w:r w:rsidRPr="000C4724">
        <w:rPr>
          <w:color w:val="auto"/>
          <w:sz w:val="24"/>
          <w:szCs w:val="24"/>
        </w:rPr>
        <w:t>.</w:t>
      </w:r>
    </w:p>
    <w:p w:rsidR="00272CE3" w:rsidRPr="000C4724" w:rsidRDefault="005377CD" w:rsidP="004C70E3">
      <w:pPr>
        <w:numPr>
          <w:ilvl w:val="0"/>
          <w:numId w:val="77"/>
        </w:numPr>
        <w:ind w:hanging="720"/>
        <w:jc w:val="both"/>
        <w:rPr>
          <w:color w:val="auto"/>
          <w:sz w:val="24"/>
          <w:szCs w:val="24"/>
        </w:rPr>
      </w:pPr>
      <w:r w:rsidRPr="000C4724">
        <w:rPr>
          <w:color w:val="auto"/>
          <w:sz w:val="24"/>
          <w:szCs w:val="24"/>
        </w:rPr>
        <w:t xml:space="preserve">Краткое описание структуры </w:t>
      </w:r>
      <w:r w:rsidR="001205DE" w:rsidRPr="000C4724">
        <w:rPr>
          <w:color w:val="auto"/>
          <w:sz w:val="24"/>
          <w:szCs w:val="24"/>
        </w:rPr>
        <w:t xml:space="preserve">и содержания </w:t>
      </w:r>
      <w:r w:rsidRPr="000C4724">
        <w:rPr>
          <w:color w:val="auto"/>
          <w:sz w:val="24"/>
          <w:szCs w:val="24"/>
        </w:rPr>
        <w:t>исследовательской работы</w:t>
      </w:r>
      <w:r w:rsidR="00A95E69" w:rsidRPr="000C4724">
        <w:rPr>
          <w:color w:val="auto"/>
          <w:sz w:val="24"/>
          <w:szCs w:val="24"/>
        </w:rPr>
        <w:t>.</w:t>
      </w:r>
    </w:p>
    <w:p w:rsidR="0011380B" w:rsidRPr="00662D04" w:rsidRDefault="005663BE" w:rsidP="004C70E3">
      <w:pPr>
        <w:ind w:firstLine="709"/>
        <w:jc w:val="both"/>
        <w:rPr>
          <w:color w:val="auto"/>
          <w:spacing w:val="-1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Актуальность темы.</w:t>
      </w:r>
      <w:r w:rsidR="00474DB7" w:rsidRPr="00662D04">
        <w:rPr>
          <w:b/>
          <w:color w:val="auto"/>
          <w:sz w:val="24"/>
          <w:szCs w:val="24"/>
        </w:rPr>
        <w:t xml:space="preserve"> </w:t>
      </w:r>
      <w:r w:rsidR="0011380B" w:rsidRPr="00662D04">
        <w:rPr>
          <w:color w:val="auto"/>
          <w:sz w:val="24"/>
          <w:szCs w:val="24"/>
        </w:rPr>
        <w:t xml:space="preserve">Под актуальностью </w:t>
      </w:r>
      <w:r w:rsidR="0011380B" w:rsidRPr="00662D04">
        <w:rPr>
          <w:color w:val="auto"/>
          <w:spacing w:val="-1"/>
          <w:sz w:val="24"/>
          <w:szCs w:val="24"/>
        </w:rPr>
        <w:t xml:space="preserve">исследования понимается степень его важности в данный </w:t>
      </w:r>
      <w:r w:rsidR="0011380B" w:rsidRPr="00662D04">
        <w:rPr>
          <w:color w:val="auto"/>
          <w:spacing w:val="-3"/>
          <w:sz w:val="24"/>
          <w:szCs w:val="24"/>
        </w:rPr>
        <w:t>момент для решения насущной проблемы, задачи или воп</w:t>
      </w:r>
      <w:r w:rsidR="0011380B" w:rsidRPr="00662D04">
        <w:rPr>
          <w:color w:val="auto"/>
          <w:spacing w:val="-3"/>
          <w:sz w:val="24"/>
          <w:szCs w:val="24"/>
        </w:rPr>
        <w:softHyphen/>
        <w:t xml:space="preserve">роса. Отражается, что сделано в данном направлении и что </w:t>
      </w:r>
      <w:r w:rsidR="00112528" w:rsidRPr="00662D04">
        <w:rPr>
          <w:color w:val="auto"/>
          <w:sz w:val="24"/>
          <w:szCs w:val="24"/>
        </w:rPr>
        <w:t>ещё</w:t>
      </w:r>
      <w:r w:rsidR="0011380B" w:rsidRPr="00662D04">
        <w:rPr>
          <w:color w:val="auto"/>
          <w:sz w:val="24"/>
          <w:szCs w:val="24"/>
        </w:rPr>
        <w:t xml:space="preserve"> остается нереш</w:t>
      </w:r>
      <w:r w:rsidR="00112528" w:rsidRPr="00662D04">
        <w:rPr>
          <w:color w:val="auto"/>
          <w:sz w:val="24"/>
          <w:szCs w:val="24"/>
        </w:rPr>
        <w:t>ё</w:t>
      </w:r>
      <w:r w:rsidR="0011380B" w:rsidRPr="00662D04">
        <w:rPr>
          <w:color w:val="auto"/>
          <w:sz w:val="24"/>
          <w:szCs w:val="24"/>
        </w:rPr>
        <w:t xml:space="preserve">нным. Формулировка актуальности </w:t>
      </w:r>
      <w:r w:rsidR="0011380B" w:rsidRPr="00662D04">
        <w:rPr>
          <w:color w:val="auto"/>
          <w:spacing w:val="-1"/>
          <w:sz w:val="24"/>
          <w:szCs w:val="24"/>
        </w:rPr>
        <w:t>темы должна представлять собой развернутый вы</w:t>
      </w:r>
      <w:r w:rsidR="0011380B" w:rsidRPr="00662D04">
        <w:rPr>
          <w:color w:val="auto"/>
          <w:spacing w:val="-1"/>
          <w:sz w:val="24"/>
          <w:szCs w:val="24"/>
        </w:rPr>
        <w:softHyphen/>
      </w:r>
      <w:r w:rsidR="0011380B" w:rsidRPr="00662D04">
        <w:rPr>
          <w:color w:val="auto"/>
          <w:spacing w:val="-2"/>
          <w:sz w:val="24"/>
          <w:szCs w:val="24"/>
        </w:rPr>
        <w:t>вод о том, что, несмотря на имеющиеся исследования дан</w:t>
      </w:r>
      <w:r w:rsidR="0011380B" w:rsidRPr="00662D04">
        <w:rPr>
          <w:color w:val="auto"/>
          <w:sz w:val="24"/>
          <w:szCs w:val="24"/>
        </w:rPr>
        <w:t>ного вопроса, научные знания в данной области недоста</w:t>
      </w:r>
      <w:r w:rsidR="0011380B" w:rsidRPr="00662D04">
        <w:rPr>
          <w:color w:val="auto"/>
          <w:sz w:val="24"/>
          <w:szCs w:val="24"/>
        </w:rPr>
        <w:softHyphen/>
      </w:r>
      <w:r w:rsidR="0011380B" w:rsidRPr="00662D04">
        <w:rPr>
          <w:color w:val="auto"/>
          <w:spacing w:val="-5"/>
          <w:sz w:val="24"/>
          <w:szCs w:val="24"/>
        </w:rPr>
        <w:t xml:space="preserve">точны, устарели или отсутствуют. Доказывая актуальность, </w:t>
      </w:r>
      <w:r w:rsidR="0011380B" w:rsidRPr="00662D04">
        <w:rPr>
          <w:color w:val="auto"/>
          <w:spacing w:val="-2"/>
          <w:sz w:val="24"/>
          <w:szCs w:val="24"/>
        </w:rPr>
        <w:t xml:space="preserve">необходимо убедить всех и каждого, что </w:t>
      </w:r>
      <w:r w:rsidR="00112528" w:rsidRPr="00662D04">
        <w:rPr>
          <w:color w:val="auto"/>
          <w:spacing w:val="-2"/>
          <w:sz w:val="24"/>
          <w:szCs w:val="24"/>
        </w:rPr>
        <w:t>«</w:t>
      </w:r>
      <w:r w:rsidR="0011380B" w:rsidRPr="00662D04">
        <w:rPr>
          <w:color w:val="auto"/>
          <w:spacing w:val="-2"/>
          <w:sz w:val="24"/>
          <w:szCs w:val="24"/>
        </w:rPr>
        <w:t>ранее таких важ</w:t>
      </w:r>
      <w:r w:rsidR="0011380B" w:rsidRPr="00662D04">
        <w:rPr>
          <w:color w:val="auto"/>
          <w:spacing w:val="-2"/>
          <w:sz w:val="24"/>
          <w:szCs w:val="24"/>
        </w:rPr>
        <w:softHyphen/>
      </w:r>
      <w:r w:rsidR="0011380B" w:rsidRPr="00662D04">
        <w:rPr>
          <w:color w:val="auto"/>
          <w:sz w:val="24"/>
          <w:szCs w:val="24"/>
        </w:rPr>
        <w:t xml:space="preserve">ных работ, как </w:t>
      </w:r>
      <w:r w:rsidR="00426DBF" w:rsidRPr="00662D04">
        <w:rPr>
          <w:color w:val="auto"/>
          <w:sz w:val="24"/>
          <w:szCs w:val="24"/>
        </w:rPr>
        <w:t>В</w:t>
      </w:r>
      <w:r w:rsidR="0011380B" w:rsidRPr="00662D04">
        <w:rPr>
          <w:color w:val="auto"/>
          <w:sz w:val="24"/>
          <w:szCs w:val="24"/>
        </w:rPr>
        <w:t>аша, не выполнялось. А если и выполня</w:t>
      </w:r>
      <w:r w:rsidR="0011380B" w:rsidRPr="00662D04">
        <w:rPr>
          <w:color w:val="auto"/>
          <w:sz w:val="24"/>
          <w:szCs w:val="24"/>
        </w:rPr>
        <w:softHyphen/>
      </w:r>
      <w:r w:rsidR="0011380B" w:rsidRPr="00662D04">
        <w:rPr>
          <w:color w:val="auto"/>
          <w:spacing w:val="-3"/>
          <w:sz w:val="24"/>
          <w:szCs w:val="24"/>
        </w:rPr>
        <w:t>лись, то не был учт</w:t>
      </w:r>
      <w:r w:rsidR="00112528" w:rsidRPr="00662D04">
        <w:rPr>
          <w:color w:val="auto"/>
          <w:spacing w:val="-3"/>
          <w:sz w:val="24"/>
          <w:szCs w:val="24"/>
        </w:rPr>
        <w:t>ё</w:t>
      </w:r>
      <w:r w:rsidR="0011380B" w:rsidRPr="00662D04">
        <w:rPr>
          <w:color w:val="auto"/>
          <w:spacing w:val="-3"/>
          <w:sz w:val="24"/>
          <w:szCs w:val="24"/>
        </w:rPr>
        <w:t xml:space="preserve">н выбранный </w:t>
      </w:r>
      <w:r w:rsidR="00507AD4" w:rsidRPr="00662D04">
        <w:rPr>
          <w:color w:val="auto"/>
          <w:spacing w:val="-3"/>
          <w:sz w:val="24"/>
          <w:szCs w:val="24"/>
        </w:rPr>
        <w:t>в</w:t>
      </w:r>
      <w:r w:rsidR="0011380B" w:rsidRPr="00662D04">
        <w:rPr>
          <w:color w:val="auto"/>
          <w:spacing w:val="-3"/>
          <w:sz w:val="24"/>
          <w:szCs w:val="24"/>
        </w:rPr>
        <w:t xml:space="preserve">ами аспект. А если был </w:t>
      </w:r>
      <w:r w:rsidR="0011380B" w:rsidRPr="00662D04">
        <w:rPr>
          <w:color w:val="auto"/>
          <w:sz w:val="24"/>
          <w:szCs w:val="24"/>
        </w:rPr>
        <w:t>учт</w:t>
      </w:r>
      <w:r w:rsidR="00112528" w:rsidRPr="00662D04">
        <w:rPr>
          <w:color w:val="auto"/>
          <w:sz w:val="24"/>
          <w:szCs w:val="24"/>
        </w:rPr>
        <w:t>ё</w:t>
      </w:r>
      <w:r w:rsidR="0011380B" w:rsidRPr="00662D04">
        <w:rPr>
          <w:color w:val="auto"/>
          <w:sz w:val="24"/>
          <w:szCs w:val="24"/>
        </w:rPr>
        <w:t>н, то раскрыт не до конца, или был раскрыт полнос</w:t>
      </w:r>
      <w:r w:rsidR="0011380B" w:rsidRPr="00662D04">
        <w:rPr>
          <w:color w:val="auto"/>
          <w:sz w:val="24"/>
          <w:szCs w:val="24"/>
        </w:rPr>
        <w:softHyphen/>
      </w:r>
      <w:r w:rsidR="0011380B" w:rsidRPr="00662D04">
        <w:rPr>
          <w:color w:val="auto"/>
          <w:spacing w:val="-4"/>
          <w:sz w:val="24"/>
          <w:szCs w:val="24"/>
        </w:rPr>
        <w:t xml:space="preserve">тью, но Вы продолжаете его разработку, расширяя условия </w:t>
      </w:r>
      <w:r w:rsidR="0011380B" w:rsidRPr="00662D04">
        <w:rPr>
          <w:color w:val="auto"/>
          <w:sz w:val="24"/>
          <w:szCs w:val="24"/>
        </w:rPr>
        <w:t>(критерии, задачи, возможности и т.д.) исследования</w:t>
      </w:r>
      <w:r w:rsidR="00112528" w:rsidRPr="00662D04">
        <w:rPr>
          <w:color w:val="auto"/>
          <w:sz w:val="24"/>
          <w:szCs w:val="24"/>
        </w:rPr>
        <w:t>»</w:t>
      </w:r>
      <w:r w:rsidR="0011380B" w:rsidRPr="00662D04">
        <w:rPr>
          <w:color w:val="auto"/>
          <w:sz w:val="24"/>
          <w:szCs w:val="24"/>
        </w:rPr>
        <w:t xml:space="preserve">. Вы </w:t>
      </w:r>
      <w:r w:rsidR="0011380B" w:rsidRPr="00662D04">
        <w:rPr>
          <w:color w:val="auto"/>
          <w:spacing w:val="-2"/>
          <w:sz w:val="24"/>
          <w:szCs w:val="24"/>
        </w:rPr>
        <w:t xml:space="preserve">должны дать читателю понять, что необходимость </w:t>
      </w:r>
      <w:r w:rsidR="00426DBF" w:rsidRPr="00662D04">
        <w:rPr>
          <w:color w:val="auto"/>
          <w:spacing w:val="-2"/>
          <w:sz w:val="24"/>
          <w:szCs w:val="24"/>
        </w:rPr>
        <w:t>В</w:t>
      </w:r>
      <w:r w:rsidR="0011380B" w:rsidRPr="00662D04">
        <w:rPr>
          <w:color w:val="auto"/>
          <w:spacing w:val="-2"/>
          <w:sz w:val="24"/>
          <w:szCs w:val="24"/>
        </w:rPr>
        <w:t xml:space="preserve">ашего </w:t>
      </w:r>
      <w:r w:rsidR="0011380B" w:rsidRPr="00662D04">
        <w:rPr>
          <w:color w:val="auto"/>
          <w:spacing w:val="-1"/>
          <w:sz w:val="24"/>
          <w:szCs w:val="24"/>
        </w:rPr>
        <w:t>исследования была обусловлена внутренней логикой раз</w:t>
      </w:r>
      <w:r w:rsidR="0011380B" w:rsidRPr="00662D04">
        <w:rPr>
          <w:color w:val="auto"/>
          <w:spacing w:val="-1"/>
          <w:sz w:val="24"/>
          <w:szCs w:val="24"/>
        </w:rPr>
        <w:softHyphen/>
      </w:r>
      <w:r w:rsidR="0011380B" w:rsidRPr="00662D04">
        <w:rPr>
          <w:color w:val="auto"/>
          <w:spacing w:val="-2"/>
          <w:sz w:val="24"/>
          <w:szCs w:val="24"/>
        </w:rPr>
        <w:t xml:space="preserve">вития соответствующей области науки, что в случае, если </w:t>
      </w:r>
      <w:r w:rsidR="0011380B" w:rsidRPr="00662D04">
        <w:rPr>
          <w:color w:val="auto"/>
          <w:sz w:val="24"/>
          <w:szCs w:val="24"/>
        </w:rPr>
        <w:t xml:space="preserve">бы оно не было проведено, то процесс познания в чем-то </w:t>
      </w:r>
      <w:r w:rsidR="0011380B" w:rsidRPr="00662D04">
        <w:rPr>
          <w:color w:val="auto"/>
          <w:spacing w:val="-1"/>
          <w:sz w:val="24"/>
          <w:szCs w:val="24"/>
        </w:rPr>
        <w:t>замедлился бы. Это формулируется в виде противоречия</w:t>
      </w:r>
      <w:r w:rsidR="009E707C" w:rsidRPr="00662D04">
        <w:rPr>
          <w:color w:val="auto"/>
          <w:spacing w:val="-1"/>
          <w:sz w:val="24"/>
          <w:szCs w:val="24"/>
        </w:rPr>
        <w:t>.</w:t>
      </w:r>
    </w:p>
    <w:tbl>
      <w:tblPr>
        <w:tblW w:w="985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11380B" w:rsidRPr="00662D04" w:rsidTr="007C3166">
        <w:trPr>
          <w:jc w:val="center"/>
        </w:trPr>
        <w:tc>
          <w:tcPr>
            <w:tcW w:w="98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09CF" w:rsidRPr="00662D04" w:rsidRDefault="00AA09CF" w:rsidP="004C70E3">
            <w:pPr>
              <w:ind w:firstLine="709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662D04">
              <w:rPr>
                <w:b/>
                <w:i/>
                <w:color w:val="auto"/>
                <w:sz w:val="24"/>
                <w:szCs w:val="24"/>
              </w:rPr>
              <w:t xml:space="preserve">Например, </w:t>
            </w:r>
          </w:p>
          <w:p w:rsidR="002150B7" w:rsidRPr="00662D04" w:rsidRDefault="00112528" w:rsidP="004C70E3">
            <w:pPr>
              <w:numPr>
                <w:ilvl w:val="0"/>
                <w:numId w:val="23"/>
              </w:numPr>
              <w:ind w:left="284" w:hanging="284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auto"/>
                <w:sz w:val="24"/>
                <w:szCs w:val="24"/>
              </w:rPr>
              <w:t>б</w:t>
            </w:r>
            <w:r w:rsidR="00AA09CF" w:rsidRPr="00662D04">
              <w:rPr>
                <w:i/>
                <w:iCs/>
                <w:color w:val="auto"/>
                <w:sz w:val="24"/>
                <w:szCs w:val="24"/>
              </w:rPr>
              <w:t xml:space="preserve">ез знания … сейчас невозможно … </w:t>
            </w:r>
          </w:p>
          <w:p w:rsidR="002150B7" w:rsidRPr="00662D04" w:rsidRDefault="00112528" w:rsidP="004C70E3">
            <w:pPr>
              <w:numPr>
                <w:ilvl w:val="0"/>
                <w:numId w:val="23"/>
              </w:numPr>
              <w:ind w:left="284" w:hanging="284"/>
              <w:jc w:val="both"/>
              <w:rPr>
                <w:i/>
                <w:iCs/>
                <w:color w:val="auto"/>
                <w:spacing w:val="-8"/>
                <w:sz w:val="24"/>
                <w:szCs w:val="24"/>
              </w:rPr>
            </w:pPr>
            <w:r w:rsidRPr="00662D04">
              <w:rPr>
                <w:i/>
                <w:iCs/>
                <w:color w:val="auto"/>
                <w:sz w:val="24"/>
                <w:szCs w:val="24"/>
              </w:rPr>
              <w:t>в</w:t>
            </w:r>
            <w:r w:rsidR="00AA09CF" w:rsidRPr="00662D04">
              <w:rPr>
                <w:i/>
                <w:iCs/>
                <w:color w:val="auto"/>
                <w:sz w:val="24"/>
                <w:szCs w:val="24"/>
              </w:rPr>
              <w:t xml:space="preserve"> то же в</w:t>
            </w:r>
            <w:r w:rsidR="00AA09CF" w:rsidRPr="00662D04">
              <w:rPr>
                <w:i/>
                <w:iCs/>
                <w:color w:val="auto"/>
                <w:spacing w:val="-8"/>
                <w:sz w:val="24"/>
                <w:szCs w:val="24"/>
              </w:rPr>
              <w:t xml:space="preserve">ремя … до сих пор не </w:t>
            </w:r>
            <w:proofErr w:type="gramStart"/>
            <w:r w:rsidR="00AA09CF" w:rsidRPr="00662D04">
              <w:rPr>
                <w:i/>
                <w:iCs/>
                <w:color w:val="auto"/>
                <w:spacing w:val="-8"/>
                <w:sz w:val="24"/>
                <w:szCs w:val="24"/>
              </w:rPr>
              <w:t>разработаны</w:t>
            </w:r>
            <w:proofErr w:type="gramEnd"/>
            <w:r w:rsidR="00AA09CF" w:rsidRPr="00662D04">
              <w:rPr>
                <w:i/>
                <w:iCs/>
                <w:color w:val="auto"/>
                <w:spacing w:val="-8"/>
                <w:sz w:val="24"/>
                <w:szCs w:val="24"/>
              </w:rPr>
              <w:t xml:space="preserve"> …   </w:t>
            </w:r>
          </w:p>
          <w:p w:rsidR="0011380B" w:rsidRPr="00662D04" w:rsidRDefault="00112528" w:rsidP="004C70E3">
            <w:pPr>
              <w:numPr>
                <w:ilvl w:val="0"/>
                <w:numId w:val="23"/>
              </w:numPr>
              <w:ind w:left="284" w:hanging="284"/>
              <w:jc w:val="both"/>
              <w:rPr>
                <w:color w:val="auto"/>
                <w:spacing w:val="-1"/>
                <w:sz w:val="24"/>
                <w:szCs w:val="24"/>
              </w:rPr>
            </w:pPr>
            <w:r w:rsidRPr="00662D04">
              <w:rPr>
                <w:i/>
                <w:iCs/>
                <w:color w:val="auto"/>
                <w:spacing w:val="-8"/>
                <w:sz w:val="24"/>
                <w:szCs w:val="24"/>
              </w:rPr>
              <w:t>т</w:t>
            </w:r>
            <w:r w:rsidR="00AA09CF" w:rsidRPr="00662D04">
              <w:rPr>
                <w:i/>
                <w:iCs/>
                <w:color w:val="auto"/>
                <w:spacing w:val="-8"/>
                <w:sz w:val="24"/>
                <w:szCs w:val="24"/>
              </w:rPr>
              <w:t>аким образом,</w:t>
            </w:r>
            <w:r w:rsidR="00AA09CF" w:rsidRPr="00662D04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="00AA09CF" w:rsidRPr="00662D04">
              <w:rPr>
                <w:i/>
                <w:iCs/>
                <w:color w:val="auto"/>
                <w:spacing w:val="-4"/>
                <w:sz w:val="24"/>
                <w:szCs w:val="24"/>
              </w:rPr>
              <w:t>для</w:t>
            </w:r>
            <w:proofErr w:type="gramEnd"/>
            <w:r w:rsidR="00AA09CF" w:rsidRPr="00662D04">
              <w:rPr>
                <w:i/>
                <w:iCs/>
                <w:color w:val="auto"/>
                <w:spacing w:val="-4"/>
                <w:sz w:val="24"/>
                <w:szCs w:val="24"/>
              </w:rPr>
              <w:t xml:space="preserve"> … необходимо …</w:t>
            </w:r>
          </w:p>
        </w:tc>
      </w:tr>
    </w:tbl>
    <w:p w:rsidR="0011380B" w:rsidRPr="00662D04" w:rsidRDefault="0011380B" w:rsidP="004C70E3">
      <w:pPr>
        <w:shd w:val="clear" w:color="auto" w:fill="FFFFFF"/>
        <w:ind w:firstLine="709"/>
        <w:jc w:val="both"/>
        <w:rPr>
          <w:color w:val="auto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2150B7" w:rsidRPr="00662D04" w:rsidTr="00433F30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B4664" w:rsidRPr="00662D04" w:rsidRDefault="00474DB7" w:rsidP="004C70E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b/>
                <w:i/>
                <w:color w:val="auto"/>
                <w:sz w:val="24"/>
                <w:szCs w:val="24"/>
              </w:rPr>
            </w:pPr>
            <w:r w:rsidRPr="00662D04">
              <w:rPr>
                <w:rFonts w:eastAsia="TimesNewRoman"/>
                <w:b/>
                <w:i/>
                <w:color w:val="auto"/>
                <w:sz w:val="24"/>
                <w:szCs w:val="24"/>
              </w:rPr>
              <w:t xml:space="preserve">Обратите внимание </w:t>
            </w:r>
          </w:p>
          <w:p w:rsidR="00E90E8D" w:rsidRPr="00662D04" w:rsidRDefault="00E90E8D" w:rsidP="004C70E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b/>
                <w:i/>
                <w:color w:val="auto"/>
                <w:sz w:val="24"/>
                <w:szCs w:val="24"/>
              </w:rPr>
            </w:pPr>
            <w:r w:rsidRPr="00662D04">
              <w:rPr>
                <w:rFonts w:eastAsia="TimesNewRoman"/>
                <w:b/>
                <w:i/>
                <w:color w:val="auto"/>
                <w:sz w:val="24"/>
                <w:szCs w:val="24"/>
              </w:rPr>
              <w:t>Актуальность для современной медицинской науки, медицинского образования может заключаться в том, что:</w:t>
            </w:r>
          </w:p>
          <w:p w:rsidR="00E90E8D" w:rsidRPr="00662D04" w:rsidRDefault="00E90E8D" w:rsidP="004C70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color w:val="auto"/>
                <w:sz w:val="24"/>
                <w:szCs w:val="24"/>
              </w:rPr>
            </w:pPr>
            <w:r w:rsidRPr="00662D04">
              <w:rPr>
                <w:rFonts w:eastAsia="TimesNewRoman"/>
                <w:i/>
                <w:color w:val="auto"/>
                <w:sz w:val="24"/>
                <w:szCs w:val="24"/>
              </w:rPr>
              <w:t>нет (или недостаточно) исследований по подобной тематике (мало публикаций в научных журналах, монографий и пр.);</w:t>
            </w:r>
          </w:p>
          <w:p w:rsidR="00E90E8D" w:rsidRPr="00662D04" w:rsidRDefault="00E90E8D" w:rsidP="004C70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color w:val="auto"/>
                <w:sz w:val="24"/>
                <w:szCs w:val="24"/>
              </w:rPr>
            </w:pPr>
            <w:r w:rsidRPr="00662D04">
              <w:rPr>
                <w:rFonts w:eastAsia="TimesNewRoman"/>
                <w:i/>
                <w:color w:val="auto"/>
                <w:sz w:val="24"/>
                <w:szCs w:val="24"/>
              </w:rPr>
              <w:t>существуют противоречивые научные факты, полученные</w:t>
            </w:r>
            <w:r w:rsidR="009E707C" w:rsidRPr="00662D04">
              <w:rPr>
                <w:rFonts w:eastAsia="TimesNewRoman"/>
                <w:i/>
                <w:color w:val="auto"/>
                <w:sz w:val="24"/>
                <w:szCs w:val="24"/>
              </w:rPr>
              <w:t xml:space="preserve"> </w:t>
            </w:r>
            <w:r w:rsidRPr="00662D04">
              <w:rPr>
                <w:rFonts w:eastAsia="TimesNewRoman"/>
                <w:i/>
                <w:color w:val="auto"/>
                <w:sz w:val="24"/>
                <w:szCs w:val="24"/>
              </w:rPr>
              <w:t>разными исследователями;</w:t>
            </w:r>
          </w:p>
          <w:p w:rsidR="00E90E8D" w:rsidRPr="00662D04" w:rsidRDefault="00E90E8D" w:rsidP="004C70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color w:val="auto"/>
                <w:sz w:val="24"/>
                <w:szCs w:val="24"/>
              </w:rPr>
            </w:pPr>
            <w:r w:rsidRPr="00662D04">
              <w:rPr>
                <w:rFonts w:eastAsia="TimesNewRoman"/>
                <w:i/>
                <w:color w:val="auto"/>
                <w:sz w:val="24"/>
                <w:szCs w:val="24"/>
              </w:rPr>
              <w:t>есть исследования, но не отражены именно те стороны, которые собирается рассмотреть студент – автор УИР;</w:t>
            </w:r>
          </w:p>
          <w:p w:rsidR="00E90E8D" w:rsidRPr="00662D04" w:rsidRDefault="00E90E8D" w:rsidP="004C70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color w:val="auto"/>
                <w:sz w:val="24"/>
                <w:szCs w:val="24"/>
              </w:rPr>
            </w:pPr>
            <w:r w:rsidRPr="00662D04">
              <w:rPr>
                <w:rFonts w:eastAsia="TimesNewRoman"/>
                <w:i/>
                <w:color w:val="auto"/>
                <w:sz w:val="24"/>
                <w:szCs w:val="24"/>
              </w:rPr>
              <w:t>исследования есть, но их результаты устарели, получены новые научные факты, новые научные теории;</w:t>
            </w:r>
          </w:p>
          <w:p w:rsidR="00E90E8D" w:rsidRPr="00662D04" w:rsidRDefault="00E90E8D" w:rsidP="004C70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color w:val="auto"/>
                <w:sz w:val="24"/>
                <w:szCs w:val="24"/>
              </w:rPr>
            </w:pPr>
            <w:r w:rsidRPr="00662D04">
              <w:rPr>
                <w:rFonts w:eastAsia="TimesNewRoman"/>
                <w:i/>
                <w:color w:val="auto"/>
                <w:sz w:val="24"/>
                <w:szCs w:val="24"/>
              </w:rPr>
              <w:t>стоит задача обобщения и сопоставления фактов, полученных в разных отраслях медицины;</w:t>
            </w:r>
          </w:p>
          <w:p w:rsidR="00E90E8D" w:rsidRPr="00662D04" w:rsidRDefault="00E90E8D" w:rsidP="004C70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eastAsia="TimesNewRoman"/>
                <w:i/>
                <w:color w:val="auto"/>
                <w:sz w:val="24"/>
                <w:szCs w:val="24"/>
              </w:rPr>
            </w:pPr>
            <w:r w:rsidRPr="00662D04">
              <w:rPr>
                <w:rFonts w:eastAsia="TimesNewRoman"/>
                <w:i/>
                <w:color w:val="auto"/>
                <w:sz w:val="24"/>
                <w:szCs w:val="24"/>
              </w:rPr>
              <w:t>стоит задача эмпирической проверки каких-либо теоретических положений и т.д.</w:t>
            </w:r>
            <w:r w:rsidR="009E707C" w:rsidRPr="00662D04">
              <w:rPr>
                <w:rFonts w:eastAsia="TimesNewRoman"/>
                <w:i/>
                <w:color w:val="auto"/>
                <w:sz w:val="24"/>
                <w:szCs w:val="24"/>
              </w:rPr>
              <w:t>;</w:t>
            </w:r>
          </w:p>
          <w:p w:rsidR="002150B7" w:rsidRPr="00662D04" w:rsidRDefault="00E90E8D" w:rsidP="004C70E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i/>
                <w:color w:val="auto"/>
                <w:spacing w:val="-4"/>
                <w:sz w:val="24"/>
                <w:szCs w:val="24"/>
              </w:rPr>
            </w:pPr>
            <w:r w:rsidRPr="00662D04">
              <w:rPr>
                <w:rFonts w:eastAsia="TimesNewRoman"/>
                <w:i/>
                <w:color w:val="auto"/>
                <w:sz w:val="24"/>
                <w:szCs w:val="24"/>
              </w:rPr>
              <w:t>определённые проблемы встают перед современной медицинской практикой, однако готовых (эффективных) решений, технологий нет.</w:t>
            </w:r>
          </w:p>
          <w:p w:rsidR="000C4724" w:rsidRDefault="000C4724" w:rsidP="004C70E3">
            <w:pPr>
              <w:keepNext/>
              <w:shd w:val="clear" w:color="auto" w:fill="FFFFFF"/>
              <w:ind w:firstLine="709"/>
              <w:jc w:val="both"/>
              <w:rPr>
                <w:b/>
                <w:i/>
                <w:color w:val="000000"/>
                <w:spacing w:val="-4"/>
                <w:sz w:val="24"/>
                <w:szCs w:val="24"/>
              </w:rPr>
            </w:pPr>
          </w:p>
          <w:p w:rsidR="00B54A44" w:rsidRPr="00662D04" w:rsidRDefault="00B54A44" w:rsidP="004C70E3">
            <w:pPr>
              <w:keepNext/>
              <w:shd w:val="clear" w:color="auto" w:fill="FFFFFF"/>
              <w:ind w:firstLine="709"/>
              <w:jc w:val="both"/>
              <w:rPr>
                <w:i/>
                <w:color w:val="000000"/>
                <w:spacing w:val="-4"/>
                <w:sz w:val="24"/>
                <w:szCs w:val="24"/>
              </w:rPr>
            </w:pPr>
            <w:r w:rsidRPr="00662D04">
              <w:rPr>
                <w:b/>
                <w:i/>
                <w:color w:val="000000"/>
                <w:spacing w:val="-4"/>
                <w:sz w:val="24"/>
                <w:szCs w:val="24"/>
              </w:rPr>
              <w:lastRenderedPageBreak/>
              <w:t>Рекомендуем варианты конструкций текста</w:t>
            </w:r>
          </w:p>
          <w:p w:rsidR="00B54A44" w:rsidRPr="00662D04" w:rsidRDefault="00B54A44" w:rsidP="004C70E3">
            <w:pPr>
              <w:keepNext/>
              <w:shd w:val="clear" w:color="auto" w:fill="FFFFFF"/>
              <w:ind w:left="284" w:hanging="284"/>
              <w:jc w:val="both"/>
              <w:rPr>
                <w:i/>
                <w:color w:val="000000"/>
                <w:sz w:val="24"/>
                <w:szCs w:val="24"/>
              </w:rPr>
            </w:pPr>
            <w:r w:rsidRPr="00662D04">
              <w:rPr>
                <w:i/>
                <w:color w:val="000000"/>
                <w:spacing w:val="5"/>
                <w:sz w:val="24"/>
                <w:szCs w:val="24"/>
                <w:u w:val="single"/>
              </w:rPr>
              <w:t xml:space="preserve">Особенность, исключительность, важность рассматриваемой </w:t>
            </w:r>
            <w:r w:rsidRPr="00662D04">
              <w:rPr>
                <w:i/>
                <w:color w:val="000000"/>
                <w:spacing w:val="4"/>
                <w:sz w:val="24"/>
                <w:szCs w:val="24"/>
                <w:u w:val="single"/>
              </w:rPr>
              <w:t>проблемы</w:t>
            </w:r>
          </w:p>
          <w:p w:rsidR="00B54A44" w:rsidRPr="00662D04" w:rsidRDefault="00B54A44" w:rsidP="004C70E3">
            <w:pPr>
              <w:keepNext/>
              <w:numPr>
                <w:ilvl w:val="0"/>
                <w:numId w:val="20"/>
              </w:num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pacing w:val="8"/>
                <w:sz w:val="24"/>
                <w:szCs w:val="24"/>
              </w:rPr>
              <w:t>Одной из наиболее актуальных проблем является...</w:t>
            </w:r>
          </w:p>
          <w:p w:rsidR="00B54A44" w:rsidRPr="00662D04" w:rsidRDefault="00B54A44" w:rsidP="004C70E3">
            <w:pPr>
              <w:keepNext/>
              <w:numPr>
                <w:ilvl w:val="0"/>
                <w:numId w:val="20"/>
              </w:num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pacing w:val="8"/>
                <w:sz w:val="24"/>
                <w:szCs w:val="24"/>
              </w:rPr>
              <w:t>В настоящее время особую актуальность приобретает...</w:t>
            </w:r>
          </w:p>
          <w:p w:rsidR="00B54A44" w:rsidRPr="00662D04" w:rsidRDefault="00B54A44" w:rsidP="004C70E3">
            <w:pPr>
              <w:keepNext/>
              <w:numPr>
                <w:ilvl w:val="0"/>
                <w:numId w:val="20"/>
              </w:num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Большую актуальность (особую актуальность, все большее </w:t>
            </w:r>
            <w:r w:rsidRPr="00662D04">
              <w:rPr>
                <w:i/>
                <w:iCs/>
                <w:color w:val="000000"/>
                <w:spacing w:val="5"/>
                <w:sz w:val="24"/>
                <w:szCs w:val="24"/>
              </w:rPr>
              <w:t>значение) приобретает...</w:t>
            </w:r>
          </w:p>
          <w:p w:rsidR="00B54A44" w:rsidRPr="00662D04" w:rsidRDefault="00B54A44" w:rsidP="004C70E3">
            <w:pPr>
              <w:keepNext/>
              <w:numPr>
                <w:ilvl w:val="0"/>
                <w:numId w:val="20"/>
              </w:num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662D04">
              <w:rPr>
                <w:i/>
                <w:iCs/>
                <w:color w:val="000000"/>
                <w:spacing w:val="3"/>
                <w:sz w:val="24"/>
                <w:szCs w:val="24"/>
              </w:rPr>
              <w:t>При</w:t>
            </w:r>
            <w:proofErr w:type="gramEnd"/>
            <w:r w:rsidRPr="00662D04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... возникает сложная проблема (разнообразные задачи...) </w:t>
            </w:r>
          </w:p>
          <w:p w:rsidR="00B54A44" w:rsidRPr="00662D04" w:rsidRDefault="00B54A44" w:rsidP="004C70E3">
            <w:pPr>
              <w:keepNext/>
              <w:numPr>
                <w:ilvl w:val="0"/>
                <w:numId w:val="20"/>
              </w:num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pacing w:val="3"/>
                <w:sz w:val="24"/>
                <w:szCs w:val="24"/>
              </w:rPr>
              <w:t>Особое место занимает...</w:t>
            </w:r>
          </w:p>
          <w:p w:rsidR="00B54A44" w:rsidRPr="00662D04" w:rsidRDefault="00B54A44" w:rsidP="004C70E3">
            <w:pPr>
              <w:keepNext/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662D04">
              <w:rPr>
                <w:i/>
                <w:color w:val="000000"/>
                <w:spacing w:val="6"/>
                <w:sz w:val="24"/>
                <w:szCs w:val="24"/>
                <w:u w:val="single"/>
              </w:rPr>
              <w:t>Сложность, трудность решения проблемы</w:t>
            </w:r>
          </w:p>
          <w:p w:rsidR="00B54A44" w:rsidRPr="00662D04" w:rsidRDefault="00B54A44" w:rsidP="004C70E3">
            <w:pPr>
              <w:keepNext/>
              <w:numPr>
                <w:ilvl w:val="0"/>
                <w:numId w:val="20"/>
              </w:num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Большим препятствием является... поэтому изучение... </w:t>
            </w:r>
            <w:r w:rsidRPr="00662D04">
              <w:rPr>
                <w:i/>
                <w:color w:val="000000"/>
                <w:spacing w:val="9"/>
                <w:sz w:val="24"/>
                <w:szCs w:val="24"/>
              </w:rPr>
              <w:t xml:space="preserve">— </w:t>
            </w:r>
            <w:r w:rsidRPr="00662D04">
              <w:rPr>
                <w:i/>
                <w:iCs/>
                <w:color w:val="000000"/>
                <w:spacing w:val="5"/>
                <w:sz w:val="24"/>
                <w:szCs w:val="24"/>
              </w:rPr>
              <w:t>насущная задача...</w:t>
            </w:r>
          </w:p>
          <w:p w:rsidR="00B54A44" w:rsidRPr="00662D04" w:rsidRDefault="00B54A44" w:rsidP="004C70E3">
            <w:pPr>
              <w:keepNext/>
              <w:numPr>
                <w:ilvl w:val="0"/>
                <w:numId w:val="20"/>
              </w:num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662D04">
              <w:rPr>
                <w:i/>
                <w:iCs/>
                <w:color w:val="000000"/>
                <w:spacing w:val="7"/>
                <w:sz w:val="24"/>
                <w:szCs w:val="24"/>
              </w:rPr>
              <w:t>При (составлении, изучении, применении и т.д.) ... сталкиваемся с рядом трудностей, по</w:t>
            </w:r>
            <w:r w:rsidRPr="00662D04">
              <w:rPr>
                <w:i/>
                <w:iCs/>
                <w:color w:val="000000"/>
                <w:spacing w:val="7"/>
                <w:sz w:val="24"/>
                <w:szCs w:val="24"/>
              </w:rPr>
              <w:softHyphen/>
            </w:r>
            <w:r w:rsidRPr="00662D04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этому (использование, изучение, раскрытие) механизмов ... позволит…   </w:t>
            </w:r>
            <w:r w:rsidRPr="00662D04">
              <w:rPr>
                <w:i/>
                <w:color w:val="000000"/>
                <w:spacing w:val="4"/>
                <w:sz w:val="24"/>
                <w:szCs w:val="24"/>
              </w:rPr>
              <w:t xml:space="preserve">—  </w:t>
            </w:r>
            <w:r w:rsidRPr="00662D04">
              <w:rPr>
                <w:i/>
                <w:iCs/>
                <w:color w:val="000000"/>
                <w:spacing w:val="4"/>
                <w:sz w:val="24"/>
                <w:szCs w:val="24"/>
              </w:rPr>
              <w:t>сложной проблемой...</w:t>
            </w:r>
            <w:proofErr w:type="gramEnd"/>
          </w:p>
          <w:p w:rsidR="00B54A44" w:rsidRPr="00662D04" w:rsidRDefault="00B54A44" w:rsidP="004C70E3">
            <w:pPr>
              <w:keepNext/>
              <w:numPr>
                <w:ilvl w:val="0"/>
                <w:numId w:val="20"/>
              </w:numPr>
              <w:shd w:val="clear" w:color="auto" w:fill="FFFFFF"/>
              <w:jc w:val="both"/>
              <w:rPr>
                <w:i/>
                <w:color w:val="auto"/>
                <w:spacing w:val="-4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Одна </w:t>
            </w:r>
            <w:proofErr w:type="gramStart"/>
            <w:r w:rsidRPr="00662D04">
              <w:rPr>
                <w:i/>
                <w:iCs/>
                <w:color w:val="000000"/>
                <w:spacing w:val="5"/>
                <w:sz w:val="24"/>
                <w:szCs w:val="24"/>
              </w:rPr>
              <w:t>из</w:t>
            </w:r>
            <w:proofErr w:type="gramEnd"/>
            <w:r w:rsidRPr="00662D0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...заключается в...</w:t>
            </w:r>
          </w:p>
          <w:p w:rsidR="005D3539" w:rsidRPr="00662D04" w:rsidRDefault="005D3539" w:rsidP="004C70E3">
            <w:pPr>
              <w:keepNext/>
              <w:shd w:val="clear" w:color="auto" w:fill="FFFFFF"/>
              <w:ind w:left="284" w:hanging="284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662D04">
              <w:rPr>
                <w:i/>
                <w:color w:val="000000"/>
                <w:spacing w:val="5"/>
                <w:sz w:val="24"/>
                <w:szCs w:val="24"/>
                <w:u w:val="single"/>
              </w:rPr>
              <w:t>Необходимость какого-либо действия</w:t>
            </w:r>
          </w:p>
          <w:p w:rsidR="005D3539" w:rsidRPr="00662D04" w:rsidRDefault="005D3539" w:rsidP="004C70E3">
            <w:pPr>
              <w:keepNext/>
              <w:numPr>
                <w:ilvl w:val="0"/>
                <w:numId w:val="20"/>
              </w:num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662D04">
              <w:rPr>
                <w:i/>
                <w:color w:val="000000"/>
                <w:spacing w:val="4"/>
                <w:sz w:val="24"/>
                <w:szCs w:val="24"/>
              </w:rPr>
              <w:t>Необходимость можно обосновать следующим образом...</w:t>
            </w:r>
          </w:p>
          <w:p w:rsidR="005D3539" w:rsidRPr="00662D04" w:rsidRDefault="005D3539" w:rsidP="004C70E3">
            <w:pPr>
              <w:keepNext/>
              <w:numPr>
                <w:ilvl w:val="0"/>
                <w:numId w:val="20"/>
              </w:num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pacing w:val="4"/>
                <w:sz w:val="24"/>
                <w:szCs w:val="24"/>
              </w:rPr>
              <w:t>Необходимость обусловлена...</w:t>
            </w:r>
          </w:p>
          <w:p w:rsidR="005D3539" w:rsidRPr="00662D04" w:rsidRDefault="005D3539" w:rsidP="004C70E3">
            <w:pPr>
              <w:keepNext/>
              <w:numPr>
                <w:ilvl w:val="0"/>
                <w:numId w:val="20"/>
              </w:num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662D04">
              <w:rPr>
                <w:i/>
                <w:iCs/>
                <w:color w:val="000000"/>
                <w:spacing w:val="10"/>
                <w:sz w:val="24"/>
                <w:szCs w:val="24"/>
              </w:rPr>
              <w:t>Одной (одним) из основных (важнейших, наиболее сложн</w:t>
            </w:r>
            <w:r w:rsidRPr="00662D04">
              <w:rPr>
                <w:i/>
                <w:iCs/>
                <w:color w:val="000000"/>
                <w:spacing w:val="6"/>
                <w:sz w:val="24"/>
                <w:szCs w:val="24"/>
              </w:rPr>
              <w:t>ых, наиболее актуальных) проблем (задач, особенностей, на</w:t>
            </w:r>
            <w:r w:rsidRPr="00662D04">
              <w:rPr>
                <w:i/>
                <w:iCs/>
                <w:color w:val="000000"/>
                <w:spacing w:val="6"/>
                <w:sz w:val="24"/>
                <w:szCs w:val="24"/>
              </w:rPr>
              <w:softHyphen/>
            </w:r>
            <w:r w:rsidRPr="00662D04">
              <w:rPr>
                <w:i/>
                <w:iCs/>
                <w:color w:val="000000"/>
                <w:spacing w:val="9"/>
                <w:sz w:val="24"/>
                <w:szCs w:val="24"/>
              </w:rPr>
              <w:t>правлений, характеристик) является...</w:t>
            </w:r>
            <w:proofErr w:type="gramEnd"/>
          </w:p>
          <w:p w:rsidR="005D3539" w:rsidRPr="00662D04" w:rsidRDefault="005D3539" w:rsidP="004C70E3">
            <w:pPr>
              <w:keepNext/>
              <w:numPr>
                <w:ilvl w:val="0"/>
                <w:numId w:val="20"/>
              </w:num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pacing w:val="6"/>
                <w:sz w:val="24"/>
                <w:szCs w:val="24"/>
              </w:rPr>
              <w:t>Все большее внимание уделяется...</w:t>
            </w:r>
          </w:p>
          <w:p w:rsidR="005D3539" w:rsidRPr="00662D04" w:rsidRDefault="005D3539" w:rsidP="004C70E3">
            <w:pPr>
              <w:keepNext/>
              <w:numPr>
                <w:ilvl w:val="0"/>
                <w:numId w:val="20"/>
              </w:numPr>
              <w:shd w:val="clear" w:color="auto" w:fill="FFFFFF"/>
              <w:jc w:val="both"/>
              <w:rPr>
                <w:i/>
                <w:color w:val="auto"/>
                <w:spacing w:val="-4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pacing w:val="3"/>
                <w:sz w:val="24"/>
                <w:szCs w:val="24"/>
              </w:rPr>
              <w:t>Огромную роль играет...</w:t>
            </w:r>
          </w:p>
        </w:tc>
      </w:tr>
    </w:tbl>
    <w:p w:rsidR="001205DE" w:rsidRPr="00662D04" w:rsidRDefault="000201F9" w:rsidP="004C70E3">
      <w:pPr>
        <w:ind w:firstLine="709"/>
        <w:jc w:val="both"/>
        <w:rPr>
          <w:bCs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lastRenderedPageBreak/>
        <w:t xml:space="preserve">Объект и предмет исследования. </w:t>
      </w:r>
      <w:r w:rsidRPr="00662D04">
        <w:rPr>
          <w:bCs/>
          <w:i/>
          <w:color w:val="auto"/>
          <w:sz w:val="24"/>
          <w:szCs w:val="24"/>
        </w:rPr>
        <w:t>Объект</w:t>
      </w:r>
      <w:r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kern w:val="24"/>
          <w:sz w:val="24"/>
          <w:szCs w:val="24"/>
        </w:rPr>
        <w:t>–</w:t>
      </w:r>
      <w:r w:rsidRPr="00662D04">
        <w:rPr>
          <w:color w:val="auto"/>
          <w:sz w:val="24"/>
          <w:szCs w:val="24"/>
        </w:rPr>
        <w:t xml:space="preserve"> это процесс или явление, избранные для изучения. </w:t>
      </w:r>
      <w:r w:rsidR="00162C5C" w:rsidRPr="00662D04">
        <w:rPr>
          <w:color w:val="auto"/>
          <w:sz w:val="24"/>
          <w:szCs w:val="24"/>
        </w:rPr>
        <w:t>Объект имеет</w:t>
      </w:r>
      <w:r w:rsidR="00162C5C" w:rsidRPr="00662D04">
        <w:rPr>
          <w:bCs/>
          <w:color w:val="auto"/>
          <w:sz w:val="24"/>
          <w:szCs w:val="24"/>
        </w:rPr>
        <w:t xml:space="preserve"> разные стороны (свойства, отношения, </w:t>
      </w:r>
      <w:r w:rsidR="00162C5C" w:rsidRPr="00662D04">
        <w:rPr>
          <w:color w:val="auto"/>
          <w:sz w:val="24"/>
          <w:szCs w:val="24"/>
        </w:rPr>
        <w:t>аспекты, признаки),</w:t>
      </w:r>
      <w:r w:rsidR="00162C5C" w:rsidRPr="00662D04">
        <w:rPr>
          <w:bCs/>
          <w:color w:val="auto"/>
          <w:sz w:val="24"/>
          <w:szCs w:val="24"/>
        </w:rPr>
        <w:t xml:space="preserve"> которые выбирают для исследования. Они и являются предметом исследования. </w:t>
      </w:r>
    </w:p>
    <w:p w:rsidR="000201F9" w:rsidRPr="00662D04" w:rsidRDefault="000201F9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bCs/>
          <w:i/>
          <w:color w:val="auto"/>
          <w:sz w:val="24"/>
          <w:szCs w:val="24"/>
        </w:rPr>
        <w:t>Предмет</w:t>
      </w:r>
      <w:r w:rsidRPr="00662D04">
        <w:rPr>
          <w:color w:val="auto"/>
          <w:sz w:val="24"/>
          <w:szCs w:val="24"/>
        </w:rPr>
        <w:t xml:space="preserve"> более уз</w:t>
      </w:r>
      <w:r w:rsidR="00162C5C" w:rsidRPr="00662D04">
        <w:rPr>
          <w:color w:val="auto"/>
          <w:sz w:val="24"/>
          <w:szCs w:val="24"/>
        </w:rPr>
        <w:t xml:space="preserve">ок и конкретен, он </w:t>
      </w:r>
      <w:r w:rsidRPr="00662D04">
        <w:rPr>
          <w:color w:val="auto"/>
          <w:sz w:val="24"/>
          <w:szCs w:val="24"/>
        </w:rPr>
        <w:t>должен обладать узнаваемостью и поддаваться описанию. В исследовании должно быть сказано о предмете что-либо, чего ещ</w:t>
      </w:r>
      <w:r w:rsidR="00162C5C" w:rsidRPr="00662D04">
        <w:rPr>
          <w:color w:val="auto"/>
          <w:sz w:val="24"/>
          <w:szCs w:val="24"/>
        </w:rPr>
        <w:t>ё</w:t>
      </w:r>
      <w:r w:rsidRPr="00662D04">
        <w:rPr>
          <w:color w:val="auto"/>
          <w:sz w:val="24"/>
          <w:szCs w:val="24"/>
        </w:rPr>
        <w:t xml:space="preserve"> не говорилось, или должны быть как-то переосмыслены идеи, уже кем-либо высказанные.</w:t>
      </w:r>
      <w:r w:rsidR="00537D99" w:rsidRPr="00662D04">
        <w:rPr>
          <w:color w:val="auto"/>
          <w:sz w:val="24"/>
          <w:szCs w:val="24"/>
        </w:rPr>
        <w:t xml:space="preserve"> </w:t>
      </w:r>
      <w:r w:rsidR="00EF2840" w:rsidRPr="00662D04">
        <w:rPr>
          <w:color w:val="auto"/>
          <w:sz w:val="24"/>
          <w:szCs w:val="24"/>
        </w:rPr>
        <w:t xml:space="preserve">Предмет </w:t>
      </w:r>
      <w:r w:rsidR="000C76AD" w:rsidRPr="00662D04">
        <w:rPr>
          <w:color w:val="auto"/>
          <w:sz w:val="24"/>
          <w:szCs w:val="24"/>
        </w:rPr>
        <w:t>во введении указывается после определения объекта.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0201F9" w:rsidRPr="00662D04" w:rsidTr="005003F8">
        <w:tc>
          <w:tcPr>
            <w:tcW w:w="96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1F9" w:rsidRPr="00662D04" w:rsidRDefault="000201F9" w:rsidP="004C70E3">
            <w:pPr>
              <w:pStyle w:val="20"/>
              <w:tabs>
                <w:tab w:val="left" w:pos="567"/>
              </w:tabs>
              <w:ind w:right="0" w:firstLine="709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662D04">
              <w:rPr>
                <w:b/>
                <w:i/>
                <w:color w:val="auto"/>
                <w:sz w:val="24"/>
                <w:szCs w:val="24"/>
              </w:rPr>
              <w:t xml:space="preserve">Например, </w:t>
            </w:r>
          </w:p>
          <w:p w:rsidR="000201F9" w:rsidRPr="00662D04" w:rsidRDefault="000201F9" w:rsidP="004C70E3">
            <w:pPr>
              <w:numPr>
                <w:ilvl w:val="0"/>
                <w:numId w:val="26"/>
              </w:numPr>
              <w:shd w:val="clear" w:color="auto" w:fill="FFFFFF"/>
              <w:ind w:left="284" w:hanging="284"/>
              <w:jc w:val="both"/>
              <w:rPr>
                <w:rFonts w:eastAsia="Arial Unicode MS"/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объектом исследования может быть</w:t>
            </w:r>
            <w:r w:rsidRPr="00662D04">
              <w:rPr>
                <w:rFonts w:eastAsia="Arial Unicode MS"/>
                <w:i/>
                <w:color w:val="auto"/>
                <w:sz w:val="24"/>
                <w:szCs w:val="24"/>
              </w:rPr>
              <w:t xml:space="preserve"> человек </w:t>
            </w:r>
          </w:p>
          <w:p w:rsidR="000201F9" w:rsidRPr="00662D04" w:rsidRDefault="000201F9" w:rsidP="004C70E3">
            <w:pPr>
              <w:shd w:val="clear" w:color="auto" w:fill="FFFFFF"/>
              <w:ind w:left="284" w:hanging="284"/>
              <w:jc w:val="both"/>
              <w:rPr>
                <w:rFonts w:eastAsia="Arial Unicode MS"/>
                <w:i/>
                <w:color w:val="auto"/>
                <w:sz w:val="24"/>
                <w:szCs w:val="24"/>
              </w:rPr>
            </w:pPr>
            <w:r w:rsidRPr="00662D04">
              <w:rPr>
                <w:rFonts w:eastAsia="Arial Unicode MS"/>
                <w:i/>
                <w:color w:val="auto"/>
                <w:sz w:val="24"/>
                <w:szCs w:val="24"/>
              </w:rPr>
              <w:t xml:space="preserve">     предметом исследования – кожа (у данного объекта есть множество предметов исследования, как то лимфатическая, кровеносная система, желудочно-кишечный тракт и т.д., но для исследователя имеет значение только кожа, это предмет непосредственного исследования в данной работе)</w:t>
            </w:r>
          </w:p>
          <w:p w:rsidR="000201F9" w:rsidRPr="00662D04" w:rsidRDefault="000201F9" w:rsidP="004C70E3">
            <w:pPr>
              <w:pStyle w:val="20"/>
              <w:numPr>
                <w:ilvl w:val="0"/>
                <w:numId w:val="25"/>
              </w:numPr>
              <w:tabs>
                <w:tab w:val="left" w:pos="284"/>
              </w:tabs>
              <w:ind w:left="284" w:right="0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объект исследования - процесс реабилитации инвалида</w:t>
            </w:r>
          </w:p>
          <w:p w:rsidR="000201F9" w:rsidRPr="00662D04" w:rsidRDefault="000201F9" w:rsidP="004C70E3">
            <w:pPr>
              <w:pStyle w:val="20"/>
              <w:tabs>
                <w:tab w:val="left" w:pos="284"/>
              </w:tabs>
              <w:ind w:left="284" w:right="0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 xml:space="preserve">     предмет – только его часть: медицинская реабилитация</w:t>
            </w:r>
          </w:p>
          <w:p w:rsidR="000201F9" w:rsidRPr="00662D04" w:rsidRDefault="000201F9" w:rsidP="004C70E3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auto"/>
                <w:sz w:val="24"/>
                <w:szCs w:val="24"/>
              </w:rPr>
              <w:t xml:space="preserve">объект исследования </w:t>
            </w:r>
            <w:r w:rsidRPr="00662D04">
              <w:rPr>
                <w:i/>
                <w:color w:val="auto"/>
                <w:sz w:val="24"/>
                <w:szCs w:val="24"/>
              </w:rPr>
              <w:t xml:space="preserve">- </w:t>
            </w:r>
            <w:r w:rsidRPr="00662D04">
              <w:rPr>
                <w:i/>
                <w:iCs/>
                <w:color w:val="auto"/>
                <w:sz w:val="24"/>
                <w:szCs w:val="24"/>
              </w:rPr>
              <w:t>хозяйственная деятельность медицинского учреждения</w:t>
            </w:r>
          </w:p>
          <w:p w:rsidR="000201F9" w:rsidRPr="00662D04" w:rsidRDefault="000201F9" w:rsidP="004C70E3">
            <w:pPr>
              <w:pStyle w:val="20"/>
              <w:tabs>
                <w:tab w:val="left" w:pos="284"/>
              </w:tabs>
              <w:ind w:left="284" w:right="0" w:hanging="284"/>
              <w:jc w:val="both"/>
              <w:rPr>
                <w:rFonts w:eastAsia="Arial Unicode MS"/>
                <w:i/>
                <w:color w:val="FF0000"/>
                <w:sz w:val="24"/>
                <w:szCs w:val="24"/>
                <w:u w:val="single"/>
              </w:rPr>
            </w:pPr>
            <w:r w:rsidRPr="00662D04">
              <w:rPr>
                <w:i/>
                <w:iCs/>
                <w:color w:val="auto"/>
                <w:sz w:val="24"/>
                <w:szCs w:val="24"/>
              </w:rPr>
              <w:t xml:space="preserve">     предмет исследования – влияние результатов экономического анализа на принятие    эффективных, обоснованных решений</w:t>
            </w:r>
            <w:r w:rsidRPr="00662D04">
              <w:rPr>
                <w:rFonts w:eastAsia="Arial Unicode MS"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0201F9" w:rsidRPr="00662D04" w:rsidRDefault="000201F9" w:rsidP="004C70E3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rFonts w:eastAsia="Arial Unicode MS"/>
                <w:i/>
                <w:color w:val="auto"/>
                <w:sz w:val="24"/>
                <w:szCs w:val="24"/>
              </w:rPr>
              <w:t xml:space="preserve">объект исследования - скромность как системное свойство личности. </w:t>
            </w:r>
          </w:p>
          <w:p w:rsidR="000201F9" w:rsidRPr="00662D04" w:rsidRDefault="000201F9" w:rsidP="004C70E3">
            <w:p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rFonts w:eastAsia="Arial Unicode MS"/>
                <w:i/>
                <w:color w:val="auto"/>
                <w:sz w:val="24"/>
                <w:szCs w:val="24"/>
              </w:rPr>
              <w:t xml:space="preserve">     предмет исследования - этнопсихологические особенности скромности студентов из   США, России, Англии, Германии.</w:t>
            </w:r>
          </w:p>
          <w:p w:rsidR="000201F9" w:rsidRPr="00662D04" w:rsidRDefault="000201F9" w:rsidP="004C70E3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rFonts w:eastAsia="Arial Unicode MS"/>
                <w:i/>
                <w:color w:val="auto"/>
                <w:sz w:val="24"/>
                <w:szCs w:val="24"/>
              </w:rPr>
            </w:pPr>
            <w:r w:rsidRPr="00662D04">
              <w:rPr>
                <w:rFonts w:eastAsia="Arial Unicode MS"/>
                <w:i/>
                <w:color w:val="auto"/>
                <w:sz w:val="24"/>
                <w:szCs w:val="24"/>
              </w:rPr>
              <w:t xml:space="preserve">объект исследования – </w:t>
            </w:r>
            <w:r w:rsidR="000C4724">
              <w:rPr>
                <w:rFonts w:eastAsia="Arial Unicode MS"/>
                <w:i/>
                <w:color w:val="auto"/>
                <w:sz w:val="24"/>
                <w:szCs w:val="24"/>
              </w:rPr>
              <w:t xml:space="preserve">поведение </w:t>
            </w:r>
            <w:r w:rsidRPr="00662D04">
              <w:rPr>
                <w:rFonts w:eastAsia="Arial Unicode MS"/>
                <w:i/>
                <w:color w:val="auto"/>
                <w:sz w:val="24"/>
                <w:szCs w:val="24"/>
              </w:rPr>
              <w:t>дет</w:t>
            </w:r>
            <w:r w:rsidR="000C4724">
              <w:rPr>
                <w:rFonts w:eastAsia="Arial Unicode MS"/>
                <w:i/>
                <w:color w:val="auto"/>
                <w:sz w:val="24"/>
                <w:szCs w:val="24"/>
              </w:rPr>
              <w:t>ей</w:t>
            </w:r>
            <w:r w:rsidRPr="00662D04">
              <w:rPr>
                <w:rFonts w:eastAsia="Arial Unicode MS"/>
                <w:i/>
                <w:color w:val="auto"/>
                <w:sz w:val="24"/>
                <w:szCs w:val="24"/>
              </w:rPr>
              <w:t xml:space="preserve"> 12-летнего возраста </w:t>
            </w:r>
          </w:p>
          <w:p w:rsidR="000201F9" w:rsidRPr="00662D04" w:rsidRDefault="000201F9" w:rsidP="004C70E3">
            <w:p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rFonts w:eastAsia="Arial Unicode MS"/>
                <w:i/>
                <w:color w:val="auto"/>
                <w:sz w:val="24"/>
                <w:szCs w:val="24"/>
              </w:rPr>
              <w:t xml:space="preserve">    предмет исследования – особенности поведения детей 12-летнего возраста во взаимодействии друг с другом</w:t>
            </w:r>
          </w:p>
        </w:tc>
      </w:tr>
    </w:tbl>
    <w:p w:rsidR="000201F9" w:rsidRDefault="000201F9" w:rsidP="004C70E3">
      <w:pPr>
        <w:shd w:val="clear" w:color="auto" w:fill="FFFFFF"/>
        <w:ind w:firstLine="709"/>
        <w:jc w:val="both"/>
        <w:rPr>
          <w:b/>
          <w:bCs/>
          <w:color w:val="auto"/>
          <w:sz w:val="24"/>
          <w:szCs w:val="24"/>
        </w:rPr>
      </w:pPr>
    </w:p>
    <w:p w:rsidR="000C4724" w:rsidRDefault="000C4724" w:rsidP="004C70E3">
      <w:pPr>
        <w:shd w:val="clear" w:color="auto" w:fill="FFFFFF"/>
        <w:ind w:firstLine="709"/>
        <w:jc w:val="both"/>
        <w:rPr>
          <w:b/>
          <w:bCs/>
          <w:color w:val="auto"/>
          <w:sz w:val="24"/>
          <w:szCs w:val="24"/>
        </w:rPr>
      </w:pPr>
    </w:p>
    <w:p w:rsidR="000C4724" w:rsidRDefault="000C4724" w:rsidP="004C70E3">
      <w:pPr>
        <w:shd w:val="clear" w:color="auto" w:fill="FFFFFF"/>
        <w:ind w:firstLine="709"/>
        <w:jc w:val="both"/>
        <w:rPr>
          <w:b/>
          <w:bCs/>
          <w:color w:val="auto"/>
          <w:sz w:val="24"/>
          <w:szCs w:val="24"/>
        </w:rPr>
      </w:pPr>
    </w:p>
    <w:p w:rsidR="000C4724" w:rsidRPr="00662D04" w:rsidRDefault="000C4724" w:rsidP="004C70E3">
      <w:pPr>
        <w:shd w:val="clear" w:color="auto" w:fill="FFFFFF"/>
        <w:ind w:firstLine="709"/>
        <w:jc w:val="both"/>
        <w:rPr>
          <w:b/>
          <w:bCs/>
          <w:color w:val="auto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0201F9" w:rsidRPr="00662D04" w:rsidTr="005003F8">
        <w:tc>
          <w:tcPr>
            <w:tcW w:w="96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201F9" w:rsidRPr="00662D04" w:rsidRDefault="000201F9" w:rsidP="004C70E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,Bold"/>
                <w:b/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rFonts w:eastAsia="TimesNewRoman,Bold"/>
                <w:b/>
                <w:i/>
                <w:iCs/>
                <w:color w:val="auto"/>
                <w:sz w:val="24"/>
                <w:szCs w:val="24"/>
              </w:rPr>
              <w:t>Обратите внимание</w:t>
            </w:r>
          </w:p>
          <w:p w:rsidR="000201F9" w:rsidRPr="00662D04" w:rsidRDefault="00162C5C" w:rsidP="004C70E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eastAsia="TimesNewRoman,Bold"/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rFonts w:eastAsia="TimesNewRoman,Bold"/>
                <w:i/>
                <w:iCs/>
                <w:color w:val="auto"/>
                <w:sz w:val="24"/>
                <w:szCs w:val="24"/>
              </w:rPr>
              <w:t>Н</w:t>
            </w:r>
            <w:r w:rsidR="000201F9" w:rsidRPr="00662D04">
              <w:rPr>
                <w:rFonts w:eastAsia="TimesNewRoman,Bold"/>
                <w:i/>
                <w:iCs/>
                <w:color w:val="auto"/>
                <w:sz w:val="24"/>
                <w:szCs w:val="24"/>
              </w:rPr>
              <w:t>еверная формулировка объекта: «В качестве объекта нашего исследования выступали пациенты 5-7 лет отделения….»</w:t>
            </w:r>
          </w:p>
          <w:p w:rsidR="000201F9" w:rsidRPr="00662D04" w:rsidRDefault="00162C5C" w:rsidP="004C70E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eastAsia="TimesNewRoman,Bold"/>
                <w:b/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rFonts w:eastAsia="TimesNewRoman,Bold"/>
                <w:i/>
                <w:iCs/>
                <w:color w:val="auto"/>
                <w:sz w:val="24"/>
                <w:szCs w:val="24"/>
              </w:rPr>
              <w:t>В</w:t>
            </w:r>
            <w:r w:rsidR="000201F9" w:rsidRPr="00662D04">
              <w:rPr>
                <w:rFonts w:eastAsia="TimesNewRoman,Bold"/>
                <w:i/>
                <w:iCs/>
                <w:color w:val="auto"/>
                <w:sz w:val="24"/>
                <w:szCs w:val="24"/>
              </w:rPr>
              <w:t>ерная формулировка объекта: «В качестве объекта нашего исследования мы рассматривали пациентов старшего дошкольного возраста (5-7 лет) отделения….»</w:t>
            </w:r>
          </w:p>
        </w:tc>
      </w:tr>
    </w:tbl>
    <w:p w:rsidR="00537D99" w:rsidRPr="00662D04" w:rsidRDefault="00DA5EF9" w:rsidP="004C70E3">
      <w:pPr>
        <w:pStyle w:val="20"/>
        <w:tabs>
          <w:tab w:val="left" w:pos="9360"/>
        </w:tabs>
        <w:ind w:right="0" w:firstLine="709"/>
        <w:jc w:val="both"/>
        <w:rPr>
          <w:color w:val="auto"/>
          <w:sz w:val="24"/>
          <w:szCs w:val="24"/>
        </w:rPr>
      </w:pPr>
      <w:r w:rsidRPr="00662D04">
        <w:rPr>
          <w:b/>
          <w:iCs/>
          <w:color w:val="auto"/>
          <w:sz w:val="24"/>
          <w:szCs w:val="24"/>
        </w:rPr>
        <w:t>Определение цели и задач исследования</w:t>
      </w:r>
      <w:r w:rsidR="005713E9" w:rsidRPr="00662D04">
        <w:rPr>
          <w:b/>
          <w:iCs/>
          <w:color w:val="auto"/>
          <w:sz w:val="24"/>
          <w:szCs w:val="24"/>
        </w:rPr>
        <w:t>.</w:t>
      </w:r>
      <w:r w:rsidRPr="00662D04">
        <w:rPr>
          <w:color w:val="auto"/>
          <w:sz w:val="24"/>
          <w:szCs w:val="24"/>
        </w:rPr>
        <w:t xml:space="preserve"> </w:t>
      </w:r>
      <w:r w:rsidR="00EF5B38" w:rsidRPr="00662D04">
        <w:rPr>
          <w:color w:val="auto"/>
          <w:sz w:val="24"/>
          <w:szCs w:val="24"/>
        </w:rPr>
        <w:t xml:space="preserve"> </w:t>
      </w:r>
      <w:r w:rsidR="00162C5C" w:rsidRPr="00662D04">
        <w:rPr>
          <w:color w:val="auto"/>
          <w:sz w:val="24"/>
          <w:szCs w:val="24"/>
        </w:rPr>
        <w:t xml:space="preserve">Из темы, объекта и предмета исследования вытекает цель и задачи. </w:t>
      </w:r>
      <w:r w:rsidRPr="00662D04">
        <w:rPr>
          <w:i/>
          <w:color w:val="auto"/>
          <w:sz w:val="24"/>
          <w:szCs w:val="24"/>
        </w:rPr>
        <w:t>Цель</w:t>
      </w:r>
      <w:r w:rsidRPr="00662D04">
        <w:rPr>
          <w:iCs/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>формулируется кратко и предельно точно</w:t>
      </w:r>
      <w:r w:rsidR="00537D99" w:rsidRPr="00662D04">
        <w:rPr>
          <w:color w:val="auto"/>
          <w:sz w:val="24"/>
          <w:szCs w:val="24"/>
        </w:rPr>
        <w:t>, это конечный результат, к которому стремится исследователь. Цель  должна быть достижима и проверяема.</w:t>
      </w:r>
      <w:r w:rsidR="00151DF9" w:rsidRPr="00662D04">
        <w:rPr>
          <w:color w:val="auto"/>
          <w:sz w:val="24"/>
          <w:szCs w:val="24"/>
        </w:rPr>
        <w:t xml:space="preserve"> Важно отметить то обстоятельство, что цель исследования чаще всего либо совпадает с </w:t>
      </w:r>
      <w:r w:rsidR="005A7D2D" w:rsidRPr="00662D04">
        <w:rPr>
          <w:color w:val="auto"/>
          <w:sz w:val="24"/>
          <w:szCs w:val="24"/>
        </w:rPr>
        <w:t>предметом</w:t>
      </w:r>
      <w:r w:rsidR="00151DF9" w:rsidRPr="00662D04">
        <w:rPr>
          <w:color w:val="auto"/>
          <w:sz w:val="24"/>
          <w:szCs w:val="24"/>
        </w:rPr>
        <w:t xml:space="preserve"> работы, либо они очень близки по звучанию.</w:t>
      </w:r>
      <w:r w:rsidR="00537D99" w:rsidRPr="00662D04">
        <w:rPr>
          <w:color w:val="auto"/>
          <w:sz w:val="24"/>
          <w:szCs w:val="24"/>
        </w:rPr>
        <w:t xml:space="preserve"> Цель</w:t>
      </w:r>
      <w:r w:rsidR="005A7D2D" w:rsidRPr="00662D04">
        <w:rPr>
          <w:color w:val="auto"/>
          <w:sz w:val="24"/>
          <w:szCs w:val="24"/>
        </w:rPr>
        <w:t xml:space="preserve"> </w:t>
      </w:r>
      <w:r w:rsidR="00537D99" w:rsidRPr="00662D04">
        <w:rPr>
          <w:color w:val="auto"/>
          <w:sz w:val="24"/>
          <w:szCs w:val="24"/>
        </w:rPr>
        <w:t xml:space="preserve">сопряжена с </w:t>
      </w:r>
      <w:r w:rsidR="00151DF9" w:rsidRPr="00662D04">
        <w:rPr>
          <w:color w:val="auto"/>
          <w:sz w:val="24"/>
          <w:szCs w:val="24"/>
        </w:rPr>
        <w:t>предметом</w:t>
      </w:r>
      <w:r w:rsidR="00537D99" w:rsidRPr="00662D04">
        <w:rPr>
          <w:color w:val="auto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DA5EF9" w:rsidRPr="00662D04" w:rsidTr="00433F30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2F66" w:rsidRPr="00662D04" w:rsidRDefault="00DD2F66" w:rsidP="004C70E3">
            <w:pPr>
              <w:pStyle w:val="20"/>
              <w:tabs>
                <w:tab w:val="left" w:pos="567"/>
              </w:tabs>
              <w:ind w:right="0" w:firstLine="709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662D04">
              <w:rPr>
                <w:b/>
                <w:i/>
                <w:color w:val="auto"/>
                <w:sz w:val="24"/>
                <w:szCs w:val="24"/>
              </w:rPr>
              <w:t xml:space="preserve">Например, </w:t>
            </w:r>
          </w:p>
          <w:p w:rsidR="005D3539" w:rsidRPr="00662D04" w:rsidRDefault="005D3539" w:rsidP="004C70E3">
            <w:pPr>
              <w:numPr>
                <w:ilvl w:val="0"/>
                <w:numId w:val="74"/>
              </w:numPr>
              <w:tabs>
                <w:tab w:val="left" w:pos="284"/>
              </w:tabs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 xml:space="preserve">если цель – выявить условия …, то предмет – условия …; </w:t>
            </w:r>
          </w:p>
          <w:p w:rsidR="005D3539" w:rsidRPr="00662D04" w:rsidRDefault="005D3539" w:rsidP="004C70E3">
            <w:pPr>
              <w:numPr>
                <w:ilvl w:val="0"/>
                <w:numId w:val="74"/>
              </w:numPr>
              <w:tabs>
                <w:tab w:val="left" w:pos="284"/>
              </w:tabs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 xml:space="preserve">цель – описать методику …, предмет – методика …; </w:t>
            </w:r>
          </w:p>
          <w:p w:rsidR="005D3539" w:rsidRPr="00662D04" w:rsidRDefault="005D3539" w:rsidP="004C70E3">
            <w:pPr>
              <w:numPr>
                <w:ilvl w:val="0"/>
                <w:numId w:val="74"/>
              </w:numPr>
              <w:tabs>
                <w:tab w:val="left" w:pos="284"/>
              </w:tabs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 xml:space="preserve">цель – описать технологию …, предмет – технология … и т.д. </w:t>
            </w:r>
          </w:p>
        </w:tc>
      </w:tr>
    </w:tbl>
    <w:p w:rsidR="00DA5EF9" w:rsidRPr="00662D04" w:rsidRDefault="00DA5EF9" w:rsidP="004C70E3">
      <w:pPr>
        <w:pStyle w:val="20"/>
        <w:tabs>
          <w:tab w:val="left" w:pos="9360"/>
        </w:tabs>
        <w:ind w:right="0" w:firstLine="709"/>
        <w:jc w:val="both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DA5EF9" w:rsidRPr="00662D04" w:rsidTr="00433F30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5EF9" w:rsidRPr="00662D04" w:rsidRDefault="00DA5EF9" w:rsidP="004C70E3">
            <w:pPr>
              <w:keepNext/>
              <w:shd w:val="clear" w:color="auto" w:fill="FFFFFF"/>
              <w:ind w:firstLine="709"/>
              <w:jc w:val="both"/>
              <w:rPr>
                <w:i/>
                <w:color w:val="000000"/>
                <w:spacing w:val="-4"/>
                <w:sz w:val="24"/>
                <w:szCs w:val="24"/>
              </w:rPr>
            </w:pPr>
            <w:r w:rsidRPr="00662D04">
              <w:rPr>
                <w:b/>
                <w:i/>
                <w:color w:val="000000"/>
                <w:spacing w:val="-4"/>
                <w:sz w:val="24"/>
                <w:szCs w:val="24"/>
              </w:rPr>
              <w:t>Рекомендуем варианты конструкций текста</w:t>
            </w:r>
          </w:p>
          <w:p w:rsidR="00DA5EF9" w:rsidRPr="00662D04" w:rsidRDefault="00DA5EF9" w:rsidP="004C70E3">
            <w:pPr>
              <w:numPr>
                <w:ilvl w:val="0"/>
                <w:numId w:val="18"/>
              </w:numPr>
              <w:shd w:val="clear" w:color="auto" w:fill="FFFFFF"/>
              <w:ind w:left="284" w:hanging="284"/>
              <w:jc w:val="both"/>
              <w:rPr>
                <w:b/>
                <w:i/>
                <w:color w:val="auto"/>
                <w:sz w:val="24"/>
                <w:szCs w:val="24"/>
              </w:rPr>
            </w:pPr>
            <w:proofErr w:type="gramStart"/>
            <w:r w:rsidRPr="00662D04">
              <w:rPr>
                <w:i/>
                <w:iCs/>
                <w:color w:val="auto"/>
                <w:sz w:val="24"/>
                <w:szCs w:val="24"/>
              </w:rPr>
              <w:t xml:space="preserve">Цель выпускной квалификационной </w:t>
            </w:r>
            <w:r w:rsidR="00CF7AC8" w:rsidRPr="00662D04">
              <w:rPr>
                <w:i/>
                <w:iCs/>
                <w:color w:val="auto"/>
                <w:sz w:val="24"/>
                <w:szCs w:val="24"/>
              </w:rPr>
              <w:t xml:space="preserve">(курсовой) </w:t>
            </w:r>
            <w:r w:rsidRPr="00662D04">
              <w:rPr>
                <w:i/>
                <w:iCs/>
                <w:color w:val="auto"/>
                <w:sz w:val="24"/>
                <w:szCs w:val="24"/>
              </w:rPr>
              <w:t xml:space="preserve">работы </w:t>
            </w:r>
            <w:r w:rsidRPr="00662D04">
              <w:rPr>
                <w:color w:val="auto"/>
                <w:kern w:val="24"/>
                <w:sz w:val="24"/>
                <w:szCs w:val="24"/>
              </w:rPr>
              <w:t>–</w:t>
            </w:r>
            <w:r w:rsidRPr="00662D04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537D99" w:rsidRPr="00662D04">
              <w:rPr>
                <w:i/>
                <w:color w:val="auto"/>
                <w:sz w:val="24"/>
                <w:szCs w:val="24"/>
              </w:rPr>
              <w:t>(</w:t>
            </w:r>
            <w:r w:rsidR="00CA4CC0" w:rsidRPr="00662D04">
              <w:rPr>
                <w:i/>
                <w:color w:val="auto"/>
                <w:sz w:val="24"/>
                <w:szCs w:val="24"/>
              </w:rPr>
              <w:t xml:space="preserve">изучить, </w:t>
            </w:r>
            <w:r w:rsidR="00537D99" w:rsidRPr="00662D04">
              <w:rPr>
                <w:i/>
                <w:color w:val="auto"/>
                <w:sz w:val="24"/>
                <w:szCs w:val="24"/>
              </w:rPr>
              <w:t>провести анализ…, определить влияние…, доказать…, выявить основные …)</w:t>
            </w:r>
            <w:r w:rsidRPr="00662D04">
              <w:rPr>
                <w:i/>
                <w:iCs/>
                <w:color w:val="auto"/>
                <w:sz w:val="24"/>
                <w:szCs w:val="24"/>
              </w:rPr>
              <w:t xml:space="preserve">… </w:t>
            </w:r>
            <w:proofErr w:type="gramEnd"/>
          </w:p>
          <w:p w:rsidR="00DA5EF9" w:rsidRPr="00662D04" w:rsidRDefault="00DA5EF9" w:rsidP="004C70E3">
            <w:pPr>
              <w:numPr>
                <w:ilvl w:val="0"/>
                <w:numId w:val="18"/>
              </w:numPr>
              <w:shd w:val="clear" w:color="auto" w:fill="FFFFFF"/>
              <w:ind w:left="284" w:hanging="284"/>
              <w:jc w:val="both"/>
              <w:rPr>
                <w:b/>
                <w:i/>
                <w:color w:val="auto"/>
                <w:sz w:val="24"/>
                <w:szCs w:val="24"/>
              </w:rPr>
            </w:pPr>
            <w:proofErr w:type="gramStart"/>
            <w:r w:rsidRPr="00662D04">
              <w:rPr>
                <w:i/>
                <w:color w:val="auto"/>
                <w:sz w:val="24"/>
                <w:szCs w:val="24"/>
              </w:rPr>
              <w:t>Целью работы является изучение (описание, определение, установление, исследование, разработка, раскрытие, освещение, выявление, анализ, обобщение) …</w:t>
            </w:r>
            <w:proofErr w:type="gramEnd"/>
          </w:p>
        </w:tc>
      </w:tr>
    </w:tbl>
    <w:p w:rsidR="00DA5EF9" w:rsidRPr="00662D04" w:rsidRDefault="00DA5EF9" w:rsidP="004C70E3">
      <w:pPr>
        <w:pStyle w:val="20"/>
        <w:tabs>
          <w:tab w:val="left" w:pos="9360"/>
        </w:tabs>
        <w:ind w:right="0"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Определив цель, можно сформулировать </w:t>
      </w:r>
      <w:r w:rsidRPr="00662D04">
        <w:rPr>
          <w:i/>
          <w:iCs/>
          <w:color w:val="auto"/>
          <w:sz w:val="24"/>
          <w:szCs w:val="24"/>
        </w:rPr>
        <w:t>задачи,</w:t>
      </w:r>
      <w:r w:rsidRPr="00662D04">
        <w:rPr>
          <w:color w:val="auto"/>
          <w:sz w:val="24"/>
          <w:szCs w:val="24"/>
        </w:rPr>
        <w:t xml:space="preserve"> которые необходимо решить в ходе </w:t>
      </w:r>
      <w:r w:rsidR="000201F9" w:rsidRPr="00662D04">
        <w:rPr>
          <w:color w:val="auto"/>
          <w:sz w:val="24"/>
          <w:szCs w:val="24"/>
        </w:rPr>
        <w:t>УИР</w:t>
      </w:r>
      <w:r w:rsidRPr="00662D04">
        <w:rPr>
          <w:color w:val="auto"/>
          <w:sz w:val="24"/>
          <w:szCs w:val="24"/>
        </w:rPr>
        <w:t xml:space="preserve"> (таких задач может быть три</w:t>
      </w:r>
      <w:r w:rsidR="00EF2840" w:rsidRPr="00662D04">
        <w:rPr>
          <w:color w:val="auto"/>
          <w:sz w:val="24"/>
          <w:szCs w:val="24"/>
        </w:rPr>
        <w:t xml:space="preserve"> – для КР, до </w:t>
      </w:r>
      <w:r w:rsidRPr="00662D04">
        <w:rPr>
          <w:color w:val="auto"/>
          <w:sz w:val="24"/>
          <w:szCs w:val="24"/>
        </w:rPr>
        <w:t>пят</w:t>
      </w:r>
      <w:r w:rsidR="00EF2840" w:rsidRPr="00662D04">
        <w:rPr>
          <w:color w:val="auto"/>
          <w:sz w:val="24"/>
          <w:szCs w:val="24"/>
        </w:rPr>
        <w:t>и – для ВКР</w:t>
      </w:r>
      <w:r w:rsidRPr="00662D04">
        <w:rPr>
          <w:color w:val="auto"/>
          <w:sz w:val="24"/>
          <w:szCs w:val="24"/>
        </w:rPr>
        <w:t xml:space="preserve">). </w:t>
      </w:r>
      <w:r w:rsidR="005713E9" w:rsidRPr="00662D04">
        <w:rPr>
          <w:color w:val="000000"/>
          <w:spacing w:val="-4"/>
          <w:sz w:val="24"/>
          <w:szCs w:val="24"/>
        </w:rPr>
        <w:t xml:space="preserve">Задачи должны быть сформулированы четко и лаконично. </w:t>
      </w:r>
      <w:r w:rsidRPr="00662D04">
        <w:rPr>
          <w:color w:val="auto"/>
          <w:sz w:val="24"/>
          <w:szCs w:val="24"/>
        </w:rPr>
        <w:t>Формулировка задач начинается с глагола совершенного вида</w:t>
      </w:r>
      <w:r w:rsidR="000C76AD" w:rsidRPr="00662D04">
        <w:rPr>
          <w:color w:val="auto"/>
          <w:sz w:val="24"/>
          <w:szCs w:val="24"/>
        </w:rPr>
        <w:t xml:space="preserve"> (т.е. отвечает на вопрос что сделать?)</w:t>
      </w:r>
      <w:r w:rsidRPr="00662D04">
        <w:rPr>
          <w:color w:val="auto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DA5EF9" w:rsidRPr="00662D04" w:rsidTr="00390B63">
        <w:tc>
          <w:tcPr>
            <w:tcW w:w="96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5EF9" w:rsidRPr="00662D04" w:rsidRDefault="00BF427C" w:rsidP="004C70E3">
            <w:pPr>
              <w:keepNext/>
              <w:shd w:val="clear" w:color="auto" w:fill="FFFFFF"/>
              <w:ind w:firstLine="709"/>
              <w:jc w:val="both"/>
              <w:rPr>
                <w:i/>
                <w:color w:val="000000"/>
                <w:spacing w:val="-4"/>
                <w:sz w:val="24"/>
                <w:szCs w:val="24"/>
              </w:rPr>
            </w:pPr>
            <w:r w:rsidRPr="00662D04">
              <w:rPr>
                <w:b/>
                <w:i/>
                <w:color w:val="000000"/>
                <w:spacing w:val="-4"/>
                <w:sz w:val="24"/>
                <w:szCs w:val="24"/>
              </w:rPr>
              <w:t xml:space="preserve">Например, </w:t>
            </w:r>
          </w:p>
          <w:p w:rsidR="00DA5EF9" w:rsidRPr="00662D04" w:rsidRDefault="00DA5EF9" w:rsidP="004C70E3">
            <w:pPr>
              <w:pStyle w:val="20"/>
              <w:numPr>
                <w:ilvl w:val="0"/>
                <w:numId w:val="24"/>
              </w:numPr>
              <w:tabs>
                <w:tab w:val="left" w:pos="284"/>
              </w:tabs>
              <w:ind w:left="284" w:right="0" w:hanging="284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62D04">
              <w:rPr>
                <w:i/>
                <w:color w:val="auto"/>
                <w:sz w:val="24"/>
                <w:szCs w:val="24"/>
              </w:rPr>
              <w:t>изучить, показать, выявить, определить, установить, оценить, описать, доказать, разработать, обосновать, провести монито</w:t>
            </w:r>
            <w:r w:rsidR="00B66B2B" w:rsidRPr="00662D04">
              <w:rPr>
                <w:i/>
                <w:color w:val="auto"/>
                <w:sz w:val="24"/>
                <w:szCs w:val="24"/>
              </w:rPr>
              <w:t>р</w:t>
            </w:r>
            <w:r w:rsidRPr="00662D04">
              <w:rPr>
                <w:i/>
                <w:color w:val="auto"/>
                <w:sz w:val="24"/>
                <w:szCs w:val="24"/>
              </w:rPr>
              <w:t>инг</w:t>
            </w:r>
            <w:r w:rsidR="00FB491F" w:rsidRPr="00662D04">
              <w:rPr>
                <w:i/>
                <w:color w:val="auto"/>
                <w:sz w:val="24"/>
                <w:szCs w:val="24"/>
              </w:rPr>
              <w:t>, проанализировать, исследовать, охарактеризовать и т.д.</w:t>
            </w:r>
            <w:proofErr w:type="gramEnd"/>
          </w:p>
        </w:tc>
      </w:tr>
    </w:tbl>
    <w:p w:rsidR="00A26E12" w:rsidRPr="00662D04" w:rsidRDefault="00A26E12" w:rsidP="004C70E3">
      <w:pPr>
        <w:shd w:val="clear" w:color="auto" w:fill="FFFFFF"/>
        <w:ind w:firstLine="540"/>
        <w:rPr>
          <w:b/>
          <w:bCs/>
          <w:color w:val="FF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856A71" w:rsidRPr="00662D04" w:rsidTr="00390B63">
        <w:tc>
          <w:tcPr>
            <w:tcW w:w="96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B14E9" w:rsidRPr="00662D04" w:rsidRDefault="001B14E9" w:rsidP="004C70E3">
            <w:pPr>
              <w:shd w:val="clear" w:color="auto" w:fill="FFFFFF"/>
              <w:ind w:firstLine="709"/>
              <w:rPr>
                <w:b/>
                <w:bCs/>
                <w:i/>
                <w:color w:val="auto"/>
                <w:sz w:val="24"/>
                <w:szCs w:val="24"/>
              </w:rPr>
            </w:pPr>
            <w:r w:rsidRPr="00662D04">
              <w:rPr>
                <w:b/>
                <w:bCs/>
                <w:i/>
                <w:color w:val="auto"/>
                <w:sz w:val="24"/>
                <w:szCs w:val="24"/>
              </w:rPr>
              <w:t>Обратите внимание</w:t>
            </w:r>
          </w:p>
          <w:p w:rsidR="001B14E9" w:rsidRPr="00662D04" w:rsidRDefault="00A72809" w:rsidP="004C70E3">
            <w:pPr>
              <w:numPr>
                <w:ilvl w:val="0"/>
                <w:numId w:val="24"/>
              </w:numPr>
              <w:shd w:val="clear" w:color="auto" w:fill="FFFFFF"/>
              <w:ind w:left="426" w:hanging="426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bCs/>
                <w:i/>
                <w:color w:val="auto"/>
                <w:sz w:val="24"/>
                <w:szCs w:val="24"/>
              </w:rPr>
              <w:t>А</w:t>
            </w:r>
            <w:r w:rsidR="001B14E9" w:rsidRPr="00662D04">
              <w:rPr>
                <w:bCs/>
                <w:i/>
                <w:color w:val="auto"/>
                <w:sz w:val="24"/>
                <w:szCs w:val="24"/>
              </w:rPr>
              <w:t xml:space="preserve">нализировать – </w:t>
            </w:r>
            <w:r w:rsidR="001B14E9" w:rsidRPr="00662D04">
              <w:rPr>
                <w:i/>
                <w:color w:val="auto"/>
                <w:sz w:val="24"/>
                <w:szCs w:val="24"/>
              </w:rPr>
              <w:t>использовать метод  рассмотрения отдельных сторон, составных частей чего-либо</w:t>
            </w:r>
            <w:r w:rsidRPr="00662D04">
              <w:rPr>
                <w:i/>
                <w:color w:val="auto"/>
                <w:sz w:val="24"/>
                <w:szCs w:val="24"/>
              </w:rPr>
              <w:t>.</w:t>
            </w:r>
          </w:p>
          <w:p w:rsidR="001B14E9" w:rsidRPr="00662D04" w:rsidRDefault="00A72809" w:rsidP="004C70E3">
            <w:pPr>
              <w:numPr>
                <w:ilvl w:val="0"/>
                <w:numId w:val="24"/>
              </w:numPr>
              <w:shd w:val="clear" w:color="auto" w:fill="FFFFFF"/>
              <w:ind w:left="426" w:hanging="426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bCs/>
                <w:i/>
                <w:color w:val="auto"/>
                <w:sz w:val="24"/>
                <w:szCs w:val="24"/>
              </w:rPr>
              <w:t>И</w:t>
            </w:r>
            <w:r w:rsidR="001B14E9" w:rsidRPr="00662D04">
              <w:rPr>
                <w:bCs/>
                <w:i/>
                <w:color w:val="auto"/>
                <w:sz w:val="24"/>
                <w:szCs w:val="24"/>
              </w:rPr>
              <w:t>сследовать</w:t>
            </w:r>
            <w:r w:rsidR="001B14E9" w:rsidRPr="00662D04">
              <w:rPr>
                <w:i/>
                <w:color w:val="auto"/>
                <w:sz w:val="24"/>
                <w:szCs w:val="24"/>
              </w:rPr>
              <w:t xml:space="preserve"> – подвергнуть научному изучению; осмотреть для выяснения сути</w:t>
            </w:r>
            <w:r w:rsidRPr="00662D04">
              <w:rPr>
                <w:i/>
                <w:color w:val="auto"/>
                <w:sz w:val="24"/>
                <w:szCs w:val="24"/>
              </w:rPr>
              <w:t>.</w:t>
            </w:r>
          </w:p>
          <w:p w:rsidR="001B14E9" w:rsidRPr="00662D04" w:rsidRDefault="00A72809" w:rsidP="004C70E3">
            <w:pPr>
              <w:numPr>
                <w:ilvl w:val="0"/>
                <w:numId w:val="24"/>
              </w:numPr>
              <w:shd w:val="clear" w:color="auto" w:fill="FFFFFF"/>
              <w:ind w:left="426" w:hanging="426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bCs/>
                <w:i/>
                <w:color w:val="auto"/>
                <w:sz w:val="24"/>
                <w:szCs w:val="24"/>
              </w:rPr>
              <w:t>И</w:t>
            </w:r>
            <w:r w:rsidR="001B14E9" w:rsidRPr="00662D04">
              <w:rPr>
                <w:bCs/>
                <w:i/>
                <w:color w:val="auto"/>
                <w:sz w:val="24"/>
                <w:szCs w:val="24"/>
              </w:rPr>
              <w:t xml:space="preserve">зучить – </w:t>
            </w:r>
            <w:r w:rsidR="001B14E9" w:rsidRPr="00662D04">
              <w:rPr>
                <w:i/>
                <w:color w:val="auto"/>
                <w:sz w:val="24"/>
                <w:szCs w:val="24"/>
              </w:rPr>
              <w:t>постичь учением, усвоить в процессе обучения, внимательно наблюдая, понять</w:t>
            </w:r>
            <w:r w:rsidRPr="00662D04">
              <w:rPr>
                <w:i/>
                <w:color w:val="auto"/>
                <w:sz w:val="24"/>
                <w:szCs w:val="24"/>
              </w:rPr>
              <w:t>.</w:t>
            </w:r>
          </w:p>
          <w:p w:rsidR="001B14E9" w:rsidRPr="00662D04" w:rsidRDefault="00A72809" w:rsidP="004C70E3">
            <w:pPr>
              <w:numPr>
                <w:ilvl w:val="0"/>
                <w:numId w:val="24"/>
              </w:numPr>
              <w:shd w:val="clear" w:color="auto" w:fill="FFFFFF"/>
              <w:ind w:left="426" w:hanging="426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bCs/>
                <w:i/>
                <w:color w:val="auto"/>
                <w:sz w:val="24"/>
                <w:szCs w:val="24"/>
              </w:rPr>
              <w:t>И</w:t>
            </w:r>
            <w:r w:rsidR="001B14E9" w:rsidRPr="00662D04">
              <w:rPr>
                <w:bCs/>
                <w:i/>
                <w:color w:val="auto"/>
                <w:sz w:val="24"/>
                <w:szCs w:val="24"/>
              </w:rPr>
              <w:t>зложить –</w:t>
            </w:r>
            <w:r w:rsidR="001B14E9" w:rsidRPr="00662D04">
              <w:rPr>
                <w:i/>
                <w:color w:val="auto"/>
                <w:sz w:val="24"/>
                <w:szCs w:val="24"/>
              </w:rPr>
              <w:t xml:space="preserve"> кратко пересказать содержание чего-нибудь</w:t>
            </w:r>
            <w:r w:rsidRPr="00662D04">
              <w:rPr>
                <w:i/>
                <w:color w:val="auto"/>
                <w:sz w:val="24"/>
                <w:szCs w:val="24"/>
              </w:rPr>
              <w:t>.</w:t>
            </w:r>
          </w:p>
          <w:p w:rsidR="001B14E9" w:rsidRPr="00662D04" w:rsidRDefault="00A72809" w:rsidP="004C70E3">
            <w:pPr>
              <w:numPr>
                <w:ilvl w:val="0"/>
                <w:numId w:val="24"/>
              </w:numPr>
              <w:shd w:val="clear" w:color="auto" w:fill="FFFFFF"/>
              <w:ind w:left="426" w:hanging="426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bCs/>
                <w:i/>
                <w:color w:val="auto"/>
                <w:sz w:val="24"/>
                <w:szCs w:val="24"/>
              </w:rPr>
              <w:t>С</w:t>
            </w:r>
            <w:r w:rsidR="001B14E9" w:rsidRPr="00662D04">
              <w:rPr>
                <w:bCs/>
                <w:i/>
                <w:color w:val="auto"/>
                <w:sz w:val="24"/>
                <w:szCs w:val="24"/>
              </w:rPr>
              <w:t xml:space="preserve">истематизировать – </w:t>
            </w:r>
            <w:r w:rsidR="001B14E9" w:rsidRPr="00662D04">
              <w:rPr>
                <w:i/>
                <w:color w:val="auto"/>
                <w:sz w:val="24"/>
                <w:szCs w:val="24"/>
              </w:rPr>
              <w:t>привести в систему, т.е. в определенный порядок, последовательность связей</w:t>
            </w:r>
            <w:r w:rsidRPr="00662D04">
              <w:rPr>
                <w:i/>
                <w:color w:val="auto"/>
                <w:sz w:val="24"/>
                <w:szCs w:val="24"/>
              </w:rPr>
              <w:t>.</w:t>
            </w:r>
          </w:p>
          <w:p w:rsidR="00856A71" w:rsidRPr="00662D04" w:rsidRDefault="00A72809" w:rsidP="004C70E3">
            <w:pPr>
              <w:numPr>
                <w:ilvl w:val="0"/>
                <w:numId w:val="24"/>
              </w:numPr>
              <w:shd w:val="clear" w:color="auto" w:fill="FFFFFF"/>
              <w:ind w:left="426" w:hanging="426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 w:rsidRPr="00662D04">
              <w:rPr>
                <w:bCs/>
                <w:i/>
                <w:color w:val="auto"/>
                <w:sz w:val="24"/>
                <w:szCs w:val="24"/>
              </w:rPr>
              <w:t>О</w:t>
            </w:r>
            <w:r w:rsidR="001B14E9" w:rsidRPr="00662D04">
              <w:rPr>
                <w:bCs/>
                <w:i/>
                <w:color w:val="auto"/>
                <w:sz w:val="24"/>
                <w:szCs w:val="24"/>
              </w:rPr>
              <w:t xml:space="preserve">бобщить – </w:t>
            </w:r>
            <w:r w:rsidR="001B14E9" w:rsidRPr="00662D04">
              <w:rPr>
                <w:i/>
                <w:color w:val="auto"/>
                <w:sz w:val="24"/>
                <w:szCs w:val="24"/>
              </w:rPr>
              <w:t>сделать вывод, выразить основные результаты в общем положении, придать общее значение чему-либо</w:t>
            </w:r>
            <w:r w:rsidRPr="00662D04">
              <w:rPr>
                <w:i/>
                <w:color w:val="auto"/>
                <w:sz w:val="24"/>
                <w:szCs w:val="24"/>
              </w:rPr>
              <w:t>.</w:t>
            </w:r>
          </w:p>
        </w:tc>
      </w:tr>
    </w:tbl>
    <w:p w:rsidR="00A26E12" w:rsidRPr="00662D04" w:rsidRDefault="00A26E12" w:rsidP="004C70E3">
      <w:pPr>
        <w:shd w:val="clear" w:color="auto" w:fill="FFFFFF"/>
        <w:ind w:firstLine="540"/>
        <w:rPr>
          <w:b/>
          <w:bCs/>
          <w:color w:val="FF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F427C" w:rsidRPr="00662D04" w:rsidTr="00390B63">
        <w:tc>
          <w:tcPr>
            <w:tcW w:w="96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427C" w:rsidRPr="00662D04" w:rsidRDefault="00BF427C" w:rsidP="004C70E3">
            <w:pPr>
              <w:keepNext/>
              <w:shd w:val="clear" w:color="auto" w:fill="FFFFFF"/>
              <w:ind w:firstLine="709"/>
              <w:jc w:val="both"/>
              <w:rPr>
                <w:i/>
                <w:color w:val="auto"/>
                <w:spacing w:val="-4"/>
                <w:sz w:val="24"/>
                <w:szCs w:val="24"/>
              </w:rPr>
            </w:pPr>
            <w:r w:rsidRPr="00662D04">
              <w:rPr>
                <w:b/>
                <w:i/>
                <w:color w:val="auto"/>
                <w:spacing w:val="-4"/>
                <w:sz w:val="24"/>
                <w:szCs w:val="24"/>
              </w:rPr>
              <w:lastRenderedPageBreak/>
              <w:t>Рекомендуем варианты конструкций текста</w:t>
            </w:r>
          </w:p>
          <w:p w:rsidR="00BF427C" w:rsidRPr="00662D04" w:rsidRDefault="00BF427C" w:rsidP="004C70E3">
            <w:pPr>
              <w:pStyle w:val="20"/>
              <w:numPr>
                <w:ilvl w:val="0"/>
                <w:numId w:val="24"/>
              </w:numPr>
              <w:tabs>
                <w:tab w:val="left" w:pos="284"/>
              </w:tabs>
              <w:ind w:left="284" w:right="0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Для достижения поставленной цели необходимо решить следующие (взаимосвязанные) задачи …</w:t>
            </w:r>
          </w:p>
          <w:p w:rsidR="00BF427C" w:rsidRPr="00662D04" w:rsidRDefault="00BF427C" w:rsidP="004C70E3">
            <w:pPr>
              <w:numPr>
                <w:ilvl w:val="0"/>
                <w:numId w:val="18"/>
              </w:numPr>
              <w:shd w:val="clear" w:color="auto" w:fill="FFFFFF"/>
              <w:ind w:left="284" w:hanging="284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auto"/>
                <w:sz w:val="24"/>
                <w:szCs w:val="24"/>
              </w:rPr>
              <w:t>Для достижения цели, поставленной в исследовательской работе, были определены следующие задачи:</w:t>
            </w:r>
          </w:p>
          <w:p w:rsidR="00CF7AC8" w:rsidRPr="00662D04" w:rsidRDefault="00CF7AC8" w:rsidP="004C70E3">
            <w:pPr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rPr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Изучить</w:t>
            </w:r>
            <w:r w:rsidRPr="00662D04">
              <w:rPr>
                <w:i/>
                <w:iCs/>
                <w:color w:val="auto"/>
                <w:sz w:val="24"/>
                <w:szCs w:val="24"/>
              </w:rPr>
              <w:t xml:space="preserve">… </w:t>
            </w:r>
          </w:p>
          <w:p w:rsidR="00BF427C" w:rsidRPr="00662D04" w:rsidRDefault="00BF427C" w:rsidP="004C70E3">
            <w:pPr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auto"/>
                <w:sz w:val="24"/>
                <w:szCs w:val="24"/>
              </w:rPr>
              <w:t>Выявить …</w:t>
            </w:r>
          </w:p>
          <w:p w:rsidR="00BF427C" w:rsidRPr="00662D04" w:rsidRDefault="00BF427C" w:rsidP="004C70E3">
            <w:pPr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auto"/>
                <w:sz w:val="24"/>
                <w:szCs w:val="24"/>
              </w:rPr>
              <w:t xml:space="preserve">Провести… </w:t>
            </w:r>
          </w:p>
          <w:p w:rsidR="00BF427C" w:rsidRPr="00662D04" w:rsidRDefault="00BF427C" w:rsidP="004C70E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auto"/>
                <w:sz w:val="24"/>
                <w:szCs w:val="24"/>
              </w:rPr>
              <w:t xml:space="preserve">Разработать… </w:t>
            </w:r>
          </w:p>
        </w:tc>
      </w:tr>
    </w:tbl>
    <w:p w:rsidR="00DA5EF9" w:rsidRPr="00662D04" w:rsidRDefault="00DA5EF9" w:rsidP="004C70E3">
      <w:pPr>
        <w:pStyle w:val="20"/>
        <w:tabs>
          <w:tab w:val="left" w:pos="9360"/>
        </w:tabs>
        <w:ind w:right="0" w:firstLine="709"/>
        <w:jc w:val="both"/>
        <w:rPr>
          <w:i/>
          <w:color w:val="auto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5713E9" w:rsidRPr="00662D04" w:rsidTr="006B7DD5">
        <w:tc>
          <w:tcPr>
            <w:tcW w:w="96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13E9" w:rsidRPr="00662D04" w:rsidRDefault="005713E9" w:rsidP="004C70E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NewRoman"/>
                <w:b/>
                <w:i/>
                <w:color w:val="auto"/>
                <w:sz w:val="24"/>
                <w:szCs w:val="24"/>
              </w:rPr>
            </w:pPr>
            <w:r w:rsidRPr="00662D04">
              <w:rPr>
                <w:rFonts w:eastAsia="TimesNewRoman"/>
                <w:b/>
                <w:i/>
                <w:color w:val="auto"/>
                <w:sz w:val="24"/>
                <w:szCs w:val="24"/>
              </w:rPr>
              <w:t>Возможные задачи исследования</w:t>
            </w:r>
          </w:p>
          <w:p w:rsidR="005713E9" w:rsidRPr="00662D04" w:rsidRDefault="005713E9" w:rsidP="004C70E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eastAsia="TimesNewRoman"/>
                <w:i/>
                <w:color w:val="auto"/>
                <w:sz w:val="24"/>
                <w:szCs w:val="24"/>
              </w:rPr>
            </w:pPr>
            <w:r w:rsidRPr="00662D04">
              <w:rPr>
                <w:rFonts w:eastAsia="TimesNewRoman"/>
                <w:i/>
                <w:color w:val="auto"/>
                <w:sz w:val="24"/>
                <w:szCs w:val="24"/>
              </w:rPr>
              <w:t xml:space="preserve">Проанализировать </w:t>
            </w:r>
            <w:r w:rsidR="00CF7AC8" w:rsidRPr="00662D04">
              <w:rPr>
                <w:rFonts w:eastAsia="TimesNewRoman"/>
                <w:i/>
                <w:color w:val="auto"/>
                <w:sz w:val="24"/>
                <w:szCs w:val="24"/>
              </w:rPr>
              <w:t>(изучит</w:t>
            </w:r>
            <w:r w:rsidR="00266E4B" w:rsidRPr="00662D04">
              <w:rPr>
                <w:rFonts w:eastAsia="TimesNewRoman"/>
                <w:i/>
                <w:color w:val="auto"/>
                <w:sz w:val="24"/>
                <w:szCs w:val="24"/>
              </w:rPr>
              <w:t>ь</w:t>
            </w:r>
            <w:r w:rsidR="00CF7AC8" w:rsidRPr="00662D04">
              <w:rPr>
                <w:rFonts w:eastAsia="TimesNewRoman"/>
                <w:i/>
                <w:color w:val="auto"/>
                <w:sz w:val="24"/>
                <w:szCs w:val="24"/>
              </w:rPr>
              <w:t xml:space="preserve">) </w:t>
            </w:r>
            <w:r w:rsidRPr="00662D04">
              <w:rPr>
                <w:rFonts w:eastAsia="TimesNewRoman"/>
                <w:i/>
                <w:color w:val="auto"/>
                <w:sz w:val="24"/>
                <w:szCs w:val="24"/>
              </w:rPr>
              <w:t>теоретические и экспериментальные работы по теме исследования.</w:t>
            </w:r>
          </w:p>
          <w:p w:rsidR="005713E9" w:rsidRPr="00662D04" w:rsidRDefault="005713E9" w:rsidP="004C70E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eastAsia="TimesNewRoman"/>
                <w:i/>
                <w:color w:val="auto"/>
                <w:sz w:val="24"/>
                <w:szCs w:val="24"/>
              </w:rPr>
            </w:pPr>
            <w:r w:rsidRPr="00662D04">
              <w:rPr>
                <w:rFonts w:eastAsia="TimesNewRoman"/>
                <w:i/>
                <w:color w:val="auto"/>
                <w:sz w:val="24"/>
                <w:szCs w:val="24"/>
              </w:rPr>
              <w:t>Провести экспериментальное исследование изучаемого феномена (указывается тематика исследования).</w:t>
            </w:r>
          </w:p>
          <w:p w:rsidR="005713E9" w:rsidRPr="00662D04" w:rsidRDefault="005713E9" w:rsidP="004C70E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eastAsia="TimesNewRoman"/>
                <w:i/>
                <w:color w:val="auto"/>
                <w:sz w:val="24"/>
                <w:szCs w:val="24"/>
              </w:rPr>
            </w:pPr>
            <w:r w:rsidRPr="00662D04">
              <w:rPr>
                <w:rFonts w:eastAsia="TimesNewRoman"/>
                <w:i/>
                <w:color w:val="auto"/>
                <w:sz w:val="24"/>
                <w:szCs w:val="24"/>
              </w:rPr>
              <w:t>Разработать мероприятия (предложения) по развитию…(в зависимости от темы работы).</w:t>
            </w:r>
          </w:p>
          <w:p w:rsidR="005713E9" w:rsidRPr="00662D04" w:rsidRDefault="005713E9" w:rsidP="004C70E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rFonts w:eastAsia="TimesNewRoman"/>
                <w:i/>
                <w:color w:val="auto"/>
                <w:sz w:val="24"/>
                <w:szCs w:val="24"/>
              </w:rPr>
              <w:t xml:space="preserve">Обработать и проанализировать эмпирические результаты эксперимента, </w:t>
            </w:r>
            <w:r w:rsidR="00B66B2B" w:rsidRPr="00662D04">
              <w:rPr>
                <w:rFonts w:eastAsia="TimesNewRoman"/>
                <w:i/>
                <w:color w:val="auto"/>
                <w:sz w:val="24"/>
                <w:szCs w:val="24"/>
              </w:rPr>
              <w:t>(</w:t>
            </w:r>
            <w:r w:rsidRPr="00662D04">
              <w:rPr>
                <w:rFonts w:eastAsia="TimesNewRoman"/>
                <w:i/>
                <w:color w:val="auto"/>
                <w:sz w:val="24"/>
                <w:szCs w:val="24"/>
              </w:rPr>
              <w:t>исследования</w:t>
            </w:r>
            <w:r w:rsidR="00B66B2B" w:rsidRPr="00662D04">
              <w:rPr>
                <w:rFonts w:eastAsia="TimesNewRoman"/>
                <w:i/>
                <w:color w:val="auto"/>
                <w:sz w:val="24"/>
                <w:szCs w:val="24"/>
              </w:rPr>
              <w:t>)</w:t>
            </w:r>
            <w:r w:rsidRPr="00662D04">
              <w:rPr>
                <w:rFonts w:eastAsia="TimesNewRoman"/>
                <w:i/>
                <w:color w:val="auto"/>
                <w:sz w:val="24"/>
                <w:szCs w:val="24"/>
              </w:rPr>
              <w:t>.</w:t>
            </w:r>
          </w:p>
        </w:tc>
      </w:tr>
    </w:tbl>
    <w:p w:rsidR="005663BE" w:rsidRPr="000C4724" w:rsidRDefault="005663BE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Гипотеза.</w:t>
      </w:r>
      <w:r w:rsidR="00DA66A9" w:rsidRPr="00662D04">
        <w:rPr>
          <w:b/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>Выдвижение гипотезы – необходимый атрибут исследования.</w:t>
      </w:r>
      <w:r w:rsidR="00DA66A9"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 xml:space="preserve">Гипотеза </w:t>
      </w:r>
      <w:r w:rsidR="002541F5" w:rsidRPr="00662D04">
        <w:rPr>
          <w:color w:val="auto"/>
          <w:sz w:val="24"/>
          <w:szCs w:val="24"/>
        </w:rPr>
        <w:t>–</w:t>
      </w:r>
      <w:r w:rsidRPr="00662D04">
        <w:rPr>
          <w:color w:val="auto"/>
          <w:sz w:val="24"/>
          <w:szCs w:val="24"/>
        </w:rPr>
        <w:t xml:space="preserve"> это</w:t>
      </w:r>
      <w:r w:rsidR="002541F5" w:rsidRPr="00662D04">
        <w:rPr>
          <w:color w:val="auto"/>
          <w:sz w:val="24"/>
          <w:szCs w:val="24"/>
        </w:rPr>
        <w:t xml:space="preserve"> </w:t>
      </w:r>
      <w:r w:rsidR="00DA66A9" w:rsidRPr="00662D04">
        <w:rPr>
          <w:color w:val="auto"/>
          <w:sz w:val="24"/>
          <w:szCs w:val="24"/>
        </w:rPr>
        <w:t>«</w:t>
      </w:r>
      <w:r w:rsidRPr="00662D04">
        <w:rPr>
          <w:color w:val="auto"/>
          <w:sz w:val="24"/>
          <w:szCs w:val="24"/>
        </w:rPr>
        <w:t>научное предположение, выдвигаемое для объяснения каких-либо явлений</w:t>
      </w:r>
      <w:r w:rsidR="00DA66A9" w:rsidRPr="00662D04">
        <w:rPr>
          <w:color w:val="auto"/>
          <w:sz w:val="24"/>
          <w:szCs w:val="24"/>
        </w:rPr>
        <w:t>»</w:t>
      </w:r>
      <w:r w:rsidR="00FE201D" w:rsidRPr="00662D04">
        <w:rPr>
          <w:color w:val="auto"/>
          <w:sz w:val="24"/>
          <w:szCs w:val="24"/>
        </w:rPr>
        <w:t>.</w:t>
      </w:r>
      <w:r w:rsidRPr="00662D04">
        <w:rPr>
          <w:color w:val="auto"/>
          <w:sz w:val="24"/>
          <w:szCs w:val="24"/>
        </w:rPr>
        <w:t xml:space="preserve"> Гипотеза возника</w:t>
      </w:r>
      <w:r w:rsidR="00FE201D" w:rsidRPr="00662D04">
        <w:rPr>
          <w:color w:val="auto"/>
          <w:sz w:val="24"/>
          <w:szCs w:val="24"/>
        </w:rPr>
        <w:t>е</w:t>
      </w:r>
      <w:r w:rsidRPr="00662D04">
        <w:rPr>
          <w:color w:val="auto"/>
          <w:sz w:val="24"/>
          <w:szCs w:val="24"/>
        </w:rPr>
        <w:t>т как возможный вариант решения проблемы и явля</w:t>
      </w:r>
      <w:r w:rsidR="008D2A1E" w:rsidRPr="00662D04">
        <w:rPr>
          <w:color w:val="auto"/>
          <w:sz w:val="24"/>
          <w:szCs w:val="24"/>
        </w:rPr>
        <w:t>е</w:t>
      </w:r>
      <w:r w:rsidRPr="00662D04">
        <w:rPr>
          <w:color w:val="auto"/>
          <w:sz w:val="24"/>
          <w:szCs w:val="24"/>
        </w:rPr>
        <w:t>тся основой процесса творческого мышления. Затем эта гипотеза</w:t>
      </w:r>
      <w:r w:rsidR="00FE201D"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>подверга</w:t>
      </w:r>
      <w:r w:rsidR="00FE201D" w:rsidRPr="00662D04">
        <w:rPr>
          <w:color w:val="auto"/>
          <w:sz w:val="24"/>
          <w:szCs w:val="24"/>
        </w:rPr>
        <w:t>е</w:t>
      </w:r>
      <w:r w:rsidRPr="00662D04">
        <w:rPr>
          <w:color w:val="auto"/>
          <w:sz w:val="24"/>
          <w:szCs w:val="24"/>
        </w:rPr>
        <w:t>тся проверке в ходе исследования. Она позволяет открывать новые возможности, находить новые варианты решения проблем, а затем в ходе мыслительных и реальных экспериментов, оценивать их вероятность. Гипотеза да</w:t>
      </w:r>
      <w:r w:rsidR="00FE201D" w:rsidRPr="00662D04">
        <w:rPr>
          <w:color w:val="auto"/>
          <w:sz w:val="24"/>
          <w:szCs w:val="24"/>
        </w:rPr>
        <w:t>ё</w:t>
      </w:r>
      <w:r w:rsidRPr="00662D04">
        <w:rPr>
          <w:color w:val="auto"/>
          <w:sz w:val="24"/>
          <w:szCs w:val="24"/>
        </w:rPr>
        <w:t xml:space="preserve">т возможность увидеть проблему в другом свете, посмотреть на ситуацию с другой </w:t>
      </w:r>
      <w:r w:rsidRPr="000C4724">
        <w:rPr>
          <w:color w:val="auto"/>
          <w:sz w:val="24"/>
          <w:szCs w:val="24"/>
        </w:rPr>
        <w:t>стороны.</w:t>
      </w:r>
      <w:r w:rsidR="007A4FC2" w:rsidRPr="000C4724">
        <w:rPr>
          <w:color w:val="auto"/>
          <w:sz w:val="24"/>
          <w:szCs w:val="24"/>
        </w:rPr>
        <w:t xml:space="preserve"> УИР реферативного или практического характера могут не содержать гипотезу.</w:t>
      </w:r>
    </w:p>
    <w:tbl>
      <w:tblPr>
        <w:tblpPr w:leftFromText="180" w:rightFromText="180" w:vertAnchor="text" w:horzAnchor="margin" w:tblpY="7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0C4724" w:rsidRPr="00662D04" w:rsidTr="000C4724">
        <w:tc>
          <w:tcPr>
            <w:tcW w:w="97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C4724" w:rsidRPr="00662D04" w:rsidRDefault="000C4724" w:rsidP="000C4724">
            <w:pPr>
              <w:keepNext/>
              <w:shd w:val="clear" w:color="auto" w:fill="FFFFFF"/>
              <w:ind w:left="142" w:firstLine="567"/>
              <w:jc w:val="both"/>
              <w:rPr>
                <w:i/>
                <w:color w:val="auto"/>
                <w:spacing w:val="-4"/>
                <w:sz w:val="24"/>
                <w:szCs w:val="24"/>
              </w:rPr>
            </w:pPr>
            <w:r w:rsidRPr="00662D04">
              <w:rPr>
                <w:b/>
                <w:i/>
                <w:color w:val="auto"/>
                <w:spacing w:val="-4"/>
                <w:sz w:val="24"/>
                <w:szCs w:val="24"/>
              </w:rPr>
              <w:t>Рекомендуем варианты конструкций текста</w:t>
            </w:r>
          </w:p>
          <w:p w:rsidR="000C4724" w:rsidRPr="00662D04" w:rsidRDefault="000C4724" w:rsidP="000C4724">
            <w:pPr>
              <w:numPr>
                <w:ilvl w:val="0"/>
                <w:numId w:val="51"/>
              </w:numPr>
              <w:shd w:val="clear" w:color="auto" w:fill="FFFFFF"/>
              <w:ind w:left="284" w:hanging="284"/>
              <w:rPr>
                <w:rFonts w:eastAsia="Arial Unicode MS"/>
                <w:i/>
                <w:color w:val="auto"/>
                <w:sz w:val="24"/>
                <w:szCs w:val="24"/>
              </w:rPr>
            </w:pPr>
            <w:r w:rsidRPr="00662D04">
              <w:rPr>
                <w:rFonts w:eastAsia="Arial Unicode MS"/>
                <w:i/>
                <w:color w:val="auto"/>
                <w:sz w:val="24"/>
                <w:szCs w:val="24"/>
              </w:rPr>
              <w:t>это возможно, если…</w:t>
            </w:r>
          </w:p>
          <w:p w:rsidR="000C4724" w:rsidRPr="00662D04" w:rsidRDefault="000C4724" w:rsidP="000C4724">
            <w:pPr>
              <w:numPr>
                <w:ilvl w:val="0"/>
                <w:numId w:val="51"/>
              </w:numPr>
              <w:shd w:val="clear" w:color="auto" w:fill="FFFFFF"/>
              <w:ind w:left="284" w:hanging="284"/>
              <w:rPr>
                <w:rFonts w:eastAsia="Arial Unicode MS"/>
                <w:i/>
                <w:color w:val="auto"/>
                <w:sz w:val="24"/>
                <w:szCs w:val="24"/>
              </w:rPr>
            </w:pPr>
            <w:r w:rsidRPr="00662D04">
              <w:rPr>
                <w:rFonts w:eastAsia="Arial Unicode MS"/>
                <w:i/>
                <w:color w:val="auto"/>
                <w:sz w:val="24"/>
                <w:szCs w:val="24"/>
              </w:rPr>
              <w:t>будет осуществляться эффективно при наличии (при  условии)…</w:t>
            </w:r>
          </w:p>
          <w:p w:rsidR="000C4724" w:rsidRPr="00662D04" w:rsidRDefault="000C4724" w:rsidP="000C4724">
            <w:pPr>
              <w:numPr>
                <w:ilvl w:val="0"/>
                <w:numId w:val="51"/>
              </w:numPr>
              <w:shd w:val="clear" w:color="auto" w:fill="FFFFFF"/>
              <w:ind w:left="284" w:hanging="284"/>
              <w:rPr>
                <w:b/>
                <w:i/>
                <w:color w:val="auto"/>
                <w:sz w:val="24"/>
                <w:szCs w:val="24"/>
              </w:rPr>
            </w:pPr>
            <w:r w:rsidRPr="00662D04">
              <w:rPr>
                <w:rFonts w:eastAsia="Arial Unicode MS"/>
                <w:i/>
                <w:color w:val="auto"/>
                <w:sz w:val="24"/>
                <w:szCs w:val="24"/>
              </w:rPr>
              <w:t>создание ... позволит обеспечить…</w:t>
            </w:r>
          </w:p>
        </w:tc>
      </w:tr>
    </w:tbl>
    <w:p w:rsidR="005663BE" w:rsidRPr="00662D04" w:rsidRDefault="005663BE" w:rsidP="004C70E3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 xml:space="preserve">Описание структуры работы. </w:t>
      </w:r>
      <w:r w:rsidR="0006534B" w:rsidRPr="00662D04">
        <w:rPr>
          <w:rFonts w:eastAsia="Arial Unicode MS"/>
          <w:color w:val="auto"/>
          <w:sz w:val="24"/>
          <w:szCs w:val="24"/>
        </w:rPr>
        <w:t xml:space="preserve">В заключение раздела ВВЕДЕНИЕ необходимо описать структуру </w:t>
      </w:r>
      <w:r w:rsidR="006C0D9B" w:rsidRPr="00662D04">
        <w:rPr>
          <w:rFonts w:eastAsia="Arial Unicode MS"/>
          <w:color w:val="auto"/>
          <w:sz w:val="24"/>
          <w:szCs w:val="24"/>
        </w:rPr>
        <w:t>УИР</w:t>
      </w:r>
      <w:r w:rsidR="0006534B" w:rsidRPr="00662D04">
        <w:rPr>
          <w:rFonts w:eastAsia="Arial Unicode MS"/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>и результаты каждой главы</w:t>
      </w:r>
      <w:r w:rsidR="005C333A" w:rsidRPr="00662D04">
        <w:rPr>
          <w:color w:val="auto"/>
          <w:sz w:val="24"/>
          <w:szCs w:val="24"/>
        </w:rPr>
        <w:t xml:space="preserve"> или параграфа</w:t>
      </w:r>
      <w:r w:rsidR="00FE201D"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>(по 1 абзацу на главу</w:t>
      </w:r>
      <w:r w:rsidR="005C333A" w:rsidRPr="00662D04">
        <w:rPr>
          <w:color w:val="auto"/>
          <w:sz w:val="24"/>
          <w:szCs w:val="24"/>
        </w:rPr>
        <w:t xml:space="preserve"> или параграф</w:t>
      </w:r>
      <w:r w:rsidRPr="00662D04">
        <w:rPr>
          <w:color w:val="auto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C53036" w:rsidRPr="000C4724" w:rsidTr="00AD20CD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75C3E" w:rsidRPr="000C4724" w:rsidRDefault="00975C3E" w:rsidP="004C70E3">
            <w:pPr>
              <w:keepNext/>
              <w:shd w:val="clear" w:color="auto" w:fill="FFFFFF"/>
              <w:ind w:left="142" w:firstLine="567"/>
              <w:jc w:val="both"/>
              <w:rPr>
                <w:i/>
                <w:color w:val="auto"/>
                <w:spacing w:val="-4"/>
                <w:sz w:val="24"/>
                <w:szCs w:val="24"/>
              </w:rPr>
            </w:pPr>
            <w:r w:rsidRPr="000C4724">
              <w:rPr>
                <w:b/>
                <w:i/>
                <w:color w:val="auto"/>
                <w:spacing w:val="-4"/>
                <w:sz w:val="24"/>
                <w:szCs w:val="24"/>
              </w:rPr>
              <w:t>Рекомендуем варианты конструкций текста</w:t>
            </w:r>
          </w:p>
          <w:p w:rsidR="00975C3E" w:rsidRPr="000C4724" w:rsidRDefault="00975C3E" w:rsidP="004C70E3">
            <w:pPr>
              <w:numPr>
                <w:ilvl w:val="0"/>
                <w:numId w:val="52"/>
              </w:numPr>
              <w:shd w:val="clear" w:color="auto" w:fill="FFFFFF"/>
              <w:ind w:left="284" w:hanging="284"/>
              <w:rPr>
                <w:rFonts w:eastAsia="Arial Unicode MS"/>
                <w:i/>
                <w:color w:val="auto"/>
                <w:sz w:val="24"/>
                <w:szCs w:val="24"/>
              </w:rPr>
            </w:pPr>
            <w:r w:rsidRPr="000C4724">
              <w:rPr>
                <w:rFonts w:eastAsia="Arial Unicode MS"/>
                <w:i/>
                <w:color w:val="auto"/>
                <w:sz w:val="24"/>
                <w:szCs w:val="24"/>
              </w:rPr>
              <w:t>Структура работы обусловлена предметом, целью и</w:t>
            </w:r>
            <w:r w:rsidRPr="000C4724">
              <w:rPr>
                <w:rFonts w:eastAsia="Arial Unicode MS"/>
                <w:i/>
                <w:color w:val="auto"/>
                <w:sz w:val="24"/>
                <w:szCs w:val="24"/>
                <w:lang w:val="en-GB"/>
              </w:rPr>
              <w:t> </w:t>
            </w:r>
            <w:r w:rsidRPr="000C4724">
              <w:rPr>
                <w:rFonts w:eastAsia="Arial Unicode MS"/>
                <w:i/>
                <w:color w:val="auto"/>
                <w:sz w:val="24"/>
                <w:szCs w:val="24"/>
              </w:rPr>
              <w:t>задачами исследования. Работа состоит из</w:t>
            </w:r>
            <w:r w:rsidRPr="000C4724">
              <w:rPr>
                <w:rFonts w:eastAsia="Arial Unicode MS"/>
                <w:i/>
                <w:color w:val="auto"/>
                <w:sz w:val="24"/>
                <w:szCs w:val="24"/>
                <w:lang w:val="en-GB"/>
              </w:rPr>
              <w:t> </w:t>
            </w:r>
            <w:r w:rsidRPr="000C4724">
              <w:rPr>
                <w:rFonts w:eastAsia="Arial Unicode MS"/>
                <w:i/>
                <w:color w:val="auto"/>
                <w:sz w:val="24"/>
                <w:szCs w:val="24"/>
              </w:rPr>
              <w:t xml:space="preserve">введения, </w:t>
            </w:r>
            <w:r w:rsidR="005C333A" w:rsidRPr="000C4724">
              <w:rPr>
                <w:rFonts w:eastAsia="Arial Unicode MS"/>
                <w:i/>
                <w:color w:val="auto"/>
                <w:sz w:val="24"/>
                <w:szCs w:val="24"/>
              </w:rPr>
              <w:t>двух</w:t>
            </w:r>
            <w:r w:rsidRPr="000C4724">
              <w:rPr>
                <w:rFonts w:eastAsia="Arial Unicode MS"/>
                <w:i/>
                <w:color w:val="auto"/>
                <w:sz w:val="24"/>
                <w:szCs w:val="24"/>
              </w:rPr>
              <w:t xml:space="preserve"> глав и</w:t>
            </w:r>
            <w:r w:rsidRPr="000C4724">
              <w:rPr>
                <w:rFonts w:eastAsia="Arial Unicode MS"/>
                <w:i/>
                <w:color w:val="auto"/>
                <w:sz w:val="24"/>
                <w:szCs w:val="24"/>
                <w:lang w:val="en-GB"/>
              </w:rPr>
              <w:t> </w:t>
            </w:r>
            <w:r w:rsidRPr="000C4724">
              <w:rPr>
                <w:rFonts w:eastAsia="Arial Unicode MS"/>
                <w:i/>
                <w:color w:val="auto"/>
                <w:sz w:val="24"/>
                <w:szCs w:val="24"/>
              </w:rPr>
              <w:t>заключения.</w:t>
            </w:r>
            <w:r w:rsidRPr="000C4724">
              <w:rPr>
                <w:rFonts w:eastAsia="Arial Unicode MS"/>
                <w:i/>
                <w:color w:val="auto"/>
                <w:sz w:val="24"/>
                <w:szCs w:val="24"/>
              </w:rPr>
              <w:br/>
              <w:t xml:space="preserve">Введение раскрывает актуальность, определяет степень научной разработки темы, объект, предмет, </w:t>
            </w:r>
            <w:r w:rsidRPr="000C4724">
              <w:rPr>
                <w:rFonts w:eastAsia="Arial Unicode MS"/>
                <w:i/>
                <w:color w:val="auto"/>
                <w:sz w:val="24"/>
                <w:szCs w:val="24"/>
                <w:lang w:val="en-GB"/>
              </w:rPr>
              <w:t> </w:t>
            </w:r>
            <w:r w:rsidRPr="000C4724">
              <w:rPr>
                <w:rFonts w:eastAsia="Arial Unicode MS"/>
                <w:i/>
                <w:color w:val="auto"/>
                <w:sz w:val="24"/>
                <w:szCs w:val="24"/>
              </w:rPr>
              <w:t>цель, задачи и методы исследования, раскрывает теоретическую и</w:t>
            </w:r>
            <w:r w:rsidRPr="000C4724">
              <w:rPr>
                <w:rFonts w:eastAsia="Arial Unicode MS"/>
                <w:i/>
                <w:color w:val="auto"/>
                <w:sz w:val="24"/>
                <w:szCs w:val="24"/>
                <w:lang w:val="en-GB"/>
              </w:rPr>
              <w:t> </w:t>
            </w:r>
            <w:r w:rsidRPr="000C4724">
              <w:rPr>
                <w:rFonts w:eastAsia="Arial Unicode MS"/>
                <w:i/>
                <w:color w:val="auto"/>
                <w:sz w:val="24"/>
                <w:szCs w:val="24"/>
              </w:rPr>
              <w:t>практическую</w:t>
            </w:r>
            <w:r w:rsidRPr="000C4724">
              <w:rPr>
                <w:rFonts w:eastAsia="Arial Unicode MS"/>
                <w:i/>
                <w:color w:val="auto"/>
                <w:sz w:val="24"/>
                <w:szCs w:val="24"/>
                <w:lang w:val="en-GB"/>
              </w:rPr>
              <w:t> </w:t>
            </w:r>
            <w:r w:rsidRPr="000C4724">
              <w:rPr>
                <w:rFonts w:eastAsia="Arial Unicode MS"/>
                <w:i/>
                <w:color w:val="auto"/>
                <w:sz w:val="24"/>
                <w:szCs w:val="24"/>
              </w:rPr>
              <w:t>значимость</w:t>
            </w:r>
            <w:r w:rsidRPr="000C4724">
              <w:rPr>
                <w:rFonts w:eastAsia="Arial Unicode MS"/>
                <w:i/>
                <w:color w:val="auto"/>
                <w:sz w:val="24"/>
                <w:szCs w:val="24"/>
                <w:lang w:val="en-GB"/>
              </w:rPr>
              <w:t> </w:t>
            </w:r>
            <w:r w:rsidRPr="000C4724">
              <w:rPr>
                <w:rFonts w:eastAsia="Arial Unicode MS"/>
                <w:i/>
                <w:color w:val="auto"/>
                <w:sz w:val="24"/>
                <w:szCs w:val="24"/>
              </w:rPr>
              <w:t>работы.</w:t>
            </w:r>
          </w:p>
          <w:p w:rsidR="00975C3E" w:rsidRPr="000C4724" w:rsidRDefault="00975C3E" w:rsidP="004C70E3">
            <w:pPr>
              <w:numPr>
                <w:ilvl w:val="0"/>
                <w:numId w:val="52"/>
              </w:numPr>
              <w:shd w:val="clear" w:color="auto" w:fill="FFFFFF"/>
              <w:ind w:left="284" w:hanging="284"/>
              <w:rPr>
                <w:rFonts w:eastAsia="Arial Unicode MS"/>
                <w:i/>
                <w:color w:val="auto"/>
                <w:sz w:val="24"/>
                <w:szCs w:val="24"/>
              </w:rPr>
            </w:pPr>
            <w:r w:rsidRPr="000C4724">
              <w:rPr>
                <w:rFonts w:eastAsia="Arial Unicode MS"/>
                <w:i/>
                <w:color w:val="auto"/>
                <w:sz w:val="24"/>
                <w:szCs w:val="24"/>
              </w:rPr>
              <w:t>В</w:t>
            </w:r>
            <w:r w:rsidRPr="000C4724">
              <w:rPr>
                <w:rFonts w:eastAsia="Arial Unicode MS"/>
                <w:i/>
                <w:color w:val="auto"/>
                <w:sz w:val="24"/>
                <w:szCs w:val="24"/>
                <w:lang w:val="en-GB"/>
              </w:rPr>
              <w:t> </w:t>
            </w:r>
            <w:r w:rsidRPr="000C4724">
              <w:rPr>
                <w:rFonts w:eastAsia="Arial Unicode MS"/>
                <w:i/>
                <w:color w:val="auto"/>
                <w:sz w:val="24"/>
                <w:szCs w:val="24"/>
              </w:rPr>
              <w:t>первой главе рассматриваются понятие и виды ….</w:t>
            </w:r>
          </w:p>
          <w:p w:rsidR="00C53036" w:rsidRPr="000C4724" w:rsidRDefault="00975C3E" w:rsidP="004C70E3">
            <w:pPr>
              <w:numPr>
                <w:ilvl w:val="0"/>
                <w:numId w:val="52"/>
              </w:numPr>
              <w:shd w:val="clear" w:color="auto" w:fill="FFFFFF"/>
              <w:ind w:left="284" w:hanging="284"/>
              <w:rPr>
                <w:rFonts w:eastAsia="Arial Unicode MS"/>
                <w:i/>
                <w:color w:val="auto"/>
                <w:sz w:val="24"/>
                <w:szCs w:val="24"/>
              </w:rPr>
            </w:pPr>
            <w:r w:rsidRPr="000C4724">
              <w:rPr>
                <w:rFonts w:eastAsia="Arial Unicode MS"/>
                <w:i/>
                <w:color w:val="auto"/>
                <w:sz w:val="24"/>
                <w:szCs w:val="24"/>
              </w:rPr>
              <w:t>Во</w:t>
            </w:r>
            <w:r w:rsidRPr="000C4724">
              <w:rPr>
                <w:rFonts w:eastAsia="Arial Unicode MS"/>
                <w:i/>
                <w:color w:val="auto"/>
                <w:sz w:val="24"/>
                <w:szCs w:val="24"/>
                <w:lang w:val="en-GB"/>
              </w:rPr>
              <w:t> </w:t>
            </w:r>
            <w:r w:rsidRPr="000C4724">
              <w:rPr>
                <w:rFonts w:eastAsia="Arial Unicode MS"/>
                <w:i/>
                <w:color w:val="auto"/>
                <w:sz w:val="24"/>
                <w:szCs w:val="24"/>
              </w:rPr>
              <w:t>второй главе раскрываются особенности….</w:t>
            </w:r>
            <w:r w:rsidR="005C333A" w:rsidRPr="000C4724">
              <w:rPr>
                <w:rFonts w:eastAsia="Arial Unicode MS"/>
                <w:i/>
                <w:color w:val="auto"/>
                <w:sz w:val="24"/>
                <w:szCs w:val="24"/>
              </w:rPr>
              <w:t>или</w:t>
            </w:r>
            <w:proofErr w:type="gramStart"/>
            <w:r w:rsidR="005C333A" w:rsidRPr="000C4724">
              <w:rPr>
                <w:rFonts w:eastAsia="Arial Unicode MS"/>
                <w:i/>
                <w:color w:val="auto"/>
                <w:sz w:val="24"/>
                <w:szCs w:val="24"/>
              </w:rPr>
              <w:t xml:space="preserve"> В</w:t>
            </w:r>
            <w:proofErr w:type="gramEnd"/>
            <w:r w:rsidR="005C333A" w:rsidRPr="000C4724">
              <w:rPr>
                <w:rFonts w:eastAsia="Arial Unicode MS"/>
                <w:i/>
                <w:color w:val="auto"/>
                <w:sz w:val="24"/>
                <w:szCs w:val="24"/>
              </w:rPr>
              <w:t xml:space="preserve">торая </w:t>
            </w:r>
            <w:r w:rsidRPr="000C4724">
              <w:rPr>
                <w:rFonts w:eastAsia="Arial Unicode MS"/>
                <w:i/>
                <w:color w:val="auto"/>
                <w:sz w:val="24"/>
                <w:szCs w:val="24"/>
              </w:rPr>
              <w:t xml:space="preserve"> глава посвящена вопросам …</w:t>
            </w:r>
          </w:p>
          <w:p w:rsidR="005C333A" w:rsidRPr="000C4724" w:rsidRDefault="005C333A" w:rsidP="004C70E3">
            <w:pPr>
              <w:numPr>
                <w:ilvl w:val="0"/>
                <w:numId w:val="52"/>
              </w:numPr>
              <w:shd w:val="clear" w:color="auto" w:fill="FFFFFF"/>
              <w:ind w:left="284" w:hanging="284"/>
              <w:rPr>
                <w:rFonts w:eastAsia="Arial Unicode MS"/>
                <w:i/>
                <w:color w:val="auto"/>
                <w:sz w:val="24"/>
                <w:szCs w:val="24"/>
              </w:rPr>
            </w:pPr>
            <w:r w:rsidRPr="000C4724">
              <w:rPr>
                <w:rFonts w:eastAsia="Arial Unicode MS"/>
                <w:i/>
                <w:color w:val="auto"/>
                <w:sz w:val="24"/>
                <w:szCs w:val="24"/>
              </w:rPr>
              <w:t>В заключении даны выводы…</w:t>
            </w:r>
          </w:p>
          <w:p w:rsidR="000C76AD" w:rsidRPr="000C4724" w:rsidRDefault="000C76AD" w:rsidP="004C70E3">
            <w:pPr>
              <w:numPr>
                <w:ilvl w:val="0"/>
                <w:numId w:val="52"/>
              </w:numPr>
              <w:shd w:val="clear" w:color="auto" w:fill="FFFFFF"/>
              <w:ind w:left="284" w:hanging="284"/>
              <w:rPr>
                <w:rFonts w:eastAsia="Arial Unicode MS"/>
                <w:i/>
                <w:color w:val="auto"/>
                <w:sz w:val="24"/>
                <w:szCs w:val="24"/>
              </w:rPr>
            </w:pPr>
            <w:r w:rsidRPr="000C4724">
              <w:rPr>
                <w:rFonts w:eastAsia="Arial Unicode MS"/>
                <w:i/>
                <w:color w:val="auto"/>
                <w:sz w:val="24"/>
                <w:szCs w:val="24"/>
              </w:rPr>
              <w:t>В работе имеется глоссарий из 35 терминов, список из 20 источников. 4 приложения</w:t>
            </w:r>
          </w:p>
        </w:tc>
      </w:tr>
    </w:tbl>
    <w:p w:rsidR="00794777" w:rsidRPr="00662D04" w:rsidRDefault="00794777" w:rsidP="000C4724">
      <w:pPr>
        <w:keepNext/>
        <w:shd w:val="clear" w:color="auto" w:fill="FFFFFF"/>
        <w:ind w:firstLine="709"/>
        <w:jc w:val="both"/>
        <w:rPr>
          <w:i/>
          <w:color w:val="auto"/>
          <w:spacing w:val="-4"/>
          <w:sz w:val="24"/>
          <w:szCs w:val="24"/>
        </w:rPr>
      </w:pPr>
      <w:r w:rsidRPr="00662D04">
        <w:rPr>
          <w:color w:val="auto"/>
          <w:spacing w:val="-4"/>
          <w:sz w:val="24"/>
          <w:szCs w:val="24"/>
        </w:rPr>
        <w:t xml:space="preserve">Дополнительные варианты конструкций текста для введения </w:t>
      </w:r>
      <w:r w:rsidR="006C0D9B" w:rsidRPr="00662D04">
        <w:rPr>
          <w:color w:val="auto"/>
          <w:spacing w:val="-4"/>
          <w:sz w:val="24"/>
          <w:szCs w:val="24"/>
        </w:rPr>
        <w:t xml:space="preserve">– </w:t>
      </w:r>
      <w:r w:rsidRPr="00662D04">
        <w:rPr>
          <w:i/>
          <w:color w:val="auto"/>
          <w:spacing w:val="-4"/>
          <w:sz w:val="24"/>
          <w:szCs w:val="24"/>
        </w:rPr>
        <w:t>приложение</w:t>
      </w:r>
      <w:r w:rsidR="006C0D9B" w:rsidRPr="00662D04">
        <w:rPr>
          <w:i/>
          <w:color w:val="auto"/>
          <w:spacing w:val="-4"/>
          <w:sz w:val="24"/>
          <w:szCs w:val="24"/>
        </w:rPr>
        <w:t xml:space="preserve"> </w:t>
      </w:r>
      <w:r w:rsidRPr="00662D04">
        <w:rPr>
          <w:i/>
          <w:color w:val="auto"/>
          <w:spacing w:val="-4"/>
          <w:sz w:val="24"/>
          <w:szCs w:val="24"/>
        </w:rPr>
        <w:t xml:space="preserve"> </w:t>
      </w:r>
      <w:r w:rsidR="0065167A" w:rsidRPr="00662D04">
        <w:rPr>
          <w:i/>
          <w:color w:val="auto"/>
          <w:spacing w:val="-4"/>
          <w:sz w:val="24"/>
          <w:szCs w:val="24"/>
        </w:rPr>
        <w:t>6</w:t>
      </w:r>
      <w:r w:rsidR="00FE201D" w:rsidRPr="00662D04">
        <w:rPr>
          <w:i/>
          <w:color w:val="auto"/>
          <w:spacing w:val="-4"/>
          <w:sz w:val="24"/>
          <w:szCs w:val="24"/>
        </w:rPr>
        <w:t>.</w:t>
      </w:r>
    </w:p>
    <w:p w:rsidR="009962FC" w:rsidRPr="00662D04" w:rsidRDefault="009962FC" w:rsidP="004C70E3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662D04">
        <w:rPr>
          <w:b/>
          <w:bCs/>
          <w:color w:val="auto"/>
          <w:sz w:val="24"/>
          <w:szCs w:val="24"/>
        </w:rPr>
        <w:t xml:space="preserve">Информационная база для написания исследовательской работы </w:t>
      </w:r>
      <w:r w:rsidRPr="00662D04">
        <w:rPr>
          <w:bCs/>
          <w:color w:val="auto"/>
          <w:sz w:val="24"/>
          <w:szCs w:val="24"/>
        </w:rPr>
        <w:t>(источники информации)</w:t>
      </w:r>
      <w:r w:rsidRPr="00662D04">
        <w:rPr>
          <w:color w:val="auto"/>
          <w:sz w:val="24"/>
          <w:szCs w:val="24"/>
        </w:rPr>
        <w:t xml:space="preserve">. Перечисляются только те источники, которые  использовались для написания работы.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9962FC" w:rsidRPr="00662D04" w:rsidTr="00BB172B">
        <w:trPr>
          <w:jc w:val="center"/>
        </w:trPr>
        <w:tc>
          <w:tcPr>
            <w:tcW w:w="97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62FC" w:rsidRPr="00662D04" w:rsidRDefault="009962FC" w:rsidP="004C70E3">
            <w:pPr>
              <w:keepNext/>
              <w:shd w:val="clear" w:color="auto" w:fill="FFFFFF"/>
              <w:ind w:firstLine="709"/>
              <w:jc w:val="both"/>
              <w:rPr>
                <w:i/>
                <w:color w:val="auto"/>
                <w:spacing w:val="-4"/>
                <w:sz w:val="24"/>
                <w:szCs w:val="24"/>
              </w:rPr>
            </w:pPr>
            <w:r w:rsidRPr="00662D04">
              <w:rPr>
                <w:b/>
                <w:i/>
                <w:color w:val="auto"/>
                <w:spacing w:val="-4"/>
                <w:sz w:val="24"/>
                <w:szCs w:val="24"/>
              </w:rPr>
              <w:lastRenderedPageBreak/>
              <w:t>Рекомендуем варианты конструкций текста</w:t>
            </w:r>
          </w:p>
          <w:p w:rsidR="009962FC" w:rsidRPr="00662D04" w:rsidRDefault="009962FC" w:rsidP="004C70E3">
            <w:pPr>
              <w:numPr>
                <w:ilvl w:val="0"/>
                <w:numId w:val="27"/>
              </w:numPr>
              <w:shd w:val="clear" w:color="auto" w:fill="FFFFFF"/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662D04">
              <w:rPr>
                <w:i/>
                <w:iCs/>
                <w:color w:val="auto"/>
                <w:sz w:val="24"/>
                <w:szCs w:val="24"/>
              </w:rPr>
              <w:t xml:space="preserve">Теоретической основой работы послужили исследования  … </w:t>
            </w:r>
          </w:p>
          <w:p w:rsidR="009962FC" w:rsidRPr="00662D04" w:rsidRDefault="009962FC" w:rsidP="004C70E3">
            <w:pPr>
              <w:numPr>
                <w:ilvl w:val="0"/>
                <w:numId w:val="27"/>
              </w:numPr>
              <w:shd w:val="clear" w:color="auto" w:fill="FFFFFF"/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auto"/>
                <w:sz w:val="24"/>
                <w:szCs w:val="24"/>
              </w:rPr>
              <w:t>Практическая часть работы выполнялась на основании документов … (перечисляются конкретные документы)</w:t>
            </w:r>
          </w:p>
          <w:p w:rsidR="009962FC" w:rsidRPr="00662D04" w:rsidRDefault="009962FC" w:rsidP="004C70E3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bCs/>
                <w:i/>
                <w:color w:val="auto"/>
                <w:sz w:val="24"/>
                <w:szCs w:val="24"/>
              </w:rPr>
              <w:t xml:space="preserve">При </w:t>
            </w:r>
            <w:r w:rsidRPr="00662D04">
              <w:rPr>
                <w:i/>
                <w:iCs/>
                <w:color w:val="auto"/>
                <w:sz w:val="24"/>
                <w:szCs w:val="24"/>
              </w:rPr>
              <w:t>написании</w:t>
            </w:r>
            <w:r w:rsidRPr="00662D04">
              <w:rPr>
                <w:bCs/>
                <w:i/>
                <w:color w:val="auto"/>
                <w:sz w:val="24"/>
                <w:szCs w:val="24"/>
              </w:rPr>
              <w:t xml:space="preserve"> исследовательской работы использовалась литература </w:t>
            </w:r>
            <w:proofErr w:type="gramStart"/>
            <w:r w:rsidRPr="00662D04">
              <w:rPr>
                <w:bCs/>
                <w:i/>
                <w:color w:val="auto"/>
                <w:sz w:val="24"/>
                <w:szCs w:val="24"/>
              </w:rPr>
              <w:t>по</w:t>
            </w:r>
            <w:proofErr w:type="gramEnd"/>
            <w:r w:rsidRPr="00662D04">
              <w:rPr>
                <w:bCs/>
                <w:i/>
                <w:color w:val="auto"/>
                <w:sz w:val="24"/>
                <w:szCs w:val="24"/>
              </w:rPr>
              <w:t xml:space="preserve"> … </w:t>
            </w:r>
          </w:p>
          <w:p w:rsidR="009962FC" w:rsidRPr="00662D04" w:rsidRDefault="009962FC" w:rsidP="004C70E3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ind w:left="284" w:hanging="284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bCs/>
                <w:i/>
                <w:color w:val="auto"/>
                <w:sz w:val="24"/>
                <w:szCs w:val="24"/>
              </w:rPr>
              <w:t>Для выполнения анализа в практической части были использованы материалы …</w:t>
            </w:r>
          </w:p>
        </w:tc>
      </w:tr>
    </w:tbl>
    <w:p w:rsidR="009962FC" w:rsidRPr="00662D04" w:rsidRDefault="009962FC" w:rsidP="004C70E3">
      <w:pPr>
        <w:pStyle w:val="20"/>
        <w:tabs>
          <w:tab w:val="left" w:pos="0"/>
        </w:tabs>
        <w:ind w:right="0" w:firstLine="0"/>
        <w:jc w:val="center"/>
        <w:rPr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65167A" w:rsidRPr="00662D04" w:rsidTr="00DA0C5A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167A" w:rsidRPr="00662D04" w:rsidRDefault="00050167" w:rsidP="004C70E3">
            <w:pPr>
              <w:pStyle w:val="20"/>
              <w:tabs>
                <w:tab w:val="left" w:pos="0"/>
              </w:tabs>
              <w:ind w:right="0" w:firstLine="709"/>
              <w:rPr>
                <w:b/>
                <w:i/>
                <w:color w:val="auto"/>
                <w:sz w:val="24"/>
                <w:szCs w:val="24"/>
              </w:rPr>
            </w:pPr>
            <w:r w:rsidRPr="00662D04">
              <w:rPr>
                <w:b/>
                <w:i/>
                <w:color w:val="auto"/>
                <w:sz w:val="24"/>
                <w:szCs w:val="24"/>
              </w:rPr>
              <w:t>Обратите внимание</w:t>
            </w:r>
          </w:p>
          <w:p w:rsidR="00050167" w:rsidRPr="00662D04" w:rsidRDefault="00050167" w:rsidP="004C70E3">
            <w:pPr>
              <w:pStyle w:val="20"/>
              <w:tabs>
                <w:tab w:val="left" w:pos="0"/>
              </w:tabs>
              <w:ind w:right="0" w:firstLine="0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для поиска нормативно-правовой информации используйте официальные сайты</w:t>
            </w:r>
          </w:p>
          <w:p w:rsidR="00050167" w:rsidRPr="00662D04" w:rsidRDefault="00050167" w:rsidP="004C70E3">
            <w:pPr>
              <w:pStyle w:val="20"/>
              <w:numPr>
                <w:ilvl w:val="0"/>
                <w:numId w:val="101"/>
              </w:numPr>
              <w:tabs>
                <w:tab w:val="left" w:pos="0"/>
              </w:tabs>
              <w:ind w:left="284" w:right="0" w:hanging="284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Российская газета</w:t>
            </w:r>
          </w:p>
          <w:p w:rsidR="00050167" w:rsidRPr="00662D04" w:rsidRDefault="00050167" w:rsidP="004C70E3">
            <w:pPr>
              <w:pStyle w:val="20"/>
              <w:numPr>
                <w:ilvl w:val="0"/>
                <w:numId w:val="101"/>
              </w:numPr>
              <w:tabs>
                <w:tab w:val="left" w:pos="0"/>
              </w:tabs>
              <w:ind w:left="284" w:right="0" w:hanging="284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Парламентская газета</w:t>
            </w:r>
          </w:p>
          <w:p w:rsidR="00050167" w:rsidRPr="00662D04" w:rsidRDefault="00050167" w:rsidP="004C70E3">
            <w:pPr>
              <w:pStyle w:val="20"/>
              <w:numPr>
                <w:ilvl w:val="0"/>
                <w:numId w:val="101"/>
              </w:numPr>
              <w:tabs>
                <w:tab w:val="left" w:pos="0"/>
              </w:tabs>
              <w:ind w:left="284" w:right="0" w:hanging="284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Собрание законодательств РФ</w:t>
            </w:r>
          </w:p>
          <w:p w:rsidR="00050167" w:rsidRPr="00662D04" w:rsidRDefault="00050167" w:rsidP="004C70E3">
            <w:pPr>
              <w:pStyle w:val="20"/>
              <w:numPr>
                <w:ilvl w:val="0"/>
                <w:numId w:val="101"/>
              </w:numPr>
              <w:tabs>
                <w:tab w:val="left" w:pos="0"/>
              </w:tabs>
              <w:ind w:left="284" w:right="0" w:hanging="284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поисковые системы Гарант, Консультант</w:t>
            </w:r>
          </w:p>
          <w:p w:rsidR="00050167" w:rsidRPr="00662D04" w:rsidRDefault="005D6CC8" w:rsidP="004C70E3">
            <w:pPr>
              <w:pStyle w:val="20"/>
              <w:numPr>
                <w:ilvl w:val="0"/>
                <w:numId w:val="101"/>
              </w:numPr>
              <w:tabs>
                <w:tab w:val="left" w:pos="0"/>
              </w:tabs>
              <w:ind w:left="284" w:right="0" w:hanging="284"/>
              <w:rPr>
                <w:i/>
                <w:color w:val="auto"/>
                <w:sz w:val="24"/>
                <w:szCs w:val="24"/>
              </w:rPr>
            </w:pPr>
            <w:hyperlink r:id="rId8" w:history="1">
              <w:r w:rsidR="00DB2CD6" w:rsidRPr="00662D04">
                <w:rPr>
                  <w:rStyle w:val="afb"/>
                  <w:i/>
                  <w:sz w:val="24"/>
                  <w:szCs w:val="24"/>
                  <w:lang w:val="en-US"/>
                </w:rPr>
                <w:t>www.pravo.dov.ru</w:t>
              </w:r>
            </w:hyperlink>
            <w:r w:rsidR="00DB2CD6" w:rsidRPr="00662D04">
              <w:rPr>
                <w:i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65167A" w:rsidRPr="00662D04" w:rsidRDefault="0065167A" w:rsidP="004C70E3">
      <w:pPr>
        <w:pStyle w:val="20"/>
        <w:tabs>
          <w:tab w:val="left" w:pos="0"/>
        </w:tabs>
        <w:ind w:right="0" w:firstLine="0"/>
        <w:jc w:val="center"/>
        <w:rPr>
          <w:b/>
          <w:color w:val="auto"/>
          <w:sz w:val="24"/>
          <w:szCs w:val="24"/>
        </w:rPr>
      </w:pPr>
    </w:p>
    <w:p w:rsidR="005E580A" w:rsidRPr="00662D04" w:rsidRDefault="005971B6" w:rsidP="004C70E3">
      <w:pPr>
        <w:pStyle w:val="20"/>
        <w:tabs>
          <w:tab w:val="left" w:pos="0"/>
        </w:tabs>
        <w:ind w:right="0" w:firstLine="0"/>
        <w:jc w:val="center"/>
        <w:rPr>
          <w:color w:val="FF0000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4.</w:t>
      </w:r>
      <w:r w:rsidR="004F15D4" w:rsidRPr="00662D04">
        <w:rPr>
          <w:b/>
          <w:color w:val="auto"/>
          <w:sz w:val="24"/>
          <w:szCs w:val="24"/>
        </w:rPr>
        <w:t>5</w:t>
      </w:r>
      <w:r w:rsidRPr="00662D04">
        <w:rPr>
          <w:b/>
          <w:color w:val="auto"/>
          <w:sz w:val="24"/>
          <w:szCs w:val="24"/>
        </w:rPr>
        <w:t xml:space="preserve">. </w:t>
      </w:r>
      <w:r w:rsidR="007B6F91" w:rsidRPr="00662D04">
        <w:rPr>
          <w:b/>
          <w:color w:val="auto"/>
          <w:sz w:val="24"/>
          <w:szCs w:val="24"/>
        </w:rPr>
        <w:t>Основная часть</w:t>
      </w:r>
      <w:r w:rsidR="00DA66A9" w:rsidRPr="00662D04">
        <w:rPr>
          <w:b/>
          <w:color w:val="auto"/>
          <w:sz w:val="24"/>
          <w:szCs w:val="24"/>
        </w:rPr>
        <w:t xml:space="preserve"> </w:t>
      </w:r>
    </w:p>
    <w:p w:rsidR="00DB0C6E" w:rsidRPr="00662D04" w:rsidRDefault="00DB0C6E" w:rsidP="004C70E3">
      <w:pPr>
        <w:pStyle w:val="20"/>
        <w:tabs>
          <w:tab w:val="left" w:pos="0"/>
        </w:tabs>
        <w:ind w:right="0" w:firstLine="0"/>
        <w:jc w:val="center"/>
        <w:rPr>
          <w:color w:val="FF0000"/>
          <w:sz w:val="24"/>
          <w:szCs w:val="24"/>
        </w:rPr>
      </w:pPr>
    </w:p>
    <w:p w:rsidR="005663BE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  <w:proofErr w:type="gramStart"/>
      <w:r w:rsidRPr="00662D04">
        <w:rPr>
          <w:bCs/>
          <w:iCs/>
          <w:color w:val="auto"/>
          <w:sz w:val="24"/>
          <w:szCs w:val="24"/>
        </w:rPr>
        <w:t>Основная часть</w:t>
      </w:r>
      <w:r w:rsidRPr="00662D04">
        <w:rPr>
          <w:color w:val="auto"/>
          <w:sz w:val="24"/>
          <w:szCs w:val="24"/>
        </w:rPr>
        <w:t xml:space="preserve"> должна содержать информацию, собранную и обработанную исследователем, а именно краткий обзор используемой литературы и источников с выводами автора, степень изученности данного вопроса,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</w:t>
      </w:r>
      <w:proofErr w:type="gramEnd"/>
    </w:p>
    <w:p w:rsidR="005663BE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Основная часть делится на главы</w:t>
      </w:r>
      <w:r w:rsidR="00CF7AC8" w:rsidRPr="00662D04">
        <w:rPr>
          <w:color w:val="auto"/>
          <w:sz w:val="24"/>
          <w:szCs w:val="24"/>
        </w:rPr>
        <w:t xml:space="preserve"> (разделы), </w:t>
      </w:r>
      <w:r w:rsidRPr="00662D04">
        <w:rPr>
          <w:color w:val="auto"/>
          <w:sz w:val="24"/>
          <w:szCs w:val="24"/>
        </w:rPr>
        <w:t>параграфы</w:t>
      </w:r>
      <w:r w:rsidR="00CF7AC8" w:rsidRPr="00662D04">
        <w:rPr>
          <w:color w:val="auto"/>
          <w:sz w:val="24"/>
          <w:szCs w:val="24"/>
        </w:rPr>
        <w:t xml:space="preserve"> (подразделы), </w:t>
      </w:r>
      <w:proofErr w:type="spellStart"/>
      <w:r w:rsidR="00CF7AC8" w:rsidRPr="00662D04">
        <w:rPr>
          <w:color w:val="auto"/>
          <w:sz w:val="24"/>
          <w:szCs w:val="24"/>
        </w:rPr>
        <w:t>подпараграфы</w:t>
      </w:r>
      <w:proofErr w:type="spellEnd"/>
      <w:r w:rsidRPr="00662D04">
        <w:rPr>
          <w:color w:val="auto"/>
          <w:sz w:val="24"/>
          <w:szCs w:val="24"/>
        </w:rPr>
        <w:t>. Количество глав определяется степенью сложности изучаемого вопроса и видом выполняемой работы</w:t>
      </w:r>
      <w:r w:rsidR="00975C3E" w:rsidRPr="00662D04">
        <w:rPr>
          <w:color w:val="auto"/>
          <w:sz w:val="24"/>
          <w:szCs w:val="24"/>
        </w:rPr>
        <w:t xml:space="preserve"> (</w:t>
      </w:r>
      <w:r w:rsidR="002264CC" w:rsidRPr="00662D04">
        <w:rPr>
          <w:color w:val="auto"/>
          <w:sz w:val="24"/>
          <w:szCs w:val="24"/>
        </w:rPr>
        <w:t>КР</w:t>
      </w:r>
      <w:r w:rsidR="002316ED" w:rsidRPr="00662D04">
        <w:rPr>
          <w:color w:val="auto"/>
          <w:sz w:val="24"/>
          <w:szCs w:val="24"/>
        </w:rPr>
        <w:t xml:space="preserve"> ли</w:t>
      </w:r>
      <w:r w:rsidR="00975C3E" w:rsidRPr="00662D04">
        <w:rPr>
          <w:color w:val="auto"/>
          <w:sz w:val="24"/>
          <w:szCs w:val="24"/>
        </w:rPr>
        <w:t xml:space="preserve"> ВКР)</w:t>
      </w:r>
      <w:r w:rsidRPr="00662D04">
        <w:rPr>
          <w:color w:val="auto"/>
          <w:sz w:val="24"/>
          <w:szCs w:val="24"/>
        </w:rPr>
        <w:t>.</w:t>
      </w:r>
    </w:p>
    <w:p w:rsidR="00977D50" w:rsidRPr="00662D04" w:rsidRDefault="00977D50" w:rsidP="004C70E3">
      <w:pPr>
        <w:pStyle w:val="20"/>
        <w:tabs>
          <w:tab w:val="left" w:pos="0"/>
        </w:tabs>
        <w:ind w:right="0" w:firstLine="709"/>
        <w:jc w:val="both"/>
        <w:rPr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 xml:space="preserve">В </w:t>
      </w:r>
      <w:r w:rsidR="00B87407" w:rsidRPr="00662D04">
        <w:rPr>
          <w:b/>
          <w:color w:val="auto"/>
          <w:sz w:val="24"/>
          <w:szCs w:val="24"/>
        </w:rPr>
        <w:t xml:space="preserve">теоретической части (для КР) или в </w:t>
      </w:r>
      <w:r w:rsidR="00CE1690" w:rsidRPr="00662D04">
        <w:rPr>
          <w:b/>
          <w:color w:val="auto"/>
          <w:sz w:val="24"/>
          <w:szCs w:val="24"/>
        </w:rPr>
        <w:t xml:space="preserve">первой </w:t>
      </w:r>
      <w:r w:rsidRPr="00662D04">
        <w:rPr>
          <w:b/>
          <w:color w:val="auto"/>
          <w:sz w:val="24"/>
          <w:szCs w:val="24"/>
        </w:rPr>
        <w:t xml:space="preserve">главе </w:t>
      </w:r>
      <w:r w:rsidR="00B87407" w:rsidRPr="00662D04">
        <w:rPr>
          <w:b/>
          <w:color w:val="auto"/>
          <w:sz w:val="24"/>
          <w:szCs w:val="24"/>
        </w:rPr>
        <w:t xml:space="preserve">(для ВКР) </w:t>
      </w:r>
      <w:r w:rsidRPr="00662D04">
        <w:rPr>
          <w:color w:val="auto"/>
          <w:sz w:val="24"/>
          <w:szCs w:val="24"/>
        </w:rPr>
        <w:t xml:space="preserve">даются теоретические выкладки из анализа научно-методической литературы со ссылками на авторов, используемых источников. Студент должен проанализировать мнения разных авторов, сопоставить их, дать собственную интерпретацию. </w:t>
      </w:r>
    </w:p>
    <w:p w:rsidR="0004738F" w:rsidRPr="00662D04" w:rsidRDefault="0004738F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Собранный из источников материал требует систематизации по главам, параграфам и направлениям исследуемой проблемы, обобщения, переработки и анализа.</w:t>
      </w:r>
    </w:p>
    <w:p w:rsidR="0004738F" w:rsidRPr="00662D04" w:rsidRDefault="0004738F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Ключевым требованием к используемой литературе – является е</w:t>
      </w:r>
      <w:r w:rsidR="008D2A1E" w:rsidRPr="00662D04">
        <w:rPr>
          <w:color w:val="auto"/>
          <w:sz w:val="24"/>
          <w:szCs w:val="24"/>
        </w:rPr>
        <w:t>ё</w:t>
      </w:r>
      <w:r w:rsidRPr="00662D04">
        <w:rPr>
          <w:color w:val="auto"/>
          <w:sz w:val="24"/>
          <w:szCs w:val="24"/>
        </w:rPr>
        <w:t xml:space="preserve"> актуальность. При разработке УИР</w:t>
      </w:r>
      <w:r w:rsidR="00507A23"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 xml:space="preserve">необходимо использовать новую литературу, изданную за </w:t>
      </w:r>
      <w:proofErr w:type="gramStart"/>
      <w:r w:rsidRPr="00662D04">
        <w:rPr>
          <w:color w:val="auto"/>
          <w:sz w:val="24"/>
          <w:szCs w:val="24"/>
        </w:rPr>
        <w:t>последние</w:t>
      </w:r>
      <w:proofErr w:type="gramEnd"/>
      <w:r w:rsidRPr="00662D04">
        <w:rPr>
          <w:color w:val="auto"/>
          <w:sz w:val="24"/>
          <w:szCs w:val="24"/>
        </w:rPr>
        <w:t xml:space="preserve"> 5 лет. Следует учесть, что материалы журналов и сборников содержат более «свежие» данные, чем книги и монографии, т.к. последние сравнительно долго издаются</w:t>
      </w:r>
      <w:r w:rsidR="00507A23" w:rsidRPr="00662D04">
        <w:rPr>
          <w:color w:val="auto"/>
          <w:sz w:val="24"/>
          <w:szCs w:val="24"/>
        </w:rPr>
        <w:t>, в</w:t>
      </w:r>
      <w:r w:rsidRPr="00662D04">
        <w:rPr>
          <w:color w:val="auto"/>
          <w:sz w:val="24"/>
          <w:szCs w:val="24"/>
        </w:rPr>
        <w:t xml:space="preserve"> то же время, в монографиях и книгах материал излагается более подробно.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9639"/>
        <w:gridCol w:w="107"/>
      </w:tblGrid>
      <w:tr w:rsidR="00426DBF" w:rsidRPr="00662D04" w:rsidTr="000C4724">
        <w:trPr>
          <w:gridBefore w:val="1"/>
          <w:gridAfter w:val="1"/>
          <w:wBefore w:w="108" w:type="dxa"/>
          <w:wAfter w:w="107" w:type="dxa"/>
        </w:trPr>
        <w:tc>
          <w:tcPr>
            <w:tcW w:w="96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4579" w:rsidRPr="00662D04" w:rsidRDefault="00004579" w:rsidP="004C70E3">
            <w:pPr>
              <w:keepNext/>
              <w:shd w:val="clear" w:color="auto" w:fill="FFFFFF"/>
              <w:ind w:firstLine="709"/>
              <w:jc w:val="both"/>
              <w:rPr>
                <w:i/>
                <w:color w:val="auto"/>
                <w:spacing w:val="-4"/>
                <w:sz w:val="24"/>
                <w:szCs w:val="24"/>
              </w:rPr>
            </w:pPr>
            <w:r w:rsidRPr="00662D04">
              <w:rPr>
                <w:b/>
                <w:i/>
                <w:color w:val="auto"/>
                <w:spacing w:val="-4"/>
                <w:sz w:val="24"/>
                <w:szCs w:val="24"/>
              </w:rPr>
              <w:lastRenderedPageBreak/>
              <w:t>Рекомендуем варианты конструкций текста при написании</w:t>
            </w:r>
            <w:r w:rsidR="002264CC" w:rsidRPr="00662D04">
              <w:rPr>
                <w:b/>
                <w:i/>
                <w:color w:val="auto"/>
                <w:spacing w:val="-4"/>
                <w:sz w:val="24"/>
                <w:szCs w:val="24"/>
              </w:rPr>
              <w:t xml:space="preserve"> теоретической части (для КР) или</w:t>
            </w:r>
            <w:r w:rsidRPr="00662D04">
              <w:rPr>
                <w:b/>
                <w:i/>
                <w:color w:val="auto"/>
                <w:spacing w:val="-4"/>
                <w:sz w:val="24"/>
                <w:szCs w:val="24"/>
              </w:rPr>
              <w:t xml:space="preserve"> 1 главы</w:t>
            </w:r>
            <w:r w:rsidR="002264CC" w:rsidRPr="00662D04">
              <w:rPr>
                <w:b/>
                <w:i/>
                <w:color w:val="auto"/>
                <w:spacing w:val="-4"/>
                <w:sz w:val="24"/>
                <w:szCs w:val="24"/>
              </w:rPr>
              <w:t xml:space="preserve"> (для ВКР)</w:t>
            </w:r>
          </w:p>
          <w:p w:rsidR="006C0D9B" w:rsidRPr="00662D04" w:rsidRDefault="00004579" w:rsidP="004C70E3">
            <w:pPr>
              <w:keepNext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  <w:u w:val="single"/>
              </w:rPr>
              <w:t>Характеристика отношений противопоставления, несоответствия, недостатка</w:t>
            </w:r>
            <w:r w:rsidRPr="00662D04">
              <w:rPr>
                <w:color w:val="000000"/>
                <w:sz w:val="24"/>
                <w:szCs w:val="24"/>
              </w:rPr>
              <w:t xml:space="preserve"> </w:t>
            </w:r>
          </w:p>
          <w:p w:rsidR="00B40741" w:rsidRPr="00662D04" w:rsidRDefault="00004579" w:rsidP="004C70E3">
            <w:pPr>
              <w:keepNext/>
              <w:shd w:val="clear" w:color="auto" w:fill="FFFFFF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</w:rPr>
              <w:t>(</w:t>
            </w:r>
            <w:r w:rsidRPr="00662D04">
              <w:rPr>
                <w:i/>
                <w:color w:val="000000"/>
                <w:sz w:val="24"/>
                <w:szCs w:val="24"/>
              </w:rPr>
              <w:t>т</w:t>
            </w:r>
            <w:r w:rsidRPr="00662D04">
              <w:rPr>
                <w:i/>
                <w:iCs/>
                <w:color w:val="000000"/>
                <w:sz w:val="24"/>
                <w:szCs w:val="24"/>
              </w:rPr>
              <w:t xml:space="preserve">ак называемые недостатки  не означают плохую работу автора, они лишь </w:t>
            </w:r>
            <w:proofErr w:type="gramStart"/>
            <w:r w:rsidRPr="00662D04">
              <w:rPr>
                <w:i/>
                <w:iCs/>
                <w:color w:val="000000"/>
                <w:sz w:val="24"/>
                <w:szCs w:val="24"/>
              </w:rPr>
              <w:t>показывают  какой аспект отсутствует</w:t>
            </w:r>
            <w:proofErr w:type="gramEnd"/>
            <w:r w:rsidRPr="00662D04">
              <w:rPr>
                <w:i/>
                <w:iCs/>
                <w:color w:val="000000"/>
                <w:sz w:val="24"/>
                <w:szCs w:val="24"/>
              </w:rPr>
              <w:t xml:space="preserve"> в данной работе, ведь в одной работе невозможно охватить все грани изучаемого).  </w:t>
            </w:r>
          </w:p>
          <w:p w:rsidR="006C0D9B" w:rsidRPr="00662D04" w:rsidRDefault="006C0D9B" w:rsidP="004C70E3">
            <w:pPr>
              <w:keepNext/>
              <w:numPr>
                <w:ilvl w:val="0"/>
                <w:numId w:val="28"/>
              </w:numPr>
              <w:shd w:val="clear" w:color="auto" w:fill="FFFFFF"/>
              <w:ind w:left="284" w:hanging="284"/>
              <w:jc w:val="both"/>
              <w:rPr>
                <w:i/>
                <w:color w:val="000000"/>
                <w:sz w:val="24"/>
                <w:szCs w:val="24"/>
              </w:rPr>
            </w:pPr>
            <w:r w:rsidRPr="00662D04">
              <w:rPr>
                <w:i/>
                <w:color w:val="000000"/>
                <w:sz w:val="24"/>
                <w:szCs w:val="24"/>
              </w:rPr>
              <w:t>Однако</w:t>
            </w:r>
            <w:proofErr w:type="gramStart"/>
            <w:r w:rsidRPr="00662D04">
              <w:rPr>
                <w:i/>
                <w:color w:val="000000"/>
                <w:sz w:val="24"/>
                <w:szCs w:val="24"/>
              </w:rPr>
              <w:t>,</w:t>
            </w:r>
            <w:proofErr w:type="gramEnd"/>
            <w:r w:rsidRPr="00662D04">
              <w:rPr>
                <w:i/>
                <w:color w:val="000000"/>
                <w:sz w:val="24"/>
                <w:szCs w:val="24"/>
              </w:rPr>
              <w:t xml:space="preserve"> по нашему мнению это  не является…, не совсем…, не до конца рассмотренная тема. </w:t>
            </w:r>
          </w:p>
          <w:p w:rsidR="006C0D9B" w:rsidRPr="00662D04" w:rsidRDefault="006C0D9B" w:rsidP="004C70E3">
            <w:pPr>
              <w:keepNext/>
              <w:numPr>
                <w:ilvl w:val="0"/>
                <w:numId w:val="28"/>
              </w:numPr>
              <w:shd w:val="clear" w:color="auto" w:fill="FFFFFF"/>
              <w:ind w:left="284" w:hanging="284"/>
              <w:jc w:val="both"/>
              <w:rPr>
                <w:i/>
                <w:color w:val="000000"/>
                <w:sz w:val="24"/>
                <w:szCs w:val="24"/>
              </w:rPr>
            </w:pPr>
            <w:r w:rsidRPr="00662D04">
              <w:rPr>
                <w:i/>
                <w:color w:val="000000"/>
                <w:sz w:val="24"/>
                <w:szCs w:val="24"/>
              </w:rPr>
              <w:t xml:space="preserve">Несмотря на полученные данные  в работе не показывается  значение…,  роль… </w:t>
            </w:r>
          </w:p>
          <w:p w:rsidR="006C0D9B" w:rsidRPr="00662D04" w:rsidRDefault="006C0D9B" w:rsidP="004C70E3">
            <w:pPr>
              <w:keepNext/>
              <w:numPr>
                <w:ilvl w:val="0"/>
                <w:numId w:val="28"/>
              </w:numPr>
              <w:shd w:val="clear" w:color="auto" w:fill="FFFFFF"/>
              <w:ind w:left="284" w:hanging="284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Основной недостаток... заключается в том, что...</w:t>
            </w:r>
          </w:p>
          <w:p w:rsidR="006C0D9B" w:rsidRPr="00662D04" w:rsidRDefault="006C0D9B" w:rsidP="004C70E3">
            <w:pPr>
              <w:keepNext/>
              <w:numPr>
                <w:ilvl w:val="0"/>
                <w:numId w:val="28"/>
              </w:numPr>
              <w:shd w:val="clear" w:color="auto" w:fill="FFFFFF"/>
              <w:ind w:left="284" w:hanging="284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 xml:space="preserve">Недостатком является то, что... </w:t>
            </w:r>
          </w:p>
          <w:p w:rsidR="006C0D9B" w:rsidRPr="00662D04" w:rsidRDefault="006C0D9B" w:rsidP="004C70E3">
            <w:pPr>
              <w:keepNext/>
              <w:numPr>
                <w:ilvl w:val="0"/>
                <w:numId w:val="28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Что касается..., то эта проблема еще не решена</w:t>
            </w:r>
          </w:p>
          <w:p w:rsidR="006C0D9B" w:rsidRPr="00662D04" w:rsidRDefault="006C0D9B" w:rsidP="004C70E3">
            <w:pPr>
              <w:keepNext/>
              <w:numPr>
                <w:ilvl w:val="0"/>
                <w:numId w:val="28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Однако... имеет ряд существенных недостатков...</w:t>
            </w:r>
          </w:p>
          <w:p w:rsidR="006C0D9B" w:rsidRPr="00662D04" w:rsidRDefault="006C0D9B" w:rsidP="004C70E3">
            <w:pPr>
              <w:keepNext/>
              <w:numPr>
                <w:ilvl w:val="0"/>
                <w:numId w:val="28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Однако ... не позволяет...</w:t>
            </w:r>
          </w:p>
          <w:p w:rsidR="006C0D9B" w:rsidRPr="00662D04" w:rsidRDefault="006C0D9B" w:rsidP="004C70E3">
            <w:pPr>
              <w:keepNext/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  <w:u w:val="single"/>
              </w:rPr>
              <w:t>Характеристика какой-либо негативной ситуации</w:t>
            </w:r>
          </w:p>
          <w:p w:rsidR="006C0D9B" w:rsidRPr="00662D04" w:rsidRDefault="006C0D9B" w:rsidP="004C70E3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В... игнорируется...</w:t>
            </w:r>
          </w:p>
          <w:p w:rsidR="006C0D9B" w:rsidRPr="00662D04" w:rsidRDefault="006C0D9B" w:rsidP="004C70E3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В большинстве работ... рассматривается без учета...</w:t>
            </w:r>
          </w:p>
          <w:p w:rsidR="0032135F" w:rsidRPr="00662D04" w:rsidRDefault="0032135F" w:rsidP="004C70E3">
            <w:pPr>
              <w:keepNext/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  <w:u w:val="single"/>
              </w:rPr>
              <w:t>Констатация трудностей, сложности реализации известных ранее вариантов решения</w:t>
            </w:r>
          </w:p>
          <w:p w:rsidR="0032135F" w:rsidRPr="00662D04" w:rsidRDefault="0032135F" w:rsidP="004C70E3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Рассмотренная система является весьма сложной и харак</w:t>
            </w:r>
            <w:r w:rsidRPr="00662D04">
              <w:rPr>
                <w:i/>
                <w:iCs/>
                <w:color w:val="000000"/>
                <w:sz w:val="24"/>
                <w:szCs w:val="24"/>
              </w:rPr>
              <w:softHyphen/>
              <w:t>теризуется большой длительностью обслуживания</w:t>
            </w:r>
          </w:p>
          <w:p w:rsidR="0032135F" w:rsidRPr="00662D04" w:rsidRDefault="0032135F" w:rsidP="004C70E3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Трудоемкость существующих методов... существенно сни</w:t>
            </w:r>
            <w:r w:rsidRPr="00662D04">
              <w:rPr>
                <w:i/>
                <w:iCs/>
                <w:color w:val="000000"/>
                <w:sz w:val="24"/>
                <w:szCs w:val="24"/>
              </w:rPr>
              <w:softHyphen/>
              <w:t>жает...</w:t>
            </w:r>
          </w:p>
          <w:p w:rsidR="002316ED" w:rsidRPr="00662D04" w:rsidRDefault="002316ED" w:rsidP="004C70E3">
            <w:pPr>
              <w:keepNext/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62D04">
              <w:rPr>
                <w:color w:val="000000"/>
                <w:sz w:val="24"/>
                <w:szCs w:val="24"/>
                <w:u w:val="single"/>
              </w:rPr>
              <w:t>Сравнения точек зрения ис</w:t>
            </w:r>
            <w:r w:rsidRPr="00662D04">
              <w:rPr>
                <w:color w:val="000000"/>
                <w:sz w:val="24"/>
                <w:szCs w:val="24"/>
                <w:u w:val="single"/>
              </w:rPr>
              <w:softHyphen/>
              <w:t>следователей</w:t>
            </w:r>
          </w:p>
          <w:p w:rsidR="002316ED" w:rsidRPr="00662D04" w:rsidRDefault="002316ED" w:rsidP="004C70E3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Авторы по-разному (одинаково) определяют (что</w:t>
            </w:r>
            <w:proofErr w:type="gramStart"/>
            <w:r w:rsidRPr="00662D04">
              <w:rPr>
                <w:i/>
                <w:iCs/>
                <w:color w:val="000000"/>
                <w:sz w:val="24"/>
                <w:szCs w:val="24"/>
              </w:rPr>
              <w:t xml:space="preserve">),... </w:t>
            </w:r>
            <w:proofErr w:type="gramEnd"/>
            <w:r w:rsidRPr="00662D04">
              <w:rPr>
                <w:i/>
                <w:iCs/>
                <w:color w:val="000000"/>
                <w:sz w:val="24"/>
                <w:szCs w:val="24"/>
              </w:rPr>
              <w:t>подхо</w:t>
            </w:r>
            <w:r w:rsidRPr="00662D04">
              <w:rPr>
                <w:i/>
                <w:iCs/>
                <w:color w:val="000000"/>
                <w:sz w:val="24"/>
                <w:szCs w:val="24"/>
              </w:rPr>
              <w:softHyphen/>
              <w:t>дят (к чему)...</w:t>
            </w:r>
          </w:p>
          <w:p w:rsidR="002316ED" w:rsidRPr="00662D04" w:rsidRDefault="002316ED" w:rsidP="004C70E3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Эти вопросы (проблемы) рассматриваются (где?) одинако</w:t>
            </w:r>
            <w:r w:rsidRPr="00662D04">
              <w:rPr>
                <w:i/>
                <w:iCs/>
                <w:color w:val="000000"/>
                <w:sz w:val="24"/>
                <w:szCs w:val="24"/>
              </w:rPr>
              <w:softHyphen/>
              <w:t>во (по-разному).</w:t>
            </w:r>
          </w:p>
          <w:p w:rsidR="002316ED" w:rsidRPr="00662D04" w:rsidRDefault="002316ED" w:rsidP="004C70E3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Во всех (в обеих) работах сходно решается вопрос (о чем)...</w:t>
            </w:r>
          </w:p>
          <w:p w:rsidR="002316ED" w:rsidRPr="00662D04" w:rsidRDefault="002316ED" w:rsidP="004C70E3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Оба автора обращают внимание на то, что (на что?)...</w:t>
            </w:r>
          </w:p>
          <w:p w:rsidR="002316ED" w:rsidRPr="000C4724" w:rsidRDefault="002316ED" w:rsidP="004C70E3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 xml:space="preserve">В работе </w:t>
            </w:r>
            <w:r w:rsidRPr="00662D04">
              <w:rPr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662D04">
              <w:rPr>
                <w:i/>
                <w:iCs/>
                <w:color w:val="000000"/>
                <w:sz w:val="24"/>
                <w:szCs w:val="24"/>
              </w:rPr>
              <w:t xml:space="preserve"> этой проблеме уделяется большое внимание.</w:t>
            </w:r>
          </w:p>
          <w:p w:rsidR="000C4724" w:rsidRPr="00662D04" w:rsidRDefault="000C4724" w:rsidP="000C4724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По мнению всех (обоих) исследователей...</w:t>
            </w:r>
          </w:p>
          <w:p w:rsidR="000C4724" w:rsidRPr="00662D04" w:rsidRDefault="000C4724" w:rsidP="000C4724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Эта проблема затрагивается также (где?)...</w:t>
            </w:r>
          </w:p>
          <w:p w:rsidR="000C4724" w:rsidRPr="00662D04" w:rsidRDefault="000C4724" w:rsidP="000C4724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662D04">
              <w:rPr>
                <w:i/>
                <w:iCs/>
                <w:color w:val="000000"/>
                <w:sz w:val="24"/>
                <w:szCs w:val="24"/>
              </w:rPr>
              <w:t xml:space="preserve">, так же как и М, обращает внимание на то, что...Подобно </w:t>
            </w:r>
            <w:r w:rsidRPr="00662D04">
              <w:rPr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662D04">
              <w:rPr>
                <w:i/>
                <w:iCs/>
                <w:color w:val="000000"/>
                <w:sz w:val="24"/>
                <w:szCs w:val="24"/>
              </w:rPr>
              <w:t>, М анализирует (что</w:t>
            </w:r>
            <w:proofErr w:type="gramStart"/>
            <w:r w:rsidRPr="00662D04">
              <w:rPr>
                <w:i/>
                <w:iCs/>
                <w:color w:val="000000"/>
                <w:sz w:val="24"/>
                <w:szCs w:val="24"/>
              </w:rPr>
              <w:t>? )</w:t>
            </w:r>
            <w:proofErr w:type="gramEnd"/>
            <w:r w:rsidRPr="00662D04">
              <w:rPr>
                <w:i/>
                <w:iCs/>
                <w:color w:val="000000"/>
                <w:sz w:val="24"/>
                <w:szCs w:val="24"/>
              </w:rPr>
              <w:t>...</w:t>
            </w:r>
          </w:p>
          <w:p w:rsidR="000C4724" w:rsidRPr="00662D04" w:rsidRDefault="000C4724" w:rsidP="000C4724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 xml:space="preserve">В отличие от </w:t>
            </w:r>
            <w:r w:rsidRPr="00662D04">
              <w:rPr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662D04">
              <w:rPr>
                <w:i/>
                <w:iCs/>
                <w:color w:val="000000"/>
                <w:sz w:val="24"/>
                <w:szCs w:val="24"/>
              </w:rPr>
              <w:t>, М указывает, что...</w:t>
            </w:r>
          </w:p>
          <w:p w:rsidR="000C4724" w:rsidRPr="00662D04" w:rsidRDefault="000C4724" w:rsidP="000C4724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 xml:space="preserve">Если </w:t>
            </w:r>
            <w:r w:rsidRPr="00662D04">
              <w:rPr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662D04">
              <w:rPr>
                <w:i/>
                <w:iCs/>
                <w:color w:val="000000"/>
                <w:sz w:val="24"/>
                <w:szCs w:val="24"/>
              </w:rPr>
              <w:t xml:space="preserve"> считает, что..., то М придерживается другой точ</w:t>
            </w:r>
            <w:r w:rsidRPr="00662D04">
              <w:rPr>
                <w:i/>
                <w:iCs/>
                <w:color w:val="000000"/>
                <w:sz w:val="24"/>
                <w:szCs w:val="24"/>
              </w:rPr>
              <w:softHyphen/>
              <w:t>ки зрения.</w:t>
            </w:r>
          </w:p>
          <w:p w:rsidR="000C4724" w:rsidRPr="00662D04" w:rsidRDefault="000C4724" w:rsidP="000C4724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Что касается М, то он считает, что...</w:t>
            </w:r>
          </w:p>
          <w:p w:rsidR="000C4724" w:rsidRPr="00662D04" w:rsidRDefault="000C4724" w:rsidP="000C4724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 xml:space="preserve">М анализирует современный материал, а </w:t>
            </w:r>
            <w:r w:rsidRPr="00662D04">
              <w:rPr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662D04">
              <w:rPr>
                <w:i/>
                <w:iCs/>
                <w:color w:val="000000"/>
                <w:sz w:val="24"/>
                <w:szCs w:val="24"/>
              </w:rPr>
              <w:t xml:space="preserve"> основывается на исторических фактах.</w:t>
            </w:r>
          </w:p>
          <w:p w:rsidR="000C4724" w:rsidRPr="00662D04" w:rsidRDefault="000C4724" w:rsidP="000C4724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 xml:space="preserve">М опирается на богатый фактический материал, </w:t>
            </w:r>
            <w:r w:rsidRPr="00662D04">
              <w:rPr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662D04">
              <w:rPr>
                <w:i/>
                <w:iCs/>
                <w:color w:val="000000"/>
                <w:sz w:val="24"/>
                <w:szCs w:val="24"/>
              </w:rPr>
              <w:t xml:space="preserve"> же ча</w:t>
            </w:r>
            <w:r w:rsidRPr="00662D04">
              <w:rPr>
                <w:i/>
                <w:iCs/>
                <w:color w:val="000000"/>
                <w:sz w:val="24"/>
                <w:szCs w:val="24"/>
              </w:rPr>
              <w:softHyphen/>
              <w:t>сто оперирует гипотезами.</w:t>
            </w:r>
          </w:p>
          <w:p w:rsidR="000C4724" w:rsidRPr="00662D04" w:rsidRDefault="000C4724" w:rsidP="000C4724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662D04">
              <w:rPr>
                <w:i/>
                <w:iCs/>
                <w:color w:val="000000"/>
                <w:sz w:val="24"/>
                <w:szCs w:val="24"/>
              </w:rPr>
              <w:t xml:space="preserve"> утверждает, что..., тогда как М опровергает это.</w:t>
            </w:r>
          </w:p>
          <w:p w:rsidR="000C4724" w:rsidRDefault="000C4724" w:rsidP="000C4724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C4724">
              <w:rPr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0C4724">
              <w:rPr>
                <w:i/>
                <w:iCs/>
                <w:color w:val="000000"/>
                <w:sz w:val="24"/>
                <w:szCs w:val="24"/>
              </w:rPr>
              <w:t xml:space="preserve"> убежден, что..., между тем как М сомневается в этом.</w:t>
            </w:r>
          </w:p>
          <w:p w:rsidR="000C4724" w:rsidRDefault="000C4724" w:rsidP="000C4724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C4724">
              <w:rPr>
                <w:i/>
                <w:iCs/>
                <w:color w:val="000000"/>
                <w:sz w:val="24"/>
                <w:szCs w:val="24"/>
              </w:rPr>
              <w:t xml:space="preserve">В то время как </w:t>
            </w:r>
            <w:r w:rsidRPr="000C4724">
              <w:rPr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0C4724">
              <w:rPr>
                <w:color w:val="000000"/>
                <w:sz w:val="24"/>
                <w:szCs w:val="24"/>
              </w:rPr>
              <w:t xml:space="preserve">— </w:t>
            </w:r>
            <w:r w:rsidRPr="000C4724">
              <w:rPr>
                <w:i/>
                <w:iCs/>
                <w:color w:val="000000"/>
                <w:sz w:val="24"/>
                <w:szCs w:val="24"/>
              </w:rPr>
              <w:t>сторонник (чего?)..., М придержива</w:t>
            </w:r>
            <w:r w:rsidRPr="000C4724">
              <w:rPr>
                <w:i/>
                <w:iCs/>
                <w:color w:val="000000"/>
                <w:sz w:val="24"/>
                <w:szCs w:val="24"/>
              </w:rPr>
              <w:softHyphen/>
              <w:t>ется</w:t>
            </w:r>
          </w:p>
          <w:p w:rsidR="000C4724" w:rsidRPr="00662D04" w:rsidRDefault="000C4724" w:rsidP="000C4724">
            <w:pPr>
              <w:keepNext/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b/>
                <w:bCs/>
                <w:color w:val="000000"/>
                <w:sz w:val="24"/>
                <w:szCs w:val="24"/>
              </w:rPr>
              <w:t>Авторский подход</w:t>
            </w:r>
          </w:p>
          <w:p w:rsidR="000C4724" w:rsidRPr="00662D04" w:rsidRDefault="000C4724" w:rsidP="000C4724">
            <w:pPr>
              <w:keepNext/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  <w:u w:val="single"/>
              </w:rPr>
              <w:t>Уточнение используемой терминологии или авторского опре</w:t>
            </w:r>
            <w:r w:rsidRPr="00662D04">
              <w:rPr>
                <w:color w:val="000000"/>
                <w:sz w:val="24"/>
                <w:szCs w:val="24"/>
                <w:u w:val="single"/>
              </w:rPr>
              <w:softHyphen/>
              <w:t>деления исходных понятий</w:t>
            </w:r>
          </w:p>
          <w:p w:rsidR="000C4724" w:rsidRPr="00662D04" w:rsidRDefault="000C4724" w:rsidP="000C4724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Под... здесь понимается...</w:t>
            </w:r>
          </w:p>
          <w:p w:rsidR="000C4724" w:rsidRPr="00662D04" w:rsidRDefault="000C4724" w:rsidP="000C4724">
            <w:pPr>
              <w:keepNext/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62D04">
              <w:rPr>
                <w:color w:val="000000"/>
                <w:sz w:val="24"/>
                <w:szCs w:val="24"/>
                <w:u w:val="single"/>
              </w:rPr>
              <w:t>Сознательное сужение границ предпринятого исследования</w:t>
            </w:r>
          </w:p>
          <w:p w:rsidR="000C4724" w:rsidRPr="00662D04" w:rsidRDefault="000C4724" w:rsidP="000C4724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В данной работе рассматривается только...</w:t>
            </w:r>
          </w:p>
          <w:p w:rsidR="000C4724" w:rsidRPr="00662D04" w:rsidRDefault="000C4724" w:rsidP="000C4724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 xml:space="preserve"> В описываемом исследовании нас интересовали в основном... </w:t>
            </w:r>
          </w:p>
          <w:p w:rsidR="000C4724" w:rsidRPr="00662D04" w:rsidRDefault="000C4724" w:rsidP="000C4724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Такой подход обусловлен...</w:t>
            </w:r>
          </w:p>
          <w:p w:rsidR="000C4724" w:rsidRPr="00662D04" w:rsidRDefault="000C4724" w:rsidP="000C4724">
            <w:pPr>
              <w:keepNext/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62D04">
              <w:rPr>
                <w:color w:val="000000"/>
                <w:sz w:val="24"/>
                <w:szCs w:val="24"/>
                <w:u w:val="single"/>
              </w:rPr>
              <w:t>Указание на целесообразность предлагаемого автором подхода.</w:t>
            </w:r>
          </w:p>
          <w:p w:rsidR="000C4724" w:rsidRPr="00662D04" w:rsidRDefault="000C4724" w:rsidP="000C4724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 xml:space="preserve">Именно поэтому... должно состоять не только </w:t>
            </w:r>
            <w:proofErr w:type="gramStart"/>
            <w:r w:rsidRPr="00662D04">
              <w:rPr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662D04">
              <w:rPr>
                <w:i/>
                <w:iCs/>
                <w:color w:val="000000"/>
                <w:sz w:val="24"/>
                <w:szCs w:val="24"/>
              </w:rPr>
              <w:t>..., но и со</w:t>
            </w:r>
            <w:r w:rsidRPr="00662D04">
              <w:rPr>
                <w:i/>
                <w:iCs/>
                <w:color w:val="000000"/>
                <w:sz w:val="24"/>
                <w:szCs w:val="24"/>
              </w:rPr>
              <w:softHyphen/>
              <w:t>держать…</w:t>
            </w:r>
          </w:p>
          <w:p w:rsidR="000C4724" w:rsidRPr="00662D04" w:rsidRDefault="000C4724" w:rsidP="000C4724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0C4724">
              <w:rPr>
                <w:i/>
                <w:iCs/>
                <w:color w:val="000000"/>
                <w:sz w:val="24"/>
                <w:szCs w:val="24"/>
              </w:rPr>
              <w:t xml:space="preserve">Исходя из этих соображений, следует... строить не </w:t>
            </w:r>
            <w:proofErr w:type="gramStart"/>
            <w:r w:rsidRPr="000C4724">
              <w:rPr>
                <w:i/>
                <w:iCs/>
                <w:color w:val="000000"/>
                <w:sz w:val="24"/>
                <w:szCs w:val="24"/>
              </w:rPr>
              <w:t>на</w:t>
            </w:r>
            <w:proofErr w:type="gramEnd"/>
            <w:r w:rsidRPr="000C4724">
              <w:rPr>
                <w:i/>
                <w:iCs/>
                <w:color w:val="000000"/>
                <w:sz w:val="24"/>
                <w:szCs w:val="24"/>
              </w:rPr>
              <w:t>..., а на...</w:t>
            </w:r>
          </w:p>
        </w:tc>
      </w:tr>
      <w:tr w:rsidR="00CE1690" w:rsidRPr="00662D04" w:rsidTr="000C4724">
        <w:tc>
          <w:tcPr>
            <w:tcW w:w="985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E1690" w:rsidRPr="00662D04" w:rsidRDefault="00CE1690" w:rsidP="004C70E3">
            <w:pPr>
              <w:keepNext/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62D04">
              <w:rPr>
                <w:bCs/>
                <w:color w:val="000000"/>
                <w:sz w:val="24"/>
                <w:szCs w:val="24"/>
                <w:u w:val="single"/>
              </w:rPr>
              <w:lastRenderedPageBreak/>
              <w:t>Целевая установка</w:t>
            </w:r>
          </w:p>
          <w:p w:rsidR="00CE1690" w:rsidRPr="00662D04" w:rsidRDefault="00CE1690" w:rsidP="004C70E3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62D04">
              <w:rPr>
                <w:i/>
                <w:iCs/>
                <w:color w:val="000000"/>
                <w:sz w:val="24"/>
                <w:szCs w:val="24"/>
              </w:rPr>
              <w:t>Цель (целью, задачей) настоящей (данной) статьи (рабо</w:t>
            </w:r>
            <w:r w:rsidRPr="00662D04">
              <w:rPr>
                <w:i/>
                <w:iCs/>
                <w:color w:val="000000"/>
                <w:sz w:val="24"/>
                <w:szCs w:val="24"/>
              </w:rPr>
              <w:softHyphen/>
              <w:t>ты, публикации) является (была, заключается в...).</w:t>
            </w:r>
            <w:proofErr w:type="gramEnd"/>
          </w:p>
          <w:p w:rsidR="00CE1690" w:rsidRPr="00662D04" w:rsidRDefault="00CE1690" w:rsidP="004C70E3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62D04">
              <w:rPr>
                <w:i/>
                <w:iCs/>
                <w:color w:val="000000"/>
                <w:sz w:val="24"/>
                <w:szCs w:val="24"/>
              </w:rPr>
              <w:t>В настоящей (данной) статье (работе, публикации, замет</w:t>
            </w:r>
            <w:r w:rsidRPr="00662D04">
              <w:rPr>
                <w:i/>
                <w:iCs/>
                <w:color w:val="000000"/>
                <w:sz w:val="24"/>
                <w:szCs w:val="24"/>
              </w:rPr>
              <w:softHyphen/>
              <w:t>ке) излагаются (анализируются, описываются, исследуются, рассматриваются, предлагаются, рассмотрены, приведены...)...</w:t>
            </w:r>
            <w:proofErr w:type="gramEnd"/>
          </w:p>
          <w:p w:rsidR="00CE1690" w:rsidRPr="00662D04" w:rsidRDefault="00CE1690" w:rsidP="004C70E3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Настоящая (данная) статья (работа) посвящена...</w:t>
            </w:r>
          </w:p>
          <w:p w:rsidR="00CE1690" w:rsidRPr="00662D04" w:rsidRDefault="00CE1690" w:rsidP="004C70E3">
            <w:pPr>
              <w:keepNext/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62D04">
              <w:rPr>
                <w:bCs/>
                <w:color w:val="000000"/>
                <w:sz w:val="24"/>
                <w:szCs w:val="24"/>
                <w:u w:val="single"/>
              </w:rPr>
              <w:t>Известный вариант решения</w:t>
            </w:r>
          </w:p>
          <w:p w:rsidR="00CE1690" w:rsidRPr="00662D04" w:rsidRDefault="00CE1690" w:rsidP="004C70E3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Известно, что...</w:t>
            </w:r>
          </w:p>
          <w:p w:rsidR="00CE1690" w:rsidRPr="00662D04" w:rsidRDefault="00CE1690" w:rsidP="004C70E3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 xml:space="preserve">Известные подходы </w:t>
            </w:r>
            <w:proofErr w:type="gramStart"/>
            <w:r w:rsidRPr="00662D04">
              <w:rPr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662D04">
              <w:rPr>
                <w:i/>
                <w:iCs/>
                <w:color w:val="000000"/>
                <w:sz w:val="24"/>
                <w:szCs w:val="24"/>
              </w:rPr>
              <w:t>... основаны на...</w:t>
            </w:r>
          </w:p>
          <w:p w:rsidR="00CE1690" w:rsidRPr="00662D04" w:rsidRDefault="00CE1690" w:rsidP="004C70E3">
            <w:pPr>
              <w:keepNext/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  <w:u w:val="single"/>
              </w:rPr>
            </w:pPr>
            <w:proofErr w:type="spellStart"/>
            <w:r w:rsidRPr="00662D04">
              <w:rPr>
                <w:color w:val="000000"/>
                <w:sz w:val="24"/>
                <w:szCs w:val="24"/>
                <w:u w:val="single"/>
              </w:rPr>
              <w:t>Дистантная</w:t>
            </w:r>
            <w:proofErr w:type="spellEnd"/>
            <w:r w:rsidRPr="00662D04">
              <w:rPr>
                <w:color w:val="000000"/>
                <w:sz w:val="24"/>
                <w:szCs w:val="24"/>
                <w:u w:val="single"/>
              </w:rPr>
              <w:t xml:space="preserve"> связь с предшествующими работами автора или других исследователей</w:t>
            </w:r>
          </w:p>
          <w:p w:rsidR="00CE1690" w:rsidRPr="00662D04" w:rsidRDefault="00CE1690" w:rsidP="004C70E3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В работе (работах</w:t>
            </w:r>
            <w:proofErr w:type="gramStart"/>
            <w:r w:rsidRPr="00662D04">
              <w:rPr>
                <w:i/>
                <w:iCs/>
                <w:color w:val="000000"/>
                <w:sz w:val="24"/>
                <w:szCs w:val="24"/>
              </w:rPr>
              <w:t xml:space="preserve">) [ ] </w:t>
            </w:r>
            <w:proofErr w:type="gramEnd"/>
            <w:r w:rsidRPr="00662D04">
              <w:rPr>
                <w:i/>
                <w:iCs/>
                <w:color w:val="000000"/>
                <w:sz w:val="24"/>
                <w:szCs w:val="24"/>
              </w:rPr>
              <w:t>показано (выделено, предложено, выдвигалась, описывалась, обосновывалась...)</w:t>
            </w:r>
          </w:p>
          <w:p w:rsidR="00CE1690" w:rsidRPr="00662D04" w:rsidRDefault="00CE1690" w:rsidP="004C70E3">
            <w:pPr>
              <w:keepNext/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  <w:u w:val="single"/>
              </w:rPr>
              <w:t>Указания на то, что какое-либо решение уже известно  науке</w:t>
            </w:r>
            <w:r w:rsidRPr="00662D04">
              <w:rPr>
                <w:color w:val="000000"/>
                <w:sz w:val="24"/>
                <w:szCs w:val="24"/>
              </w:rPr>
              <w:t>.</w:t>
            </w:r>
          </w:p>
          <w:p w:rsidR="00CE1690" w:rsidRPr="00662D04" w:rsidRDefault="00CE1690" w:rsidP="004C70E3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Все большее распространение получают...</w:t>
            </w:r>
          </w:p>
          <w:p w:rsidR="00CE1690" w:rsidRPr="00662D04" w:rsidRDefault="00CE1690" w:rsidP="004C70E3">
            <w:pPr>
              <w:keepNext/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  <w:u w:val="single"/>
              </w:rPr>
              <w:t>Перечисление известных решений</w:t>
            </w:r>
          </w:p>
          <w:p w:rsidR="00CE1690" w:rsidRPr="00662D04" w:rsidRDefault="00CE1690" w:rsidP="004C70E3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Для записи... используются различные способы..., напри</w:t>
            </w:r>
            <w:r w:rsidRPr="00662D04">
              <w:rPr>
                <w:i/>
                <w:iCs/>
                <w:color w:val="000000"/>
                <w:sz w:val="24"/>
                <w:szCs w:val="24"/>
              </w:rPr>
              <w:softHyphen/>
              <w:t>мер</w:t>
            </w:r>
            <w:proofErr w:type="gramStart"/>
            <w:r w:rsidRPr="00662D04">
              <w:rPr>
                <w:i/>
                <w:iCs/>
                <w:color w:val="000000"/>
                <w:sz w:val="24"/>
                <w:szCs w:val="24"/>
              </w:rPr>
              <w:t>,...</w:t>
            </w:r>
            <w:proofErr w:type="gramEnd"/>
          </w:p>
          <w:p w:rsidR="00CE1690" w:rsidRPr="00662D04" w:rsidRDefault="00CE1690" w:rsidP="004C70E3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Для записи... известны способы...</w:t>
            </w:r>
          </w:p>
          <w:p w:rsidR="00CE1690" w:rsidRPr="00662D04" w:rsidRDefault="00CE1690" w:rsidP="004C70E3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 xml:space="preserve">В ... используются различные подходы, </w:t>
            </w:r>
            <w:r w:rsidRPr="00662D04">
              <w:rPr>
                <w:iCs/>
                <w:color w:val="000000"/>
                <w:sz w:val="24"/>
                <w:szCs w:val="24"/>
              </w:rPr>
              <w:t>например...</w:t>
            </w:r>
          </w:p>
          <w:p w:rsidR="00CE1690" w:rsidRPr="00662D04" w:rsidRDefault="00CE1690" w:rsidP="004C70E3">
            <w:pPr>
              <w:keepNext/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62D04">
              <w:rPr>
                <w:bCs/>
                <w:color w:val="000000"/>
                <w:sz w:val="24"/>
                <w:szCs w:val="24"/>
                <w:u w:val="single"/>
              </w:rPr>
              <w:t>Описание предлагаемого варианта решения</w:t>
            </w:r>
          </w:p>
          <w:p w:rsidR="00CE1690" w:rsidRPr="00662D04" w:rsidRDefault="00CE1690" w:rsidP="004C70E3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 xml:space="preserve">В настоящей статье предлагается средство... </w:t>
            </w:r>
            <w:r w:rsidRPr="00662D04">
              <w:rPr>
                <w:bCs/>
                <w:i/>
                <w:iCs/>
                <w:color w:val="000000"/>
                <w:sz w:val="24"/>
                <w:szCs w:val="24"/>
              </w:rPr>
              <w:t>Предлагаемый</w:t>
            </w:r>
            <w:r w:rsidRPr="00662D04">
              <w:rPr>
                <w:i/>
                <w:iCs/>
                <w:color w:val="000000"/>
                <w:sz w:val="24"/>
                <w:szCs w:val="24"/>
              </w:rPr>
              <w:t>... основан на...</w:t>
            </w:r>
          </w:p>
          <w:p w:rsidR="00CE1690" w:rsidRPr="00662D04" w:rsidRDefault="00CE1690" w:rsidP="004C70E3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Рассмотрим один из возможных путей решения этой про</w:t>
            </w:r>
            <w:r w:rsidRPr="00662D04">
              <w:rPr>
                <w:i/>
                <w:iCs/>
                <w:color w:val="000000"/>
                <w:sz w:val="24"/>
                <w:szCs w:val="24"/>
              </w:rPr>
              <w:softHyphen/>
              <w:t>блемы...</w:t>
            </w:r>
          </w:p>
          <w:p w:rsidR="00CE1690" w:rsidRPr="00662D04" w:rsidRDefault="00CE1690" w:rsidP="004C70E3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>Перейдем непосредственно к описанию...</w:t>
            </w:r>
          </w:p>
          <w:p w:rsidR="00CE1690" w:rsidRPr="00662D04" w:rsidRDefault="00CE1690" w:rsidP="004C70E3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z w:val="24"/>
                <w:szCs w:val="24"/>
              </w:rPr>
              <w:t xml:space="preserve">В данной статье излагается один из подходов </w:t>
            </w:r>
            <w:proofErr w:type="gramStart"/>
            <w:r w:rsidRPr="00662D04">
              <w:rPr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662D04">
              <w:rPr>
                <w:i/>
                <w:iCs/>
                <w:color w:val="000000"/>
                <w:sz w:val="24"/>
                <w:szCs w:val="24"/>
              </w:rPr>
              <w:t>...</w:t>
            </w:r>
          </w:p>
          <w:p w:rsidR="00CE1690" w:rsidRPr="00662D04" w:rsidRDefault="00CE1690" w:rsidP="004C70E3">
            <w:pPr>
              <w:keepNext/>
              <w:shd w:val="clear" w:color="auto" w:fill="FFFFFF"/>
              <w:ind w:left="284" w:hanging="28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62D04">
              <w:rPr>
                <w:bCs/>
                <w:color w:val="000000"/>
                <w:sz w:val="24"/>
                <w:szCs w:val="24"/>
                <w:u w:val="single"/>
              </w:rPr>
              <w:t>Место исследования</w:t>
            </w:r>
          </w:p>
          <w:p w:rsidR="00CE1690" w:rsidRPr="00662D04" w:rsidRDefault="00CE1690" w:rsidP="004C70E3">
            <w:pPr>
              <w:keepNext/>
              <w:numPr>
                <w:ilvl w:val="0"/>
                <w:numId w:val="29"/>
              </w:numPr>
              <w:shd w:val="clear" w:color="auto" w:fill="FFFFFF"/>
              <w:ind w:left="284" w:hanging="284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662D04">
              <w:rPr>
                <w:i/>
                <w:iCs/>
                <w:color w:val="000000"/>
                <w:sz w:val="24"/>
                <w:szCs w:val="24"/>
              </w:rPr>
              <w:t>В (на)... действует (создан, была создана, разработана, разрабатывается, эксплуатируется, проводилась, проведен, ведутся...)...</w:t>
            </w:r>
            <w:proofErr w:type="gramEnd"/>
          </w:p>
        </w:tc>
      </w:tr>
    </w:tbl>
    <w:p w:rsidR="00975C3E" w:rsidRPr="000C4724" w:rsidRDefault="00975C3E" w:rsidP="004C70E3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В</w:t>
      </w:r>
      <w:r w:rsidR="00D76F77" w:rsidRPr="00662D04">
        <w:rPr>
          <w:b/>
          <w:color w:val="auto"/>
          <w:sz w:val="24"/>
          <w:szCs w:val="24"/>
        </w:rPr>
        <w:t>тор</w:t>
      </w:r>
      <w:r w:rsidRPr="00662D04">
        <w:rPr>
          <w:b/>
          <w:color w:val="auto"/>
          <w:sz w:val="24"/>
          <w:szCs w:val="24"/>
        </w:rPr>
        <w:t>ая</w:t>
      </w:r>
      <w:r w:rsidR="00977D50" w:rsidRPr="00662D04">
        <w:rPr>
          <w:b/>
          <w:color w:val="auto"/>
          <w:sz w:val="24"/>
          <w:szCs w:val="24"/>
        </w:rPr>
        <w:t xml:space="preserve"> глав</w:t>
      </w:r>
      <w:r w:rsidRPr="00662D04">
        <w:rPr>
          <w:b/>
          <w:color w:val="auto"/>
          <w:sz w:val="24"/>
          <w:szCs w:val="24"/>
        </w:rPr>
        <w:t>а</w:t>
      </w:r>
      <w:r w:rsidR="00977D50" w:rsidRPr="00662D04">
        <w:rPr>
          <w:color w:val="auto"/>
          <w:sz w:val="24"/>
          <w:szCs w:val="24"/>
        </w:rPr>
        <w:t xml:space="preserve"> </w:t>
      </w:r>
      <w:r w:rsidR="009B65A2" w:rsidRPr="00662D04">
        <w:rPr>
          <w:b/>
          <w:color w:val="auto"/>
          <w:sz w:val="24"/>
          <w:szCs w:val="24"/>
        </w:rPr>
        <w:t xml:space="preserve">(для ВКР) </w:t>
      </w:r>
      <w:r w:rsidR="00D76F77" w:rsidRPr="00662D04">
        <w:rPr>
          <w:bCs/>
          <w:color w:val="auto"/>
          <w:sz w:val="24"/>
          <w:szCs w:val="24"/>
        </w:rPr>
        <w:t>ОРГАНИЗАЦИЯ И МЕТОДИКА ИССЛЕДОВАНИ</w:t>
      </w:r>
      <w:r w:rsidR="004F73A3" w:rsidRPr="00662D04">
        <w:rPr>
          <w:bCs/>
          <w:color w:val="auto"/>
          <w:sz w:val="24"/>
          <w:szCs w:val="24"/>
        </w:rPr>
        <w:t>Я</w:t>
      </w:r>
      <w:r w:rsidR="00977D50" w:rsidRPr="00662D04">
        <w:rPr>
          <w:iCs/>
          <w:color w:val="auto"/>
          <w:sz w:val="24"/>
          <w:szCs w:val="24"/>
        </w:rPr>
        <w:t xml:space="preserve"> </w:t>
      </w:r>
      <w:r w:rsidRPr="000C4724">
        <w:rPr>
          <w:color w:val="auto"/>
          <w:sz w:val="24"/>
          <w:szCs w:val="24"/>
        </w:rPr>
        <w:t>состоит</w:t>
      </w:r>
      <w:r w:rsidR="002264CC" w:rsidRPr="000C4724">
        <w:rPr>
          <w:color w:val="auto"/>
          <w:sz w:val="24"/>
          <w:szCs w:val="24"/>
        </w:rPr>
        <w:t>,</w:t>
      </w:r>
      <w:r w:rsidRPr="000C4724">
        <w:rPr>
          <w:color w:val="auto"/>
          <w:sz w:val="24"/>
          <w:szCs w:val="24"/>
        </w:rPr>
        <w:t xml:space="preserve"> </w:t>
      </w:r>
      <w:r w:rsidR="005C333A" w:rsidRPr="000C4724">
        <w:rPr>
          <w:color w:val="auto"/>
          <w:sz w:val="24"/>
          <w:szCs w:val="24"/>
        </w:rPr>
        <w:t>как минимум</w:t>
      </w:r>
      <w:r w:rsidR="002264CC" w:rsidRPr="000C4724">
        <w:rPr>
          <w:color w:val="auto"/>
          <w:sz w:val="24"/>
          <w:szCs w:val="24"/>
        </w:rPr>
        <w:t>,</w:t>
      </w:r>
      <w:r w:rsidR="005C333A" w:rsidRPr="000C4724">
        <w:rPr>
          <w:color w:val="auto"/>
          <w:sz w:val="24"/>
          <w:szCs w:val="24"/>
        </w:rPr>
        <w:t xml:space="preserve"> </w:t>
      </w:r>
      <w:r w:rsidRPr="000C4724">
        <w:rPr>
          <w:color w:val="auto"/>
          <w:sz w:val="24"/>
          <w:szCs w:val="24"/>
        </w:rPr>
        <w:t xml:space="preserve">из двух </w:t>
      </w:r>
      <w:r w:rsidR="000E2278" w:rsidRPr="000C4724">
        <w:rPr>
          <w:color w:val="auto"/>
          <w:sz w:val="24"/>
          <w:szCs w:val="24"/>
        </w:rPr>
        <w:t>параграфов</w:t>
      </w:r>
    </w:p>
    <w:p w:rsidR="00975C3E" w:rsidRPr="00662D04" w:rsidRDefault="00975C3E" w:rsidP="004C70E3">
      <w:pPr>
        <w:widowControl w:val="0"/>
        <w:numPr>
          <w:ilvl w:val="0"/>
          <w:numId w:val="47"/>
        </w:numPr>
        <w:shd w:val="clear" w:color="auto" w:fill="FFFFFF"/>
        <w:tabs>
          <w:tab w:val="clear" w:pos="1069"/>
          <w:tab w:val="num" w:pos="709"/>
        </w:tabs>
        <w:autoSpaceDE w:val="0"/>
        <w:autoSpaceDN w:val="0"/>
        <w:adjustRightInd w:val="0"/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Организация исследования – описываются условия проведения экспериментальных исследований.</w:t>
      </w:r>
    </w:p>
    <w:p w:rsidR="00975C3E" w:rsidRPr="00662D04" w:rsidRDefault="00975C3E" w:rsidP="004C70E3">
      <w:pPr>
        <w:widowControl w:val="0"/>
        <w:numPr>
          <w:ilvl w:val="0"/>
          <w:numId w:val="47"/>
        </w:numPr>
        <w:shd w:val="clear" w:color="auto" w:fill="FFFFFF"/>
        <w:tabs>
          <w:tab w:val="clear" w:pos="1069"/>
          <w:tab w:val="num" w:pos="709"/>
        </w:tabs>
        <w:autoSpaceDE w:val="0"/>
        <w:autoSpaceDN w:val="0"/>
        <w:adjustRightInd w:val="0"/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Методика исследования – раскрываются методы, использованные в практической</w:t>
      </w:r>
      <w:r w:rsidR="00004579"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>части работы. При использовании известных методик необходимо делать ссылки на авторов. При разработке собственных методик необходимо дать их подробное описание.</w:t>
      </w:r>
    </w:p>
    <w:p w:rsidR="00BB147D" w:rsidRPr="00662D04" w:rsidRDefault="00BB147D" w:rsidP="004C70E3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Описывая организацию исследования, обязательно следует осветить следующие вопросы</w:t>
      </w:r>
    </w:p>
    <w:p w:rsidR="00BB147D" w:rsidRPr="00662D04" w:rsidRDefault="00BB147D" w:rsidP="004C70E3">
      <w:pPr>
        <w:numPr>
          <w:ilvl w:val="1"/>
          <w:numId w:val="19"/>
        </w:numPr>
        <w:shd w:val="clear" w:color="auto" w:fill="FFFFFF"/>
        <w:tabs>
          <w:tab w:val="clear" w:pos="1440"/>
          <w:tab w:val="num" w:pos="709"/>
        </w:tabs>
        <w:ind w:left="709" w:right="10" w:hanging="709"/>
        <w:jc w:val="both"/>
        <w:rPr>
          <w:color w:val="auto"/>
          <w:sz w:val="24"/>
          <w:szCs w:val="24"/>
        </w:rPr>
      </w:pPr>
      <w:r w:rsidRPr="000C4724">
        <w:rPr>
          <w:color w:val="auto"/>
          <w:sz w:val="24"/>
          <w:szCs w:val="24"/>
        </w:rPr>
        <w:t>Где (на какой базе), когда и сколько времени про</w:t>
      </w:r>
      <w:r w:rsidRPr="000C4724">
        <w:rPr>
          <w:color w:val="auto"/>
          <w:sz w:val="24"/>
          <w:szCs w:val="24"/>
        </w:rPr>
        <w:softHyphen/>
        <w:t xml:space="preserve">водилось исследование, </w:t>
      </w:r>
      <w:r w:rsidR="00086FAA" w:rsidRPr="000C4724">
        <w:rPr>
          <w:color w:val="auto"/>
          <w:sz w:val="24"/>
          <w:szCs w:val="24"/>
        </w:rPr>
        <w:t>однократно</w:t>
      </w:r>
      <w:r w:rsidRPr="00662D04">
        <w:rPr>
          <w:color w:val="auto"/>
          <w:sz w:val="24"/>
          <w:szCs w:val="24"/>
        </w:rPr>
        <w:t xml:space="preserve"> или систематически?</w:t>
      </w:r>
    </w:p>
    <w:p w:rsidR="00BB147D" w:rsidRPr="00662D04" w:rsidRDefault="00BB147D" w:rsidP="004C70E3">
      <w:pPr>
        <w:numPr>
          <w:ilvl w:val="1"/>
          <w:numId w:val="19"/>
        </w:numPr>
        <w:shd w:val="clear" w:color="auto" w:fill="FFFFFF"/>
        <w:tabs>
          <w:tab w:val="clear" w:pos="1440"/>
          <w:tab w:val="num" w:pos="709"/>
        </w:tabs>
        <w:ind w:left="709" w:right="10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Какой контингент или объект избран для исследо</w:t>
      </w:r>
      <w:r w:rsidRPr="00662D04">
        <w:rPr>
          <w:color w:val="auto"/>
          <w:sz w:val="24"/>
          <w:szCs w:val="24"/>
        </w:rPr>
        <w:softHyphen/>
        <w:t>вания (количество, уровень, возраст, пол и др.)?</w:t>
      </w:r>
    </w:p>
    <w:p w:rsidR="00BB147D" w:rsidRPr="00662D04" w:rsidRDefault="00BB147D" w:rsidP="004C70E3">
      <w:pPr>
        <w:numPr>
          <w:ilvl w:val="1"/>
          <w:numId w:val="19"/>
        </w:numPr>
        <w:shd w:val="clear" w:color="auto" w:fill="FFFFFF"/>
        <w:tabs>
          <w:tab w:val="clear" w:pos="1440"/>
          <w:tab w:val="left" w:pos="-142"/>
          <w:tab w:val="num" w:pos="709"/>
        </w:tabs>
        <w:ind w:left="709" w:right="14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Подробное применение конкретного метода иссле</w:t>
      </w:r>
      <w:r w:rsidRPr="00662D04">
        <w:rPr>
          <w:color w:val="auto"/>
          <w:sz w:val="24"/>
          <w:szCs w:val="24"/>
        </w:rPr>
        <w:softHyphen/>
        <w:t>дования, ход и порядок использования той или иной методики.</w:t>
      </w:r>
    </w:p>
    <w:p w:rsidR="00BB147D" w:rsidRPr="00662D04" w:rsidRDefault="00BB147D" w:rsidP="004C70E3">
      <w:pPr>
        <w:numPr>
          <w:ilvl w:val="1"/>
          <w:numId w:val="19"/>
        </w:numPr>
        <w:shd w:val="clear" w:color="auto" w:fill="FFFFFF"/>
        <w:tabs>
          <w:tab w:val="clear" w:pos="1440"/>
          <w:tab w:val="left" w:pos="0"/>
          <w:tab w:val="num" w:pos="709"/>
        </w:tabs>
        <w:ind w:left="709" w:right="14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Как обрабатывались полученные цифровые дан</w:t>
      </w:r>
      <w:r w:rsidRPr="00662D04">
        <w:rPr>
          <w:color w:val="auto"/>
          <w:sz w:val="24"/>
          <w:szCs w:val="24"/>
        </w:rPr>
        <w:softHyphen/>
        <w:t>ные (описание методов математической статистики, рас</w:t>
      </w:r>
      <w:r w:rsidRPr="00662D04">
        <w:rPr>
          <w:color w:val="auto"/>
          <w:sz w:val="24"/>
          <w:szCs w:val="24"/>
        </w:rPr>
        <w:softHyphen/>
        <w:t>считываемые показатели и т.д.).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3"/>
      </w:tblGrid>
      <w:tr w:rsidR="00D76F77" w:rsidRPr="00662D04" w:rsidTr="00A33BF0">
        <w:trPr>
          <w:jc w:val="center"/>
        </w:trPr>
        <w:tc>
          <w:tcPr>
            <w:tcW w:w="95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6F77" w:rsidRPr="00662D04" w:rsidRDefault="00D76F77" w:rsidP="004C70E3">
            <w:pPr>
              <w:pStyle w:val="20"/>
              <w:tabs>
                <w:tab w:val="left" w:pos="9360"/>
              </w:tabs>
              <w:ind w:right="0" w:firstLine="709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662D04">
              <w:rPr>
                <w:b/>
                <w:i/>
                <w:color w:val="auto"/>
                <w:sz w:val="24"/>
                <w:szCs w:val="24"/>
              </w:rPr>
              <w:t>Обратите внимание</w:t>
            </w:r>
          </w:p>
          <w:p w:rsidR="00D76F77" w:rsidRPr="00662D04" w:rsidRDefault="00D76F77" w:rsidP="004C70E3">
            <w:pPr>
              <w:pStyle w:val="20"/>
              <w:tabs>
                <w:tab w:val="left" w:pos="284"/>
              </w:tabs>
              <w:ind w:right="0"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среди типичных ошибок практической части наблюдается нечёткость поисковой деятельности, разрыв между цел</w:t>
            </w:r>
            <w:r w:rsidR="002264CC" w:rsidRPr="00662D04">
              <w:rPr>
                <w:i/>
                <w:color w:val="auto"/>
                <w:sz w:val="24"/>
                <w:szCs w:val="24"/>
              </w:rPr>
              <w:t>ью</w:t>
            </w:r>
            <w:r w:rsidRPr="00662D04">
              <w:rPr>
                <w:i/>
                <w:color w:val="auto"/>
                <w:sz w:val="24"/>
                <w:szCs w:val="24"/>
              </w:rPr>
              <w:t xml:space="preserve"> и методикой исследования, методами и показателями, неглубокий анализ, слабость обобщения. </w:t>
            </w:r>
          </w:p>
        </w:tc>
      </w:tr>
    </w:tbl>
    <w:p w:rsidR="005663BE" w:rsidRPr="00662D04" w:rsidRDefault="00D76F77" w:rsidP="004C70E3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lastRenderedPageBreak/>
        <w:t>ЗАКЛЮЧЕНИЕ</w:t>
      </w:r>
      <w:r w:rsidR="00086FAA" w:rsidRPr="00662D04">
        <w:rPr>
          <w:color w:val="auto"/>
          <w:sz w:val="24"/>
          <w:szCs w:val="24"/>
        </w:rPr>
        <w:t xml:space="preserve"> (выводы, рекомендации) </w:t>
      </w:r>
      <w:r w:rsidR="005663BE" w:rsidRPr="00662D04">
        <w:rPr>
          <w:color w:val="auto"/>
          <w:sz w:val="24"/>
          <w:szCs w:val="24"/>
        </w:rPr>
        <w:t xml:space="preserve">- </w:t>
      </w:r>
      <w:r w:rsidR="00553B69" w:rsidRPr="00662D04">
        <w:rPr>
          <w:rFonts w:eastAsia="Arial Unicode MS"/>
          <w:color w:val="auto"/>
          <w:sz w:val="24"/>
          <w:szCs w:val="24"/>
        </w:rPr>
        <w:t>подводятся итоги исследования, формируются окончательные выводы по</w:t>
      </w:r>
      <w:r w:rsidR="00553B69" w:rsidRPr="00662D04">
        <w:rPr>
          <w:rFonts w:eastAsia="Arial Unicode MS"/>
          <w:color w:val="auto"/>
          <w:sz w:val="24"/>
          <w:szCs w:val="24"/>
          <w:lang w:val="en-GB"/>
        </w:rPr>
        <w:t> </w:t>
      </w:r>
      <w:r w:rsidR="00553B69" w:rsidRPr="00662D04">
        <w:rPr>
          <w:rFonts w:eastAsia="Arial Unicode MS"/>
          <w:color w:val="auto"/>
          <w:sz w:val="24"/>
          <w:szCs w:val="24"/>
        </w:rPr>
        <w:t xml:space="preserve">рассматриваемой теме. </w:t>
      </w:r>
      <w:r w:rsidR="005663BE" w:rsidRPr="00662D04">
        <w:rPr>
          <w:color w:val="auto"/>
          <w:sz w:val="24"/>
          <w:szCs w:val="24"/>
        </w:rPr>
        <w:t xml:space="preserve"> Полученные выводы должны соответствовать характеру работы в целом, а также логике проведенных исследований.</w:t>
      </w:r>
      <w:r w:rsidR="00553B69" w:rsidRPr="00662D04">
        <w:rPr>
          <w:color w:val="auto"/>
          <w:sz w:val="24"/>
          <w:szCs w:val="24"/>
        </w:rPr>
        <w:t xml:space="preserve"> </w:t>
      </w:r>
      <w:r w:rsidR="005663BE" w:rsidRPr="00662D04">
        <w:rPr>
          <w:color w:val="auto"/>
          <w:sz w:val="24"/>
          <w:szCs w:val="24"/>
        </w:rPr>
        <w:t xml:space="preserve">Выводы должны быть обоснованы, между отдельными выводами должна прослеживаться связь, не должно быть голословных утверждений. К формулировке фраз рекомендуется подходить с особой тщательностью, так как фактически те положения и выводы, которые включаются в раздел </w:t>
      </w:r>
      <w:r w:rsidR="00553B69" w:rsidRPr="00662D04">
        <w:rPr>
          <w:color w:val="auto"/>
          <w:sz w:val="24"/>
          <w:szCs w:val="24"/>
        </w:rPr>
        <w:t>ЗАКЛЮЧЕНИЕ</w:t>
      </w:r>
      <w:r w:rsidR="00086FAA" w:rsidRPr="00662D04">
        <w:rPr>
          <w:color w:val="auto"/>
          <w:sz w:val="24"/>
          <w:szCs w:val="24"/>
        </w:rPr>
        <w:t xml:space="preserve">, </w:t>
      </w:r>
      <w:r w:rsidR="005663BE" w:rsidRPr="00662D04">
        <w:rPr>
          <w:color w:val="auto"/>
          <w:sz w:val="24"/>
          <w:szCs w:val="24"/>
        </w:rPr>
        <w:t>выносятся на защиту.</w:t>
      </w:r>
    </w:p>
    <w:p w:rsidR="005663BE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Полученные автором в целом по работе выводы и результаты</w:t>
      </w:r>
      <w:r w:rsidRPr="00662D04">
        <w:rPr>
          <w:bCs/>
          <w:iCs/>
          <w:color w:val="auto"/>
          <w:sz w:val="24"/>
          <w:szCs w:val="24"/>
        </w:rPr>
        <w:t xml:space="preserve"> в</w:t>
      </w:r>
      <w:r w:rsidRPr="00662D04">
        <w:rPr>
          <w:color w:val="auto"/>
          <w:sz w:val="24"/>
          <w:szCs w:val="24"/>
        </w:rPr>
        <w:t xml:space="preserve"> лаконичном виде формулируются в предложения по возможному практическому использованию результатов исследования.</w:t>
      </w:r>
    </w:p>
    <w:p w:rsidR="005663BE" w:rsidRPr="000C4724" w:rsidRDefault="005663BE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Грамотно и логически сформулированные выводы и </w:t>
      </w:r>
      <w:r w:rsidR="007734AA" w:rsidRPr="00662D04">
        <w:rPr>
          <w:color w:val="auto"/>
          <w:sz w:val="24"/>
          <w:szCs w:val="24"/>
        </w:rPr>
        <w:t>предложения</w:t>
      </w:r>
      <w:r w:rsidRPr="00662D04">
        <w:rPr>
          <w:color w:val="auto"/>
          <w:sz w:val="24"/>
          <w:szCs w:val="24"/>
        </w:rPr>
        <w:t xml:space="preserve"> свидетельствуют об умении студента концентрировать внимание на главных направлениях исследования и его </w:t>
      </w:r>
      <w:r w:rsidRPr="000C4724">
        <w:rPr>
          <w:color w:val="auto"/>
          <w:sz w:val="24"/>
          <w:szCs w:val="24"/>
        </w:rPr>
        <w:t>практической значимости.</w:t>
      </w:r>
      <w:r w:rsidR="005E580A" w:rsidRPr="000C4724">
        <w:rPr>
          <w:color w:val="auto"/>
          <w:sz w:val="24"/>
          <w:szCs w:val="24"/>
        </w:rPr>
        <w:t xml:space="preserve"> Количество выводов обычно </w:t>
      </w:r>
      <w:r w:rsidR="00086FAA" w:rsidRPr="000C4724">
        <w:rPr>
          <w:color w:val="auto"/>
          <w:sz w:val="24"/>
          <w:szCs w:val="24"/>
        </w:rPr>
        <w:t>соответствует количеству задач</w:t>
      </w:r>
      <w:r w:rsidR="005E580A" w:rsidRPr="000C4724">
        <w:rPr>
          <w:color w:val="auto"/>
          <w:sz w:val="24"/>
          <w:szCs w:val="24"/>
        </w:rPr>
        <w:t>.</w:t>
      </w:r>
    </w:p>
    <w:p w:rsidR="00B87407" w:rsidRPr="00662D04" w:rsidRDefault="00B87407" w:rsidP="004C70E3">
      <w:pPr>
        <w:ind w:firstLine="709"/>
        <w:jc w:val="both"/>
        <w:rPr>
          <w:color w:val="auto"/>
          <w:sz w:val="24"/>
          <w:szCs w:val="24"/>
        </w:rPr>
      </w:pPr>
    </w:p>
    <w:p w:rsidR="00B87407" w:rsidRPr="00662D04" w:rsidRDefault="00B87407" w:rsidP="004C70E3">
      <w:pPr>
        <w:ind w:firstLine="709"/>
        <w:jc w:val="both"/>
        <w:rPr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4"/>
      </w:tblGrid>
      <w:tr w:rsidR="0064663F" w:rsidRPr="00662D04" w:rsidTr="00A33BF0">
        <w:trPr>
          <w:jc w:val="center"/>
        </w:trPr>
        <w:tc>
          <w:tcPr>
            <w:tcW w:w="96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663F" w:rsidRPr="00662D04" w:rsidRDefault="0064663F" w:rsidP="004C70E3">
            <w:pPr>
              <w:ind w:firstLine="709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b/>
                <w:i/>
                <w:color w:val="auto"/>
                <w:spacing w:val="-4"/>
                <w:sz w:val="24"/>
                <w:szCs w:val="24"/>
              </w:rPr>
              <w:t xml:space="preserve">Рекомендуем варианты конструкций текста </w:t>
            </w:r>
            <w:r w:rsidR="004F73A3" w:rsidRPr="00662D04">
              <w:rPr>
                <w:b/>
                <w:i/>
                <w:color w:val="auto"/>
                <w:spacing w:val="-4"/>
                <w:sz w:val="24"/>
                <w:szCs w:val="24"/>
              </w:rPr>
              <w:t>при написании</w:t>
            </w:r>
            <w:r w:rsidRPr="00662D04">
              <w:rPr>
                <w:b/>
                <w:i/>
                <w:color w:val="auto"/>
                <w:spacing w:val="-4"/>
                <w:sz w:val="24"/>
                <w:szCs w:val="24"/>
              </w:rPr>
              <w:t xml:space="preserve"> </w:t>
            </w:r>
            <w:r w:rsidR="00086FAA" w:rsidRPr="00662D04">
              <w:rPr>
                <w:b/>
                <w:i/>
                <w:color w:val="auto"/>
                <w:spacing w:val="-4"/>
                <w:sz w:val="24"/>
                <w:szCs w:val="24"/>
              </w:rPr>
              <w:t>заключения</w:t>
            </w:r>
            <w:r w:rsidRPr="00662D04">
              <w:rPr>
                <w:i/>
                <w:color w:val="auto"/>
                <w:sz w:val="24"/>
                <w:szCs w:val="24"/>
              </w:rPr>
              <w:t xml:space="preserve"> </w:t>
            </w:r>
          </w:p>
          <w:p w:rsidR="0064663F" w:rsidRPr="00662D04" w:rsidRDefault="0064663F" w:rsidP="004C70E3">
            <w:pPr>
              <w:numPr>
                <w:ilvl w:val="0"/>
                <w:numId w:val="30"/>
              </w:numPr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 xml:space="preserve">Анализ показателей свидетельствует о том, что… </w:t>
            </w:r>
          </w:p>
          <w:p w:rsidR="005E580A" w:rsidRPr="00662D04" w:rsidRDefault="0064663F" w:rsidP="004C70E3">
            <w:pPr>
              <w:numPr>
                <w:ilvl w:val="0"/>
                <w:numId w:val="30"/>
              </w:numPr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Значительный интерес представляет решение следующих вопросов...</w:t>
            </w:r>
          </w:p>
          <w:p w:rsidR="0064663F" w:rsidRPr="00662D04" w:rsidRDefault="0064663F" w:rsidP="004C70E3">
            <w:pPr>
              <w:numPr>
                <w:ilvl w:val="0"/>
                <w:numId w:val="30"/>
              </w:numPr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 xml:space="preserve">Для решения проблемы предлагается… </w:t>
            </w:r>
          </w:p>
        </w:tc>
      </w:tr>
    </w:tbl>
    <w:p w:rsidR="00A33BF0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Рекомендуется не использовать сложные предложения, текст должен быть простым для понимания. В </w:t>
      </w:r>
      <w:r w:rsidR="007734AA" w:rsidRPr="00662D04">
        <w:rPr>
          <w:color w:val="auto"/>
          <w:sz w:val="24"/>
          <w:szCs w:val="24"/>
        </w:rPr>
        <w:t>ЗАКЛЮЧЕНИ</w:t>
      </w:r>
      <w:r w:rsidR="0009640A" w:rsidRPr="00662D04">
        <w:rPr>
          <w:color w:val="auto"/>
          <w:sz w:val="24"/>
          <w:szCs w:val="24"/>
        </w:rPr>
        <w:t>Е</w:t>
      </w:r>
      <w:r w:rsidR="00086FAA"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 xml:space="preserve">не используются ссылки на фактический материал. </w:t>
      </w:r>
    </w:p>
    <w:p w:rsidR="00F63512" w:rsidRPr="00662D04" w:rsidRDefault="00F63512" w:rsidP="004C70E3">
      <w:pPr>
        <w:ind w:firstLine="709"/>
        <w:jc w:val="both"/>
        <w:rPr>
          <w:color w:val="auto"/>
          <w:sz w:val="24"/>
          <w:szCs w:val="24"/>
        </w:rPr>
      </w:pPr>
    </w:p>
    <w:p w:rsidR="00F233C6" w:rsidRPr="00662D04" w:rsidRDefault="00977D50" w:rsidP="004C70E3">
      <w:pPr>
        <w:pStyle w:val="20"/>
        <w:numPr>
          <w:ilvl w:val="1"/>
          <w:numId w:val="73"/>
        </w:numPr>
        <w:tabs>
          <w:tab w:val="left" w:pos="0"/>
        </w:tabs>
        <w:ind w:left="0" w:right="0" w:firstLine="0"/>
        <w:jc w:val="center"/>
        <w:rPr>
          <w:b/>
          <w:bCs/>
          <w:iCs/>
          <w:color w:val="auto"/>
          <w:sz w:val="24"/>
          <w:szCs w:val="24"/>
        </w:rPr>
      </w:pPr>
      <w:r w:rsidRPr="00662D04">
        <w:rPr>
          <w:b/>
          <w:bCs/>
          <w:color w:val="auto"/>
          <w:sz w:val="24"/>
          <w:szCs w:val="24"/>
        </w:rPr>
        <w:t xml:space="preserve">Список </w:t>
      </w:r>
      <w:r w:rsidR="00D30591" w:rsidRPr="00662D04">
        <w:rPr>
          <w:b/>
          <w:bCs/>
          <w:color w:val="auto"/>
          <w:sz w:val="24"/>
          <w:szCs w:val="24"/>
        </w:rPr>
        <w:t xml:space="preserve">использованной </w:t>
      </w:r>
      <w:r w:rsidRPr="00662D04">
        <w:rPr>
          <w:b/>
          <w:bCs/>
          <w:color w:val="auto"/>
          <w:sz w:val="24"/>
          <w:szCs w:val="24"/>
        </w:rPr>
        <w:t>литературы</w:t>
      </w:r>
      <w:r w:rsidR="000E2278" w:rsidRPr="00662D04">
        <w:rPr>
          <w:b/>
          <w:bCs/>
          <w:color w:val="auto"/>
          <w:sz w:val="24"/>
          <w:szCs w:val="24"/>
        </w:rPr>
        <w:t xml:space="preserve"> и источников</w:t>
      </w:r>
    </w:p>
    <w:p w:rsidR="008F70D4" w:rsidRPr="00662D04" w:rsidRDefault="008F70D4" w:rsidP="004C70E3">
      <w:pPr>
        <w:pStyle w:val="20"/>
        <w:tabs>
          <w:tab w:val="left" w:pos="9360"/>
        </w:tabs>
        <w:ind w:right="0" w:firstLine="0"/>
        <w:jc w:val="center"/>
        <w:rPr>
          <w:b/>
          <w:bCs/>
          <w:iCs/>
          <w:color w:val="auto"/>
          <w:sz w:val="24"/>
          <w:szCs w:val="24"/>
        </w:rPr>
      </w:pPr>
    </w:p>
    <w:p w:rsidR="00F233C6" w:rsidRPr="00662D04" w:rsidRDefault="005663BE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Обязательн</w:t>
      </w:r>
      <w:r w:rsidR="00F233C6" w:rsidRPr="00662D04">
        <w:rPr>
          <w:color w:val="auto"/>
          <w:sz w:val="24"/>
          <w:szCs w:val="24"/>
        </w:rPr>
        <w:t>ым</w:t>
      </w:r>
      <w:r w:rsidRPr="00662D04">
        <w:rPr>
          <w:color w:val="auto"/>
          <w:sz w:val="24"/>
          <w:szCs w:val="24"/>
        </w:rPr>
        <w:t xml:space="preserve"> условие</w:t>
      </w:r>
      <w:r w:rsidR="00F233C6" w:rsidRPr="00662D04">
        <w:rPr>
          <w:color w:val="auto"/>
          <w:sz w:val="24"/>
          <w:szCs w:val="24"/>
        </w:rPr>
        <w:t>м</w:t>
      </w:r>
      <w:r w:rsidRPr="00662D04">
        <w:rPr>
          <w:color w:val="auto"/>
          <w:sz w:val="24"/>
          <w:szCs w:val="24"/>
        </w:rPr>
        <w:t xml:space="preserve"> качественного выполнения УИР – является глубокое изучение литературы по теме исследования: законодательных и нормативных актов, научных источников, статистических данных, статей в периодических изданиях, ресурсов глобальной сети </w:t>
      </w:r>
      <w:r w:rsidRPr="00662D04">
        <w:rPr>
          <w:color w:val="auto"/>
          <w:sz w:val="24"/>
          <w:szCs w:val="24"/>
          <w:lang w:val="en-US"/>
        </w:rPr>
        <w:t>Internet</w:t>
      </w:r>
      <w:r w:rsidRPr="00662D04">
        <w:rPr>
          <w:color w:val="auto"/>
          <w:sz w:val="24"/>
          <w:szCs w:val="24"/>
        </w:rPr>
        <w:t xml:space="preserve">. </w:t>
      </w:r>
    </w:p>
    <w:p w:rsidR="00086FAA" w:rsidRPr="00662D04" w:rsidRDefault="0004738F" w:rsidP="004C70E3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auto"/>
          <w:sz w:val="24"/>
          <w:szCs w:val="24"/>
        </w:rPr>
      </w:pPr>
      <w:r w:rsidRPr="00662D04">
        <w:rPr>
          <w:rFonts w:eastAsia="TimesNewRoman"/>
          <w:color w:val="auto"/>
          <w:sz w:val="24"/>
          <w:szCs w:val="24"/>
        </w:rPr>
        <w:t xml:space="preserve">Список должен содержать сведения об источниках, использованных при написании </w:t>
      </w:r>
      <w:r w:rsidR="00F233C6" w:rsidRPr="00662D04">
        <w:rPr>
          <w:rFonts w:eastAsia="TimesNewRoman"/>
          <w:color w:val="auto"/>
          <w:sz w:val="24"/>
          <w:szCs w:val="24"/>
        </w:rPr>
        <w:t>исследовательской работы, в</w:t>
      </w:r>
      <w:r w:rsidRPr="00662D04">
        <w:rPr>
          <w:rFonts w:eastAsia="TimesNewRoman"/>
          <w:color w:val="auto"/>
          <w:sz w:val="24"/>
          <w:szCs w:val="24"/>
        </w:rPr>
        <w:t xml:space="preserve"> него необходимо включать источники, на которые были сделаны ссылки в тексте работы. Список источников должен охватывать</w:t>
      </w:r>
      <w:r w:rsidR="00AE02FA" w:rsidRPr="00662D04">
        <w:rPr>
          <w:rFonts w:eastAsia="TimesNewRoman"/>
          <w:color w:val="auto"/>
          <w:sz w:val="24"/>
          <w:szCs w:val="24"/>
        </w:rPr>
        <w:t xml:space="preserve">: </w:t>
      </w:r>
      <w:r w:rsidR="002A46F2" w:rsidRPr="00662D04">
        <w:rPr>
          <w:rFonts w:eastAsia="TimesNewRoman"/>
          <w:color w:val="auto"/>
          <w:sz w:val="24"/>
          <w:szCs w:val="24"/>
        </w:rPr>
        <w:t xml:space="preserve">для курсовой </w:t>
      </w:r>
      <w:r w:rsidR="002A46F2" w:rsidRPr="000C4724">
        <w:rPr>
          <w:rFonts w:eastAsia="TimesNewRoman"/>
          <w:color w:val="auto"/>
          <w:sz w:val="24"/>
          <w:szCs w:val="24"/>
        </w:rPr>
        <w:t xml:space="preserve">работы </w:t>
      </w:r>
      <w:r w:rsidR="00086FAA" w:rsidRPr="000C4724">
        <w:rPr>
          <w:rFonts w:eastAsia="TimesNewRoman"/>
          <w:color w:val="auto"/>
          <w:sz w:val="24"/>
          <w:szCs w:val="24"/>
        </w:rPr>
        <w:t xml:space="preserve">не менее </w:t>
      </w:r>
      <w:r w:rsidR="00AE02FA" w:rsidRPr="000C4724">
        <w:rPr>
          <w:rFonts w:eastAsia="TimesNewRoman"/>
          <w:color w:val="auto"/>
          <w:sz w:val="24"/>
          <w:szCs w:val="24"/>
        </w:rPr>
        <w:t>10</w:t>
      </w:r>
      <w:r w:rsidR="002A46F2" w:rsidRPr="000C4724">
        <w:rPr>
          <w:rFonts w:eastAsia="TimesNewRoman"/>
          <w:color w:val="auto"/>
          <w:sz w:val="24"/>
          <w:szCs w:val="24"/>
        </w:rPr>
        <w:t xml:space="preserve"> источников; для выпускной квалификационной работы </w:t>
      </w:r>
      <w:r w:rsidR="00086FAA" w:rsidRPr="000C4724">
        <w:rPr>
          <w:rFonts w:eastAsia="TimesNewRoman"/>
          <w:color w:val="auto"/>
          <w:sz w:val="24"/>
          <w:szCs w:val="24"/>
        </w:rPr>
        <w:t xml:space="preserve">не менее </w:t>
      </w:r>
      <w:r w:rsidR="00AE02FA" w:rsidRPr="000C4724">
        <w:rPr>
          <w:rFonts w:eastAsia="TimesNewRoman"/>
          <w:color w:val="auto"/>
          <w:sz w:val="24"/>
          <w:szCs w:val="24"/>
        </w:rPr>
        <w:t>20</w:t>
      </w:r>
      <w:r w:rsidR="002A46F2" w:rsidRPr="00662D04">
        <w:rPr>
          <w:rFonts w:eastAsia="TimesNewRoman"/>
          <w:color w:val="auto"/>
          <w:sz w:val="24"/>
          <w:szCs w:val="24"/>
        </w:rPr>
        <w:t xml:space="preserve"> источников.</w:t>
      </w:r>
      <w:r w:rsidR="00086FAA" w:rsidRPr="00662D04">
        <w:rPr>
          <w:rFonts w:eastAsia="TimesNewRoman"/>
          <w:color w:val="auto"/>
          <w:sz w:val="24"/>
          <w:szCs w:val="24"/>
        </w:rPr>
        <w:t xml:space="preserve"> </w:t>
      </w:r>
    </w:p>
    <w:p w:rsidR="00977D50" w:rsidRPr="00662D04" w:rsidRDefault="00977D50" w:rsidP="004C70E3">
      <w:pPr>
        <w:pStyle w:val="20"/>
        <w:tabs>
          <w:tab w:val="left" w:pos="9360"/>
        </w:tabs>
        <w:ind w:right="0"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Библиографическое оформление работы выполняется в соответствии с едиными стандартами по библиографическому описанию документов – ГОСТ 7.1-2003 </w:t>
      </w:r>
      <w:r w:rsidR="00F233C6" w:rsidRPr="00662D04">
        <w:rPr>
          <w:color w:val="auto"/>
          <w:sz w:val="24"/>
          <w:szCs w:val="24"/>
        </w:rPr>
        <w:t>«</w:t>
      </w:r>
      <w:r w:rsidRPr="00662D04">
        <w:rPr>
          <w:color w:val="auto"/>
          <w:sz w:val="24"/>
          <w:szCs w:val="24"/>
        </w:rPr>
        <w:t>Библиографическая запись. Библиографическое описание. Общие требования и правила составления</w:t>
      </w:r>
      <w:r w:rsidR="00F233C6" w:rsidRPr="00662D04">
        <w:rPr>
          <w:color w:val="auto"/>
          <w:sz w:val="24"/>
          <w:szCs w:val="24"/>
        </w:rPr>
        <w:t>»</w:t>
      </w:r>
      <w:r w:rsidRPr="00662D04">
        <w:rPr>
          <w:color w:val="auto"/>
          <w:sz w:val="24"/>
          <w:szCs w:val="24"/>
        </w:rPr>
        <w:t xml:space="preserve">; ГОСТ 7.80-2000 </w:t>
      </w:r>
      <w:r w:rsidR="00F233C6" w:rsidRPr="00662D04">
        <w:rPr>
          <w:color w:val="auto"/>
          <w:sz w:val="24"/>
          <w:szCs w:val="24"/>
        </w:rPr>
        <w:t>«</w:t>
      </w:r>
      <w:r w:rsidRPr="00662D04">
        <w:rPr>
          <w:color w:val="auto"/>
          <w:sz w:val="24"/>
          <w:szCs w:val="24"/>
        </w:rPr>
        <w:t>Библиографическая запись. Заголовок. Общие требования и правила составления</w:t>
      </w:r>
      <w:r w:rsidR="00F233C6" w:rsidRPr="00662D04">
        <w:rPr>
          <w:color w:val="auto"/>
          <w:sz w:val="24"/>
          <w:szCs w:val="24"/>
        </w:rPr>
        <w:t>»</w:t>
      </w:r>
      <w:r w:rsidRPr="00662D04">
        <w:rPr>
          <w:color w:val="auto"/>
          <w:sz w:val="24"/>
          <w:szCs w:val="24"/>
        </w:rPr>
        <w:t xml:space="preserve">; </w:t>
      </w:r>
      <w:r w:rsidR="00F233C6"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 xml:space="preserve">ГОСТ 7.82-2001 </w:t>
      </w:r>
      <w:r w:rsidR="00F233C6" w:rsidRPr="00662D04">
        <w:rPr>
          <w:color w:val="auto"/>
          <w:sz w:val="24"/>
          <w:szCs w:val="24"/>
        </w:rPr>
        <w:t>«</w:t>
      </w:r>
      <w:r w:rsidRPr="00662D04">
        <w:rPr>
          <w:color w:val="auto"/>
          <w:sz w:val="24"/>
          <w:szCs w:val="24"/>
        </w:rPr>
        <w:t>Библиографическое описание электронных ресурсов: общие т</w:t>
      </w:r>
      <w:r w:rsidR="00F233C6" w:rsidRPr="00662D04">
        <w:rPr>
          <w:color w:val="auto"/>
          <w:sz w:val="24"/>
          <w:szCs w:val="24"/>
        </w:rPr>
        <w:t>ребования и правила составления»</w:t>
      </w:r>
      <w:r w:rsidRPr="00662D04">
        <w:rPr>
          <w:color w:val="auto"/>
          <w:sz w:val="24"/>
          <w:szCs w:val="24"/>
        </w:rPr>
        <w:t xml:space="preserve">. </w:t>
      </w:r>
    </w:p>
    <w:p w:rsidR="00184146" w:rsidRPr="00662D04" w:rsidRDefault="00184146" w:rsidP="004C70E3">
      <w:pPr>
        <w:autoSpaceDE w:val="0"/>
        <w:autoSpaceDN w:val="0"/>
        <w:adjustRightInd w:val="0"/>
        <w:ind w:firstLine="709"/>
        <w:rPr>
          <w:rFonts w:eastAsia="TimesNewRoman"/>
          <w:color w:val="auto"/>
          <w:sz w:val="24"/>
          <w:szCs w:val="24"/>
        </w:rPr>
      </w:pPr>
    </w:p>
    <w:p w:rsidR="00D068F2" w:rsidRPr="00662D04" w:rsidRDefault="00D068F2" w:rsidP="004C70E3">
      <w:pPr>
        <w:pStyle w:val="1"/>
        <w:numPr>
          <w:ilvl w:val="1"/>
          <w:numId w:val="73"/>
        </w:numPr>
        <w:tabs>
          <w:tab w:val="left" w:pos="0"/>
        </w:tabs>
        <w:ind w:left="0" w:firstLine="0"/>
        <w:jc w:val="center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Глоссарий</w:t>
      </w:r>
    </w:p>
    <w:p w:rsidR="00D068F2" w:rsidRPr="00662D04" w:rsidRDefault="00D068F2" w:rsidP="004C70E3">
      <w:pPr>
        <w:autoSpaceDE w:val="0"/>
        <w:autoSpaceDN w:val="0"/>
        <w:adjustRightInd w:val="0"/>
        <w:ind w:firstLine="709"/>
        <w:rPr>
          <w:rFonts w:eastAsia="TimesNewRoman"/>
          <w:color w:val="auto"/>
          <w:sz w:val="24"/>
          <w:szCs w:val="24"/>
        </w:rPr>
      </w:pPr>
    </w:p>
    <w:p w:rsidR="00D068F2" w:rsidRPr="00662D04" w:rsidRDefault="00D068F2" w:rsidP="004C70E3">
      <w:pPr>
        <w:pStyle w:val="20"/>
        <w:tabs>
          <w:tab w:val="left" w:pos="9360"/>
        </w:tabs>
        <w:ind w:right="0" w:firstLine="709"/>
        <w:jc w:val="both"/>
        <w:rPr>
          <w:i/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Приводимые в работе специфические термины</w:t>
      </w:r>
      <w:r w:rsidRPr="00662D04">
        <w:rPr>
          <w:i/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 xml:space="preserve">должны быть оформлены в виде </w:t>
      </w:r>
      <w:r w:rsidRPr="00662D04">
        <w:rPr>
          <w:bCs/>
          <w:iCs/>
          <w:color w:val="auto"/>
          <w:sz w:val="24"/>
          <w:szCs w:val="24"/>
        </w:rPr>
        <w:t>ГЛОССАРИЯ</w:t>
      </w:r>
      <w:r w:rsidRPr="00662D04">
        <w:rPr>
          <w:color w:val="auto"/>
          <w:sz w:val="24"/>
          <w:szCs w:val="24"/>
        </w:rPr>
        <w:t>. Список располагается столбцом. Слева в алфавитном порядке приводятся термины</w:t>
      </w:r>
      <w:r w:rsidR="00AE02FA" w:rsidRPr="00662D04">
        <w:rPr>
          <w:color w:val="auto"/>
          <w:sz w:val="24"/>
          <w:szCs w:val="24"/>
        </w:rPr>
        <w:t xml:space="preserve"> (выделенные жирным шрифтом)</w:t>
      </w:r>
      <w:r w:rsidRPr="00662D04">
        <w:rPr>
          <w:color w:val="auto"/>
          <w:sz w:val="24"/>
          <w:szCs w:val="24"/>
        </w:rPr>
        <w:t>, справа их детальная расшифровка</w:t>
      </w:r>
      <w:r w:rsidR="00AE02FA" w:rsidRPr="00662D04">
        <w:rPr>
          <w:color w:val="auto"/>
          <w:sz w:val="24"/>
          <w:szCs w:val="24"/>
        </w:rPr>
        <w:t xml:space="preserve"> (без выделения жирным шрифтом) –</w:t>
      </w:r>
      <w:r w:rsidRPr="00662D04">
        <w:rPr>
          <w:color w:val="auto"/>
          <w:sz w:val="24"/>
          <w:szCs w:val="24"/>
        </w:rPr>
        <w:t xml:space="preserve"> </w:t>
      </w:r>
      <w:r w:rsidRPr="00662D04">
        <w:rPr>
          <w:i/>
          <w:color w:val="auto"/>
          <w:sz w:val="24"/>
          <w:szCs w:val="24"/>
        </w:rPr>
        <w:t xml:space="preserve">приложение </w:t>
      </w:r>
      <w:r w:rsidR="00B87407" w:rsidRPr="00662D04">
        <w:rPr>
          <w:i/>
          <w:color w:val="auto"/>
          <w:sz w:val="24"/>
          <w:szCs w:val="24"/>
        </w:rPr>
        <w:t>7</w:t>
      </w:r>
      <w:r w:rsidRPr="00662D04">
        <w:rPr>
          <w:i/>
          <w:color w:val="auto"/>
          <w:sz w:val="24"/>
          <w:szCs w:val="24"/>
        </w:rPr>
        <w:t xml:space="preserve">. </w:t>
      </w:r>
    </w:p>
    <w:p w:rsidR="00D068F2" w:rsidRPr="00662D04" w:rsidRDefault="00D068F2" w:rsidP="004C70E3">
      <w:pPr>
        <w:autoSpaceDE w:val="0"/>
        <w:autoSpaceDN w:val="0"/>
        <w:adjustRightInd w:val="0"/>
        <w:ind w:firstLine="709"/>
        <w:rPr>
          <w:rFonts w:eastAsia="TimesNewRoman"/>
          <w:color w:val="auto"/>
          <w:sz w:val="24"/>
          <w:szCs w:val="24"/>
        </w:rPr>
      </w:pPr>
    </w:p>
    <w:p w:rsidR="00775DED" w:rsidRPr="00662D04" w:rsidRDefault="00977D50" w:rsidP="004C70E3">
      <w:pPr>
        <w:pStyle w:val="20"/>
        <w:numPr>
          <w:ilvl w:val="1"/>
          <w:numId w:val="73"/>
        </w:numPr>
        <w:tabs>
          <w:tab w:val="left" w:pos="0"/>
        </w:tabs>
        <w:ind w:left="0" w:right="0" w:firstLine="0"/>
        <w:jc w:val="center"/>
        <w:rPr>
          <w:color w:val="FF0000"/>
          <w:sz w:val="24"/>
          <w:szCs w:val="24"/>
        </w:rPr>
      </w:pPr>
      <w:r w:rsidRPr="00662D04">
        <w:rPr>
          <w:b/>
          <w:bCs/>
          <w:color w:val="auto"/>
          <w:sz w:val="24"/>
          <w:szCs w:val="24"/>
        </w:rPr>
        <w:t>Приложения</w:t>
      </w:r>
      <w:r w:rsidR="00F233C6" w:rsidRPr="00662D04">
        <w:rPr>
          <w:b/>
          <w:bCs/>
          <w:color w:val="auto"/>
          <w:sz w:val="24"/>
          <w:szCs w:val="24"/>
        </w:rPr>
        <w:t xml:space="preserve"> </w:t>
      </w:r>
      <w:r w:rsidR="00F233C6" w:rsidRPr="00662D04">
        <w:rPr>
          <w:color w:val="FF0000"/>
          <w:sz w:val="24"/>
          <w:szCs w:val="24"/>
        </w:rPr>
        <w:t xml:space="preserve">   </w:t>
      </w:r>
    </w:p>
    <w:p w:rsidR="00F233C6" w:rsidRPr="00662D04" w:rsidRDefault="00F233C6" w:rsidP="004C70E3">
      <w:pPr>
        <w:pStyle w:val="20"/>
        <w:tabs>
          <w:tab w:val="left" w:pos="0"/>
        </w:tabs>
        <w:ind w:right="0" w:firstLine="0"/>
        <w:jc w:val="center"/>
        <w:rPr>
          <w:i/>
          <w:color w:val="auto"/>
          <w:sz w:val="24"/>
          <w:szCs w:val="24"/>
        </w:rPr>
      </w:pPr>
    </w:p>
    <w:p w:rsidR="005663BE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Приложения должны включать вспомогательный или дополнительный материал, который загромождает текст основной части работы, но необходим для полноты е</w:t>
      </w:r>
      <w:r w:rsidR="00AE02FA" w:rsidRPr="00662D04">
        <w:rPr>
          <w:color w:val="auto"/>
          <w:sz w:val="24"/>
          <w:szCs w:val="24"/>
        </w:rPr>
        <w:t>ё</w:t>
      </w:r>
      <w:r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lastRenderedPageBreak/>
        <w:t>восприятия (текст анкет</w:t>
      </w:r>
      <w:r w:rsidR="00F12BB4" w:rsidRPr="00662D04">
        <w:rPr>
          <w:color w:val="auto"/>
          <w:sz w:val="24"/>
          <w:szCs w:val="24"/>
        </w:rPr>
        <w:t>ы</w:t>
      </w:r>
      <w:r w:rsidRPr="00662D04">
        <w:rPr>
          <w:color w:val="auto"/>
          <w:sz w:val="24"/>
          <w:szCs w:val="24"/>
        </w:rPr>
        <w:t>, копии анкет предъявленных респондентам, громоздкие таблицы вспомогательных цифровых данных, иллюстрации вспомогательного характера</w:t>
      </w:r>
      <w:r w:rsidR="007746E5" w:rsidRPr="00662D04">
        <w:rPr>
          <w:color w:val="auto"/>
          <w:sz w:val="24"/>
          <w:szCs w:val="24"/>
        </w:rPr>
        <w:t>, должностные инструкции, выдержки из нормативных документов, алгоритмы, протоколы и др</w:t>
      </w:r>
      <w:r w:rsidR="00EA3335" w:rsidRPr="00662D04">
        <w:rPr>
          <w:color w:val="auto"/>
          <w:sz w:val="24"/>
          <w:szCs w:val="24"/>
        </w:rPr>
        <w:t>.</w:t>
      </w:r>
      <w:r w:rsidRPr="00662D04">
        <w:rPr>
          <w:color w:val="auto"/>
          <w:sz w:val="24"/>
          <w:szCs w:val="24"/>
        </w:rPr>
        <w:t>).</w:t>
      </w:r>
    </w:p>
    <w:p w:rsidR="00AE0728" w:rsidRPr="00662D04" w:rsidRDefault="00AE0728" w:rsidP="004C70E3">
      <w:pPr>
        <w:pStyle w:val="20"/>
        <w:tabs>
          <w:tab w:val="left" w:pos="9360"/>
        </w:tabs>
        <w:ind w:right="0" w:firstLine="709"/>
        <w:jc w:val="center"/>
        <w:rPr>
          <w:b/>
          <w:color w:val="auto"/>
          <w:sz w:val="24"/>
          <w:szCs w:val="24"/>
        </w:rPr>
      </w:pPr>
    </w:p>
    <w:p w:rsidR="00B87407" w:rsidRPr="00662D04" w:rsidRDefault="00B87407" w:rsidP="004C70E3">
      <w:pPr>
        <w:pStyle w:val="20"/>
        <w:tabs>
          <w:tab w:val="left" w:pos="9360"/>
        </w:tabs>
        <w:ind w:right="0" w:firstLine="709"/>
        <w:jc w:val="center"/>
        <w:rPr>
          <w:b/>
          <w:color w:val="auto"/>
          <w:sz w:val="24"/>
          <w:szCs w:val="24"/>
        </w:rPr>
      </w:pPr>
    </w:p>
    <w:p w:rsidR="00B87407" w:rsidRPr="00662D04" w:rsidRDefault="00B87407" w:rsidP="004C70E3">
      <w:pPr>
        <w:pStyle w:val="20"/>
        <w:tabs>
          <w:tab w:val="left" w:pos="9360"/>
        </w:tabs>
        <w:ind w:right="0" w:firstLine="709"/>
        <w:jc w:val="center"/>
        <w:rPr>
          <w:b/>
          <w:color w:val="auto"/>
          <w:sz w:val="24"/>
          <w:szCs w:val="24"/>
        </w:rPr>
      </w:pPr>
    </w:p>
    <w:p w:rsidR="00952804" w:rsidRDefault="008F70D4" w:rsidP="004C70E3">
      <w:pPr>
        <w:pStyle w:val="20"/>
        <w:numPr>
          <w:ilvl w:val="0"/>
          <w:numId w:val="73"/>
        </w:numPr>
        <w:tabs>
          <w:tab w:val="left" w:pos="0"/>
        </w:tabs>
        <w:ind w:left="0" w:right="0" w:firstLine="0"/>
        <w:jc w:val="center"/>
        <w:rPr>
          <w:b/>
          <w:color w:val="auto"/>
          <w:sz w:val="24"/>
          <w:szCs w:val="24"/>
        </w:rPr>
      </w:pPr>
      <w:r w:rsidRPr="000C4724">
        <w:rPr>
          <w:b/>
          <w:color w:val="auto"/>
          <w:sz w:val="24"/>
          <w:szCs w:val="24"/>
        </w:rPr>
        <w:t>ХАРАКТЕРИСТИКА МЕТОДОВ ИССЛЕДОВАНИЯ</w:t>
      </w:r>
    </w:p>
    <w:p w:rsidR="000C4724" w:rsidRPr="000C4724" w:rsidRDefault="000C4724" w:rsidP="000C4724">
      <w:pPr>
        <w:pStyle w:val="20"/>
        <w:tabs>
          <w:tab w:val="left" w:pos="0"/>
        </w:tabs>
        <w:ind w:right="0" w:firstLine="0"/>
        <w:jc w:val="center"/>
        <w:rPr>
          <w:b/>
          <w:color w:val="auto"/>
          <w:sz w:val="24"/>
          <w:szCs w:val="24"/>
        </w:rPr>
      </w:pPr>
    </w:p>
    <w:p w:rsidR="00952804" w:rsidRPr="00662D04" w:rsidRDefault="00952804" w:rsidP="004C70E3">
      <w:pPr>
        <w:pStyle w:val="20"/>
        <w:tabs>
          <w:tab w:val="left" w:pos="9360"/>
        </w:tabs>
        <w:ind w:left="540" w:right="0" w:firstLine="709"/>
        <w:jc w:val="both"/>
        <w:rPr>
          <w:bCs/>
          <w:color w:val="auto"/>
          <w:sz w:val="24"/>
          <w:szCs w:val="24"/>
        </w:rPr>
      </w:pPr>
    </w:p>
    <w:p w:rsidR="008B2022" w:rsidRPr="00662D04" w:rsidRDefault="001041A2" w:rsidP="004C70E3">
      <w:pPr>
        <w:ind w:firstLine="708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В соответствии с логикой научного поиска осуществляется разработка методики исследования. Она представляет собой комплекс теоретических и эмпирических методов (опыт, или получено опытным путем) сочетание которых дает возможность с наибольшей достоверностью исследовать сложные и многофункциональные объекты. </w:t>
      </w:r>
    </w:p>
    <w:p w:rsidR="001041A2" w:rsidRPr="00662D04" w:rsidRDefault="001041A2" w:rsidP="004C70E3">
      <w:pPr>
        <w:ind w:firstLine="708"/>
        <w:jc w:val="both"/>
        <w:rPr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Методы исследования</w:t>
      </w:r>
      <w:r w:rsidRPr="00662D04">
        <w:rPr>
          <w:color w:val="auto"/>
          <w:sz w:val="24"/>
          <w:szCs w:val="24"/>
        </w:rPr>
        <w:t xml:space="preserve"> - приемы, процедуры и операции эмпирического и теоретического познания и изучения явлений действительности.</w:t>
      </w:r>
    </w:p>
    <w:p w:rsidR="001041A2" w:rsidRPr="00662D04" w:rsidRDefault="001041A2" w:rsidP="004C70E3">
      <w:pPr>
        <w:jc w:val="both"/>
        <w:rPr>
          <w:color w:val="auto"/>
          <w:sz w:val="24"/>
          <w:szCs w:val="24"/>
        </w:rPr>
      </w:pPr>
    </w:p>
    <w:p w:rsidR="001041A2" w:rsidRPr="00662D04" w:rsidRDefault="005971B6" w:rsidP="004C70E3">
      <w:pPr>
        <w:jc w:val="center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5</w:t>
      </w:r>
      <w:r w:rsidR="001041A2" w:rsidRPr="00662D04">
        <w:rPr>
          <w:b/>
          <w:color w:val="auto"/>
          <w:sz w:val="24"/>
          <w:szCs w:val="24"/>
        </w:rPr>
        <w:t>.1. Методы теоретического исследования</w:t>
      </w:r>
    </w:p>
    <w:p w:rsidR="001041A2" w:rsidRPr="00662D04" w:rsidRDefault="001041A2" w:rsidP="004C70E3">
      <w:pPr>
        <w:jc w:val="both"/>
        <w:rPr>
          <w:b/>
          <w:color w:val="auto"/>
          <w:sz w:val="24"/>
          <w:szCs w:val="24"/>
        </w:rPr>
      </w:pPr>
    </w:p>
    <w:p w:rsidR="00AE02FA" w:rsidRPr="00662D04" w:rsidRDefault="001041A2" w:rsidP="004C70E3">
      <w:pPr>
        <w:ind w:firstLine="708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Теоретические методы необходимы для определения проблем, формулирования гипотез</w:t>
      </w:r>
      <w:r w:rsidR="007746E5" w:rsidRPr="00662D04">
        <w:rPr>
          <w:color w:val="auto"/>
          <w:sz w:val="24"/>
          <w:szCs w:val="24"/>
        </w:rPr>
        <w:t>ы</w:t>
      </w:r>
      <w:r w:rsidRPr="00662D04">
        <w:rPr>
          <w:color w:val="auto"/>
          <w:sz w:val="24"/>
          <w:szCs w:val="24"/>
        </w:rPr>
        <w:t xml:space="preserve"> и для оценки собранных фактов. Теоретические методы </w:t>
      </w:r>
      <w:r w:rsidRPr="00662D04">
        <w:rPr>
          <w:b/>
          <w:color w:val="auto"/>
          <w:sz w:val="24"/>
          <w:szCs w:val="24"/>
        </w:rPr>
        <w:t>связаны с</w:t>
      </w:r>
      <w:r w:rsidRPr="00662D04">
        <w:rPr>
          <w:color w:val="auto"/>
          <w:sz w:val="24"/>
          <w:szCs w:val="24"/>
        </w:rPr>
        <w:t xml:space="preserve"> </w:t>
      </w:r>
      <w:r w:rsidRPr="00662D04">
        <w:rPr>
          <w:b/>
          <w:color w:val="auto"/>
          <w:sz w:val="24"/>
          <w:szCs w:val="24"/>
        </w:rPr>
        <w:t>изучением литературы</w:t>
      </w:r>
      <w:r w:rsidRPr="00662D04">
        <w:rPr>
          <w:color w:val="auto"/>
          <w:sz w:val="24"/>
          <w:szCs w:val="24"/>
        </w:rPr>
        <w:t>: научных изысканий, общих и специальных работ</w:t>
      </w:r>
      <w:r w:rsidR="00004579" w:rsidRPr="00662D04">
        <w:rPr>
          <w:color w:val="auto"/>
          <w:sz w:val="24"/>
          <w:szCs w:val="24"/>
        </w:rPr>
        <w:t>,</w:t>
      </w:r>
      <w:r w:rsidRPr="00662D04">
        <w:rPr>
          <w:color w:val="auto"/>
          <w:sz w:val="24"/>
          <w:szCs w:val="24"/>
        </w:rPr>
        <w:t xml:space="preserve"> исторических документов</w:t>
      </w:r>
      <w:r w:rsidR="00004579" w:rsidRPr="00662D04">
        <w:rPr>
          <w:color w:val="auto"/>
          <w:sz w:val="24"/>
          <w:szCs w:val="24"/>
        </w:rPr>
        <w:t>,</w:t>
      </w:r>
      <w:r w:rsidRPr="00662D04">
        <w:rPr>
          <w:color w:val="auto"/>
          <w:sz w:val="24"/>
          <w:szCs w:val="24"/>
        </w:rPr>
        <w:t xml:space="preserve"> публикаций периодической печати и др</w:t>
      </w:r>
      <w:r w:rsidR="007746E5" w:rsidRPr="00662D04">
        <w:rPr>
          <w:color w:val="auto"/>
          <w:sz w:val="24"/>
          <w:szCs w:val="24"/>
        </w:rPr>
        <w:t>.</w:t>
      </w:r>
      <w:r w:rsidRPr="00662D04">
        <w:rPr>
          <w:color w:val="auto"/>
          <w:sz w:val="24"/>
          <w:szCs w:val="24"/>
        </w:rPr>
        <w:t xml:space="preserve"> </w:t>
      </w:r>
    </w:p>
    <w:p w:rsidR="001041A2" w:rsidRPr="00662D04" w:rsidRDefault="001041A2" w:rsidP="004C70E3">
      <w:pPr>
        <w:ind w:firstLine="708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Изучение литературы дает возможность узнать, какие стороны и проблемы уже достаточно хорошо изучены, по каким ведутся научные дискуссии, что устарело, а какие вопросы еще не решены.</w:t>
      </w:r>
    </w:p>
    <w:p w:rsidR="001B5871" w:rsidRPr="00662D04" w:rsidRDefault="001B5871" w:rsidP="004C70E3">
      <w:pPr>
        <w:pStyle w:val="20"/>
        <w:tabs>
          <w:tab w:val="num" w:pos="0"/>
          <w:tab w:val="left" w:pos="9360"/>
        </w:tabs>
        <w:ind w:right="0"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Работа по изучению литературных источников начинается с поиска необходимой литературы и предварительного ознакомления с ней. Большую помощь для целенаправленной работы могут оказать каталоги библиотек, которые подразделяются на три основных вида: алфавитный, систематический, предметный.</w:t>
      </w:r>
    </w:p>
    <w:p w:rsidR="001B5871" w:rsidRPr="00662D04" w:rsidRDefault="001B5871" w:rsidP="004C70E3">
      <w:pPr>
        <w:pStyle w:val="20"/>
        <w:tabs>
          <w:tab w:val="num" w:pos="0"/>
          <w:tab w:val="left" w:pos="9360"/>
        </w:tabs>
        <w:ind w:right="0"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В </w:t>
      </w:r>
      <w:r w:rsidRPr="00662D04">
        <w:rPr>
          <w:i/>
          <w:color w:val="auto"/>
          <w:sz w:val="24"/>
          <w:szCs w:val="24"/>
        </w:rPr>
        <w:t>алфавитном каталоге</w:t>
      </w:r>
      <w:r w:rsidRPr="00662D04">
        <w:rPr>
          <w:color w:val="auto"/>
          <w:sz w:val="24"/>
          <w:szCs w:val="24"/>
        </w:rPr>
        <w:t xml:space="preserve"> сведения об имеющейся в библиотеке литературе располагаются в едином алфавитном порядке с указанием фамилий авторов или названий книг (если в них не указаны авторы).</w:t>
      </w:r>
    </w:p>
    <w:p w:rsidR="001B5871" w:rsidRPr="00662D04" w:rsidRDefault="001B5871" w:rsidP="004C70E3">
      <w:pPr>
        <w:pStyle w:val="20"/>
        <w:tabs>
          <w:tab w:val="num" w:pos="0"/>
          <w:tab w:val="left" w:pos="9360"/>
        </w:tabs>
        <w:ind w:right="0"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В </w:t>
      </w:r>
      <w:r w:rsidRPr="00662D04">
        <w:rPr>
          <w:i/>
          <w:color w:val="auto"/>
          <w:sz w:val="24"/>
          <w:szCs w:val="24"/>
        </w:rPr>
        <w:t>систематическом  каталоге</w:t>
      </w:r>
      <w:r w:rsidRPr="00662D04">
        <w:rPr>
          <w:color w:val="auto"/>
          <w:sz w:val="24"/>
          <w:szCs w:val="24"/>
        </w:rPr>
        <w:t xml:space="preserve"> описания произведений даны  по отраслям науки и техники.</w:t>
      </w:r>
    </w:p>
    <w:p w:rsidR="001B5871" w:rsidRPr="00662D04" w:rsidRDefault="001B5871" w:rsidP="004C70E3">
      <w:pPr>
        <w:pStyle w:val="20"/>
        <w:tabs>
          <w:tab w:val="num" w:pos="0"/>
          <w:tab w:val="left" w:pos="9360"/>
        </w:tabs>
        <w:ind w:right="0" w:firstLine="709"/>
        <w:jc w:val="both"/>
        <w:rPr>
          <w:color w:val="auto"/>
          <w:sz w:val="24"/>
          <w:szCs w:val="24"/>
        </w:rPr>
      </w:pPr>
      <w:r w:rsidRPr="00662D04">
        <w:rPr>
          <w:i/>
          <w:color w:val="auto"/>
          <w:sz w:val="24"/>
          <w:szCs w:val="24"/>
        </w:rPr>
        <w:t>Предметные каталоги</w:t>
      </w:r>
      <w:r w:rsidRPr="00662D04">
        <w:rPr>
          <w:color w:val="auto"/>
          <w:sz w:val="24"/>
          <w:szCs w:val="24"/>
        </w:rPr>
        <w:t xml:space="preserve"> отражают более частные вопросы и группируют описания литературы под наименованием предметов в алфавитном порядке.</w:t>
      </w:r>
    </w:p>
    <w:p w:rsidR="001B5871" w:rsidRPr="00662D04" w:rsidRDefault="001B5871" w:rsidP="004C70E3">
      <w:pPr>
        <w:pStyle w:val="20"/>
        <w:tabs>
          <w:tab w:val="num" w:pos="0"/>
          <w:tab w:val="left" w:pos="9360"/>
        </w:tabs>
        <w:ind w:right="0"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Кроме основных видов каталогов можно выделить </w:t>
      </w:r>
      <w:r w:rsidRPr="00662D04">
        <w:rPr>
          <w:i/>
          <w:iCs/>
          <w:color w:val="auto"/>
          <w:sz w:val="24"/>
          <w:szCs w:val="24"/>
        </w:rPr>
        <w:t>каталоги периодических</w:t>
      </w:r>
      <w:r w:rsidRPr="00662D04">
        <w:rPr>
          <w:iCs/>
          <w:color w:val="auto"/>
          <w:sz w:val="24"/>
          <w:szCs w:val="24"/>
        </w:rPr>
        <w:t xml:space="preserve"> </w:t>
      </w:r>
      <w:r w:rsidRPr="00662D04">
        <w:rPr>
          <w:i/>
          <w:iCs/>
          <w:color w:val="auto"/>
          <w:sz w:val="24"/>
          <w:szCs w:val="24"/>
        </w:rPr>
        <w:t>изданий</w:t>
      </w:r>
      <w:r w:rsidRPr="00662D04">
        <w:rPr>
          <w:color w:val="auto"/>
          <w:sz w:val="24"/>
          <w:szCs w:val="24"/>
        </w:rPr>
        <w:t xml:space="preserve">, получаемых библиотекой, или </w:t>
      </w:r>
      <w:r w:rsidRPr="00662D04">
        <w:rPr>
          <w:i/>
          <w:iCs/>
          <w:color w:val="auto"/>
          <w:sz w:val="24"/>
          <w:szCs w:val="24"/>
        </w:rPr>
        <w:t>каталоги журнальных и газетных статей</w:t>
      </w:r>
      <w:r w:rsidRPr="00662D04">
        <w:rPr>
          <w:color w:val="auto"/>
          <w:sz w:val="24"/>
          <w:szCs w:val="24"/>
        </w:rPr>
        <w:t>. При работе с журналами следует начинать просмотр с последнего номера, т.к. в конце его, обычно, приводится указатель статей,  опубликованных за прошедший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1B5871" w:rsidRPr="00662D04" w:rsidTr="00487F8E">
        <w:trPr>
          <w:jc w:val="center"/>
        </w:trPr>
        <w:tc>
          <w:tcPr>
            <w:tcW w:w="9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5871" w:rsidRPr="00662D04" w:rsidRDefault="001B5871" w:rsidP="004C70E3">
            <w:pPr>
              <w:pStyle w:val="20"/>
              <w:tabs>
                <w:tab w:val="left" w:pos="567"/>
              </w:tabs>
              <w:ind w:right="0" w:firstLine="709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662D04">
              <w:rPr>
                <w:b/>
                <w:i/>
                <w:color w:val="auto"/>
                <w:sz w:val="24"/>
                <w:szCs w:val="24"/>
              </w:rPr>
              <w:t>Обратите внимание</w:t>
            </w:r>
          </w:p>
          <w:p w:rsidR="001B5871" w:rsidRPr="00662D04" w:rsidRDefault="005F524C" w:rsidP="004C70E3">
            <w:pPr>
              <w:pStyle w:val="20"/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284" w:right="0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е</w:t>
            </w:r>
            <w:r w:rsidR="001B5871" w:rsidRPr="00662D04">
              <w:rPr>
                <w:i/>
                <w:color w:val="auto"/>
                <w:sz w:val="24"/>
                <w:szCs w:val="24"/>
              </w:rPr>
              <w:t>сли Вы знаете автора книги или её название – обратитесь к алфавитному каталогу</w:t>
            </w:r>
          </w:p>
          <w:p w:rsidR="001B5871" w:rsidRPr="00662D04" w:rsidRDefault="005F524C" w:rsidP="004C70E3">
            <w:pPr>
              <w:pStyle w:val="20"/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284" w:right="0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е</w:t>
            </w:r>
            <w:r w:rsidR="001B5871" w:rsidRPr="00662D04">
              <w:rPr>
                <w:i/>
                <w:color w:val="auto"/>
                <w:sz w:val="24"/>
                <w:szCs w:val="24"/>
              </w:rPr>
              <w:t>сли Вас</w:t>
            </w:r>
            <w:r w:rsidR="00E244B8" w:rsidRPr="00662D04">
              <w:rPr>
                <w:i/>
                <w:color w:val="auto"/>
                <w:sz w:val="24"/>
                <w:szCs w:val="24"/>
              </w:rPr>
              <w:t xml:space="preserve"> </w:t>
            </w:r>
            <w:r w:rsidR="001B5871" w:rsidRPr="00662D04">
              <w:rPr>
                <w:i/>
                <w:color w:val="auto"/>
                <w:sz w:val="24"/>
                <w:szCs w:val="24"/>
              </w:rPr>
              <w:t>интересует книга по определённой отрасли науки – обратитесь к систематическому каталогу</w:t>
            </w:r>
          </w:p>
          <w:p w:rsidR="001B5871" w:rsidRPr="00662D04" w:rsidRDefault="005F524C" w:rsidP="004C70E3">
            <w:pPr>
              <w:pStyle w:val="20"/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284" w:right="0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е</w:t>
            </w:r>
            <w:r w:rsidR="001B5871" w:rsidRPr="00662D04">
              <w:rPr>
                <w:i/>
                <w:color w:val="auto"/>
                <w:sz w:val="24"/>
                <w:szCs w:val="24"/>
              </w:rPr>
              <w:t>сли Вам необходима книга по какому-либо узкому, специальному вопросу (предмету) – обратитесь к предметному каталогу</w:t>
            </w:r>
          </w:p>
          <w:p w:rsidR="001B5871" w:rsidRPr="00662D04" w:rsidRDefault="005F524C" w:rsidP="004C70E3">
            <w:pPr>
              <w:pStyle w:val="20"/>
              <w:numPr>
                <w:ilvl w:val="0"/>
                <w:numId w:val="31"/>
              </w:numPr>
              <w:tabs>
                <w:tab w:val="clear" w:pos="720"/>
                <w:tab w:val="num" w:pos="284"/>
              </w:tabs>
              <w:ind w:left="284" w:right="0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е</w:t>
            </w:r>
            <w:r w:rsidR="001B5871" w:rsidRPr="00662D04">
              <w:rPr>
                <w:i/>
                <w:color w:val="auto"/>
                <w:sz w:val="24"/>
                <w:szCs w:val="24"/>
              </w:rPr>
              <w:t>сли Вы интересуетесь статьёй из периодического издания – обратитесь к систематическим или предметным карточкам журнальных и газетных статей</w:t>
            </w:r>
          </w:p>
        </w:tc>
      </w:tr>
    </w:tbl>
    <w:p w:rsidR="001B5871" w:rsidRPr="00662D04" w:rsidRDefault="001B5871" w:rsidP="004C70E3">
      <w:pPr>
        <w:shd w:val="clear" w:color="auto" w:fill="FFFFFF"/>
        <w:tabs>
          <w:tab w:val="left" w:pos="9360"/>
        </w:tabs>
        <w:ind w:left="6"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lastRenderedPageBreak/>
        <w:t>Среди просматриваемой литературы следует отмечать ту, в которой содержатся интересные сведения о методиках исследова</w:t>
      </w:r>
      <w:r w:rsidRPr="00662D04">
        <w:rPr>
          <w:color w:val="auto"/>
          <w:sz w:val="24"/>
          <w:szCs w:val="24"/>
        </w:rPr>
        <w:softHyphen/>
        <w:t>ний. В дальнейшем это поможет сделать правильный выбор методов исследования.</w:t>
      </w:r>
    </w:p>
    <w:p w:rsidR="001041A2" w:rsidRPr="00662D04" w:rsidRDefault="001041A2" w:rsidP="004C70E3">
      <w:pPr>
        <w:ind w:firstLine="708"/>
        <w:jc w:val="both"/>
        <w:rPr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 xml:space="preserve">Теоретический анализ </w:t>
      </w:r>
      <w:r w:rsidRPr="00662D04">
        <w:rPr>
          <w:color w:val="auto"/>
          <w:sz w:val="24"/>
          <w:szCs w:val="24"/>
        </w:rPr>
        <w:t xml:space="preserve">— это выделение и рассмотрение отдельных сторон, признаков, особенностей, свойств явлений. Анализируя отдельные факты, группируя, систематизируя их, мы выявляем в них общее и особенное, устанавливаем общий принцип или правило. Анализ сопровождается синтезом, он помогает проникнуть в сущность изучаемых явлений. </w:t>
      </w:r>
    </w:p>
    <w:p w:rsidR="001041A2" w:rsidRPr="00662D04" w:rsidRDefault="001041A2" w:rsidP="004C70E3">
      <w:pPr>
        <w:ind w:firstLine="708"/>
        <w:jc w:val="both"/>
        <w:rPr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Индуктивные и дедуктивные методы</w:t>
      </w:r>
      <w:r w:rsidRPr="00662D04">
        <w:rPr>
          <w:color w:val="auto"/>
          <w:sz w:val="24"/>
          <w:szCs w:val="24"/>
        </w:rPr>
        <w:t xml:space="preserve"> — это логические методы обобщения полученных эмпирическим путем данных. Индуктивный метод предполагает движение мысли от частных суждений к общему выводу, дедуктивный — от общего суждения к частному выводу. </w:t>
      </w:r>
    </w:p>
    <w:p w:rsidR="001041A2" w:rsidRPr="00662D04" w:rsidRDefault="001041A2" w:rsidP="004C70E3">
      <w:pPr>
        <w:ind w:firstLine="708"/>
        <w:jc w:val="both"/>
        <w:rPr>
          <w:color w:val="auto"/>
          <w:sz w:val="24"/>
          <w:szCs w:val="24"/>
        </w:rPr>
      </w:pPr>
    </w:p>
    <w:p w:rsidR="001041A2" w:rsidRPr="00662D04" w:rsidRDefault="00CD24CB" w:rsidP="004C70E3">
      <w:pPr>
        <w:jc w:val="center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5</w:t>
      </w:r>
      <w:r w:rsidR="001B5871" w:rsidRPr="00662D04">
        <w:rPr>
          <w:b/>
          <w:color w:val="auto"/>
          <w:sz w:val="24"/>
          <w:szCs w:val="24"/>
        </w:rPr>
        <w:t xml:space="preserve">.2. </w:t>
      </w:r>
      <w:r w:rsidR="001041A2" w:rsidRPr="00662D04">
        <w:rPr>
          <w:b/>
          <w:color w:val="auto"/>
          <w:sz w:val="24"/>
          <w:szCs w:val="24"/>
        </w:rPr>
        <w:t>Методы эмпирического исследования</w:t>
      </w:r>
    </w:p>
    <w:p w:rsidR="001041A2" w:rsidRPr="00662D04" w:rsidRDefault="001041A2" w:rsidP="004C70E3">
      <w:pPr>
        <w:ind w:firstLine="708"/>
        <w:jc w:val="both"/>
        <w:rPr>
          <w:b/>
          <w:color w:val="auto"/>
          <w:sz w:val="24"/>
          <w:szCs w:val="24"/>
        </w:rPr>
      </w:pPr>
    </w:p>
    <w:p w:rsidR="001B5871" w:rsidRPr="00662D04" w:rsidRDefault="001041A2" w:rsidP="004C70E3">
      <w:pPr>
        <w:ind w:firstLine="708"/>
        <w:jc w:val="both"/>
        <w:rPr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 xml:space="preserve">Наблюдение </w:t>
      </w:r>
      <w:r w:rsidRPr="00662D04">
        <w:rPr>
          <w:color w:val="auto"/>
          <w:sz w:val="24"/>
          <w:szCs w:val="24"/>
        </w:rPr>
        <w:t>— целенаправленное восприятие какого-либо явления, в процессе которого исследователь получает конкретный фактический материал. При этом ведутся записи (протоколы) наблюдений. Наблюдение проводится обычно по заранее намеченному плану с выделением конкретных объектов наблюдения. Метод, имеет свои недостатки, связанные они с тем, что на результаты наблюдения оказывают влияние личностные особенности (установки, интересы, психические состояния) исследователя.</w:t>
      </w:r>
    </w:p>
    <w:p w:rsidR="001041A2" w:rsidRPr="00662D04" w:rsidRDefault="001041A2" w:rsidP="004C70E3">
      <w:pPr>
        <w:ind w:firstLine="708"/>
        <w:jc w:val="both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Можно выделить следующие этапы наблюдения:</w:t>
      </w:r>
    </w:p>
    <w:p w:rsidR="001B5871" w:rsidRPr="00662D04" w:rsidRDefault="001041A2" w:rsidP="004C70E3">
      <w:pPr>
        <w:numPr>
          <w:ilvl w:val="0"/>
          <w:numId w:val="55"/>
        </w:numPr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определение задач и цели (для чего, с какой целью ведется наблюдение); </w:t>
      </w:r>
    </w:p>
    <w:p w:rsidR="001B5871" w:rsidRPr="00662D04" w:rsidRDefault="001041A2" w:rsidP="004C70E3">
      <w:pPr>
        <w:numPr>
          <w:ilvl w:val="0"/>
          <w:numId w:val="55"/>
        </w:numPr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выбор объекта, предмета и ситуации (что наблюдать); </w:t>
      </w:r>
    </w:p>
    <w:p w:rsidR="001B5871" w:rsidRPr="00662D04" w:rsidRDefault="001041A2" w:rsidP="004C70E3">
      <w:pPr>
        <w:numPr>
          <w:ilvl w:val="0"/>
          <w:numId w:val="55"/>
        </w:numPr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выбор способа наблюдения, наименее влияющего на исследуемый объект и наиболее обеспечивающий сбор необходимой информации (как наблюдать); </w:t>
      </w:r>
    </w:p>
    <w:p w:rsidR="001B5871" w:rsidRPr="00662D04" w:rsidRDefault="001041A2" w:rsidP="004C70E3">
      <w:pPr>
        <w:numPr>
          <w:ilvl w:val="0"/>
          <w:numId w:val="55"/>
        </w:numPr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выбор способов регистрации </w:t>
      </w:r>
      <w:proofErr w:type="gramStart"/>
      <w:r w:rsidRPr="00662D04">
        <w:rPr>
          <w:color w:val="auto"/>
          <w:sz w:val="24"/>
          <w:szCs w:val="24"/>
        </w:rPr>
        <w:t>наблюдаемого</w:t>
      </w:r>
      <w:proofErr w:type="gramEnd"/>
      <w:r w:rsidRPr="00662D04">
        <w:rPr>
          <w:color w:val="auto"/>
          <w:sz w:val="24"/>
          <w:szCs w:val="24"/>
        </w:rPr>
        <w:t xml:space="preserve"> (как вести записи); </w:t>
      </w:r>
    </w:p>
    <w:p w:rsidR="001B5871" w:rsidRPr="00662D04" w:rsidRDefault="001041A2" w:rsidP="004C70E3">
      <w:pPr>
        <w:numPr>
          <w:ilvl w:val="0"/>
          <w:numId w:val="55"/>
        </w:numPr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обработка и интерпретация полученной информации (каков результат). </w:t>
      </w:r>
    </w:p>
    <w:p w:rsidR="001B5871" w:rsidRPr="00662D04" w:rsidRDefault="001041A2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Методы опроса</w:t>
      </w:r>
      <w:r w:rsidRPr="00662D04">
        <w:rPr>
          <w:color w:val="auto"/>
          <w:sz w:val="24"/>
          <w:szCs w:val="24"/>
        </w:rPr>
        <w:t xml:space="preserve"> — беседа, интервью, анкетирование. Беседа используется как самостоятельный или дополнительный метод исследования, применяемый с целью получения необходимой информации или разъяснения того, что не было достаточно ясным при наблюдении. Беседа проводится по заранее намеченному плану с выделением вопросов, требующих выяснения. Разновидностью беседы является интервьюирование. При интервьюировании исследователь придерживается заранее намеченных вопросов, задаваемых в определенной последовательности. Во время интервью ответы записываются.</w:t>
      </w:r>
    </w:p>
    <w:p w:rsidR="001041A2" w:rsidRPr="00662D04" w:rsidRDefault="001041A2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 xml:space="preserve">Анкетирование </w:t>
      </w:r>
      <w:r w:rsidRPr="00662D04">
        <w:rPr>
          <w:color w:val="auto"/>
          <w:sz w:val="24"/>
          <w:szCs w:val="24"/>
        </w:rPr>
        <w:t>— метод</w:t>
      </w:r>
      <w:r w:rsidR="00E2210A"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 xml:space="preserve"> массового сбора материала с помощью анкеты. Те, кому адресованы анкеты, дают письменные ответы на вопросы. Беседу и интервью называют опросом "лицом к лицу", анкетирование — заочным опросом. </w:t>
      </w:r>
    </w:p>
    <w:p w:rsidR="001B5871" w:rsidRPr="00662D04" w:rsidRDefault="001041A2" w:rsidP="004C70E3">
      <w:pPr>
        <w:ind w:firstLine="708"/>
        <w:jc w:val="both"/>
        <w:rPr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 xml:space="preserve">Эксперимент </w:t>
      </w:r>
      <w:r w:rsidRPr="00662D04">
        <w:rPr>
          <w:color w:val="auto"/>
          <w:sz w:val="24"/>
          <w:szCs w:val="24"/>
        </w:rPr>
        <w:t xml:space="preserve">— специально организованная проверка того или иного метода, приема работы для выявления его эффективности. </w:t>
      </w:r>
    </w:p>
    <w:p w:rsidR="005D45D6" w:rsidRPr="00662D04" w:rsidRDefault="005D45D6" w:rsidP="004C70E3">
      <w:pPr>
        <w:ind w:firstLine="708"/>
        <w:jc w:val="both"/>
        <w:rPr>
          <w:b/>
          <w:color w:val="auto"/>
          <w:sz w:val="24"/>
          <w:szCs w:val="24"/>
        </w:rPr>
      </w:pPr>
    </w:p>
    <w:p w:rsidR="001B5871" w:rsidRPr="00662D04" w:rsidRDefault="001041A2" w:rsidP="004C70E3">
      <w:pPr>
        <w:numPr>
          <w:ilvl w:val="1"/>
          <w:numId w:val="71"/>
        </w:numPr>
        <w:jc w:val="center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Математические и статистические методы</w:t>
      </w:r>
    </w:p>
    <w:p w:rsidR="00990F2A" w:rsidRPr="00662D04" w:rsidRDefault="00990F2A" w:rsidP="004C70E3">
      <w:pPr>
        <w:ind w:left="360"/>
        <w:jc w:val="center"/>
        <w:rPr>
          <w:color w:val="auto"/>
          <w:sz w:val="24"/>
          <w:szCs w:val="24"/>
        </w:rPr>
      </w:pPr>
    </w:p>
    <w:p w:rsidR="001041A2" w:rsidRPr="00662D04" w:rsidRDefault="001B5871" w:rsidP="004C70E3">
      <w:pPr>
        <w:ind w:firstLine="708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П</w:t>
      </w:r>
      <w:r w:rsidR="001041A2" w:rsidRPr="00662D04">
        <w:rPr>
          <w:color w:val="auto"/>
          <w:sz w:val="24"/>
          <w:szCs w:val="24"/>
        </w:rPr>
        <w:t xml:space="preserve">рименяются для обработки полученных данных методами опроса и эксперимента, а также для установления количественных зависимостей между изучаемыми явлениями. Они помогают оценить результаты эксперимента, повышают надежность выводов, дают основания для теоретических обобщений. Наиболее распространенными из математических методов являются регистрация, ранжирование, </w:t>
      </w:r>
      <w:proofErr w:type="spellStart"/>
      <w:r w:rsidR="001041A2" w:rsidRPr="00662D04">
        <w:rPr>
          <w:color w:val="auto"/>
          <w:sz w:val="24"/>
          <w:szCs w:val="24"/>
        </w:rPr>
        <w:t>шкалирование</w:t>
      </w:r>
      <w:proofErr w:type="spellEnd"/>
      <w:r w:rsidR="001041A2" w:rsidRPr="00662D04">
        <w:rPr>
          <w:color w:val="auto"/>
          <w:sz w:val="24"/>
          <w:szCs w:val="24"/>
        </w:rPr>
        <w:t>. С помощью статистических методов определяются средние величины полученных показателей</w:t>
      </w:r>
      <w:r w:rsidR="00AE02FA" w:rsidRPr="00662D04">
        <w:rPr>
          <w:color w:val="auto"/>
          <w:sz w:val="24"/>
          <w:szCs w:val="24"/>
        </w:rPr>
        <w:t xml:space="preserve"> </w:t>
      </w:r>
      <w:r w:rsidR="001041A2" w:rsidRPr="00662D04">
        <w:rPr>
          <w:color w:val="auto"/>
          <w:sz w:val="24"/>
          <w:szCs w:val="24"/>
        </w:rPr>
        <w:t xml:space="preserve">(средне </w:t>
      </w:r>
      <w:proofErr w:type="gramStart"/>
      <w:r w:rsidR="001041A2" w:rsidRPr="00662D04">
        <w:rPr>
          <w:color w:val="auto"/>
          <w:sz w:val="24"/>
          <w:szCs w:val="24"/>
        </w:rPr>
        <w:t>арифметическое</w:t>
      </w:r>
      <w:proofErr w:type="gramEnd"/>
      <w:r w:rsidR="001041A2" w:rsidRPr="00662D04">
        <w:rPr>
          <w:color w:val="auto"/>
          <w:sz w:val="24"/>
          <w:szCs w:val="24"/>
        </w:rPr>
        <w:t>). Для проведения этих подсчетов имеются соответствующие формулы, применяются справочные таблицы.</w:t>
      </w:r>
    </w:p>
    <w:p w:rsidR="001041A2" w:rsidRPr="00662D04" w:rsidRDefault="001041A2" w:rsidP="004C70E3">
      <w:pPr>
        <w:jc w:val="both"/>
        <w:rPr>
          <w:sz w:val="24"/>
          <w:szCs w:val="24"/>
        </w:rPr>
      </w:pPr>
    </w:p>
    <w:p w:rsidR="0059795E" w:rsidRDefault="00CD24CB" w:rsidP="004C70E3">
      <w:pPr>
        <w:pStyle w:val="20"/>
        <w:tabs>
          <w:tab w:val="left" w:pos="9781"/>
        </w:tabs>
        <w:ind w:left="-426" w:right="-285" w:firstLine="0"/>
        <w:jc w:val="center"/>
        <w:rPr>
          <w:b/>
          <w:color w:val="auto"/>
          <w:sz w:val="24"/>
          <w:szCs w:val="24"/>
        </w:rPr>
      </w:pPr>
      <w:r w:rsidRPr="00317EBA">
        <w:rPr>
          <w:b/>
          <w:color w:val="auto"/>
          <w:sz w:val="24"/>
          <w:szCs w:val="24"/>
        </w:rPr>
        <w:lastRenderedPageBreak/>
        <w:t xml:space="preserve">6. </w:t>
      </w:r>
      <w:r w:rsidR="0059795E" w:rsidRPr="00317EBA">
        <w:rPr>
          <w:b/>
          <w:color w:val="auto"/>
          <w:sz w:val="24"/>
          <w:szCs w:val="24"/>
        </w:rPr>
        <w:t>ТРЕБОВАНИЯ К ОФОРМЛЕНИЮ</w:t>
      </w:r>
      <w:r w:rsidR="005F524C" w:rsidRPr="00317EBA">
        <w:rPr>
          <w:b/>
          <w:color w:val="auto"/>
          <w:sz w:val="24"/>
          <w:szCs w:val="24"/>
        </w:rPr>
        <w:t xml:space="preserve"> </w:t>
      </w:r>
      <w:r w:rsidR="005116D3" w:rsidRPr="00317EBA">
        <w:rPr>
          <w:b/>
          <w:color w:val="auto"/>
          <w:sz w:val="24"/>
          <w:szCs w:val="24"/>
        </w:rPr>
        <w:t>У</w:t>
      </w:r>
      <w:r w:rsidR="00E00C3F" w:rsidRPr="00317EBA">
        <w:rPr>
          <w:b/>
          <w:color w:val="auto"/>
          <w:sz w:val="24"/>
          <w:szCs w:val="24"/>
        </w:rPr>
        <w:t xml:space="preserve">ЧЕБНОЙ </w:t>
      </w:r>
      <w:r w:rsidR="005116D3" w:rsidRPr="00317EBA">
        <w:rPr>
          <w:b/>
          <w:color w:val="auto"/>
          <w:sz w:val="24"/>
          <w:szCs w:val="24"/>
        </w:rPr>
        <w:t>И</w:t>
      </w:r>
      <w:r w:rsidR="00E00C3F" w:rsidRPr="00317EBA">
        <w:rPr>
          <w:b/>
          <w:color w:val="auto"/>
          <w:sz w:val="24"/>
          <w:szCs w:val="24"/>
        </w:rPr>
        <w:t xml:space="preserve">ССЛЕДОВАТЕЛЬСКОЙ </w:t>
      </w:r>
      <w:r w:rsidR="005116D3" w:rsidRPr="00317EBA">
        <w:rPr>
          <w:b/>
          <w:color w:val="auto"/>
          <w:sz w:val="24"/>
          <w:szCs w:val="24"/>
        </w:rPr>
        <w:t>Р</w:t>
      </w:r>
      <w:r w:rsidR="00E00C3F" w:rsidRPr="00317EBA">
        <w:rPr>
          <w:b/>
          <w:color w:val="auto"/>
          <w:sz w:val="24"/>
          <w:szCs w:val="24"/>
        </w:rPr>
        <w:t>АБОТЫ</w:t>
      </w:r>
    </w:p>
    <w:p w:rsidR="00317EBA" w:rsidRPr="00317EBA" w:rsidRDefault="00317EBA" w:rsidP="004C70E3">
      <w:pPr>
        <w:pStyle w:val="20"/>
        <w:tabs>
          <w:tab w:val="left" w:pos="9781"/>
        </w:tabs>
        <w:ind w:left="-426" w:right="-285" w:firstLine="0"/>
        <w:jc w:val="center"/>
        <w:rPr>
          <w:b/>
          <w:color w:val="auto"/>
          <w:sz w:val="24"/>
          <w:szCs w:val="24"/>
        </w:rPr>
      </w:pPr>
    </w:p>
    <w:p w:rsidR="005116D3" w:rsidRPr="00662D04" w:rsidRDefault="005116D3" w:rsidP="004C70E3">
      <w:pPr>
        <w:pStyle w:val="20"/>
        <w:tabs>
          <w:tab w:val="left" w:pos="9360"/>
        </w:tabs>
        <w:ind w:right="0" w:firstLine="0"/>
        <w:jc w:val="center"/>
        <w:rPr>
          <w:b/>
          <w:iCs/>
          <w:color w:val="auto"/>
          <w:sz w:val="24"/>
          <w:szCs w:val="24"/>
        </w:rPr>
      </w:pPr>
    </w:p>
    <w:p w:rsidR="00D65D57" w:rsidRPr="00662D04" w:rsidRDefault="00CD24CB" w:rsidP="004C70E3">
      <w:pPr>
        <w:pStyle w:val="20"/>
        <w:tabs>
          <w:tab w:val="left" w:pos="9360"/>
        </w:tabs>
        <w:ind w:right="0" w:firstLine="0"/>
        <w:jc w:val="center"/>
        <w:rPr>
          <w:b/>
          <w:iCs/>
          <w:color w:val="auto"/>
          <w:sz w:val="24"/>
          <w:szCs w:val="24"/>
        </w:rPr>
      </w:pPr>
      <w:r w:rsidRPr="00662D04">
        <w:rPr>
          <w:b/>
          <w:iCs/>
          <w:color w:val="auto"/>
          <w:sz w:val="24"/>
          <w:szCs w:val="24"/>
        </w:rPr>
        <w:t>6</w:t>
      </w:r>
      <w:r w:rsidR="00D65D57" w:rsidRPr="00662D04">
        <w:rPr>
          <w:b/>
          <w:iCs/>
          <w:color w:val="auto"/>
          <w:sz w:val="24"/>
          <w:szCs w:val="24"/>
        </w:rPr>
        <w:t xml:space="preserve">.1. </w:t>
      </w:r>
      <w:r w:rsidR="006E153F" w:rsidRPr="00662D04">
        <w:rPr>
          <w:b/>
          <w:iCs/>
          <w:color w:val="auto"/>
          <w:sz w:val="24"/>
          <w:szCs w:val="24"/>
        </w:rPr>
        <w:t>Т</w:t>
      </w:r>
      <w:r w:rsidR="00DF371B" w:rsidRPr="00662D04">
        <w:rPr>
          <w:b/>
          <w:iCs/>
          <w:color w:val="auto"/>
          <w:sz w:val="24"/>
          <w:szCs w:val="24"/>
        </w:rPr>
        <w:t xml:space="preserve">екстовое оформление </w:t>
      </w:r>
      <w:r w:rsidR="000B127A" w:rsidRPr="00662D04">
        <w:rPr>
          <w:b/>
          <w:iCs/>
          <w:color w:val="auto"/>
          <w:sz w:val="24"/>
          <w:szCs w:val="24"/>
        </w:rPr>
        <w:t>УИР</w:t>
      </w:r>
    </w:p>
    <w:p w:rsidR="00D65D57" w:rsidRPr="00662D04" w:rsidRDefault="00D65D57" w:rsidP="004C70E3">
      <w:pPr>
        <w:pStyle w:val="20"/>
        <w:tabs>
          <w:tab w:val="left" w:pos="9360"/>
        </w:tabs>
        <w:ind w:right="0" w:firstLine="709"/>
        <w:jc w:val="center"/>
        <w:rPr>
          <w:b/>
          <w:iCs/>
          <w:color w:val="auto"/>
          <w:sz w:val="24"/>
          <w:szCs w:val="24"/>
        </w:rPr>
      </w:pPr>
    </w:p>
    <w:p w:rsidR="005663BE" w:rsidRPr="00662D04" w:rsidRDefault="005663BE" w:rsidP="004C70E3">
      <w:pPr>
        <w:ind w:firstLine="709"/>
        <w:jc w:val="both"/>
        <w:rPr>
          <w:snapToGrid w:val="0"/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Работа должна быть </w:t>
      </w:r>
      <w:r w:rsidRPr="00662D04">
        <w:rPr>
          <w:snapToGrid w:val="0"/>
          <w:color w:val="auto"/>
          <w:sz w:val="24"/>
          <w:szCs w:val="24"/>
        </w:rPr>
        <w:t>выполнена с применением печатающих устройств вывода персонального компьютера на лист белой бумаги формата А-4 (210</w:t>
      </w:r>
      <w:r w:rsidRPr="00662D04">
        <w:rPr>
          <w:snapToGrid w:val="0"/>
          <w:color w:val="auto"/>
          <w:sz w:val="24"/>
          <w:szCs w:val="24"/>
          <w:lang w:val="en-US"/>
        </w:rPr>
        <w:t>x</w:t>
      </w:r>
      <w:r w:rsidRPr="00662D04">
        <w:rPr>
          <w:snapToGrid w:val="0"/>
          <w:color w:val="auto"/>
          <w:sz w:val="24"/>
          <w:szCs w:val="24"/>
        </w:rPr>
        <w:t>297 мм).</w:t>
      </w:r>
    </w:p>
    <w:p w:rsidR="005663BE" w:rsidRPr="00662D04" w:rsidRDefault="005663BE" w:rsidP="004C70E3">
      <w:pPr>
        <w:ind w:firstLine="709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>Все материалы помещаются на одной стороне листа (исключение –</w:t>
      </w:r>
      <w:r w:rsidR="007746E5" w:rsidRPr="00662D04">
        <w:rPr>
          <w:snapToGrid w:val="0"/>
          <w:color w:val="auto"/>
          <w:sz w:val="24"/>
          <w:szCs w:val="24"/>
        </w:rPr>
        <w:t xml:space="preserve"> </w:t>
      </w:r>
      <w:r w:rsidRPr="00662D04">
        <w:rPr>
          <w:snapToGrid w:val="0"/>
          <w:color w:val="auto"/>
          <w:sz w:val="24"/>
          <w:szCs w:val="24"/>
        </w:rPr>
        <w:t>отзыв научного руководителя о работе</w:t>
      </w:r>
      <w:r w:rsidR="00AE02FA" w:rsidRPr="00662D04">
        <w:rPr>
          <w:snapToGrid w:val="0"/>
          <w:color w:val="auto"/>
          <w:sz w:val="24"/>
          <w:szCs w:val="24"/>
        </w:rPr>
        <w:t>, рецензия</w:t>
      </w:r>
      <w:r w:rsidRPr="00662D04">
        <w:rPr>
          <w:snapToGrid w:val="0"/>
          <w:color w:val="auto"/>
          <w:sz w:val="24"/>
          <w:szCs w:val="24"/>
        </w:rPr>
        <w:t>).</w:t>
      </w:r>
    </w:p>
    <w:p w:rsidR="005663BE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 xml:space="preserve">Текст работы печатается шрифтом </w:t>
      </w:r>
      <w:proofErr w:type="spellStart"/>
      <w:r w:rsidRPr="00662D04">
        <w:rPr>
          <w:snapToGrid w:val="0"/>
          <w:color w:val="auto"/>
          <w:sz w:val="24"/>
          <w:szCs w:val="24"/>
        </w:rPr>
        <w:t>Times</w:t>
      </w:r>
      <w:proofErr w:type="spellEnd"/>
      <w:r w:rsidRPr="00662D04">
        <w:rPr>
          <w:snapToGrid w:val="0"/>
          <w:color w:val="auto"/>
          <w:sz w:val="24"/>
          <w:szCs w:val="24"/>
        </w:rPr>
        <w:t xml:space="preserve"> </w:t>
      </w:r>
      <w:proofErr w:type="spellStart"/>
      <w:r w:rsidRPr="00662D04">
        <w:rPr>
          <w:snapToGrid w:val="0"/>
          <w:color w:val="auto"/>
          <w:sz w:val="24"/>
          <w:szCs w:val="24"/>
        </w:rPr>
        <w:t>New</w:t>
      </w:r>
      <w:proofErr w:type="spellEnd"/>
      <w:r w:rsidRPr="00662D04">
        <w:rPr>
          <w:snapToGrid w:val="0"/>
          <w:color w:val="auto"/>
          <w:sz w:val="24"/>
          <w:szCs w:val="24"/>
        </w:rPr>
        <w:t xml:space="preserve"> </w:t>
      </w:r>
      <w:proofErr w:type="spellStart"/>
      <w:r w:rsidRPr="00662D04">
        <w:rPr>
          <w:snapToGrid w:val="0"/>
          <w:color w:val="auto"/>
          <w:sz w:val="24"/>
          <w:szCs w:val="24"/>
        </w:rPr>
        <w:t>Roman</w:t>
      </w:r>
      <w:proofErr w:type="spellEnd"/>
      <w:r w:rsidRPr="00662D04">
        <w:rPr>
          <w:snapToGrid w:val="0"/>
          <w:color w:val="auto"/>
          <w:sz w:val="24"/>
          <w:szCs w:val="24"/>
        </w:rPr>
        <w:t xml:space="preserve">, </w:t>
      </w:r>
      <w:r w:rsidRPr="00662D04">
        <w:rPr>
          <w:color w:val="auto"/>
          <w:sz w:val="24"/>
          <w:szCs w:val="24"/>
        </w:rPr>
        <w:t xml:space="preserve">цвет – черный, </w:t>
      </w:r>
      <w:r w:rsidR="00DD3BD7" w:rsidRPr="00662D04">
        <w:rPr>
          <w:snapToGrid w:val="0"/>
          <w:color w:val="auto"/>
          <w:sz w:val="24"/>
          <w:szCs w:val="24"/>
        </w:rPr>
        <w:t xml:space="preserve">интервал </w:t>
      </w:r>
      <w:r w:rsidR="009311C9" w:rsidRPr="00662D04">
        <w:rPr>
          <w:snapToGrid w:val="0"/>
          <w:color w:val="auto"/>
          <w:sz w:val="24"/>
          <w:szCs w:val="24"/>
        </w:rPr>
        <w:t xml:space="preserve">– </w:t>
      </w:r>
      <w:r w:rsidR="00F12BB4" w:rsidRPr="00662D04">
        <w:rPr>
          <w:snapToGrid w:val="0"/>
          <w:color w:val="auto"/>
          <w:sz w:val="24"/>
          <w:szCs w:val="24"/>
        </w:rPr>
        <w:t>1</w:t>
      </w:r>
      <w:r w:rsidR="002C67B9" w:rsidRPr="00662D04">
        <w:rPr>
          <w:snapToGrid w:val="0"/>
          <w:color w:val="auto"/>
          <w:sz w:val="24"/>
          <w:szCs w:val="24"/>
        </w:rPr>
        <w:t>.</w:t>
      </w:r>
      <w:r w:rsidR="00F12BB4" w:rsidRPr="00662D04">
        <w:rPr>
          <w:snapToGrid w:val="0"/>
          <w:color w:val="auto"/>
          <w:sz w:val="24"/>
          <w:szCs w:val="24"/>
        </w:rPr>
        <w:t>5</w:t>
      </w:r>
      <w:r w:rsidRPr="00662D04">
        <w:rPr>
          <w:snapToGrid w:val="0"/>
          <w:color w:val="auto"/>
          <w:sz w:val="24"/>
          <w:szCs w:val="24"/>
        </w:rPr>
        <w:t xml:space="preserve">, </w:t>
      </w:r>
      <w:r w:rsidRPr="00662D04">
        <w:rPr>
          <w:color w:val="auto"/>
          <w:sz w:val="24"/>
          <w:szCs w:val="24"/>
          <w:lang w:val="en-US"/>
        </w:rPr>
        <w:t>Cyr</w:t>
      </w:r>
      <w:r w:rsidRPr="00662D04">
        <w:rPr>
          <w:color w:val="auto"/>
          <w:sz w:val="24"/>
          <w:szCs w:val="24"/>
        </w:rPr>
        <w:t xml:space="preserve"> 14 кегл</w:t>
      </w:r>
      <w:r w:rsidR="0044203A" w:rsidRPr="00662D04">
        <w:rPr>
          <w:color w:val="auto"/>
          <w:sz w:val="24"/>
          <w:szCs w:val="24"/>
        </w:rPr>
        <w:t>ь</w:t>
      </w:r>
      <w:r w:rsidRPr="00662D04">
        <w:rPr>
          <w:color w:val="auto"/>
          <w:sz w:val="24"/>
          <w:szCs w:val="24"/>
        </w:rPr>
        <w:t xml:space="preserve"> (отклонение от </w:t>
      </w:r>
      <w:r w:rsidRPr="00662D04">
        <w:rPr>
          <w:color w:val="auto"/>
          <w:sz w:val="24"/>
          <w:szCs w:val="24"/>
          <w:lang w:val="en-US"/>
        </w:rPr>
        <w:t>Cyr</w:t>
      </w:r>
      <w:r w:rsidRPr="00662D04">
        <w:rPr>
          <w:color w:val="auto"/>
          <w:sz w:val="24"/>
          <w:szCs w:val="24"/>
        </w:rPr>
        <w:t xml:space="preserve"> 14 кегл</w:t>
      </w:r>
      <w:r w:rsidR="0044203A" w:rsidRPr="00662D04">
        <w:rPr>
          <w:color w:val="auto"/>
          <w:sz w:val="24"/>
          <w:szCs w:val="24"/>
        </w:rPr>
        <w:t>ь</w:t>
      </w:r>
      <w:r w:rsidRPr="00662D04">
        <w:rPr>
          <w:color w:val="auto"/>
          <w:sz w:val="24"/>
          <w:szCs w:val="24"/>
        </w:rPr>
        <w:t xml:space="preserve"> допускается только при оформлении данных таблицы и печати под </w:t>
      </w:r>
      <w:r w:rsidR="00AE02FA" w:rsidRPr="00662D04">
        <w:rPr>
          <w:color w:val="auto"/>
          <w:sz w:val="24"/>
          <w:szCs w:val="24"/>
        </w:rPr>
        <w:t xml:space="preserve">знаком </w:t>
      </w:r>
      <w:r w:rsidRPr="00662D04">
        <w:rPr>
          <w:color w:val="auto"/>
          <w:sz w:val="24"/>
          <w:szCs w:val="24"/>
        </w:rPr>
        <w:t xml:space="preserve">*). </w:t>
      </w:r>
      <w:r w:rsidRPr="00662D04">
        <w:rPr>
          <w:snapToGrid w:val="0"/>
          <w:color w:val="auto"/>
          <w:sz w:val="24"/>
          <w:szCs w:val="24"/>
        </w:rPr>
        <w:t>Р</w:t>
      </w:r>
      <w:r w:rsidRPr="00662D04">
        <w:rPr>
          <w:color w:val="auto"/>
          <w:sz w:val="24"/>
          <w:szCs w:val="24"/>
        </w:rPr>
        <w:t>азмер абзацного отступа – 1</w:t>
      </w:r>
      <w:r w:rsidR="002C67B9" w:rsidRPr="00662D04">
        <w:rPr>
          <w:color w:val="auto"/>
          <w:sz w:val="24"/>
          <w:szCs w:val="24"/>
        </w:rPr>
        <w:t>.</w:t>
      </w:r>
      <w:r w:rsidRPr="00662D04">
        <w:rPr>
          <w:color w:val="auto"/>
          <w:sz w:val="24"/>
          <w:szCs w:val="24"/>
        </w:rPr>
        <w:t>25 мм.</w:t>
      </w:r>
    </w:p>
    <w:p w:rsidR="005663BE" w:rsidRPr="00662D04" w:rsidRDefault="005663BE" w:rsidP="004C70E3">
      <w:pPr>
        <w:ind w:firstLine="709"/>
        <w:jc w:val="both"/>
        <w:rPr>
          <w:rStyle w:val="apple-style-span"/>
          <w:color w:val="auto"/>
          <w:sz w:val="24"/>
          <w:szCs w:val="24"/>
        </w:rPr>
      </w:pPr>
      <w:proofErr w:type="gramStart"/>
      <w:r w:rsidRPr="00662D04">
        <w:rPr>
          <w:snapToGrid w:val="0"/>
          <w:color w:val="auto"/>
          <w:sz w:val="24"/>
          <w:szCs w:val="24"/>
        </w:rPr>
        <w:t>Текст следует печатать, соблюдая следующие размеры полей: левое - 20 мм, правое- 20 мм, верхнее - 20 мм, нижнее - 20 мм.</w:t>
      </w:r>
      <w:r w:rsidRPr="00662D04">
        <w:rPr>
          <w:rStyle w:val="apple-style-span"/>
          <w:color w:val="auto"/>
          <w:sz w:val="24"/>
          <w:szCs w:val="24"/>
        </w:rPr>
        <w:t xml:space="preserve"> </w:t>
      </w:r>
      <w:proofErr w:type="gramEnd"/>
    </w:p>
    <w:p w:rsidR="005663BE" w:rsidRPr="00662D04" w:rsidRDefault="005663BE" w:rsidP="004C70E3">
      <w:pPr>
        <w:ind w:firstLine="709"/>
        <w:jc w:val="both"/>
        <w:rPr>
          <w:rStyle w:val="apple-style-span"/>
          <w:color w:val="auto"/>
          <w:sz w:val="24"/>
          <w:szCs w:val="24"/>
        </w:rPr>
      </w:pPr>
      <w:r w:rsidRPr="00662D04">
        <w:rPr>
          <w:rStyle w:val="apple-style-span"/>
          <w:color w:val="auto"/>
          <w:sz w:val="24"/>
          <w:szCs w:val="24"/>
        </w:rPr>
        <w:t xml:space="preserve">Текст должен быть </w:t>
      </w:r>
      <w:proofErr w:type="spellStart"/>
      <w:r w:rsidRPr="00662D04">
        <w:rPr>
          <w:rStyle w:val="apple-style-span"/>
          <w:color w:val="auto"/>
          <w:sz w:val="24"/>
          <w:szCs w:val="24"/>
        </w:rPr>
        <w:t>выравнен</w:t>
      </w:r>
      <w:proofErr w:type="spellEnd"/>
      <w:r w:rsidRPr="00662D04">
        <w:rPr>
          <w:rStyle w:val="apple-style-span"/>
          <w:color w:val="auto"/>
          <w:sz w:val="24"/>
          <w:szCs w:val="24"/>
        </w:rPr>
        <w:t xml:space="preserve"> по ширине страницы и иметь автоматический перенос слов.</w:t>
      </w:r>
    </w:p>
    <w:p w:rsidR="005663BE" w:rsidRPr="00662D04" w:rsidRDefault="005663BE" w:rsidP="004C70E3">
      <w:pPr>
        <w:ind w:firstLine="709"/>
        <w:jc w:val="both"/>
        <w:rPr>
          <w:rStyle w:val="apple-style-span"/>
          <w:color w:val="auto"/>
          <w:sz w:val="24"/>
          <w:szCs w:val="24"/>
        </w:rPr>
      </w:pPr>
      <w:r w:rsidRPr="00662D04">
        <w:rPr>
          <w:rStyle w:val="apple-style-span"/>
          <w:color w:val="auto"/>
          <w:sz w:val="24"/>
          <w:szCs w:val="24"/>
        </w:rPr>
        <w:t>Не допускается подчеркивание отдельных слов и заголовков.</w:t>
      </w:r>
    </w:p>
    <w:p w:rsidR="009311C9" w:rsidRPr="00662D04" w:rsidRDefault="005663BE" w:rsidP="004C70E3">
      <w:pPr>
        <w:tabs>
          <w:tab w:val="left" w:pos="0"/>
        </w:tabs>
        <w:ind w:firstLine="709"/>
        <w:jc w:val="both"/>
        <w:rPr>
          <w:b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 xml:space="preserve">Первой страницей работы является титульный лист. </w:t>
      </w:r>
      <w:r w:rsidR="009311C9" w:rsidRPr="00662D04">
        <w:rPr>
          <w:snapToGrid w:val="0"/>
          <w:color w:val="auto"/>
          <w:sz w:val="24"/>
          <w:szCs w:val="24"/>
        </w:rPr>
        <w:t>На т</w:t>
      </w:r>
      <w:r w:rsidRPr="00662D04">
        <w:rPr>
          <w:snapToGrid w:val="0"/>
          <w:color w:val="auto"/>
          <w:sz w:val="24"/>
          <w:szCs w:val="24"/>
        </w:rPr>
        <w:t>итульн</w:t>
      </w:r>
      <w:r w:rsidR="009311C9" w:rsidRPr="00662D04">
        <w:rPr>
          <w:snapToGrid w:val="0"/>
          <w:color w:val="auto"/>
          <w:sz w:val="24"/>
          <w:szCs w:val="24"/>
        </w:rPr>
        <w:t>ом</w:t>
      </w:r>
      <w:r w:rsidRPr="00662D04">
        <w:rPr>
          <w:snapToGrid w:val="0"/>
          <w:color w:val="auto"/>
          <w:sz w:val="24"/>
          <w:szCs w:val="24"/>
        </w:rPr>
        <w:t xml:space="preserve"> лист</w:t>
      </w:r>
      <w:r w:rsidR="009311C9" w:rsidRPr="00662D04">
        <w:rPr>
          <w:snapToGrid w:val="0"/>
          <w:color w:val="auto"/>
          <w:sz w:val="24"/>
          <w:szCs w:val="24"/>
        </w:rPr>
        <w:t>е,</w:t>
      </w:r>
      <w:r w:rsidRPr="00662D04">
        <w:rPr>
          <w:snapToGrid w:val="0"/>
          <w:color w:val="auto"/>
          <w:sz w:val="24"/>
          <w:szCs w:val="24"/>
        </w:rPr>
        <w:t xml:space="preserve"> </w:t>
      </w:r>
      <w:r w:rsidR="009311C9" w:rsidRPr="00662D04">
        <w:rPr>
          <w:iCs/>
          <w:color w:val="auto"/>
          <w:sz w:val="24"/>
          <w:szCs w:val="24"/>
        </w:rPr>
        <w:t>номер страниц</w:t>
      </w:r>
      <w:r w:rsidR="007746E5" w:rsidRPr="00662D04">
        <w:rPr>
          <w:iCs/>
          <w:color w:val="auto"/>
          <w:sz w:val="24"/>
          <w:szCs w:val="24"/>
        </w:rPr>
        <w:t>ы</w:t>
      </w:r>
      <w:r w:rsidR="009311C9" w:rsidRPr="00662D04">
        <w:rPr>
          <w:iCs/>
          <w:color w:val="auto"/>
          <w:sz w:val="24"/>
          <w:szCs w:val="24"/>
        </w:rPr>
        <w:t xml:space="preserve"> не печата</w:t>
      </w:r>
      <w:r w:rsidR="007746E5" w:rsidRPr="00662D04">
        <w:rPr>
          <w:iCs/>
          <w:color w:val="auto"/>
          <w:sz w:val="24"/>
          <w:szCs w:val="24"/>
        </w:rPr>
        <w:t>е</w:t>
      </w:r>
      <w:r w:rsidR="009311C9" w:rsidRPr="00662D04">
        <w:rPr>
          <w:iCs/>
          <w:color w:val="auto"/>
          <w:sz w:val="24"/>
          <w:szCs w:val="24"/>
        </w:rPr>
        <w:t xml:space="preserve">тся; печать номеров страниц начинается с </w:t>
      </w:r>
      <w:r w:rsidR="00B87407" w:rsidRPr="00662D04">
        <w:rPr>
          <w:iCs/>
          <w:color w:val="auto"/>
          <w:sz w:val="24"/>
          <w:szCs w:val="24"/>
        </w:rPr>
        <w:t>ВВЕДЕНИЯ</w:t>
      </w:r>
      <w:r w:rsidR="009311C9" w:rsidRPr="00662D04">
        <w:rPr>
          <w:iCs/>
          <w:color w:val="auto"/>
          <w:sz w:val="24"/>
          <w:szCs w:val="24"/>
        </w:rPr>
        <w:t xml:space="preserve"> (3)</w:t>
      </w:r>
      <w:r w:rsidR="002C67B9" w:rsidRPr="00662D04">
        <w:rPr>
          <w:iCs/>
          <w:color w:val="auto"/>
          <w:sz w:val="24"/>
          <w:szCs w:val="24"/>
        </w:rPr>
        <w:t>,</w:t>
      </w:r>
      <w:r w:rsidR="002C67B9" w:rsidRPr="00662D04">
        <w:rPr>
          <w:iCs/>
          <w:color w:val="0070C0"/>
          <w:sz w:val="24"/>
          <w:szCs w:val="24"/>
        </w:rPr>
        <w:t xml:space="preserve"> </w:t>
      </w:r>
      <w:r w:rsidRPr="00662D04">
        <w:rPr>
          <w:snapToGrid w:val="0"/>
          <w:color w:val="auto"/>
          <w:sz w:val="24"/>
          <w:szCs w:val="24"/>
        </w:rPr>
        <w:t>номер страницы проставляется в нижнем поле страницы, по</w:t>
      </w:r>
      <w:r w:rsidR="00E00C3F" w:rsidRPr="00662D04">
        <w:rPr>
          <w:snapToGrid w:val="0"/>
          <w:color w:val="auto"/>
          <w:sz w:val="24"/>
          <w:szCs w:val="24"/>
        </w:rPr>
        <w:t xml:space="preserve"> центру</w:t>
      </w:r>
      <w:r w:rsidR="009311C9" w:rsidRPr="00662D04">
        <w:rPr>
          <w:snapToGrid w:val="0"/>
          <w:color w:val="auto"/>
          <w:sz w:val="24"/>
          <w:szCs w:val="24"/>
        </w:rPr>
        <w:t>,</w:t>
      </w:r>
      <w:r w:rsidRPr="00662D04">
        <w:rPr>
          <w:snapToGrid w:val="0"/>
          <w:color w:val="auto"/>
          <w:sz w:val="24"/>
          <w:szCs w:val="24"/>
        </w:rPr>
        <w:t xml:space="preserve"> без точки.</w:t>
      </w:r>
      <w:r w:rsidR="009311C9" w:rsidRPr="00662D04">
        <w:rPr>
          <w:color w:val="auto"/>
          <w:sz w:val="24"/>
          <w:szCs w:val="24"/>
        </w:rPr>
        <w:t xml:space="preserve"> В объём работы входят (</w:t>
      </w:r>
      <w:r w:rsidR="00E00C3F" w:rsidRPr="00662D04">
        <w:rPr>
          <w:color w:val="auto"/>
          <w:sz w:val="24"/>
          <w:szCs w:val="24"/>
        </w:rPr>
        <w:t>у</w:t>
      </w:r>
      <w:r w:rsidR="009311C9" w:rsidRPr="00662D04">
        <w:rPr>
          <w:color w:val="auto"/>
          <w:sz w:val="24"/>
          <w:szCs w:val="24"/>
        </w:rPr>
        <w:t>чит</w:t>
      </w:r>
      <w:r w:rsidR="00E00C3F" w:rsidRPr="00662D04">
        <w:rPr>
          <w:color w:val="auto"/>
          <w:sz w:val="24"/>
          <w:szCs w:val="24"/>
        </w:rPr>
        <w:t>ыва</w:t>
      </w:r>
      <w:r w:rsidR="009311C9" w:rsidRPr="00662D04">
        <w:rPr>
          <w:color w:val="auto"/>
          <w:sz w:val="24"/>
          <w:szCs w:val="24"/>
        </w:rPr>
        <w:t xml:space="preserve">ются) все страницы, кроме приложений. </w:t>
      </w:r>
      <w:r w:rsidR="009311C9" w:rsidRPr="00662D04">
        <w:rPr>
          <w:i/>
          <w:iCs/>
          <w:color w:val="auto"/>
          <w:sz w:val="24"/>
          <w:szCs w:val="24"/>
        </w:rPr>
        <w:t xml:space="preserve"> </w:t>
      </w:r>
    </w:p>
    <w:p w:rsidR="005663BE" w:rsidRPr="00662D04" w:rsidRDefault="005663BE" w:rsidP="004C70E3">
      <w:pPr>
        <w:ind w:firstLine="709"/>
        <w:jc w:val="both"/>
        <w:rPr>
          <w:b/>
          <w:snapToGrid w:val="0"/>
          <w:color w:val="auto"/>
          <w:sz w:val="24"/>
          <w:szCs w:val="24"/>
        </w:rPr>
      </w:pPr>
      <w:r w:rsidRPr="00662D04">
        <w:rPr>
          <w:b/>
          <w:snapToGrid w:val="0"/>
          <w:color w:val="auto"/>
          <w:sz w:val="24"/>
          <w:szCs w:val="24"/>
        </w:rPr>
        <w:t>Последовательность брошюровки элементов работы</w:t>
      </w:r>
      <w:r w:rsidR="007746E5" w:rsidRPr="00662D04">
        <w:rPr>
          <w:b/>
          <w:snapToGrid w:val="0"/>
          <w:color w:val="auto"/>
          <w:sz w:val="24"/>
          <w:szCs w:val="24"/>
        </w:rPr>
        <w:t>:</w:t>
      </w:r>
    </w:p>
    <w:p w:rsidR="005663BE" w:rsidRPr="00662D04" w:rsidRDefault="003C32AB" w:rsidP="004C70E3">
      <w:pPr>
        <w:numPr>
          <w:ilvl w:val="0"/>
          <w:numId w:val="46"/>
        </w:numPr>
        <w:ind w:hanging="720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>э</w:t>
      </w:r>
      <w:r w:rsidR="005663BE" w:rsidRPr="00662D04">
        <w:rPr>
          <w:snapToGrid w:val="0"/>
          <w:color w:val="auto"/>
          <w:sz w:val="24"/>
          <w:szCs w:val="24"/>
        </w:rPr>
        <w:t>лектронный носитель (</w:t>
      </w:r>
      <w:proofErr w:type="gramStart"/>
      <w:r w:rsidR="005663BE" w:rsidRPr="00662D04">
        <w:rPr>
          <w:snapToGrid w:val="0"/>
          <w:color w:val="auto"/>
          <w:sz w:val="24"/>
          <w:szCs w:val="24"/>
        </w:rPr>
        <w:t>С</w:t>
      </w:r>
      <w:proofErr w:type="gramEnd"/>
      <w:r w:rsidR="005663BE" w:rsidRPr="00662D04">
        <w:rPr>
          <w:snapToGrid w:val="0"/>
          <w:color w:val="auto"/>
          <w:sz w:val="24"/>
          <w:szCs w:val="24"/>
          <w:lang w:val="en-US"/>
        </w:rPr>
        <w:t>D</w:t>
      </w:r>
      <w:r w:rsidR="005663BE" w:rsidRPr="00662D04">
        <w:rPr>
          <w:snapToGrid w:val="0"/>
          <w:color w:val="auto"/>
          <w:sz w:val="24"/>
          <w:szCs w:val="24"/>
        </w:rPr>
        <w:t>-</w:t>
      </w:r>
      <w:r w:rsidR="005663BE" w:rsidRPr="00662D04">
        <w:rPr>
          <w:snapToGrid w:val="0"/>
          <w:color w:val="auto"/>
          <w:sz w:val="24"/>
          <w:szCs w:val="24"/>
          <w:lang w:val="en-US"/>
        </w:rPr>
        <w:t>R</w:t>
      </w:r>
      <w:r w:rsidR="005663BE" w:rsidRPr="00662D04">
        <w:rPr>
          <w:snapToGrid w:val="0"/>
          <w:color w:val="auto"/>
          <w:sz w:val="24"/>
          <w:szCs w:val="24"/>
        </w:rPr>
        <w:t>), на котором сохранены все итоговые элементы</w:t>
      </w:r>
      <w:r w:rsidR="00F63512" w:rsidRPr="00662D04">
        <w:rPr>
          <w:snapToGrid w:val="0"/>
          <w:color w:val="auto"/>
          <w:sz w:val="24"/>
          <w:szCs w:val="24"/>
        </w:rPr>
        <w:t>: КР или ВКР</w:t>
      </w:r>
      <w:r w:rsidR="005663BE" w:rsidRPr="00662D04">
        <w:rPr>
          <w:snapToGrid w:val="0"/>
          <w:color w:val="auto"/>
          <w:sz w:val="24"/>
          <w:szCs w:val="24"/>
        </w:rPr>
        <w:t>, презентация</w:t>
      </w:r>
      <w:r w:rsidR="00F63512" w:rsidRPr="00662D04">
        <w:rPr>
          <w:snapToGrid w:val="0"/>
          <w:color w:val="auto"/>
          <w:sz w:val="24"/>
          <w:szCs w:val="24"/>
        </w:rPr>
        <w:t>, доклад для защиты</w:t>
      </w:r>
      <w:r w:rsidR="007746E5" w:rsidRPr="00662D04">
        <w:rPr>
          <w:snapToGrid w:val="0"/>
          <w:color w:val="auto"/>
          <w:sz w:val="24"/>
          <w:szCs w:val="24"/>
        </w:rPr>
        <w:t>;</w:t>
      </w:r>
    </w:p>
    <w:p w:rsidR="005F524C" w:rsidRPr="00662D04" w:rsidRDefault="005F524C" w:rsidP="004C70E3">
      <w:pPr>
        <w:numPr>
          <w:ilvl w:val="0"/>
          <w:numId w:val="46"/>
        </w:numPr>
        <w:ind w:hanging="720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>задание на выполнение работы (КР и ВКР)</w:t>
      </w:r>
    </w:p>
    <w:p w:rsidR="007746E5" w:rsidRPr="00662D04" w:rsidRDefault="003C32AB" w:rsidP="004C70E3">
      <w:pPr>
        <w:numPr>
          <w:ilvl w:val="0"/>
          <w:numId w:val="46"/>
        </w:numPr>
        <w:ind w:hanging="720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>о</w:t>
      </w:r>
      <w:r w:rsidR="005663BE" w:rsidRPr="00662D04">
        <w:rPr>
          <w:snapToGrid w:val="0"/>
          <w:color w:val="auto"/>
          <w:sz w:val="24"/>
          <w:szCs w:val="24"/>
        </w:rPr>
        <w:t>тзыв научного руководителя</w:t>
      </w:r>
      <w:r w:rsidR="00F63512" w:rsidRPr="00662D04">
        <w:rPr>
          <w:snapToGrid w:val="0"/>
          <w:color w:val="auto"/>
          <w:sz w:val="24"/>
          <w:szCs w:val="24"/>
        </w:rPr>
        <w:t xml:space="preserve"> (для КР и ВКР)</w:t>
      </w:r>
      <w:r w:rsidR="007746E5" w:rsidRPr="00662D04">
        <w:rPr>
          <w:snapToGrid w:val="0"/>
          <w:color w:val="auto"/>
          <w:sz w:val="24"/>
          <w:szCs w:val="24"/>
        </w:rPr>
        <w:t>;</w:t>
      </w:r>
      <w:r w:rsidR="00F63512" w:rsidRPr="00662D04">
        <w:rPr>
          <w:snapToGrid w:val="0"/>
          <w:color w:val="auto"/>
          <w:sz w:val="24"/>
          <w:szCs w:val="24"/>
        </w:rPr>
        <w:t xml:space="preserve"> </w:t>
      </w:r>
    </w:p>
    <w:p w:rsidR="005663BE" w:rsidRPr="00662D04" w:rsidRDefault="00F63512" w:rsidP="004C70E3">
      <w:pPr>
        <w:numPr>
          <w:ilvl w:val="0"/>
          <w:numId w:val="46"/>
        </w:numPr>
        <w:ind w:hanging="720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>рецензия (для ВКР)</w:t>
      </w:r>
      <w:r w:rsidR="007746E5" w:rsidRPr="00662D04">
        <w:rPr>
          <w:snapToGrid w:val="0"/>
          <w:color w:val="auto"/>
          <w:sz w:val="24"/>
          <w:szCs w:val="24"/>
        </w:rPr>
        <w:t>;</w:t>
      </w:r>
    </w:p>
    <w:p w:rsidR="005663BE" w:rsidRPr="00662D04" w:rsidRDefault="003C32AB" w:rsidP="004C70E3">
      <w:pPr>
        <w:numPr>
          <w:ilvl w:val="0"/>
          <w:numId w:val="46"/>
        </w:numPr>
        <w:ind w:hanging="720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>т</w:t>
      </w:r>
      <w:r w:rsidR="00F63512" w:rsidRPr="00662D04">
        <w:rPr>
          <w:snapToGrid w:val="0"/>
          <w:color w:val="auto"/>
          <w:sz w:val="24"/>
          <w:szCs w:val="24"/>
        </w:rPr>
        <w:t>итульный лист</w:t>
      </w:r>
      <w:r w:rsidR="007746E5" w:rsidRPr="00662D04">
        <w:rPr>
          <w:snapToGrid w:val="0"/>
          <w:color w:val="auto"/>
          <w:sz w:val="24"/>
          <w:szCs w:val="24"/>
        </w:rPr>
        <w:t>;</w:t>
      </w:r>
    </w:p>
    <w:p w:rsidR="005663BE" w:rsidRPr="00662D04" w:rsidRDefault="003C32AB" w:rsidP="004C70E3">
      <w:pPr>
        <w:numPr>
          <w:ilvl w:val="0"/>
          <w:numId w:val="46"/>
        </w:numPr>
        <w:ind w:hanging="720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>с</w:t>
      </w:r>
      <w:r w:rsidR="005663BE" w:rsidRPr="00662D04">
        <w:rPr>
          <w:snapToGrid w:val="0"/>
          <w:color w:val="auto"/>
          <w:sz w:val="24"/>
          <w:szCs w:val="24"/>
        </w:rPr>
        <w:t>одержание</w:t>
      </w:r>
      <w:r w:rsidR="007746E5" w:rsidRPr="00662D04">
        <w:rPr>
          <w:snapToGrid w:val="0"/>
          <w:color w:val="auto"/>
          <w:sz w:val="24"/>
          <w:szCs w:val="24"/>
        </w:rPr>
        <w:t>;</w:t>
      </w:r>
    </w:p>
    <w:p w:rsidR="005663BE" w:rsidRPr="00662D04" w:rsidRDefault="003C32AB" w:rsidP="004C70E3">
      <w:pPr>
        <w:numPr>
          <w:ilvl w:val="0"/>
          <w:numId w:val="46"/>
        </w:numPr>
        <w:ind w:hanging="720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>в</w:t>
      </w:r>
      <w:r w:rsidR="005663BE" w:rsidRPr="00662D04">
        <w:rPr>
          <w:snapToGrid w:val="0"/>
          <w:color w:val="auto"/>
          <w:sz w:val="24"/>
          <w:szCs w:val="24"/>
        </w:rPr>
        <w:t>ведение</w:t>
      </w:r>
      <w:r w:rsidR="007746E5" w:rsidRPr="00662D04">
        <w:rPr>
          <w:snapToGrid w:val="0"/>
          <w:color w:val="auto"/>
          <w:sz w:val="24"/>
          <w:szCs w:val="24"/>
        </w:rPr>
        <w:t>;</w:t>
      </w:r>
    </w:p>
    <w:p w:rsidR="003C32AB" w:rsidRPr="00662D04" w:rsidRDefault="003C32AB" w:rsidP="004C70E3">
      <w:pPr>
        <w:numPr>
          <w:ilvl w:val="0"/>
          <w:numId w:val="46"/>
        </w:numPr>
        <w:ind w:hanging="720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>о</w:t>
      </w:r>
      <w:r w:rsidR="005663BE" w:rsidRPr="00662D04">
        <w:rPr>
          <w:snapToGrid w:val="0"/>
          <w:color w:val="auto"/>
          <w:sz w:val="24"/>
          <w:szCs w:val="24"/>
        </w:rPr>
        <w:t>сновная часть (</w:t>
      </w:r>
      <w:r w:rsidR="00E00C3F" w:rsidRPr="00662D04">
        <w:rPr>
          <w:snapToGrid w:val="0"/>
          <w:color w:val="auto"/>
          <w:sz w:val="24"/>
          <w:szCs w:val="24"/>
        </w:rPr>
        <w:t xml:space="preserve">параграфы и </w:t>
      </w:r>
      <w:proofErr w:type="spellStart"/>
      <w:r w:rsidR="00E00C3F" w:rsidRPr="00662D04">
        <w:rPr>
          <w:snapToGrid w:val="0"/>
          <w:color w:val="auto"/>
          <w:sz w:val="24"/>
          <w:szCs w:val="24"/>
        </w:rPr>
        <w:t>подпараграфы</w:t>
      </w:r>
      <w:proofErr w:type="spellEnd"/>
      <w:r w:rsidR="00E00C3F" w:rsidRPr="00662D04">
        <w:rPr>
          <w:snapToGrid w:val="0"/>
          <w:color w:val="auto"/>
          <w:sz w:val="24"/>
          <w:szCs w:val="24"/>
        </w:rPr>
        <w:t xml:space="preserve">; </w:t>
      </w:r>
      <w:r w:rsidR="005663BE" w:rsidRPr="00662D04">
        <w:rPr>
          <w:snapToGrid w:val="0"/>
          <w:color w:val="auto"/>
          <w:sz w:val="24"/>
          <w:szCs w:val="24"/>
        </w:rPr>
        <w:t>теоретическая</w:t>
      </w:r>
      <w:r w:rsidR="00004579" w:rsidRPr="00662D04">
        <w:rPr>
          <w:snapToGrid w:val="0"/>
          <w:color w:val="auto"/>
          <w:sz w:val="24"/>
          <w:szCs w:val="24"/>
        </w:rPr>
        <w:t xml:space="preserve"> глава</w:t>
      </w:r>
      <w:r w:rsidR="00E00C3F" w:rsidRPr="00662D04">
        <w:rPr>
          <w:snapToGrid w:val="0"/>
          <w:color w:val="auto"/>
          <w:sz w:val="24"/>
          <w:szCs w:val="24"/>
        </w:rPr>
        <w:t xml:space="preserve"> и</w:t>
      </w:r>
      <w:r w:rsidR="00D65D57" w:rsidRPr="00662D04">
        <w:rPr>
          <w:snapToGrid w:val="0"/>
          <w:color w:val="auto"/>
          <w:sz w:val="24"/>
          <w:szCs w:val="24"/>
        </w:rPr>
        <w:t xml:space="preserve"> </w:t>
      </w:r>
      <w:r w:rsidR="005663BE" w:rsidRPr="00662D04">
        <w:rPr>
          <w:snapToGrid w:val="0"/>
          <w:color w:val="auto"/>
          <w:sz w:val="24"/>
          <w:szCs w:val="24"/>
        </w:rPr>
        <w:t>практическая глав</w:t>
      </w:r>
      <w:r w:rsidR="00004579" w:rsidRPr="00662D04">
        <w:rPr>
          <w:snapToGrid w:val="0"/>
          <w:color w:val="auto"/>
          <w:sz w:val="24"/>
          <w:szCs w:val="24"/>
        </w:rPr>
        <w:t>а</w:t>
      </w:r>
      <w:r w:rsidRPr="00662D04">
        <w:rPr>
          <w:snapToGrid w:val="0"/>
          <w:color w:val="auto"/>
          <w:sz w:val="24"/>
          <w:szCs w:val="24"/>
        </w:rPr>
        <w:t>)</w:t>
      </w:r>
      <w:r w:rsidR="00D65D57" w:rsidRPr="00662D04">
        <w:rPr>
          <w:snapToGrid w:val="0"/>
          <w:color w:val="auto"/>
          <w:sz w:val="24"/>
          <w:szCs w:val="24"/>
        </w:rPr>
        <w:t xml:space="preserve">; </w:t>
      </w:r>
    </w:p>
    <w:p w:rsidR="005663BE" w:rsidRPr="00662D04" w:rsidRDefault="00D65D57" w:rsidP="004C70E3">
      <w:pPr>
        <w:numPr>
          <w:ilvl w:val="0"/>
          <w:numId w:val="46"/>
        </w:numPr>
        <w:ind w:hanging="720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>заключени</w:t>
      </w:r>
      <w:r w:rsidR="00004579" w:rsidRPr="00662D04">
        <w:rPr>
          <w:snapToGrid w:val="0"/>
          <w:color w:val="auto"/>
          <w:sz w:val="24"/>
          <w:szCs w:val="24"/>
        </w:rPr>
        <w:t>е</w:t>
      </w:r>
      <w:r w:rsidR="003C32AB" w:rsidRPr="00662D04">
        <w:rPr>
          <w:snapToGrid w:val="0"/>
          <w:color w:val="auto"/>
          <w:sz w:val="24"/>
          <w:szCs w:val="24"/>
        </w:rPr>
        <w:t>;</w:t>
      </w:r>
    </w:p>
    <w:p w:rsidR="005663BE" w:rsidRPr="00662D04" w:rsidRDefault="003C32AB" w:rsidP="004C70E3">
      <w:pPr>
        <w:numPr>
          <w:ilvl w:val="0"/>
          <w:numId w:val="46"/>
        </w:numPr>
        <w:ind w:hanging="720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>с</w:t>
      </w:r>
      <w:r w:rsidR="005663BE" w:rsidRPr="00662D04">
        <w:rPr>
          <w:snapToGrid w:val="0"/>
          <w:color w:val="auto"/>
          <w:sz w:val="24"/>
          <w:szCs w:val="24"/>
        </w:rPr>
        <w:t>писок использованной литературы</w:t>
      </w:r>
      <w:r w:rsidR="00AE0011" w:rsidRPr="00662D04">
        <w:rPr>
          <w:snapToGrid w:val="0"/>
          <w:color w:val="auto"/>
          <w:sz w:val="24"/>
          <w:szCs w:val="24"/>
        </w:rPr>
        <w:t xml:space="preserve"> и источников</w:t>
      </w:r>
      <w:r w:rsidRPr="00662D04">
        <w:rPr>
          <w:snapToGrid w:val="0"/>
          <w:color w:val="auto"/>
          <w:sz w:val="24"/>
          <w:szCs w:val="24"/>
        </w:rPr>
        <w:t>;</w:t>
      </w:r>
    </w:p>
    <w:p w:rsidR="005663BE" w:rsidRPr="00662D04" w:rsidRDefault="003C32AB" w:rsidP="004C70E3">
      <w:pPr>
        <w:numPr>
          <w:ilvl w:val="0"/>
          <w:numId w:val="46"/>
        </w:numPr>
        <w:ind w:hanging="720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>г</w:t>
      </w:r>
      <w:r w:rsidR="005663BE" w:rsidRPr="00662D04">
        <w:rPr>
          <w:snapToGrid w:val="0"/>
          <w:color w:val="auto"/>
          <w:sz w:val="24"/>
          <w:szCs w:val="24"/>
        </w:rPr>
        <w:t>лоссарий</w:t>
      </w:r>
      <w:r w:rsidRPr="00662D04">
        <w:rPr>
          <w:snapToGrid w:val="0"/>
          <w:color w:val="auto"/>
          <w:sz w:val="24"/>
          <w:szCs w:val="24"/>
        </w:rPr>
        <w:t>;</w:t>
      </w:r>
    </w:p>
    <w:p w:rsidR="007746E5" w:rsidRPr="00662D04" w:rsidRDefault="003C32AB" w:rsidP="004C70E3">
      <w:pPr>
        <w:numPr>
          <w:ilvl w:val="0"/>
          <w:numId w:val="46"/>
        </w:numPr>
        <w:ind w:hanging="720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>п</w:t>
      </w:r>
      <w:r w:rsidR="005663BE" w:rsidRPr="00662D04">
        <w:rPr>
          <w:snapToGrid w:val="0"/>
          <w:color w:val="auto"/>
          <w:sz w:val="24"/>
          <w:szCs w:val="24"/>
        </w:rPr>
        <w:t>риложени</w:t>
      </w:r>
      <w:r w:rsidR="00E00C3F" w:rsidRPr="00662D04">
        <w:rPr>
          <w:snapToGrid w:val="0"/>
          <w:color w:val="auto"/>
          <w:sz w:val="24"/>
          <w:szCs w:val="24"/>
        </w:rPr>
        <w:t>е (приложения)</w:t>
      </w:r>
      <w:r w:rsidRPr="00662D04">
        <w:rPr>
          <w:snapToGrid w:val="0"/>
          <w:color w:val="auto"/>
          <w:sz w:val="24"/>
          <w:szCs w:val="24"/>
        </w:rPr>
        <w:t>;</w:t>
      </w:r>
      <w:r w:rsidR="007746E5" w:rsidRPr="00662D04">
        <w:rPr>
          <w:snapToGrid w:val="0"/>
          <w:color w:val="auto"/>
          <w:sz w:val="24"/>
          <w:szCs w:val="24"/>
        </w:rPr>
        <w:t xml:space="preserve"> </w:t>
      </w:r>
    </w:p>
    <w:p w:rsidR="005663BE" w:rsidRPr="00662D04" w:rsidRDefault="003C32AB" w:rsidP="004C70E3">
      <w:pPr>
        <w:numPr>
          <w:ilvl w:val="0"/>
          <w:numId w:val="46"/>
        </w:numPr>
        <w:ind w:hanging="720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>п</w:t>
      </w:r>
      <w:r w:rsidR="007746E5" w:rsidRPr="00662D04">
        <w:rPr>
          <w:snapToGrid w:val="0"/>
          <w:color w:val="auto"/>
          <w:sz w:val="24"/>
          <w:szCs w:val="24"/>
        </w:rPr>
        <w:t>резентация на лист</w:t>
      </w:r>
      <w:r w:rsidR="002C67B9" w:rsidRPr="00662D04">
        <w:rPr>
          <w:snapToGrid w:val="0"/>
          <w:color w:val="auto"/>
          <w:sz w:val="24"/>
          <w:szCs w:val="24"/>
        </w:rPr>
        <w:t>ах</w:t>
      </w:r>
      <w:r w:rsidR="007746E5" w:rsidRPr="00662D04">
        <w:rPr>
          <w:snapToGrid w:val="0"/>
          <w:color w:val="auto"/>
          <w:sz w:val="24"/>
          <w:szCs w:val="24"/>
        </w:rPr>
        <w:t xml:space="preserve"> формата А</w:t>
      </w:r>
      <w:proofErr w:type="gramStart"/>
      <w:r w:rsidR="007746E5" w:rsidRPr="00662D04">
        <w:rPr>
          <w:snapToGrid w:val="0"/>
          <w:color w:val="auto"/>
          <w:sz w:val="24"/>
          <w:szCs w:val="24"/>
        </w:rPr>
        <w:t>4</w:t>
      </w:r>
      <w:proofErr w:type="gramEnd"/>
      <w:r w:rsidR="007746E5" w:rsidRPr="00662D04">
        <w:rPr>
          <w:snapToGrid w:val="0"/>
          <w:color w:val="auto"/>
          <w:sz w:val="24"/>
          <w:szCs w:val="24"/>
        </w:rPr>
        <w:t xml:space="preserve"> (по 6 слайдов на одной стороне листа)</w:t>
      </w:r>
      <w:r w:rsidRPr="00662D04">
        <w:rPr>
          <w:snapToGrid w:val="0"/>
          <w:color w:val="auto"/>
          <w:sz w:val="24"/>
          <w:szCs w:val="24"/>
        </w:rPr>
        <w:t>.</w:t>
      </w:r>
    </w:p>
    <w:p w:rsidR="00317EBA" w:rsidRDefault="00317EBA" w:rsidP="004C70E3">
      <w:pPr>
        <w:jc w:val="center"/>
        <w:rPr>
          <w:b/>
          <w:color w:val="auto"/>
          <w:sz w:val="24"/>
          <w:szCs w:val="24"/>
        </w:rPr>
      </w:pPr>
    </w:p>
    <w:p w:rsidR="005663BE" w:rsidRPr="00662D04" w:rsidRDefault="00CD24CB" w:rsidP="004C70E3">
      <w:pPr>
        <w:jc w:val="center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6</w:t>
      </w:r>
      <w:r w:rsidR="00D65D57" w:rsidRPr="00662D04">
        <w:rPr>
          <w:b/>
          <w:color w:val="auto"/>
          <w:sz w:val="24"/>
          <w:szCs w:val="24"/>
        </w:rPr>
        <w:t xml:space="preserve">.2. </w:t>
      </w:r>
      <w:r w:rsidR="005663BE" w:rsidRPr="00662D04">
        <w:rPr>
          <w:b/>
          <w:color w:val="auto"/>
          <w:sz w:val="24"/>
          <w:szCs w:val="24"/>
        </w:rPr>
        <w:t>Оформление заголовков</w:t>
      </w:r>
    </w:p>
    <w:p w:rsidR="005663BE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</w:p>
    <w:p w:rsidR="005663BE" w:rsidRPr="00662D04" w:rsidRDefault="005663BE" w:rsidP="004C70E3">
      <w:pPr>
        <w:ind w:firstLine="709"/>
        <w:jc w:val="both"/>
        <w:rPr>
          <w:snapToGrid w:val="0"/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Наименование </w:t>
      </w:r>
      <w:r w:rsidR="00F76D2F" w:rsidRPr="00662D04">
        <w:rPr>
          <w:color w:val="auto"/>
          <w:sz w:val="24"/>
          <w:szCs w:val="24"/>
        </w:rPr>
        <w:t>ГЛАВ</w:t>
      </w:r>
      <w:r w:rsidRPr="00662D04">
        <w:rPr>
          <w:color w:val="auto"/>
          <w:sz w:val="24"/>
          <w:szCs w:val="24"/>
        </w:rPr>
        <w:t xml:space="preserve"> </w:t>
      </w:r>
      <w:r w:rsidR="005116D3" w:rsidRPr="00662D04">
        <w:rPr>
          <w:color w:val="auto"/>
          <w:sz w:val="24"/>
          <w:szCs w:val="24"/>
        </w:rPr>
        <w:t>(</w:t>
      </w:r>
      <w:r w:rsidRPr="00662D04">
        <w:rPr>
          <w:color w:val="auto"/>
          <w:sz w:val="24"/>
          <w:szCs w:val="24"/>
        </w:rPr>
        <w:t>разделов</w:t>
      </w:r>
      <w:r w:rsidR="005116D3" w:rsidRPr="00662D04">
        <w:rPr>
          <w:color w:val="auto"/>
          <w:sz w:val="24"/>
          <w:szCs w:val="24"/>
        </w:rPr>
        <w:t>),</w:t>
      </w:r>
      <w:r w:rsidR="00F76D2F" w:rsidRPr="00662D04">
        <w:rPr>
          <w:color w:val="auto"/>
          <w:sz w:val="24"/>
          <w:szCs w:val="24"/>
        </w:rPr>
        <w:t xml:space="preserve"> </w:t>
      </w:r>
      <w:r w:rsidRPr="00662D04">
        <w:rPr>
          <w:snapToGrid w:val="0"/>
          <w:color w:val="auto"/>
          <w:sz w:val="24"/>
          <w:szCs w:val="24"/>
        </w:rPr>
        <w:t xml:space="preserve">СОДЕРЖАНИЕ, </w:t>
      </w:r>
      <w:r w:rsidR="00D65D57" w:rsidRPr="00662D04">
        <w:rPr>
          <w:snapToGrid w:val="0"/>
          <w:color w:val="auto"/>
          <w:sz w:val="24"/>
          <w:szCs w:val="24"/>
        </w:rPr>
        <w:t xml:space="preserve">ВВЕДЕНИЕ, </w:t>
      </w:r>
      <w:r w:rsidR="003C32AB" w:rsidRPr="00662D04">
        <w:rPr>
          <w:snapToGrid w:val="0"/>
          <w:color w:val="auto"/>
          <w:sz w:val="24"/>
          <w:szCs w:val="24"/>
        </w:rPr>
        <w:t xml:space="preserve">ЗАКЛЮЧЕНИЕ, </w:t>
      </w:r>
      <w:r w:rsidRPr="00662D04">
        <w:rPr>
          <w:snapToGrid w:val="0"/>
          <w:color w:val="auto"/>
          <w:sz w:val="24"/>
          <w:szCs w:val="24"/>
        </w:rPr>
        <w:t>СПИСОК ИСПОЛЬЗОВАННОЙ ЛИТЕРАТУРЫ</w:t>
      </w:r>
      <w:r w:rsidR="00AE0011" w:rsidRPr="00662D04">
        <w:rPr>
          <w:snapToGrid w:val="0"/>
          <w:color w:val="auto"/>
          <w:sz w:val="24"/>
          <w:szCs w:val="24"/>
        </w:rPr>
        <w:t xml:space="preserve"> И ИСТОЧНИКОВ</w:t>
      </w:r>
      <w:r w:rsidRPr="00662D04">
        <w:rPr>
          <w:snapToGrid w:val="0"/>
          <w:color w:val="auto"/>
          <w:sz w:val="24"/>
          <w:szCs w:val="24"/>
        </w:rPr>
        <w:t>, ГЛО</w:t>
      </w:r>
      <w:r w:rsidR="00E80B21" w:rsidRPr="00662D04">
        <w:rPr>
          <w:snapToGrid w:val="0"/>
          <w:color w:val="auto"/>
          <w:sz w:val="24"/>
          <w:szCs w:val="24"/>
        </w:rPr>
        <w:t>С</w:t>
      </w:r>
      <w:r w:rsidRPr="00662D04">
        <w:rPr>
          <w:snapToGrid w:val="0"/>
          <w:color w:val="auto"/>
          <w:sz w:val="24"/>
          <w:szCs w:val="24"/>
        </w:rPr>
        <w:t>САРИЙ</w:t>
      </w:r>
      <w:r w:rsidR="00AE0011" w:rsidRPr="00662D04">
        <w:rPr>
          <w:snapToGrid w:val="0"/>
          <w:color w:val="auto"/>
          <w:sz w:val="24"/>
          <w:szCs w:val="24"/>
        </w:rPr>
        <w:t xml:space="preserve">, </w:t>
      </w:r>
      <w:r w:rsidRPr="00662D04">
        <w:rPr>
          <w:snapToGrid w:val="0"/>
          <w:color w:val="auto"/>
          <w:sz w:val="24"/>
          <w:szCs w:val="24"/>
        </w:rPr>
        <w:t>ПРИЛОЖЕНИЯ открываются чистым листом</w:t>
      </w:r>
      <w:r w:rsidR="00E00C3F" w:rsidRPr="00662D04">
        <w:rPr>
          <w:snapToGrid w:val="0"/>
          <w:color w:val="auto"/>
          <w:sz w:val="24"/>
          <w:szCs w:val="24"/>
        </w:rPr>
        <w:t xml:space="preserve"> (</w:t>
      </w:r>
      <w:r w:rsidR="00E00C3F" w:rsidRPr="00662D04">
        <w:rPr>
          <w:snapToGrid w:val="0"/>
          <w:color w:val="FF0000"/>
          <w:sz w:val="24"/>
          <w:szCs w:val="24"/>
        </w:rPr>
        <w:t>т.е. начинаются с новой страницы</w:t>
      </w:r>
      <w:r w:rsidR="00E00C3F" w:rsidRPr="00662D04">
        <w:rPr>
          <w:snapToGrid w:val="0"/>
          <w:color w:val="auto"/>
          <w:sz w:val="24"/>
          <w:szCs w:val="24"/>
        </w:rPr>
        <w:t>)</w:t>
      </w:r>
      <w:r w:rsidRPr="00662D04">
        <w:rPr>
          <w:snapToGrid w:val="0"/>
          <w:color w:val="auto"/>
          <w:sz w:val="24"/>
          <w:szCs w:val="24"/>
        </w:rPr>
        <w:t xml:space="preserve">, располагаются </w:t>
      </w:r>
      <w:r w:rsidR="003C32AB" w:rsidRPr="00662D04">
        <w:rPr>
          <w:snapToGrid w:val="0"/>
          <w:color w:val="auto"/>
          <w:sz w:val="24"/>
          <w:szCs w:val="24"/>
        </w:rPr>
        <w:t>по центу</w:t>
      </w:r>
      <w:r w:rsidRPr="00662D04">
        <w:rPr>
          <w:snapToGrid w:val="0"/>
          <w:color w:val="auto"/>
          <w:sz w:val="24"/>
          <w:szCs w:val="24"/>
        </w:rPr>
        <w:t xml:space="preserve"> строки</w:t>
      </w:r>
      <w:r w:rsidR="003C32AB" w:rsidRPr="00662D04">
        <w:rPr>
          <w:snapToGrid w:val="0"/>
          <w:color w:val="auto"/>
          <w:sz w:val="24"/>
          <w:szCs w:val="24"/>
        </w:rPr>
        <w:t>,</w:t>
      </w:r>
      <w:r w:rsidRPr="00662D04">
        <w:rPr>
          <w:snapToGrid w:val="0"/>
          <w:color w:val="auto"/>
          <w:sz w:val="24"/>
          <w:szCs w:val="24"/>
        </w:rPr>
        <w:t xml:space="preserve"> без точки в конце и печатаются пропис</w:t>
      </w:r>
      <w:r w:rsidR="002C67B9" w:rsidRPr="00662D04">
        <w:rPr>
          <w:snapToGrid w:val="0"/>
          <w:color w:val="auto"/>
          <w:sz w:val="24"/>
          <w:szCs w:val="24"/>
        </w:rPr>
        <w:t>ными буквами без выделения жирным шрифтом.</w:t>
      </w:r>
    </w:p>
    <w:p w:rsidR="005663BE" w:rsidRPr="00662D04" w:rsidRDefault="00E00C3F" w:rsidP="004C70E3">
      <w:pPr>
        <w:ind w:firstLine="709"/>
        <w:jc w:val="both"/>
        <w:rPr>
          <w:snapToGrid w:val="0"/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Наименование </w:t>
      </w:r>
      <w:r w:rsidR="005663BE" w:rsidRPr="00662D04">
        <w:rPr>
          <w:color w:val="auto"/>
          <w:sz w:val="24"/>
          <w:szCs w:val="24"/>
        </w:rPr>
        <w:t>параграфов в рамках каждой главы печатаются строчными буквами (кроме первой прописной)</w:t>
      </w:r>
      <w:r w:rsidR="00083D1F" w:rsidRPr="00662D04">
        <w:rPr>
          <w:color w:val="auto"/>
          <w:sz w:val="24"/>
          <w:szCs w:val="24"/>
        </w:rPr>
        <w:t xml:space="preserve">, </w:t>
      </w:r>
      <w:r w:rsidR="00AE0011" w:rsidRPr="00662D04">
        <w:rPr>
          <w:color w:val="auto"/>
          <w:sz w:val="24"/>
          <w:szCs w:val="24"/>
        </w:rPr>
        <w:t>жирным шрифтом,</w:t>
      </w:r>
      <w:r w:rsidR="00AE0011" w:rsidRPr="00662D04">
        <w:rPr>
          <w:snapToGrid w:val="0"/>
          <w:color w:val="auto"/>
          <w:sz w:val="24"/>
          <w:szCs w:val="24"/>
        </w:rPr>
        <w:t xml:space="preserve"> </w:t>
      </w:r>
      <w:r w:rsidR="00083D1F" w:rsidRPr="00662D04">
        <w:rPr>
          <w:snapToGrid w:val="0"/>
          <w:color w:val="auto"/>
          <w:sz w:val="24"/>
          <w:szCs w:val="24"/>
        </w:rPr>
        <w:t xml:space="preserve">располагаются </w:t>
      </w:r>
      <w:r w:rsidR="003C32AB" w:rsidRPr="00662D04">
        <w:rPr>
          <w:snapToGrid w:val="0"/>
          <w:color w:val="auto"/>
          <w:sz w:val="24"/>
          <w:szCs w:val="24"/>
        </w:rPr>
        <w:t>по центу</w:t>
      </w:r>
      <w:r w:rsidR="00083D1F" w:rsidRPr="00662D04">
        <w:rPr>
          <w:snapToGrid w:val="0"/>
          <w:color w:val="auto"/>
          <w:sz w:val="24"/>
          <w:szCs w:val="24"/>
        </w:rPr>
        <w:t xml:space="preserve"> строки без точки в конце</w:t>
      </w:r>
      <w:r w:rsidR="005663BE" w:rsidRPr="00662D04">
        <w:rPr>
          <w:color w:val="auto"/>
          <w:sz w:val="24"/>
          <w:szCs w:val="24"/>
        </w:rPr>
        <w:t xml:space="preserve">. </w:t>
      </w:r>
      <w:r w:rsidR="005663BE" w:rsidRPr="00662D04">
        <w:rPr>
          <w:snapToGrid w:val="0"/>
          <w:color w:val="auto"/>
          <w:sz w:val="24"/>
          <w:szCs w:val="24"/>
        </w:rPr>
        <w:t xml:space="preserve">Переносы слов в заголовках не допускаются. </w:t>
      </w:r>
      <w:r w:rsidR="005663BE" w:rsidRPr="00662D04">
        <w:rPr>
          <w:color w:val="auto"/>
          <w:sz w:val="24"/>
          <w:szCs w:val="24"/>
        </w:rPr>
        <w:t>Если заголовок состоит из двух предложений, их разделяют точкой.</w:t>
      </w:r>
    </w:p>
    <w:p w:rsidR="005663BE" w:rsidRPr="00662D04" w:rsidRDefault="003C32AB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Между </w:t>
      </w:r>
      <w:r w:rsidR="00E00C3F" w:rsidRPr="00662D04">
        <w:rPr>
          <w:color w:val="auto"/>
          <w:sz w:val="24"/>
          <w:szCs w:val="24"/>
        </w:rPr>
        <w:t>наименованием</w:t>
      </w:r>
      <w:r w:rsidR="005663BE" w:rsidRPr="00662D04">
        <w:rPr>
          <w:color w:val="auto"/>
          <w:sz w:val="24"/>
          <w:szCs w:val="24"/>
        </w:rPr>
        <w:t xml:space="preserve"> </w:t>
      </w:r>
      <w:r w:rsidR="00AE0011" w:rsidRPr="00662D04">
        <w:rPr>
          <w:color w:val="auto"/>
          <w:sz w:val="24"/>
          <w:szCs w:val="24"/>
        </w:rPr>
        <w:t>главы</w:t>
      </w:r>
      <w:r w:rsidRPr="00662D04">
        <w:rPr>
          <w:color w:val="auto"/>
          <w:sz w:val="24"/>
          <w:szCs w:val="24"/>
        </w:rPr>
        <w:t xml:space="preserve"> (</w:t>
      </w:r>
      <w:r w:rsidR="005663BE" w:rsidRPr="00662D04">
        <w:rPr>
          <w:color w:val="auto"/>
          <w:sz w:val="24"/>
          <w:szCs w:val="24"/>
        </w:rPr>
        <w:t>раздел</w:t>
      </w:r>
      <w:r w:rsidR="00AE0011" w:rsidRPr="00662D04">
        <w:rPr>
          <w:color w:val="auto"/>
          <w:sz w:val="24"/>
          <w:szCs w:val="24"/>
        </w:rPr>
        <w:t>а</w:t>
      </w:r>
      <w:r w:rsidRPr="00662D04">
        <w:rPr>
          <w:color w:val="auto"/>
          <w:sz w:val="24"/>
          <w:szCs w:val="24"/>
        </w:rPr>
        <w:t>)</w:t>
      </w:r>
      <w:r w:rsidR="001169F0" w:rsidRPr="00662D04">
        <w:rPr>
          <w:color w:val="auto"/>
          <w:sz w:val="24"/>
          <w:szCs w:val="24"/>
        </w:rPr>
        <w:t xml:space="preserve"> и </w:t>
      </w:r>
      <w:r w:rsidRPr="00662D04">
        <w:rPr>
          <w:color w:val="auto"/>
          <w:sz w:val="24"/>
          <w:szCs w:val="24"/>
        </w:rPr>
        <w:t>параграфа (</w:t>
      </w:r>
      <w:r w:rsidR="005663BE" w:rsidRPr="00662D04">
        <w:rPr>
          <w:color w:val="auto"/>
          <w:sz w:val="24"/>
          <w:szCs w:val="24"/>
        </w:rPr>
        <w:t xml:space="preserve">подраздела) </w:t>
      </w:r>
      <w:r w:rsidR="00840D6D" w:rsidRPr="00662D04">
        <w:rPr>
          <w:color w:val="auto"/>
          <w:sz w:val="24"/>
          <w:szCs w:val="24"/>
        </w:rPr>
        <w:t>печата</w:t>
      </w:r>
      <w:r w:rsidRPr="00662D04">
        <w:rPr>
          <w:color w:val="auto"/>
          <w:sz w:val="24"/>
          <w:szCs w:val="24"/>
        </w:rPr>
        <w:t>е</w:t>
      </w:r>
      <w:r w:rsidR="00840D6D" w:rsidRPr="00662D04">
        <w:rPr>
          <w:color w:val="auto"/>
          <w:sz w:val="24"/>
          <w:szCs w:val="24"/>
        </w:rPr>
        <w:t xml:space="preserve">тся </w:t>
      </w:r>
      <w:r w:rsidR="00AE0011" w:rsidRPr="00662D04">
        <w:rPr>
          <w:color w:val="auto"/>
          <w:sz w:val="24"/>
          <w:szCs w:val="24"/>
        </w:rPr>
        <w:t xml:space="preserve">один </w:t>
      </w:r>
      <w:r w:rsidR="004542AB" w:rsidRPr="00662D04">
        <w:rPr>
          <w:color w:val="auto"/>
          <w:sz w:val="24"/>
          <w:szCs w:val="24"/>
        </w:rPr>
        <w:t xml:space="preserve">строчный </w:t>
      </w:r>
      <w:r w:rsidR="00840D6D" w:rsidRPr="00662D04">
        <w:rPr>
          <w:color w:val="auto"/>
          <w:sz w:val="24"/>
          <w:szCs w:val="24"/>
        </w:rPr>
        <w:t xml:space="preserve">пробел. </w:t>
      </w:r>
      <w:r w:rsidR="003350B5" w:rsidRPr="00662D04">
        <w:rPr>
          <w:color w:val="auto"/>
          <w:sz w:val="24"/>
          <w:szCs w:val="24"/>
        </w:rPr>
        <w:t xml:space="preserve">Наименование </w:t>
      </w:r>
      <w:r w:rsidR="00840D6D" w:rsidRPr="00662D04">
        <w:rPr>
          <w:color w:val="auto"/>
          <w:sz w:val="24"/>
          <w:szCs w:val="24"/>
        </w:rPr>
        <w:t xml:space="preserve">параграфа и его текст печатаются через один </w:t>
      </w:r>
      <w:r w:rsidR="004542AB" w:rsidRPr="00662D04">
        <w:rPr>
          <w:color w:val="auto"/>
          <w:sz w:val="24"/>
          <w:szCs w:val="24"/>
        </w:rPr>
        <w:t xml:space="preserve">строчный </w:t>
      </w:r>
      <w:r w:rsidR="00840D6D" w:rsidRPr="00662D04">
        <w:rPr>
          <w:color w:val="auto"/>
          <w:sz w:val="24"/>
          <w:szCs w:val="24"/>
        </w:rPr>
        <w:t>пробел.</w:t>
      </w:r>
      <w:r w:rsidR="00EF2B04" w:rsidRPr="00662D04">
        <w:rPr>
          <w:color w:val="auto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C32AB" w:rsidRPr="00317EBA" w:rsidTr="00E00C3F">
        <w:trPr>
          <w:trHeight w:val="3879"/>
        </w:trPr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C32AB" w:rsidRPr="00317EBA" w:rsidRDefault="003C32AB" w:rsidP="004C70E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i/>
                <w:color w:val="auto"/>
                <w:sz w:val="24"/>
                <w:szCs w:val="24"/>
              </w:rPr>
            </w:pPr>
            <w:r w:rsidRPr="00317EBA">
              <w:rPr>
                <w:b/>
                <w:i/>
                <w:color w:val="auto"/>
                <w:sz w:val="24"/>
                <w:szCs w:val="24"/>
              </w:rPr>
              <w:lastRenderedPageBreak/>
              <w:t xml:space="preserve">Например, </w:t>
            </w:r>
          </w:p>
          <w:p w:rsidR="003C32AB" w:rsidRPr="00317EBA" w:rsidRDefault="003C32AB" w:rsidP="004C70E3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317EBA">
              <w:rPr>
                <w:color w:val="auto"/>
                <w:sz w:val="24"/>
                <w:szCs w:val="24"/>
              </w:rPr>
              <w:t>СПОСОБЫ ЭФФЕКТИВНОЙ РАБОТЫ С ИНФОРМАЦИЕЙ</w:t>
            </w:r>
          </w:p>
          <w:p w:rsidR="003C32AB" w:rsidRPr="00317EBA" w:rsidRDefault="003C32AB" w:rsidP="004C70E3">
            <w:pPr>
              <w:jc w:val="center"/>
              <w:rPr>
                <w:color w:val="auto"/>
                <w:sz w:val="24"/>
                <w:szCs w:val="24"/>
              </w:rPr>
            </w:pPr>
            <w:r w:rsidRPr="00317EBA">
              <w:rPr>
                <w:color w:val="auto"/>
                <w:sz w:val="24"/>
                <w:szCs w:val="24"/>
              </w:rPr>
              <w:t>(один строчный пробел)</w:t>
            </w:r>
          </w:p>
          <w:p w:rsidR="003C32AB" w:rsidRPr="00317EBA" w:rsidRDefault="003C32AB" w:rsidP="004C70E3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17EBA">
              <w:rPr>
                <w:b/>
                <w:bCs/>
                <w:color w:val="auto"/>
                <w:sz w:val="24"/>
                <w:szCs w:val="24"/>
              </w:rPr>
              <w:t>Эффективное чтение</w:t>
            </w:r>
          </w:p>
          <w:p w:rsidR="003C32AB" w:rsidRPr="00317EBA" w:rsidRDefault="003C32AB" w:rsidP="004C70E3">
            <w:pPr>
              <w:jc w:val="center"/>
              <w:rPr>
                <w:color w:val="auto"/>
                <w:sz w:val="24"/>
                <w:szCs w:val="24"/>
              </w:rPr>
            </w:pPr>
            <w:r w:rsidRPr="00317EBA">
              <w:rPr>
                <w:color w:val="auto"/>
                <w:sz w:val="24"/>
                <w:szCs w:val="24"/>
              </w:rPr>
              <w:t>(один строчный пробел)</w:t>
            </w:r>
          </w:p>
          <w:p w:rsidR="003C32AB" w:rsidRPr="00317EBA" w:rsidRDefault="003C32AB" w:rsidP="004C70E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317EBA">
              <w:rPr>
                <w:color w:val="auto"/>
                <w:sz w:val="24"/>
                <w:szCs w:val="24"/>
              </w:rPr>
              <w:t>Чтобы успешно работать с учебной, методической, научной литературой, нормативно-правовыми источниками, необходимо владеть определёнными учебными умениями и навыками…</w:t>
            </w:r>
          </w:p>
          <w:p w:rsidR="00C3099C" w:rsidRPr="00317EBA" w:rsidRDefault="00C3099C" w:rsidP="004C70E3">
            <w:pPr>
              <w:jc w:val="center"/>
              <w:rPr>
                <w:color w:val="auto"/>
                <w:sz w:val="24"/>
                <w:szCs w:val="24"/>
              </w:rPr>
            </w:pPr>
            <w:r w:rsidRPr="00317EBA">
              <w:rPr>
                <w:color w:val="auto"/>
                <w:sz w:val="24"/>
                <w:szCs w:val="24"/>
              </w:rPr>
              <w:t>(один строчный пробел)</w:t>
            </w:r>
          </w:p>
          <w:p w:rsidR="00C3099C" w:rsidRPr="00317EBA" w:rsidRDefault="00C3099C" w:rsidP="004C70E3">
            <w:pPr>
              <w:pStyle w:val="1"/>
              <w:numPr>
                <w:ilvl w:val="1"/>
                <w:numId w:val="41"/>
              </w:numPr>
              <w:ind w:left="0" w:right="-1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17EBA">
              <w:rPr>
                <w:b/>
                <w:color w:val="auto"/>
                <w:sz w:val="24"/>
                <w:szCs w:val="24"/>
              </w:rPr>
              <w:t>Эффективная обработка и систематизация полученной информации</w:t>
            </w:r>
          </w:p>
          <w:p w:rsidR="00C3099C" w:rsidRPr="00317EBA" w:rsidRDefault="00C3099C" w:rsidP="004C70E3">
            <w:pPr>
              <w:jc w:val="center"/>
              <w:rPr>
                <w:color w:val="auto"/>
                <w:sz w:val="24"/>
                <w:szCs w:val="24"/>
              </w:rPr>
            </w:pPr>
            <w:r w:rsidRPr="00317EBA">
              <w:rPr>
                <w:color w:val="auto"/>
                <w:sz w:val="24"/>
                <w:szCs w:val="24"/>
              </w:rPr>
              <w:t>(один строчный пробел)</w:t>
            </w:r>
          </w:p>
          <w:p w:rsidR="00C3099C" w:rsidRPr="00317EBA" w:rsidRDefault="00C3099C" w:rsidP="004C70E3">
            <w:pPr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317EBA">
              <w:rPr>
                <w:color w:val="auto"/>
                <w:sz w:val="24"/>
                <w:szCs w:val="24"/>
              </w:rPr>
              <w:t>Информация, полученная путём чтения, предназначается для дальнейшего использования, поэтому её следует фиксировать: делать пометки, подчёркивания, разного вида записи…</w:t>
            </w:r>
          </w:p>
        </w:tc>
      </w:tr>
    </w:tbl>
    <w:p w:rsidR="004542AB" w:rsidRPr="00662D04" w:rsidRDefault="004542AB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Нумерация </w:t>
      </w:r>
      <w:r w:rsidR="00AE0011" w:rsidRPr="00662D04">
        <w:rPr>
          <w:color w:val="auto"/>
          <w:sz w:val="24"/>
          <w:szCs w:val="24"/>
        </w:rPr>
        <w:t xml:space="preserve">глав </w:t>
      </w:r>
      <w:r w:rsidR="001B5871" w:rsidRPr="00662D04">
        <w:rPr>
          <w:color w:val="auto"/>
          <w:sz w:val="24"/>
          <w:szCs w:val="24"/>
        </w:rPr>
        <w:t xml:space="preserve">(разделов) </w:t>
      </w:r>
      <w:r w:rsidRPr="00662D04">
        <w:rPr>
          <w:color w:val="auto"/>
          <w:sz w:val="24"/>
          <w:szCs w:val="24"/>
        </w:rPr>
        <w:t>выполняется арабскими цифрами без знака №. Номер главы</w:t>
      </w:r>
      <w:r w:rsidR="001B5871" w:rsidRPr="00662D04">
        <w:rPr>
          <w:color w:val="auto"/>
          <w:sz w:val="24"/>
          <w:szCs w:val="24"/>
        </w:rPr>
        <w:t xml:space="preserve"> (раздела)</w:t>
      </w:r>
      <w:r w:rsidRPr="00662D04">
        <w:rPr>
          <w:color w:val="auto"/>
          <w:sz w:val="24"/>
          <w:szCs w:val="24"/>
        </w:rPr>
        <w:t xml:space="preserve"> ставится перед его заголовком, после номера ставится точка и перед </w:t>
      </w:r>
      <w:r w:rsidR="003350B5" w:rsidRPr="00662D04">
        <w:rPr>
          <w:color w:val="auto"/>
          <w:sz w:val="24"/>
          <w:szCs w:val="24"/>
        </w:rPr>
        <w:t xml:space="preserve">наименованием </w:t>
      </w:r>
      <w:r w:rsidRPr="00662D04">
        <w:rPr>
          <w:color w:val="auto"/>
          <w:sz w:val="24"/>
          <w:szCs w:val="24"/>
        </w:rPr>
        <w:t>оставляется пробел. Слово «Глава», «Раздел» не используется.</w:t>
      </w:r>
    </w:p>
    <w:p w:rsidR="00C652CF" w:rsidRPr="00662D04" w:rsidRDefault="00C652CF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Параграф </w:t>
      </w:r>
      <w:r w:rsidR="001B5871" w:rsidRPr="00662D04">
        <w:rPr>
          <w:color w:val="auto"/>
          <w:sz w:val="24"/>
          <w:szCs w:val="24"/>
        </w:rPr>
        <w:t xml:space="preserve">(подраздел) </w:t>
      </w:r>
      <w:r w:rsidRPr="00662D04">
        <w:rPr>
          <w:color w:val="auto"/>
          <w:sz w:val="24"/>
          <w:szCs w:val="24"/>
        </w:rPr>
        <w:t xml:space="preserve">нумеруется в пределах каждой главы. Номер параграфа состоит из номера главы и порядкового номера параграфа, </w:t>
      </w:r>
      <w:proofErr w:type="gramStart"/>
      <w:r w:rsidRPr="00662D04">
        <w:rPr>
          <w:color w:val="auto"/>
          <w:sz w:val="24"/>
          <w:szCs w:val="24"/>
        </w:rPr>
        <w:t>раздел</w:t>
      </w:r>
      <w:r w:rsidR="00E00C3F" w:rsidRPr="00662D04">
        <w:rPr>
          <w:color w:val="auto"/>
          <w:sz w:val="24"/>
          <w:szCs w:val="24"/>
        </w:rPr>
        <w:t>ё</w:t>
      </w:r>
      <w:r w:rsidRPr="00662D04">
        <w:rPr>
          <w:color w:val="auto"/>
          <w:sz w:val="24"/>
          <w:szCs w:val="24"/>
        </w:rPr>
        <w:t>нных</w:t>
      </w:r>
      <w:proofErr w:type="gramEnd"/>
      <w:r w:rsidRPr="00662D04">
        <w:rPr>
          <w:color w:val="auto"/>
          <w:sz w:val="24"/>
          <w:szCs w:val="24"/>
        </w:rPr>
        <w:t xml:space="preserve"> точкой</w:t>
      </w:r>
      <w:r w:rsidR="00954B71" w:rsidRPr="00662D04">
        <w:rPr>
          <w:color w:val="auto"/>
          <w:sz w:val="24"/>
          <w:szCs w:val="24"/>
        </w:rPr>
        <w:t>, в</w:t>
      </w:r>
      <w:r w:rsidRPr="00662D04">
        <w:rPr>
          <w:color w:val="auto"/>
          <w:sz w:val="24"/>
          <w:szCs w:val="24"/>
        </w:rPr>
        <w:t xml:space="preserve"> конце номера параграфа ставится точка.</w:t>
      </w:r>
    </w:p>
    <w:p w:rsidR="005663BE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Не допускается размещать заголовки параграфов на одной странице, а относящийся к ним текст – на следующей</w:t>
      </w:r>
      <w:r w:rsidR="001B5871" w:rsidRPr="00662D04">
        <w:rPr>
          <w:color w:val="auto"/>
          <w:sz w:val="24"/>
          <w:szCs w:val="24"/>
        </w:rPr>
        <w:t xml:space="preserve"> странице</w:t>
      </w:r>
      <w:r w:rsidRPr="00662D04">
        <w:rPr>
          <w:color w:val="auto"/>
          <w:sz w:val="24"/>
          <w:szCs w:val="24"/>
        </w:rPr>
        <w:t>.</w:t>
      </w:r>
    </w:p>
    <w:p w:rsidR="005663BE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  <w:r w:rsidRPr="00317EBA">
        <w:rPr>
          <w:color w:val="auto"/>
          <w:sz w:val="24"/>
          <w:szCs w:val="24"/>
        </w:rPr>
        <w:t xml:space="preserve">Не допускается размещать следом за </w:t>
      </w:r>
      <w:r w:rsidR="003350B5" w:rsidRPr="00317EBA">
        <w:rPr>
          <w:color w:val="auto"/>
          <w:sz w:val="24"/>
          <w:szCs w:val="24"/>
        </w:rPr>
        <w:t xml:space="preserve">наименованием главы или параграфа </w:t>
      </w:r>
      <w:r w:rsidRPr="00317EBA">
        <w:rPr>
          <w:color w:val="auto"/>
          <w:sz w:val="24"/>
          <w:szCs w:val="24"/>
        </w:rPr>
        <w:t>таблицы</w:t>
      </w:r>
      <w:r w:rsidR="00F525BB" w:rsidRPr="00317EBA">
        <w:rPr>
          <w:color w:val="auto"/>
          <w:sz w:val="24"/>
          <w:szCs w:val="24"/>
        </w:rPr>
        <w:t>,</w:t>
      </w:r>
      <w:r w:rsidR="00F525BB"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>рисунки</w:t>
      </w:r>
      <w:r w:rsidR="00F525BB" w:rsidRPr="00662D04">
        <w:rPr>
          <w:color w:val="auto"/>
          <w:sz w:val="24"/>
          <w:szCs w:val="24"/>
        </w:rPr>
        <w:t>, схемы, диаграммы, классификации</w:t>
      </w:r>
      <w:r w:rsidRPr="00662D04">
        <w:rPr>
          <w:color w:val="auto"/>
          <w:sz w:val="24"/>
          <w:szCs w:val="24"/>
        </w:rPr>
        <w:t>.</w:t>
      </w:r>
    </w:p>
    <w:p w:rsidR="00A1402C" w:rsidRPr="00662D04" w:rsidRDefault="00A1402C" w:rsidP="004C70E3">
      <w:pPr>
        <w:ind w:firstLine="709"/>
        <w:jc w:val="both"/>
        <w:rPr>
          <w:sz w:val="24"/>
          <w:szCs w:val="24"/>
        </w:rPr>
      </w:pPr>
    </w:p>
    <w:p w:rsidR="005663BE" w:rsidRPr="00662D04" w:rsidRDefault="00CD24CB" w:rsidP="004C70E3">
      <w:pPr>
        <w:jc w:val="center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6</w:t>
      </w:r>
      <w:r w:rsidR="00C652CF" w:rsidRPr="00662D04">
        <w:rPr>
          <w:b/>
          <w:color w:val="auto"/>
          <w:sz w:val="24"/>
          <w:szCs w:val="24"/>
        </w:rPr>
        <w:t xml:space="preserve">.3. </w:t>
      </w:r>
      <w:r w:rsidR="005663BE" w:rsidRPr="00662D04">
        <w:rPr>
          <w:b/>
          <w:color w:val="auto"/>
          <w:sz w:val="24"/>
          <w:szCs w:val="24"/>
        </w:rPr>
        <w:t>Оформление иллюстраций</w:t>
      </w:r>
    </w:p>
    <w:p w:rsidR="005663BE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</w:p>
    <w:p w:rsidR="005663BE" w:rsidRPr="00662D04" w:rsidRDefault="005663BE" w:rsidP="004C70E3">
      <w:pPr>
        <w:ind w:firstLine="709"/>
        <w:jc w:val="both"/>
        <w:rPr>
          <w:snapToGrid w:val="0"/>
          <w:color w:val="auto"/>
          <w:sz w:val="24"/>
          <w:szCs w:val="24"/>
        </w:rPr>
      </w:pPr>
      <w:proofErr w:type="gramStart"/>
      <w:r w:rsidRPr="00662D04">
        <w:rPr>
          <w:snapToGrid w:val="0"/>
          <w:color w:val="auto"/>
          <w:sz w:val="24"/>
          <w:szCs w:val="24"/>
        </w:rPr>
        <w:t xml:space="preserve">Иллюстрации (рисунки, схемы, графики, диаграммы, чертежи) должны иметь одно название </w:t>
      </w:r>
      <w:r w:rsidR="00AE0011" w:rsidRPr="00662D04">
        <w:rPr>
          <w:snapToGrid w:val="0"/>
          <w:color w:val="auto"/>
          <w:sz w:val="24"/>
          <w:szCs w:val="24"/>
        </w:rPr>
        <w:t>«</w:t>
      </w:r>
      <w:r w:rsidRPr="00662D04">
        <w:rPr>
          <w:snapToGrid w:val="0"/>
          <w:color w:val="auto"/>
          <w:sz w:val="24"/>
          <w:szCs w:val="24"/>
        </w:rPr>
        <w:t>рисунок</w:t>
      </w:r>
      <w:r w:rsidR="00AE0011" w:rsidRPr="00662D04">
        <w:rPr>
          <w:snapToGrid w:val="0"/>
          <w:color w:val="auto"/>
          <w:sz w:val="24"/>
          <w:szCs w:val="24"/>
        </w:rPr>
        <w:t>»</w:t>
      </w:r>
      <w:r w:rsidRPr="00662D04">
        <w:rPr>
          <w:snapToGrid w:val="0"/>
          <w:color w:val="auto"/>
          <w:sz w:val="24"/>
          <w:szCs w:val="24"/>
        </w:rPr>
        <w:t xml:space="preserve"> и</w:t>
      </w:r>
      <w:r w:rsidRPr="00662D04">
        <w:rPr>
          <w:color w:val="auto"/>
          <w:sz w:val="24"/>
          <w:szCs w:val="24"/>
        </w:rPr>
        <w:t xml:space="preserve"> обозначаются словом «Рис.». </w:t>
      </w:r>
      <w:r w:rsidRPr="00662D04">
        <w:rPr>
          <w:snapToGrid w:val="0"/>
          <w:color w:val="auto"/>
          <w:sz w:val="24"/>
          <w:szCs w:val="24"/>
        </w:rPr>
        <w:t>Располагаются в работе непосредственно на странице с текстом по центру, в котором они упоминаются, или отдельно на странице в приложении и должны быть расположены так, чтобы их удобно было рассматривать без поворота или с поворотом по часовой стрелке.</w:t>
      </w:r>
      <w:proofErr w:type="gramEnd"/>
    </w:p>
    <w:p w:rsidR="00E30525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Рисунки нумеруются последовательно </w:t>
      </w:r>
      <w:r w:rsidRPr="00662D04">
        <w:rPr>
          <w:snapToGrid w:val="0"/>
          <w:color w:val="auto"/>
          <w:sz w:val="24"/>
          <w:szCs w:val="24"/>
        </w:rPr>
        <w:t>порядковой нумерацией арабскими цифрами в пределах всей работы</w:t>
      </w:r>
      <w:r w:rsidR="00E30525" w:rsidRPr="00662D04">
        <w:rPr>
          <w:snapToGrid w:val="0"/>
          <w:color w:val="auto"/>
          <w:sz w:val="24"/>
          <w:szCs w:val="24"/>
        </w:rPr>
        <w:t xml:space="preserve">. </w:t>
      </w:r>
      <w:r w:rsidRPr="00662D04">
        <w:rPr>
          <w:color w:val="auto"/>
          <w:sz w:val="24"/>
          <w:szCs w:val="24"/>
        </w:rPr>
        <w:t>Номер рисунка, его название и поясняющие подписи помещают под ним</w:t>
      </w:r>
      <w:r w:rsidR="00E30525" w:rsidRPr="00662D04">
        <w:rPr>
          <w:color w:val="auto"/>
          <w:sz w:val="24"/>
          <w:szCs w:val="24"/>
        </w:rPr>
        <w:t xml:space="preserve"> следующим образом: сокращенное слово (Рис.), порядковый номер рисунка (без знака №), точка, название рисунка с заглавной буквы, в конце названия точка не ставится.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A1402C" w:rsidRPr="00662D04" w:rsidTr="00AE0011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402C" w:rsidRPr="00662D04" w:rsidRDefault="00A1402C" w:rsidP="004C70E3">
            <w:pPr>
              <w:ind w:firstLine="709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662D04">
              <w:rPr>
                <w:b/>
                <w:i/>
                <w:color w:val="auto"/>
                <w:sz w:val="24"/>
                <w:szCs w:val="24"/>
              </w:rPr>
              <w:t xml:space="preserve">Например,  </w:t>
            </w:r>
            <w:r w:rsidR="00C652CF" w:rsidRPr="00662D04">
              <w:rPr>
                <w:i/>
                <w:color w:val="auto"/>
                <w:sz w:val="24"/>
                <w:szCs w:val="24"/>
              </w:rPr>
              <w:t>(</w:t>
            </w:r>
            <w:r w:rsidRPr="00662D04">
              <w:rPr>
                <w:i/>
                <w:color w:val="auto"/>
                <w:sz w:val="24"/>
                <w:szCs w:val="24"/>
              </w:rPr>
              <w:t>второй рисунок</w:t>
            </w:r>
            <w:r w:rsidR="00C652CF" w:rsidRPr="00662D04">
              <w:rPr>
                <w:i/>
                <w:color w:val="auto"/>
                <w:sz w:val="24"/>
                <w:szCs w:val="24"/>
              </w:rPr>
              <w:t>)</w:t>
            </w:r>
            <w:r w:rsidRPr="00662D04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</w:p>
          <w:p w:rsidR="00A1402C" w:rsidRPr="00662D04" w:rsidRDefault="00317EBA" w:rsidP="004C70E3">
            <w:pPr>
              <w:ind w:firstLine="709"/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4102735" cy="16433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735" cy="164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02C" w:rsidRPr="00662D04" w:rsidRDefault="00A1402C" w:rsidP="004C70E3">
            <w:pPr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 xml:space="preserve">Рис. 2. Мотивация к успеху медработников кардиологического отделения </w:t>
            </w:r>
          </w:p>
          <w:p w:rsidR="00A1402C" w:rsidRPr="00662D04" w:rsidRDefault="00A1402C" w:rsidP="004C70E3">
            <w:pPr>
              <w:ind w:firstLine="709"/>
              <w:jc w:val="both"/>
              <w:rPr>
                <w:snapToGrid w:val="0"/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* Источник: [5, с 25]</w:t>
            </w:r>
          </w:p>
        </w:tc>
      </w:tr>
    </w:tbl>
    <w:p w:rsidR="00A1402C" w:rsidRDefault="00A1402C" w:rsidP="004C70E3">
      <w:pPr>
        <w:ind w:firstLine="709"/>
        <w:jc w:val="both"/>
        <w:rPr>
          <w:snapToGrid w:val="0"/>
          <w:sz w:val="24"/>
          <w:szCs w:val="24"/>
        </w:rPr>
      </w:pPr>
    </w:p>
    <w:p w:rsidR="00317EBA" w:rsidRPr="00662D04" w:rsidRDefault="00317EBA" w:rsidP="004C70E3">
      <w:pPr>
        <w:ind w:firstLine="709"/>
        <w:jc w:val="both"/>
        <w:rPr>
          <w:snapToGrid w:val="0"/>
          <w:sz w:val="24"/>
          <w:szCs w:val="24"/>
        </w:rPr>
      </w:pPr>
    </w:p>
    <w:p w:rsidR="005663BE" w:rsidRPr="00662D04" w:rsidRDefault="005663BE" w:rsidP="004C70E3">
      <w:pPr>
        <w:numPr>
          <w:ilvl w:val="1"/>
          <w:numId w:val="65"/>
        </w:numPr>
        <w:jc w:val="center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lastRenderedPageBreak/>
        <w:t>Оформление таблиц</w:t>
      </w:r>
    </w:p>
    <w:p w:rsidR="005663BE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</w:p>
    <w:p w:rsidR="005663BE" w:rsidRPr="00662D04" w:rsidRDefault="005663BE" w:rsidP="004C70E3">
      <w:pPr>
        <w:ind w:firstLine="709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 xml:space="preserve">Цифровой материал может оформляться в виде таблиц. Слово «Таблица» в тексте печатается сокращенно «табл.», а над таблицей – полностью. Таблицы можно давать с заголовками и без заголовков, однако, по всей работе должно быть соблюдено единообразие. </w:t>
      </w:r>
    </w:p>
    <w:p w:rsidR="005663BE" w:rsidRPr="00662D04" w:rsidRDefault="005663BE" w:rsidP="004C70E3">
      <w:pPr>
        <w:ind w:firstLine="709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 xml:space="preserve">Заголовок располагается над таблицей и печатается по центру строки. Надпись «Таблица» с указанием ее номера помещается в правом верхнем углу </w:t>
      </w:r>
      <w:r w:rsidR="00F525BB" w:rsidRPr="00662D04">
        <w:rPr>
          <w:snapToGrid w:val="0"/>
          <w:color w:val="auto"/>
          <w:sz w:val="24"/>
          <w:szCs w:val="24"/>
        </w:rPr>
        <w:t xml:space="preserve">листа </w:t>
      </w:r>
      <w:r w:rsidRPr="00662D04">
        <w:rPr>
          <w:snapToGrid w:val="0"/>
          <w:color w:val="auto"/>
          <w:sz w:val="24"/>
          <w:szCs w:val="24"/>
        </w:rPr>
        <w:t>над заголовком таблицы. Заголовок и слово «Таблица» начинают писать с прописной буквы. Точка в конце заголовка не ставится.</w:t>
      </w:r>
    </w:p>
    <w:p w:rsidR="005663BE" w:rsidRPr="00662D04" w:rsidRDefault="005663BE" w:rsidP="004C70E3">
      <w:pPr>
        <w:ind w:firstLine="709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>Таблицы нумеруются последовательно в пределах всей работы арабскими цифрами. Номер таблицы определяется ее порядковым номером в работе. В конце номера точка не ставится.</w:t>
      </w:r>
    </w:p>
    <w:p w:rsidR="005663BE" w:rsidRPr="00662D04" w:rsidRDefault="005663BE" w:rsidP="004C70E3">
      <w:pPr>
        <w:ind w:firstLine="709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>Таблица размещается после первого упоминания о ней в тексте. Таблицу с большим количеством строк допускается переносить на другой лист за подписью в право</w:t>
      </w:r>
      <w:r w:rsidR="00F525BB" w:rsidRPr="00662D04">
        <w:rPr>
          <w:snapToGrid w:val="0"/>
          <w:color w:val="auto"/>
          <w:sz w:val="24"/>
          <w:szCs w:val="24"/>
        </w:rPr>
        <w:t>м</w:t>
      </w:r>
      <w:r w:rsidRPr="00662D04">
        <w:rPr>
          <w:snapToGrid w:val="0"/>
          <w:color w:val="auto"/>
          <w:sz w:val="24"/>
          <w:szCs w:val="24"/>
        </w:rPr>
        <w:t xml:space="preserve"> </w:t>
      </w:r>
      <w:r w:rsidR="00F525BB" w:rsidRPr="00662D04">
        <w:rPr>
          <w:snapToGrid w:val="0"/>
          <w:color w:val="auto"/>
          <w:sz w:val="24"/>
          <w:szCs w:val="24"/>
        </w:rPr>
        <w:t>углу листа</w:t>
      </w:r>
      <w:r w:rsidRPr="00662D04">
        <w:rPr>
          <w:snapToGrid w:val="0"/>
          <w:color w:val="auto"/>
          <w:sz w:val="24"/>
          <w:szCs w:val="24"/>
        </w:rPr>
        <w:t xml:space="preserve"> «Продолжение таблицы» и е</w:t>
      </w:r>
      <w:r w:rsidR="003350B5" w:rsidRPr="00662D04">
        <w:rPr>
          <w:snapToGrid w:val="0"/>
          <w:color w:val="auto"/>
          <w:sz w:val="24"/>
          <w:szCs w:val="24"/>
        </w:rPr>
        <w:t>ё</w:t>
      </w:r>
      <w:r w:rsidRPr="00662D04">
        <w:rPr>
          <w:snapToGrid w:val="0"/>
          <w:color w:val="auto"/>
          <w:sz w:val="24"/>
          <w:szCs w:val="24"/>
        </w:rPr>
        <w:t xml:space="preserve"> номер. Таблицу с большим количеством граф допускается размещать на листе А</w:t>
      </w:r>
      <w:proofErr w:type="gramStart"/>
      <w:r w:rsidRPr="00662D04">
        <w:rPr>
          <w:snapToGrid w:val="0"/>
          <w:color w:val="auto"/>
          <w:sz w:val="24"/>
          <w:szCs w:val="24"/>
        </w:rPr>
        <w:t>4</w:t>
      </w:r>
      <w:proofErr w:type="gramEnd"/>
      <w:r w:rsidRPr="00662D04">
        <w:rPr>
          <w:snapToGrid w:val="0"/>
          <w:color w:val="auto"/>
          <w:sz w:val="24"/>
          <w:szCs w:val="24"/>
        </w:rPr>
        <w:t xml:space="preserve"> в альбомном формате. В этом случае таблицу следует разместить заголовком к переплету.</w:t>
      </w:r>
    </w:p>
    <w:p w:rsidR="005663BE" w:rsidRPr="00662D04" w:rsidRDefault="005663BE" w:rsidP="004C70E3">
      <w:pPr>
        <w:ind w:firstLine="709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>Заголовки граф и строк в таблице должны начинаться с прописной буквы, подчиненные заголовки - со строчной, надписи в графах располагаются по</w:t>
      </w:r>
      <w:r w:rsidR="00F525BB" w:rsidRPr="00662D04">
        <w:rPr>
          <w:snapToGrid w:val="0"/>
          <w:color w:val="auto"/>
          <w:sz w:val="24"/>
          <w:szCs w:val="24"/>
        </w:rPr>
        <w:t xml:space="preserve"> центру</w:t>
      </w:r>
      <w:r w:rsidRPr="00662D04">
        <w:rPr>
          <w:snapToGrid w:val="0"/>
          <w:color w:val="auto"/>
          <w:sz w:val="24"/>
          <w:szCs w:val="24"/>
        </w:rPr>
        <w:t>.</w:t>
      </w:r>
    </w:p>
    <w:p w:rsidR="005663BE" w:rsidRPr="00662D04" w:rsidRDefault="005663BE" w:rsidP="004C70E3">
      <w:pPr>
        <w:ind w:firstLine="709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>Высота строк и ширина столбцов в таблице должны обеспечивать четкое воспроизведение включенной в не</w:t>
      </w:r>
      <w:r w:rsidR="00F525BB" w:rsidRPr="00662D04">
        <w:rPr>
          <w:snapToGrid w:val="0"/>
          <w:color w:val="auto"/>
          <w:sz w:val="24"/>
          <w:szCs w:val="24"/>
        </w:rPr>
        <w:t>ё</w:t>
      </w:r>
      <w:r w:rsidRPr="00662D04">
        <w:rPr>
          <w:snapToGrid w:val="0"/>
          <w:color w:val="auto"/>
          <w:sz w:val="24"/>
          <w:szCs w:val="24"/>
        </w:rPr>
        <w:t xml:space="preserve"> информации.</w:t>
      </w:r>
    </w:p>
    <w:p w:rsidR="005663BE" w:rsidRPr="00662D04" w:rsidRDefault="005663BE" w:rsidP="004C70E3">
      <w:pPr>
        <w:ind w:firstLine="709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>При оформлении данных таблицы допускается отступление от заданного основного шрифта в сторону его уменьшения.</w:t>
      </w:r>
    </w:p>
    <w:p w:rsidR="005663BE" w:rsidRPr="00662D04" w:rsidRDefault="005663BE" w:rsidP="004C70E3">
      <w:pPr>
        <w:ind w:firstLine="709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>Обязательно указывается ссылка (под таблицей) на использованные в таблице источники.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466C" w:rsidRPr="00662D04" w:rsidTr="00E20CCB">
        <w:trPr>
          <w:trHeight w:val="3370"/>
        </w:trPr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466C" w:rsidRPr="00662D04" w:rsidRDefault="0041466C" w:rsidP="004C70E3">
            <w:pPr>
              <w:ind w:firstLine="709"/>
              <w:jc w:val="both"/>
              <w:rPr>
                <w:b/>
                <w:color w:val="auto"/>
                <w:sz w:val="24"/>
                <w:szCs w:val="24"/>
              </w:rPr>
            </w:pPr>
            <w:r w:rsidRPr="00662D04">
              <w:rPr>
                <w:b/>
                <w:i/>
                <w:color w:val="auto"/>
                <w:sz w:val="24"/>
                <w:szCs w:val="24"/>
              </w:rPr>
              <w:t xml:space="preserve">Например,  </w:t>
            </w:r>
            <w:r w:rsidR="00C652CF" w:rsidRPr="00662D04">
              <w:rPr>
                <w:i/>
                <w:color w:val="auto"/>
                <w:sz w:val="24"/>
                <w:szCs w:val="24"/>
              </w:rPr>
              <w:t>(</w:t>
            </w:r>
            <w:r w:rsidRPr="00662D04">
              <w:rPr>
                <w:i/>
                <w:color w:val="auto"/>
                <w:sz w:val="24"/>
                <w:szCs w:val="24"/>
              </w:rPr>
              <w:t>первая таблица</w:t>
            </w:r>
            <w:r w:rsidR="00C652CF" w:rsidRPr="00662D04">
              <w:rPr>
                <w:i/>
                <w:color w:val="auto"/>
                <w:sz w:val="24"/>
                <w:szCs w:val="24"/>
              </w:rPr>
              <w:t>)</w:t>
            </w:r>
            <w:r w:rsidRPr="00662D04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</w:p>
          <w:p w:rsidR="0041466C" w:rsidRPr="00662D04" w:rsidRDefault="0041466C" w:rsidP="004C70E3">
            <w:pPr>
              <w:pStyle w:val="Style2"/>
              <w:widowControl/>
              <w:ind w:firstLine="709"/>
              <w:jc w:val="right"/>
              <w:rPr>
                <w:rStyle w:val="FontStyle18"/>
                <w:rFonts w:ascii="Times New Roman" w:hAnsi="Times New Roman"/>
                <w:sz w:val="24"/>
                <w:szCs w:val="24"/>
              </w:rPr>
            </w:pPr>
            <w:r w:rsidRPr="00662D04">
              <w:rPr>
                <w:rStyle w:val="FontStyle18"/>
                <w:rFonts w:ascii="Times New Roman" w:hAnsi="Times New Roman"/>
                <w:sz w:val="24"/>
                <w:szCs w:val="24"/>
              </w:rPr>
              <w:t>Таблица 1</w:t>
            </w:r>
          </w:p>
          <w:p w:rsidR="0041466C" w:rsidRPr="00662D04" w:rsidRDefault="0041466C" w:rsidP="004C70E3">
            <w:pPr>
              <w:pStyle w:val="Style2"/>
              <w:widowControl/>
              <w:jc w:val="center"/>
              <w:rPr>
                <w:rStyle w:val="FontStyle18"/>
                <w:rFonts w:ascii="Times New Roman" w:hAnsi="Times New Roman"/>
                <w:b/>
                <w:sz w:val="24"/>
                <w:szCs w:val="24"/>
              </w:rPr>
            </w:pPr>
            <w:r w:rsidRPr="00662D04">
              <w:rPr>
                <w:rStyle w:val="FontStyle18"/>
                <w:rFonts w:ascii="Times New Roman" w:hAnsi="Times New Roman"/>
                <w:b/>
                <w:sz w:val="24"/>
                <w:szCs w:val="24"/>
              </w:rPr>
              <w:t>Возрастное распределение респондентов, отнесших себя  к группе доноров</w:t>
            </w:r>
          </w:p>
          <w:p w:rsidR="0041466C" w:rsidRPr="00662D04" w:rsidRDefault="0041466C" w:rsidP="004C70E3">
            <w:pPr>
              <w:pStyle w:val="Style2"/>
              <w:widowControl/>
              <w:ind w:firstLine="709"/>
              <w:jc w:val="both"/>
              <w:rPr>
                <w:rStyle w:val="FontStyle18"/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393"/>
              <w:gridCol w:w="2411"/>
              <w:gridCol w:w="2407"/>
              <w:gridCol w:w="2417"/>
            </w:tblGrid>
            <w:tr w:rsidR="0041466C" w:rsidRPr="00662D04" w:rsidTr="00814DFC">
              <w:trPr>
                <w:jc w:val="center"/>
              </w:trPr>
              <w:tc>
                <w:tcPr>
                  <w:tcW w:w="1243" w:type="pct"/>
                </w:tcPr>
                <w:p w:rsidR="0041466C" w:rsidRPr="00662D04" w:rsidRDefault="0041466C" w:rsidP="004C70E3">
                  <w:pPr>
                    <w:pStyle w:val="Style2"/>
                    <w:widowControl/>
                    <w:jc w:val="center"/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1252" w:type="pct"/>
                </w:tcPr>
                <w:p w:rsidR="0041466C" w:rsidRPr="00662D04" w:rsidRDefault="0041466C" w:rsidP="004C70E3">
                  <w:pPr>
                    <w:pStyle w:val="Style2"/>
                    <w:widowControl/>
                    <w:jc w:val="center"/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  <w:t>Активные доноры</w:t>
                  </w:r>
                </w:p>
                <w:p w:rsidR="0041466C" w:rsidRPr="00662D04" w:rsidRDefault="0041466C" w:rsidP="004C70E3">
                  <w:pPr>
                    <w:pStyle w:val="Style2"/>
                    <w:widowControl/>
                    <w:jc w:val="center"/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  <w:t>в настоящем</w:t>
                  </w:r>
                </w:p>
              </w:tc>
              <w:tc>
                <w:tcPr>
                  <w:tcW w:w="1250" w:type="pct"/>
                </w:tcPr>
                <w:p w:rsidR="0041466C" w:rsidRPr="00662D04" w:rsidRDefault="0041466C" w:rsidP="004C70E3">
                  <w:pPr>
                    <w:pStyle w:val="Style2"/>
                    <w:widowControl/>
                    <w:jc w:val="center"/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  <w:t>Активные доноры</w:t>
                  </w:r>
                </w:p>
                <w:p w:rsidR="0041466C" w:rsidRPr="00662D04" w:rsidRDefault="0041466C" w:rsidP="004C70E3">
                  <w:pPr>
                    <w:pStyle w:val="Style2"/>
                    <w:widowControl/>
                    <w:jc w:val="center"/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  <w:t>в прошлом</w:t>
                  </w:r>
                </w:p>
              </w:tc>
              <w:tc>
                <w:tcPr>
                  <w:tcW w:w="1255" w:type="pct"/>
                </w:tcPr>
                <w:p w:rsidR="0041466C" w:rsidRPr="00662D04" w:rsidRDefault="0041466C" w:rsidP="004C70E3">
                  <w:pPr>
                    <w:pStyle w:val="Style2"/>
                    <w:widowControl/>
                    <w:jc w:val="center"/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  <w:t>Актуальные доноры</w:t>
                  </w:r>
                </w:p>
              </w:tc>
            </w:tr>
            <w:tr w:rsidR="0041466C" w:rsidRPr="00662D04" w:rsidTr="00814DFC">
              <w:trPr>
                <w:jc w:val="center"/>
              </w:trPr>
              <w:tc>
                <w:tcPr>
                  <w:tcW w:w="1243" w:type="pct"/>
                </w:tcPr>
                <w:p w:rsidR="0041466C" w:rsidRPr="00662D04" w:rsidRDefault="0041466C" w:rsidP="004C70E3">
                  <w:pPr>
                    <w:pStyle w:val="Style2"/>
                    <w:widowControl/>
                    <w:jc w:val="center"/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  <w:t>18-25 лет</w:t>
                  </w:r>
                </w:p>
              </w:tc>
              <w:tc>
                <w:tcPr>
                  <w:tcW w:w="1252" w:type="pct"/>
                </w:tcPr>
                <w:p w:rsidR="0041466C" w:rsidRPr="00662D04" w:rsidRDefault="0041466C" w:rsidP="004C70E3">
                  <w:pPr>
                    <w:pStyle w:val="Style2"/>
                    <w:widowControl/>
                    <w:jc w:val="center"/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250" w:type="pct"/>
                </w:tcPr>
                <w:p w:rsidR="0041466C" w:rsidRPr="00662D04" w:rsidRDefault="0041466C" w:rsidP="004C70E3">
                  <w:pPr>
                    <w:pStyle w:val="Style2"/>
                    <w:widowControl/>
                    <w:jc w:val="center"/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5" w:type="pct"/>
                </w:tcPr>
                <w:p w:rsidR="0041466C" w:rsidRPr="00662D04" w:rsidRDefault="0041466C" w:rsidP="004C70E3">
                  <w:pPr>
                    <w:pStyle w:val="Style2"/>
                    <w:widowControl/>
                    <w:jc w:val="center"/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  <w:t>16,7</w:t>
                  </w:r>
                </w:p>
              </w:tc>
            </w:tr>
            <w:tr w:rsidR="0041466C" w:rsidRPr="00662D04" w:rsidTr="00814DFC">
              <w:trPr>
                <w:jc w:val="center"/>
              </w:trPr>
              <w:tc>
                <w:tcPr>
                  <w:tcW w:w="1243" w:type="pct"/>
                </w:tcPr>
                <w:p w:rsidR="0041466C" w:rsidRPr="00662D04" w:rsidRDefault="0041466C" w:rsidP="004C70E3">
                  <w:pPr>
                    <w:pStyle w:val="Style2"/>
                    <w:widowControl/>
                    <w:jc w:val="center"/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  <w:t>26-35 лет</w:t>
                  </w:r>
                </w:p>
              </w:tc>
              <w:tc>
                <w:tcPr>
                  <w:tcW w:w="1252" w:type="pct"/>
                </w:tcPr>
                <w:p w:rsidR="0041466C" w:rsidRPr="00662D04" w:rsidRDefault="0041466C" w:rsidP="004C70E3">
                  <w:pPr>
                    <w:pStyle w:val="Style2"/>
                    <w:widowControl/>
                    <w:jc w:val="center"/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250" w:type="pct"/>
                </w:tcPr>
                <w:p w:rsidR="0041466C" w:rsidRPr="00662D04" w:rsidRDefault="0041466C" w:rsidP="004C70E3">
                  <w:pPr>
                    <w:pStyle w:val="Style2"/>
                    <w:widowControl/>
                    <w:jc w:val="center"/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  <w:t>1,7</w:t>
                  </w:r>
                </w:p>
              </w:tc>
              <w:tc>
                <w:tcPr>
                  <w:tcW w:w="1255" w:type="pct"/>
                </w:tcPr>
                <w:p w:rsidR="0041466C" w:rsidRPr="00662D04" w:rsidRDefault="0041466C" w:rsidP="004C70E3">
                  <w:pPr>
                    <w:pStyle w:val="Style2"/>
                    <w:widowControl/>
                    <w:jc w:val="center"/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  <w:t>21,6</w:t>
                  </w:r>
                </w:p>
              </w:tc>
            </w:tr>
            <w:tr w:rsidR="0041466C" w:rsidRPr="00662D04" w:rsidTr="00814DFC">
              <w:trPr>
                <w:jc w:val="center"/>
              </w:trPr>
              <w:tc>
                <w:tcPr>
                  <w:tcW w:w="1243" w:type="pct"/>
                </w:tcPr>
                <w:p w:rsidR="0041466C" w:rsidRPr="00662D04" w:rsidRDefault="0041466C" w:rsidP="004C70E3">
                  <w:pPr>
                    <w:pStyle w:val="Style2"/>
                    <w:widowControl/>
                    <w:jc w:val="center"/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  <w:t>36-45 лет</w:t>
                  </w:r>
                </w:p>
              </w:tc>
              <w:tc>
                <w:tcPr>
                  <w:tcW w:w="1252" w:type="pct"/>
                </w:tcPr>
                <w:p w:rsidR="0041466C" w:rsidRPr="00662D04" w:rsidRDefault="0041466C" w:rsidP="004C70E3">
                  <w:pPr>
                    <w:pStyle w:val="Style2"/>
                    <w:widowControl/>
                    <w:jc w:val="center"/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1250" w:type="pct"/>
                </w:tcPr>
                <w:p w:rsidR="0041466C" w:rsidRPr="00662D04" w:rsidRDefault="0041466C" w:rsidP="004C70E3">
                  <w:pPr>
                    <w:pStyle w:val="Style2"/>
                    <w:widowControl/>
                    <w:jc w:val="center"/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  <w:t>6,6</w:t>
                  </w:r>
                </w:p>
              </w:tc>
              <w:tc>
                <w:tcPr>
                  <w:tcW w:w="1255" w:type="pct"/>
                </w:tcPr>
                <w:p w:rsidR="0041466C" w:rsidRPr="00662D04" w:rsidRDefault="0041466C" w:rsidP="004C70E3">
                  <w:pPr>
                    <w:pStyle w:val="Style2"/>
                    <w:widowControl/>
                    <w:jc w:val="center"/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  <w:t>15,0</w:t>
                  </w:r>
                </w:p>
              </w:tc>
            </w:tr>
            <w:tr w:rsidR="0041466C" w:rsidRPr="00662D04" w:rsidTr="00814DFC">
              <w:trPr>
                <w:jc w:val="center"/>
              </w:trPr>
              <w:tc>
                <w:tcPr>
                  <w:tcW w:w="1243" w:type="pct"/>
                </w:tcPr>
                <w:p w:rsidR="0041466C" w:rsidRPr="00662D04" w:rsidRDefault="0041466C" w:rsidP="004C70E3">
                  <w:pPr>
                    <w:pStyle w:val="Style2"/>
                    <w:widowControl/>
                    <w:jc w:val="center"/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  <w:t>46 лет и старше</w:t>
                  </w:r>
                </w:p>
              </w:tc>
              <w:tc>
                <w:tcPr>
                  <w:tcW w:w="1252" w:type="pct"/>
                </w:tcPr>
                <w:p w:rsidR="0041466C" w:rsidRPr="00662D04" w:rsidRDefault="0041466C" w:rsidP="004C70E3">
                  <w:pPr>
                    <w:pStyle w:val="Style2"/>
                    <w:widowControl/>
                    <w:jc w:val="center"/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  <w:t>1,7</w:t>
                  </w:r>
                </w:p>
              </w:tc>
              <w:tc>
                <w:tcPr>
                  <w:tcW w:w="1250" w:type="pct"/>
                </w:tcPr>
                <w:p w:rsidR="0041466C" w:rsidRPr="00662D04" w:rsidRDefault="0041466C" w:rsidP="004C70E3">
                  <w:pPr>
                    <w:pStyle w:val="Style2"/>
                    <w:widowControl/>
                    <w:jc w:val="center"/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  <w:t>11,7</w:t>
                  </w:r>
                </w:p>
              </w:tc>
              <w:tc>
                <w:tcPr>
                  <w:tcW w:w="1255" w:type="pct"/>
                </w:tcPr>
                <w:p w:rsidR="0041466C" w:rsidRPr="00662D04" w:rsidRDefault="0041466C" w:rsidP="004C70E3">
                  <w:pPr>
                    <w:pStyle w:val="Style2"/>
                    <w:widowControl/>
                    <w:jc w:val="center"/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</w:pPr>
                  <w:r w:rsidRPr="00662D04">
                    <w:rPr>
                      <w:rStyle w:val="FontStyle18"/>
                      <w:rFonts w:ascii="Times New Roman" w:hAnsi="Times New Roman"/>
                      <w:sz w:val="24"/>
                      <w:szCs w:val="24"/>
                    </w:rPr>
                    <w:t>8,3</w:t>
                  </w:r>
                </w:p>
              </w:tc>
            </w:tr>
          </w:tbl>
          <w:p w:rsidR="00E20CCB" w:rsidRPr="00662D04" w:rsidRDefault="0041466C" w:rsidP="004C70E3">
            <w:pPr>
              <w:ind w:firstLine="709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* Источник: рассчитано и составлено автором самостоятельно на основании данных исследования</w:t>
            </w:r>
          </w:p>
        </w:tc>
      </w:tr>
    </w:tbl>
    <w:p w:rsidR="005663BE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</w:p>
    <w:p w:rsidR="005663BE" w:rsidRPr="00662D04" w:rsidRDefault="005663BE" w:rsidP="004C70E3">
      <w:pPr>
        <w:numPr>
          <w:ilvl w:val="1"/>
          <w:numId w:val="65"/>
        </w:numPr>
        <w:jc w:val="center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Оформление ссылок</w:t>
      </w:r>
    </w:p>
    <w:p w:rsidR="005663BE" w:rsidRPr="00662D04" w:rsidRDefault="005663BE" w:rsidP="004C70E3">
      <w:pPr>
        <w:jc w:val="center"/>
        <w:rPr>
          <w:snapToGrid w:val="0"/>
          <w:color w:val="auto"/>
          <w:sz w:val="24"/>
          <w:szCs w:val="24"/>
        </w:rPr>
      </w:pPr>
    </w:p>
    <w:p w:rsidR="005663BE" w:rsidRPr="00662D04" w:rsidRDefault="005663BE" w:rsidP="004C70E3">
      <w:pPr>
        <w:ind w:firstLine="709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>Автор должен давать ссылки на используемые источники, сведения и материалы. При использовании сведений, материалов из источников, таблиц, иллюстраций и др. необходимо написать номер источника, страницы, таблицы, рисунка на которые да</w:t>
      </w:r>
      <w:r w:rsidR="004032CB" w:rsidRPr="00662D04">
        <w:rPr>
          <w:snapToGrid w:val="0"/>
          <w:color w:val="auto"/>
          <w:sz w:val="24"/>
          <w:szCs w:val="24"/>
        </w:rPr>
        <w:t>ё</w:t>
      </w:r>
      <w:r w:rsidRPr="00662D04">
        <w:rPr>
          <w:snapToGrid w:val="0"/>
          <w:color w:val="auto"/>
          <w:sz w:val="24"/>
          <w:szCs w:val="24"/>
        </w:rPr>
        <w:t>тся ссылка.</w:t>
      </w:r>
      <w:r w:rsidR="00B57683" w:rsidRPr="00662D04">
        <w:rPr>
          <w:snapToGrid w:val="0"/>
          <w:color w:val="aut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466C" w:rsidRPr="00662D04" w:rsidTr="00AC7FC8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124AC" w:rsidRPr="00662D04" w:rsidRDefault="007124AC" w:rsidP="004C70E3">
            <w:pPr>
              <w:ind w:firstLine="709"/>
              <w:jc w:val="both"/>
              <w:rPr>
                <w:b/>
                <w:i/>
                <w:snapToGrid w:val="0"/>
                <w:color w:val="auto"/>
                <w:sz w:val="24"/>
                <w:szCs w:val="24"/>
              </w:rPr>
            </w:pPr>
            <w:r w:rsidRPr="00662D04">
              <w:rPr>
                <w:b/>
                <w:i/>
                <w:snapToGrid w:val="0"/>
                <w:color w:val="auto"/>
                <w:sz w:val="24"/>
                <w:szCs w:val="24"/>
              </w:rPr>
              <w:t>Например,</w:t>
            </w:r>
          </w:p>
          <w:p w:rsidR="0041466C" w:rsidRPr="00662D04" w:rsidRDefault="0041466C" w:rsidP="004C70E3">
            <w:pPr>
              <w:numPr>
                <w:ilvl w:val="0"/>
                <w:numId w:val="32"/>
              </w:numPr>
              <w:ind w:left="284" w:hanging="284"/>
              <w:jc w:val="both"/>
              <w:rPr>
                <w:i/>
                <w:snapToGrid w:val="0"/>
                <w:color w:val="auto"/>
                <w:sz w:val="24"/>
                <w:szCs w:val="24"/>
              </w:rPr>
            </w:pPr>
            <w:r w:rsidRPr="00662D04">
              <w:rPr>
                <w:i/>
                <w:snapToGrid w:val="0"/>
                <w:color w:val="auto"/>
                <w:sz w:val="24"/>
                <w:szCs w:val="24"/>
              </w:rPr>
              <w:t>[12, с.26] (здесь 12 – номер источника в списке, 26 номер страницы)</w:t>
            </w:r>
          </w:p>
          <w:p w:rsidR="0041466C" w:rsidRPr="00662D04" w:rsidRDefault="0041466C" w:rsidP="004C70E3">
            <w:pPr>
              <w:numPr>
                <w:ilvl w:val="0"/>
                <w:numId w:val="32"/>
              </w:numPr>
              <w:ind w:left="284" w:hanging="284"/>
              <w:jc w:val="both"/>
              <w:rPr>
                <w:i/>
                <w:snapToGrid w:val="0"/>
                <w:color w:val="auto"/>
                <w:sz w:val="24"/>
                <w:szCs w:val="24"/>
              </w:rPr>
            </w:pPr>
            <w:r w:rsidRPr="00662D04">
              <w:rPr>
                <w:i/>
                <w:snapToGrid w:val="0"/>
                <w:color w:val="auto"/>
                <w:sz w:val="24"/>
                <w:szCs w:val="24"/>
              </w:rPr>
              <w:t>[12, с.26, табл. 2] (здесь 12 – номер источника в списке, 26 номер страницы, 2 номер таблицы)</w:t>
            </w:r>
          </w:p>
        </w:tc>
      </w:tr>
    </w:tbl>
    <w:p w:rsidR="0041466C" w:rsidRDefault="0041466C" w:rsidP="004C70E3">
      <w:pPr>
        <w:ind w:firstLine="709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>Ссылки на литературу содержат номер источника по списку</w:t>
      </w:r>
      <w:r w:rsidR="00B57683" w:rsidRPr="00662D04">
        <w:rPr>
          <w:snapToGrid w:val="0"/>
          <w:color w:val="auto"/>
          <w:sz w:val="24"/>
          <w:szCs w:val="24"/>
        </w:rPr>
        <w:t xml:space="preserve"> заключённый в квадратные скобки</w:t>
      </w:r>
      <w:r w:rsidRPr="00662D04">
        <w:rPr>
          <w:snapToGrid w:val="0"/>
          <w:color w:val="auto"/>
          <w:sz w:val="24"/>
          <w:szCs w:val="24"/>
        </w:rPr>
        <w:t xml:space="preserve">. </w:t>
      </w:r>
    </w:p>
    <w:p w:rsidR="00317EBA" w:rsidRPr="00662D04" w:rsidRDefault="00317EBA" w:rsidP="004C70E3">
      <w:pPr>
        <w:ind w:firstLine="709"/>
        <w:jc w:val="both"/>
        <w:rPr>
          <w:snapToGrid w:val="0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466C" w:rsidRPr="00662D04" w:rsidTr="00AC7FC8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124AC" w:rsidRPr="00662D04" w:rsidRDefault="007124AC" w:rsidP="004C70E3">
            <w:pPr>
              <w:ind w:firstLine="709"/>
              <w:jc w:val="both"/>
              <w:rPr>
                <w:b/>
                <w:i/>
                <w:snapToGrid w:val="0"/>
                <w:color w:val="auto"/>
                <w:sz w:val="24"/>
                <w:szCs w:val="24"/>
              </w:rPr>
            </w:pPr>
            <w:r w:rsidRPr="00662D04">
              <w:rPr>
                <w:b/>
                <w:i/>
                <w:snapToGrid w:val="0"/>
                <w:color w:val="auto"/>
                <w:sz w:val="24"/>
                <w:szCs w:val="24"/>
              </w:rPr>
              <w:lastRenderedPageBreak/>
              <w:t>Например,</w:t>
            </w:r>
          </w:p>
          <w:p w:rsidR="0041466C" w:rsidRPr="00662D04" w:rsidRDefault="004032CB" w:rsidP="004C70E3">
            <w:pPr>
              <w:numPr>
                <w:ilvl w:val="0"/>
                <w:numId w:val="32"/>
              </w:numPr>
              <w:ind w:left="284" w:hanging="284"/>
              <w:jc w:val="both"/>
              <w:rPr>
                <w:i/>
                <w:snapToGrid w:val="0"/>
                <w:color w:val="auto"/>
                <w:sz w:val="24"/>
                <w:szCs w:val="24"/>
              </w:rPr>
            </w:pPr>
            <w:r w:rsidRPr="00662D04">
              <w:rPr>
                <w:i/>
                <w:snapToGrid w:val="0"/>
                <w:color w:val="auto"/>
                <w:sz w:val="24"/>
                <w:szCs w:val="24"/>
              </w:rPr>
              <w:t>п</w:t>
            </w:r>
            <w:r w:rsidR="0041466C" w:rsidRPr="00662D04">
              <w:rPr>
                <w:i/>
                <w:snapToGrid w:val="0"/>
                <w:color w:val="auto"/>
                <w:sz w:val="24"/>
                <w:szCs w:val="24"/>
              </w:rPr>
              <w:t>о имеющимся данным [2,5,9]</w:t>
            </w:r>
          </w:p>
          <w:p w:rsidR="0041466C" w:rsidRPr="00662D04" w:rsidRDefault="004032CB" w:rsidP="004C70E3">
            <w:pPr>
              <w:numPr>
                <w:ilvl w:val="0"/>
                <w:numId w:val="32"/>
              </w:numPr>
              <w:ind w:left="284" w:hanging="284"/>
              <w:jc w:val="both"/>
              <w:rPr>
                <w:snapToGrid w:val="0"/>
                <w:color w:val="auto"/>
                <w:sz w:val="24"/>
                <w:szCs w:val="24"/>
              </w:rPr>
            </w:pPr>
            <w:r w:rsidRPr="00662D04">
              <w:rPr>
                <w:i/>
                <w:snapToGrid w:val="0"/>
                <w:color w:val="auto"/>
                <w:sz w:val="24"/>
                <w:szCs w:val="24"/>
              </w:rPr>
              <w:t>и</w:t>
            </w:r>
            <w:r w:rsidR="0041466C" w:rsidRPr="00662D04">
              <w:rPr>
                <w:i/>
                <w:snapToGrid w:val="0"/>
                <w:color w:val="auto"/>
                <w:sz w:val="24"/>
                <w:szCs w:val="24"/>
              </w:rPr>
              <w:t xml:space="preserve">сследованиями ряда авторов </w:t>
            </w:r>
            <w:r w:rsidR="00CA60A9" w:rsidRPr="00662D04">
              <w:rPr>
                <w:i/>
                <w:snapToGrid w:val="0"/>
                <w:color w:val="auto"/>
                <w:sz w:val="24"/>
                <w:szCs w:val="24"/>
              </w:rPr>
              <w:t xml:space="preserve">[4,7,8] </w:t>
            </w:r>
            <w:r w:rsidR="0041466C" w:rsidRPr="00662D04">
              <w:rPr>
                <w:i/>
                <w:snapToGrid w:val="0"/>
                <w:color w:val="auto"/>
                <w:sz w:val="24"/>
                <w:szCs w:val="24"/>
              </w:rPr>
              <w:t xml:space="preserve">показано, что </w:t>
            </w:r>
            <w:r w:rsidR="00CA60A9" w:rsidRPr="00662D04">
              <w:rPr>
                <w:i/>
                <w:snapToGrid w:val="0"/>
                <w:color w:val="auto"/>
                <w:sz w:val="24"/>
                <w:szCs w:val="24"/>
              </w:rPr>
              <w:t>…</w:t>
            </w:r>
          </w:p>
        </w:tc>
      </w:tr>
    </w:tbl>
    <w:p w:rsidR="00B57683" w:rsidRPr="00662D04" w:rsidRDefault="00B57683" w:rsidP="004C70E3">
      <w:pPr>
        <w:ind w:firstLine="709"/>
        <w:jc w:val="both"/>
        <w:rPr>
          <w:snapToGrid w:val="0"/>
          <w:color w:val="auto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>Ссылки на иллюстрации и таблицы в работе указываются их порядковым номером, заключается в круглые скобки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B57683" w:rsidRPr="00662D04" w:rsidTr="008978C0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57683" w:rsidRPr="00662D04" w:rsidRDefault="00B57683" w:rsidP="004C70E3">
            <w:pPr>
              <w:ind w:firstLine="709"/>
              <w:jc w:val="both"/>
              <w:rPr>
                <w:b/>
                <w:i/>
                <w:snapToGrid w:val="0"/>
                <w:color w:val="auto"/>
                <w:sz w:val="24"/>
                <w:szCs w:val="24"/>
              </w:rPr>
            </w:pPr>
            <w:r w:rsidRPr="00662D04">
              <w:rPr>
                <w:b/>
                <w:i/>
                <w:snapToGrid w:val="0"/>
                <w:color w:val="auto"/>
                <w:sz w:val="24"/>
                <w:szCs w:val="24"/>
              </w:rPr>
              <w:t>Например,</w:t>
            </w:r>
          </w:p>
          <w:p w:rsidR="00B57683" w:rsidRPr="00662D04" w:rsidRDefault="00B57683" w:rsidP="004C70E3">
            <w:pPr>
              <w:pStyle w:val="20"/>
              <w:tabs>
                <w:tab w:val="left" w:pos="9360"/>
              </w:tabs>
              <w:ind w:right="0" w:firstLine="0"/>
              <w:rPr>
                <w:snapToGrid w:val="0"/>
                <w:color w:val="auto"/>
                <w:sz w:val="24"/>
                <w:szCs w:val="24"/>
              </w:rPr>
            </w:pPr>
            <w:r w:rsidRPr="00662D04">
              <w:rPr>
                <w:i/>
                <w:snapToGrid w:val="0"/>
                <w:color w:val="auto"/>
                <w:sz w:val="24"/>
                <w:szCs w:val="24"/>
              </w:rPr>
              <w:t>(Рис.2.), (см. таб.1)</w:t>
            </w:r>
          </w:p>
        </w:tc>
      </w:tr>
    </w:tbl>
    <w:p w:rsidR="00B57683" w:rsidRPr="00662D04" w:rsidRDefault="00B57683" w:rsidP="004C70E3">
      <w:pPr>
        <w:pStyle w:val="20"/>
        <w:tabs>
          <w:tab w:val="left" w:pos="9360"/>
        </w:tabs>
        <w:ind w:right="0" w:firstLine="0"/>
        <w:jc w:val="center"/>
        <w:rPr>
          <w:b/>
          <w:color w:val="auto"/>
          <w:sz w:val="24"/>
          <w:szCs w:val="24"/>
        </w:rPr>
      </w:pPr>
    </w:p>
    <w:p w:rsidR="00C55353" w:rsidRPr="00662D04" w:rsidRDefault="00CD24CB" w:rsidP="004C70E3">
      <w:pPr>
        <w:pStyle w:val="20"/>
        <w:tabs>
          <w:tab w:val="left" w:pos="9360"/>
        </w:tabs>
        <w:ind w:right="0" w:firstLine="0"/>
        <w:jc w:val="center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6</w:t>
      </w:r>
      <w:r w:rsidR="00C55353" w:rsidRPr="00662D04">
        <w:rPr>
          <w:b/>
          <w:color w:val="auto"/>
          <w:sz w:val="24"/>
          <w:szCs w:val="24"/>
        </w:rPr>
        <w:t>.6. Правила и способы цитирования</w:t>
      </w:r>
    </w:p>
    <w:p w:rsidR="00E20CCB" w:rsidRPr="00662D04" w:rsidRDefault="00E20CCB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p w:rsidR="00C55353" w:rsidRPr="00662D04" w:rsidRDefault="00C55353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Необходимым условием работы является </w:t>
      </w:r>
      <w:r w:rsidRPr="00662D04">
        <w:rPr>
          <w:iCs/>
          <w:color w:val="auto"/>
          <w:sz w:val="24"/>
          <w:szCs w:val="24"/>
        </w:rPr>
        <w:t>цитирование</w:t>
      </w:r>
      <w:r w:rsidRPr="00662D04">
        <w:rPr>
          <w:color w:val="auto"/>
          <w:sz w:val="24"/>
          <w:szCs w:val="24"/>
        </w:rPr>
        <w:t xml:space="preserve">. Очень часто цитаты из авторитетного источника помогают подтвердить правильность точки зрения, придают вес и значение всей работе. Однако важно соблюдать меру: цитата должна лишь подтвердить мысль, а не заслонить её. Каждая цитата обязательно должна иметь библиографическую ссылку на автора. На одной странице рекомендуется использовать не более 2–3 цитат и желательно не подряд. </w:t>
      </w:r>
    </w:p>
    <w:p w:rsidR="00C55353" w:rsidRPr="00662D04" w:rsidRDefault="00C55353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62D04">
        <w:rPr>
          <w:bCs/>
          <w:iCs/>
          <w:color w:val="auto"/>
          <w:sz w:val="24"/>
          <w:szCs w:val="24"/>
        </w:rPr>
        <w:t xml:space="preserve">Общие требования к цитируемому материалу. </w:t>
      </w:r>
      <w:r w:rsidRPr="00662D04">
        <w:rPr>
          <w:color w:val="auto"/>
          <w:sz w:val="24"/>
          <w:szCs w:val="24"/>
        </w:rPr>
        <w:t>Цитата должна быть неразрывно связана с текстом (служить доказательством или подтверждением выдвинутых авторских положений). Цитата должна приводиться в кавычках, точно по тексту, с теми же знаками препинания и в той грамматической форме, что и в первоисточнике. Пропуск слов, предложений, абзацев при цитировании обо</w:t>
      </w:r>
      <w:r w:rsidRPr="00662D04">
        <w:rPr>
          <w:color w:val="auto"/>
          <w:sz w:val="24"/>
          <w:szCs w:val="24"/>
        </w:rPr>
        <w:softHyphen/>
        <w:t>значается многоточием. При цитировании не допускается объединение в одной цита</w:t>
      </w:r>
      <w:r w:rsidRPr="00662D04">
        <w:rPr>
          <w:color w:val="auto"/>
          <w:sz w:val="24"/>
          <w:szCs w:val="24"/>
        </w:rPr>
        <w:softHyphen/>
        <w:t xml:space="preserve">те нескольких отрывков, взятых из разных мест. Каждый такой отрывок должен оформляться как отдельная цитата. При цитировании каждая цитата должна сопровождаться указанием на источник (библиографическая ссылка).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C55353" w:rsidRPr="00662D04" w:rsidTr="0026486E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5353" w:rsidRPr="00662D04" w:rsidRDefault="00C55353" w:rsidP="004C70E3">
            <w:pPr>
              <w:ind w:firstLine="709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b/>
                <w:i/>
                <w:color w:val="auto"/>
                <w:spacing w:val="-4"/>
                <w:sz w:val="24"/>
                <w:szCs w:val="24"/>
              </w:rPr>
              <w:t>Рекомендуем варианты конструкций текста для введения цитаты в текст</w:t>
            </w:r>
            <w:r w:rsidRPr="00662D04">
              <w:rPr>
                <w:i/>
                <w:color w:val="auto"/>
                <w:sz w:val="24"/>
                <w:szCs w:val="24"/>
              </w:rPr>
              <w:t xml:space="preserve"> </w:t>
            </w:r>
          </w:p>
          <w:p w:rsidR="00C55353" w:rsidRPr="00662D04" w:rsidRDefault="00C55353" w:rsidP="004C70E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000000"/>
                <w:spacing w:val="22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Автор (в частности) пишет: </w:t>
            </w:r>
            <w:r w:rsidRPr="00662D04">
              <w:rPr>
                <w:i/>
                <w:iCs/>
                <w:color w:val="000000"/>
                <w:spacing w:val="22"/>
                <w:sz w:val="24"/>
                <w:szCs w:val="24"/>
              </w:rPr>
              <w:t>«...»</w:t>
            </w:r>
          </w:p>
          <w:p w:rsidR="00C55353" w:rsidRPr="00662D04" w:rsidRDefault="00C55353" w:rsidP="004C70E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000000"/>
                <w:spacing w:val="8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pacing w:val="8"/>
                <w:sz w:val="24"/>
                <w:szCs w:val="24"/>
              </w:rPr>
              <w:t>Автор подчеркивает: «...»</w:t>
            </w:r>
          </w:p>
          <w:p w:rsidR="00C55353" w:rsidRPr="00662D04" w:rsidRDefault="00C55353" w:rsidP="004C70E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000000"/>
                <w:spacing w:val="7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Автор указывает: </w:t>
            </w:r>
            <w:r w:rsidRPr="00662D04">
              <w:rPr>
                <w:i/>
                <w:iCs/>
                <w:color w:val="000000"/>
                <w:spacing w:val="18"/>
                <w:sz w:val="24"/>
                <w:szCs w:val="24"/>
              </w:rPr>
              <w:t>«...</w:t>
            </w:r>
            <w:r w:rsidRPr="00662D04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 »</w:t>
            </w:r>
          </w:p>
          <w:p w:rsidR="00C55353" w:rsidRPr="00662D04" w:rsidRDefault="00C55353" w:rsidP="004C70E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000000"/>
                <w:spacing w:val="5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pacing w:val="17"/>
                <w:sz w:val="24"/>
                <w:szCs w:val="24"/>
              </w:rPr>
              <w:t>«...,</w:t>
            </w:r>
            <w:r w:rsidRPr="00662D0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— </w:t>
            </w:r>
            <w:proofErr w:type="gramStart"/>
            <w:r w:rsidRPr="00662D04">
              <w:rPr>
                <w:i/>
                <w:iCs/>
                <w:color w:val="000000"/>
                <w:spacing w:val="5"/>
                <w:sz w:val="24"/>
                <w:szCs w:val="24"/>
              </w:rPr>
              <w:t>пишет</w:t>
            </w:r>
            <w:proofErr w:type="gramEnd"/>
            <w:r w:rsidRPr="00662D04">
              <w:rPr>
                <w:i/>
                <w:iCs/>
                <w:color w:val="000000"/>
                <w:spacing w:val="5"/>
                <w:sz w:val="24"/>
                <w:szCs w:val="24"/>
              </w:rPr>
              <w:t>/ут</w:t>
            </w:r>
            <w:r w:rsidR="00487F8E" w:rsidRPr="00662D04">
              <w:rPr>
                <w:i/>
                <w:iCs/>
                <w:color w:val="000000"/>
                <w:spacing w:val="5"/>
                <w:sz w:val="24"/>
                <w:szCs w:val="24"/>
              </w:rPr>
              <w:t>в</w:t>
            </w:r>
            <w:r w:rsidR="00004579" w:rsidRPr="00662D04">
              <w:rPr>
                <w:i/>
                <w:iCs/>
                <w:color w:val="000000"/>
                <w:spacing w:val="5"/>
                <w:sz w:val="24"/>
                <w:szCs w:val="24"/>
              </w:rPr>
              <w:t>ерждает</w:t>
            </w:r>
            <w:r w:rsidRPr="00662D04"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автор/ы, — ...»</w:t>
            </w:r>
          </w:p>
          <w:p w:rsidR="00C55353" w:rsidRPr="00662D04" w:rsidRDefault="00C55353" w:rsidP="004C70E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pacing w:val="7"/>
                <w:sz w:val="24"/>
                <w:szCs w:val="24"/>
              </w:rPr>
              <w:t>«..., — отмечает автор</w:t>
            </w:r>
            <w:proofErr w:type="gramStart"/>
            <w:r w:rsidRPr="00662D04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, — </w:t>
            </w:r>
            <w:r w:rsidRPr="00662D04">
              <w:rPr>
                <w:i/>
                <w:iCs/>
                <w:color w:val="000000"/>
                <w:spacing w:val="18"/>
                <w:sz w:val="24"/>
                <w:szCs w:val="24"/>
              </w:rPr>
              <w:t>...»</w:t>
            </w:r>
            <w:proofErr w:type="gramEnd"/>
          </w:p>
          <w:p w:rsidR="00C55353" w:rsidRPr="00662D04" w:rsidRDefault="00C55353" w:rsidP="004C70E3">
            <w:pPr>
              <w:keepNext/>
              <w:numPr>
                <w:ilvl w:val="0"/>
                <w:numId w:val="35"/>
              </w:numPr>
              <w:shd w:val="clear" w:color="auto" w:fill="FFFFFF"/>
              <w:tabs>
                <w:tab w:val="left" w:pos="331"/>
                <w:tab w:val="left" w:pos="993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pacing w:val="16"/>
                <w:sz w:val="24"/>
                <w:szCs w:val="24"/>
              </w:rPr>
              <w:t>«...,</w:t>
            </w:r>
            <w:r w:rsidRPr="00662D04">
              <w:rPr>
                <w:i/>
                <w:iCs/>
                <w:color w:val="000000"/>
                <w:spacing w:val="6"/>
                <w:sz w:val="24"/>
                <w:szCs w:val="24"/>
              </w:rPr>
              <w:t>— подчеркивает автор</w:t>
            </w:r>
            <w:proofErr w:type="gramStart"/>
            <w:r w:rsidRPr="00662D04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, — </w:t>
            </w:r>
            <w:r w:rsidRPr="00662D04">
              <w:rPr>
                <w:i/>
                <w:iCs/>
                <w:color w:val="000000"/>
                <w:spacing w:val="16"/>
                <w:sz w:val="24"/>
                <w:szCs w:val="24"/>
              </w:rPr>
              <w:t>...»</w:t>
            </w:r>
            <w:proofErr w:type="gramEnd"/>
          </w:p>
          <w:p w:rsidR="00C55353" w:rsidRPr="00662D04" w:rsidRDefault="00C55353" w:rsidP="004C70E3">
            <w:pPr>
              <w:keepNext/>
              <w:numPr>
                <w:ilvl w:val="0"/>
                <w:numId w:val="35"/>
              </w:numPr>
              <w:shd w:val="clear" w:color="auto" w:fill="FFFFFF"/>
              <w:tabs>
                <w:tab w:val="left" w:pos="331"/>
                <w:tab w:val="left" w:pos="993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pacing w:val="8"/>
                <w:sz w:val="24"/>
                <w:szCs w:val="24"/>
              </w:rPr>
              <w:t>«..., — указывается в работе (статье</w:t>
            </w:r>
            <w:proofErr w:type="gramStart"/>
            <w:r w:rsidRPr="00662D04">
              <w:rPr>
                <w:i/>
                <w:iCs/>
                <w:color w:val="000000"/>
                <w:spacing w:val="8"/>
                <w:sz w:val="24"/>
                <w:szCs w:val="24"/>
              </w:rPr>
              <w:t>), — ...»</w:t>
            </w:r>
            <w:proofErr w:type="gramEnd"/>
          </w:p>
          <w:p w:rsidR="00C55353" w:rsidRPr="00662D04" w:rsidRDefault="00C55353" w:rsidP="004C70E3">
            <w:pPr>
              <w:keepNext/>
              <w:numPr>
                <w:ilvl w:val="0"/>
                <w:numId w:val="35"/>
              </w:numPr>
              <w:shd w:val="clear" w:color="auto" w:fill="FFFFFF"/>
              <w:tabs>
                <w:tab w:val="left" w:pos="331"/>
                <w:tab w:val="left" w:pos="993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pacing w:val="12"/>
                <w:sz w:val="24"/>
                <w:szCs w:val="24"/>
              </w:rPr>
              <w:t>«...,</w:t>
            </w:r>
            <w:r w:rsidRPr="00662D04">
              <w:rPr>
                <w:i/>
                <w:iCs/>
                <w:color w:val="000000"/>
                <w:spacing w:val="1"/>
                <w:sz w:val="24"/>
                <w:szCs w:val="24"/>
              </w:rPr>
              <w:t>— отмечается по этому поводу в статье (работе</w:t>
            </w:r>
            <w:proofErr w:type="gramStart"/>
            <w:r w:rsidRPr="00662D04">
              <w:rPr>
                <w:i/>
                <w:iCs/>
                <w:color w:val="000000"/>
                <w:spacing w:val="1"/>
                <w:sz w:val="24"/>
                <w:szCs w:val="24"/>
              </w:rPr>
              <w:t>), — ...»</w:t>
            </w:r>
            <w:proofErr w:type="gramEnd"/>
          </w:p>
          <w:p w:rsidR="00C55353" w:rsidRPr="00662D04" w:rsidRDefault="00C55353" w:rsidP="004C70E3">
            <w:pPr>
              <w:keepNext/>
              <w:numPr>
                <w:ilvl w:val="0"/>
                <w:numId w:val="35"/>
              </w:numPr>
              <w:shd w:val="clear" w:color="auto" w:fill="FFFFFF"/>
              <w:tabs>
                <w:tab w:val="left" w:pos="331"/>
                <w:tab w:val="left" w:pos="701"/>
                <w:tab w:val="left" w:pos="993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662D04">
              <w:rPr>
                <w:i/>
                <w:iCs/>
                <w:color w:val="000000"/>
                <w:spacing w:val="25"/>
                <w:sz w:val="24"/>
                <w:szCs w:val="24"/>
                <w:lang w:val="en-US"/>
              </w:rPr>
              <w:t>«...</w:t>
            </w:r>
            <w:proofErr w:type="gramStart"/>
            <w:r w:rsidRPr="00662D04">
              <w:rPr>
                <w:i/>
                <w:iCs/>
                <w:color w:val="000000"/>
                <w:spacing w:val="25"/>
                <w:sz w:val="24"/>
                <w:szCs w:val="24"/>
                <w:lang w:val="en-US"/>
              </w:rPr>
              <w:t>,</w:t>
            </w:r>
            <w:r w:rsidRPr="00662D04">
              <w:rPr>
                <w:i/>
                <w:iCs/>
                <w:color w:val="000000"/>
                <w:spacing w:val="13"/>
                <w:sz w:val="24"/>
                <w:szCs w:val="24"/>
                <w:lang w:val="en-US"/>
              </w:rPr>
              <w:t>—</w:t>
            </w:r>
            <w:proofErr w:type="gramEnd"/>
            <w:r w:rsidRPr="00662D04">
              <w:rPr>
                <w:i/>
                <w:iCs/>
                <w:color w:val="000000"/>
                <w:spacing w:val="13"/>
                <w:sz w:val="24"/>
                <w:szCs w:val="24"/>
                <w:lang w:val="en-US"/>
              </w:rPr>
              <w:t xml:space="preserve"> </w:t>
            </w:r>
            <w:r w:rsidRPr="00662D04">
              <w:rPr>
                <w:i/>
                <w:iCs/>
                <w:color w:val="000000"/>
                <w:spacing w:val="13"/>
                <w:sz w:val="24"/>
                <w:szCs w:val="24"/>
              </w:rPr>
              <w:t xml:space="preserve">подчеркивается в работе, </w:t>
            </w:r>
            <w:r w:rsidRPr="00662D04">
              <w:rPr>
                <w:i/>
                <w:iCs/>
                <w:color w:val="000000"/>
                <w:spacing w:val="28"/>
                <w:sz w:val="24"/>
                <w:szCs w:val="24"/>
                <w:lang w:val="en-US"/>
              </w:rPr>
              <w:t>-...»</w:t>
            </w:r>
          </w:p>
          <w:p w:rsidR="00C55353" w:rsidRPr="00662D04" w:rsidRDefault="00C55353" w:rsidP="004C70E3">
            <w:pPr>
              <w:keepNext/>
              <w:numPr>
                <w:ilvl w:val="0"/>
                <w:numId w:val="35"/>
              </w:numPr>
              <w:shd w:val="clear" w:color="auto" w:fill="FFFFFF"/>
              <w:tabs>
                <w:tab w:val="left" w:pos="331"/>
                <w:tab w:val="left" w:pos="701"/>
                <w:tab w:val="left" w:pos="993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662D04">
              <w:rPr>
                <w:i/>
                <w:iCs/>
                <w:color w:val="000000"/>
                <w:spacing w:val="26"/>
                <w:sz w:val="24"/>
                <w:szCs w:val="24"/>
                <w:lang w:val="en-US"/>
              </w:rPr>
              <w:t>«...</w:t>
            </w:r>
            <w:proofErr w:type="gramStart"/>
            <w:r w:rsidRPr="00662D04">
              <w:rPr>
                <w:i/>
                <w:iCs/>
                <w:color w:val="000000"/>
                <w:spacing w:val="26"/>
                <w:sz w:val="24"/>
                <w:szCs w:val="24"/>
                <w:lang w:val="en-US"/>
              </w:rPr>
              <w:t>,</w:t>
            </w:r>
            <w:r w:rsidRPr="00662D04">
              <w:rPr>
                <w:i/>
                <w:iCs/>
                <w:color w:val="000000"/>
                <w:spacing w:val="14"/>
                <w:sz w:val="24"/>
                <w:szCs w:val="24"/>
                <w:lang w:val="en-US"/>
              </w:rPr>
              <w:t>—</w:t>
            </w:r>
            <w:proofErr w:type="gramEnd"/>
            <w:r w:rsidRPr="00662D04">
              <w:rPr>
                <w:i/>
                <w:iCs/>
                <w:color w:val="000000"/>
                <w:spacing w:val="14"/>
                <w:sz w:val="24"/>
                <w:szCs w:val="24"/>
                <w:lang w:val="en-US"/>
              </w:rPr>
              <w:t xml:space="preserve"> </w:t>
            </w:r>
            <w:r w:rsidRPr="00662D04">
              <w:rPr>
                <w:i/>
                <w:iCs/>
                <w:color w:val="000000"/>
                <w:spacing w:val="14"/>
                <w:sz w:val="24"/>
                <w:szCs w:val="24"/>
              </w:rPr>
              <w:t xml:space="preserve">указывается в этой связи, </w:t>
            </w:r>
            <w:r w:rsidRPr="00662D04">
              <w:rPr>
                <w:i/>
                <w:iCs/>
                <w:color w:val="000000"/>
                <w:spacing w:val="29"/>
                <w:sz w:val="24"/>
                <w:szCs w:val="24"/>
                <w:lang w:val="en-US"/>
              </w:rPr>
              <w:t>-...»</w:t>
            </w:r>
          </w:p>
          <w:p w:rsidR="00C55353" w:rsidRPr="00662D04" w:rsidRDefault="00C55353" w:rsidP="004C70E3">
            <w:pPr>
              <w:keepNext/>
              <w:numPr>
                <w:ilvl w:val="0"/>
                <w:numId w:val="35"/>
              </w:numPr>
              <w:shd w:val="clear" w:color="auto" w:fill="FFFFFF"/>
              <w:tabs>
                <w:tab w:val="left" w:pos="331"/>
                <w:tab w:val="left" w:pos="701"/>
                <w:tab w:val="left" w:pos="993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pacing w:val="18"/>
                <w:sz w:val="24"/>
                <w:szCs w:val="24"/>
              </w:rPr>
              <w:t>«..., — указывают в связи с этим авторы</w:t>
            </w:r>
            <w:proofErr w:type="gramStart"/>
            <w:r w:rsidRPr="00662D04">
              <w:rPr>
                <w:i/>
                <w:iCs/>
                <w:color w:val="000000"/>
                <w:spacing w:val="18"/>
                <w:sz w:val="24"/>
                <w:szCs w:val="24"/>
              </w:rPr>
              <w:t>, — ...»</w:t>
            </w:r>
            <w:proofErr w:type="gramEnd"/>
          </w:p>
          <w:p w:rsidR="00C55353" w:rsidRPr="00662D04" w:rsidRDefault="00C55353" w:rsidP="004C70E3">
            <w:pPr>
              <w:keepNext/>
              <w:numPr>
                <w:ilvl w:val="0"/>
                <w:numId w:val="35"/>
              </w:numPr>
              <w:shd w:val="clear" w:color="auto" w:fill="FFFFFF"/>
              <w:tabs>
                <w:tab w:val="left" w:pos="331"/>
                <w:tab w:val="left" w:pos="701"/>
                <w:tab w:val="left" w:pos="993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662D04">
              <w:rPr>
                <w:i/>
                <w:iCs/>
                <w:color w:val="000000"/>
                <w:spacing w:val="13"/>
                <w:sz w:val="24"/>
                <w:szCs w:val="24"/>
              </w:rPr>
              <w:t xml:space="preserve">Автор делает следующее замечание: </w:t>
            </w:r>
            <w:r w:rsidRPr="00662D04">
              <w:rPr>
                <w:i/>
                <w:iCs/>
                <w:color w:val="000000"/>
                <w:spacing w:val="33"/>
                <w:sz w:val="24"/>
                <w:szCs w:val="24"/>
                <w:lang w:val="en-US"/>
              </w:rPr>
              <w:t>«...»</w:t>
            </w:r>
          </w:p>
          <w:p w:rsidR="00C55353" w:rsidRPr="00662D04" w:rsidRDefault="00C55353" w:rsidP="004C70E3">
            <w:pPr>
              <w:keepNext/>
              <w:numPr>
                <w:ilvl w:val="0"/>
                <w:numId w:val="35"/>
              </w:numPr>
              <w:shd w:val="clear" w:color="auto" w:fill="FFFFFF"/>
              <w:tabs>
                <w:tab w:val="left" w:pos="331"/>
                <w:tab w:val="left" w:pos="701"/>
                <w:tab w:val="left" w:pos="993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pacing w:val="15"/>
                <w:sz w:val="24"/>
                <w:szCs w:val="24"/>
              </w:rPr>
              <w:t xml:space="preserve">Вместе с тем имеется уточнение: </w:t>
            </w:r>
            <w:r w:rsidRPr="00662D04">
              <w:rPr>
                <w:i/>
                <w:iCs/>
                <w:color w:val="000000"/>
                <w:spacing w:val="27"/>
                <w:sz w:val="24"/>
                <w:szCs w:val="24"/>
              </w:rPr>
              <w:t>«...</w:t>
            </w:r>
            <w:r w:rsidRPr="00662D04">
              <w:rPr>
                <w:i/>
                <w:iCs/>
                <w:color w:val="000000"/>
                <w:spacing w:val="15"/>
                <w:sz w:val="24"/>
                <w:szCs w:val="24"/>
              </w:rPr>
              <w:t xml:space="preserve"> »</w:t>
            </w:r>
          </w:p>
          <w:p w:rsidR="00C55353" w:rsidRPr="00662D04" w:rsidRDefault="00C55353" w:rsidP="004C70E3">
            <w:pPr>
              <w:keepNext/>
              <w:numPr>
                <w:ilvl w:val="0"/>
                <w:numId w:val="35"/>
              </w:numPr>
              <w:shd w:val="clear" w:color="auto" w:fill="FFFFFF"/>
              <w:tabs>
                <w:tab w:val="left" w:pos="331"/>
                <w:tab w:val="left" w:pos="701"/>
                <w:tab w:val="left" w:pos="993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662D04">
              <w:rPr>
                <w:i/>
                <w:iCs/>
                <w:color w:val="000000"/>
                <w:spacing w:val="14"/>
                <w:sz w:val="24"/>
                <w:szCs w:val="24"/>
              </w:rPr>
              <w:t xml:space="preserve">В </w:t>
            </w:r>
            <w:r w:rsidRPr="00662D04">
              <w:rPr>
                <w:i/>
                <w:iCs/>
                <w:color w:val="000000"/>
                <w:spacing w:val="14"/>
                <w:sz w:val="24"/>
                <w:szCs w:val="24"/>
                <w:lang w:val="en-US"/>
              </w:rPr>
              <w:t xml:space="preserve">... </w:t>
            </w:r>
            <w:r w:rsidRPr="00662D04">
              <w:rPr>
                <w:i/>
                <w:iCs/>
                <w:color w:val="000000"/>
                <w:spacing w:val="14"/>
                <w:sz w:val="24"/>
                <w:szCs w:val="24"/>
              </w:rPr>
              <w:t xml:space="preserve">указывается: </w:t>
            </w:r>
            <w:r w:rsidRPr="00662D04">
              <w:rPr>
                <w:i/>
                <w:iCs/>
                <w:color w:val="000000"/>
                <w:spacing w:val="34"/>
                <w:sz w:val="24"/>
                <w:szCs w:val="24"/>
                <w:lang w:val="en-US"/>
              </w:rPr>
              <w:t>«...»</w:t>
            </w:r>
          </w:p>
          <w:p w:rsidR="00C55353" w:rsidRPr="00662D04" w:rsidRDefault="00C55353" w:rsidP="004C70E3">
            <w:pPr>
              <w:keepNext/>
              <w:numPr>
                <w:ilvl w:val="0"/>
                <w:numId w:val="35"/>
              </w:numPr>
              <w:shd w:val="clear" w:color="auto" w:fill="FFFFFF"/>
              <w:tabs>
                <w:tab w:val="left" w:pos="331"/>
                <w:tab w:val="left" w:pos="701"/>
                <w:tab w:val="left" w:pos="993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662D04">
              <w:rPr>
                <w:i/>
                <w:iCs/>
                <w:color w:val="000000"/>
                <w:spacing w:val="13"/>
                <w:sz w:val="24"/>
                <w:szCs w:val="24"/>
              </w:rPr>
              <w:t xml:space="preserve">В частности, отмечается (подчеркивается): </w:t>
            </w:r>
            <w:r w:rsidRPr="00662D04">
              <w:rPr>
                <w:i/>
                <w:iCs/>
                <w:color w:val="000000"/>
                <w:spacing w:val="35"/>
                <w:sz w:val="24"/>
                <w:szCs w:val="24"/>
                <w:lang w:val="en-US"/>
              </w:rPr>
              <w:t>«...»</w:t>
            </w:r>
          </w:p>
          <w:p w:rsidR="00C55353" w:rsidRPr="00662D04" w:rsidRDefault="00C55353" w:rsidP="004C70E3">
            <w:pPr>
              <w:keepNext/>
              <w:numPr>
                <w:ilvl w:val="0"/>
                <w:numId w:val="35"/>
              </w:numPr>
              <w:shd w:val="clear" w:color="auto" w:fill="FFFFFF"/>
              <w:tabs>
                <w:tab w:val="left" w:pos="331"/>
                <w:tab w:val="left" w:pos="701"/>
                <w:tab w:val="left" w:pos="993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pacing w:val="13"/>
                <w:sz w:val="24"/>
                <w:szCs w:val="24"/>
              </w:rPr>
              <w:t xml:space="preserve">В итоге делается такой вывод: </w:t>
            </w:r>
            <w:r w:rsidRPr="00662D04">
              <w:rPr>
                <w:i/>
                <w:iCs/>
                <w:color w:val="000000"/>
                <w:spacing w:val="35"/>
                <w:sz w:val="24"/>
                <w:szCs w:val="24"/>
              </w:rPr>
              <w:t>«...»</w:t>
            </w:r>
          </w:p>
          <w:p w:rsidR="00C55353" w:rsidRPr="00662D04" w:rsidRDefault="00C55353" w:rsidP="004C70E3">
            <w:pPr>
              <w:keepNext/>
              <w:numPr>
                <w:ilvl w:val="0"/>
                <w:numId w:val="35"/>
              </w:numPr>
              <w:shd w:val="clear" w:color="auto" w:fill="FFFFFF"/>
              <w:tabs>
                <w:tab w:val="left" w:pos="331"/>
                <w:tab w:val="left" w:pos="701"/>
                <w:tab w:val="left" w:pos="993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662D04">
              <w:rPr>
                <w:i/>
                <w:iCs/>
                <w:color w:val="000000"/>
                <w:spacing w:val="12"/>
                <w:sz w:val="24"/>
                <w:szCs w:val="24"/>
              </w:rPr>
              <w:t xml:space="preserve">Сделан такой вывод: </w:t>
            </w:r>
            <w:r w:rsidRPr="00662D04">
              <w:rPr>
                <w:i/>
                <w:iCs/>
                <w:color w:val="000000"/>
                <w:spacing w:val="35"/>
                <w:sz w:val="24"/>
                <w:szCs w:val="24"/>
                <w:lang w:val="en-US"/>
              </w:rPr>
              <w:t>«...»</w:t>
            </w:r>
          </w:p>
          <w:p w:rsidR="00C55353" w:rsidRPr="00662D04" w:rsidRDefault="00C55353" w:rsidP="004C70E3">
            <w:pPr>
              <w:keepNext/>
              <w:numPr>
                <w:ilvl w:val="0"/>
                <w:numId w:val="35"/>
              </w:numPr>
              <w:shd w:val="clear" w:color="auto" w:fill="FFFFFF"/>
              <w:tabs>
                <w:tab w:val="left" w:pos="331"/>
                <w:tab w:val="left" w:pos="701"/>
                <w:tab w:val="left" w:pos="993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 w:rsidRPr="00662D04">
              <w:rPr>
                <w:i/>
                <w:iCs/>
                <w:color w:val="000000"/>
                <w:spacing w:val="12"/>
                <w:sz w:val="24"/>
                <w:szCs w:val="24"/>
              </w:rPr>
              <w:t xml:space="preserve">Он заключает: </w:t>
            </w:r>
            <w:r w:rsidRPr="00662D04">
              <w:rPr>
                <w:i/>
                <w:iCs/>
                <w:color w:val="000000"/>
                <w:spacing w:val="31"/>
                <w:sz w:val="24"/>
                <w:szCs w:val="24"/>
                <w:lang w:val="en-US"/>
              </w:rPr>
              <w:t>«...»</w:t>
            </w:r>
          </w:p>
          <w:p w:rsidR="00C55353" w:rsidRPr="00662D04" w:rsidRDefault="00C55353" w:rsidP="004C70E3">
            <w:pPr>
              <w:keepNext/>
              <w:numPr>
                <w:ilvl w:val="0"/>
                <w:numId w:val="35"/>
              </w:numPr>
              <w:shd w:val="clear" w:color="auto" w:fill="FFFFFF"/>
              <w:tabs>
                <w:tab w:val="left" w:pos="331"/>
                <w:tab w:val="left" w:pos="701"/>
                <w:tab w:val="left" w:pos="993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662D04">
              <w:rPr>
                <w:i/>
                <w:iCs/>
                <w:color w:val="000000"/>
                <w:spacing w:val="14"/>
                <w:sz w:val="24"/>
                <w:szCs w:val="24"/>
              </w:rPr>
              <w:t>В заключение автор пишет</w:t>
            </w:r>
            <w:proofErr w:type="gramStart"/>
            <w:r w:rsidRPr="00662D04">
              <w:rPr>
                <w:i/>
                <w:iCs/>
                <w:color w:val="000000"/>
                <w:spacing w:val="14"/>
                <w:sz w:val="24"/>
                <w:szCs w:val="24"/>
              </w:rPr>
              <w:t xml:space="preserve">: </w:t>
            </w:r>
            <w:r w:rsidRPr="00662D04">
              <w:rPr>
                <w:i/>
                <w:iCs/>
                <w:color w:val="000000"/>
                <w:spacing w:val="33"/>
                <w:sz w:val="24"/>
                <w:szCs w:val="24"/>
                <w:lang w:val="en-US"/>
              </w:rPr>
              <w:t>«...».</w:t>
            </w:r>
            <w:proofErr w:type="gramEnd"/>
          </w:p>
        </w:tc>
      </w:tr>
    </w:tbl>
    <w:p w:rsidR="00533910" w:rsidRPr="00662D04" w:rsidRDefault="00A803AD" w:rsidP="004C70E3">
      <w:pPr>
        <w:shd w:val="clear" w:color="auto" w:fill="FFFFFF"/>
        <w:ind w:firstLine="851"/>
        <w:jc w:val="both"/>
        <w:rPr>
          <w:bCs/>
          <w:i/>
          <w:color w:val="auto"/>
          <w:spacing w:val="-9"/>
          <w:sz w:val="24"/>
          <w:szCs w:val="24"/>
        </w:rPr>
      </w:pPr>
      <w:r w:rsidRPr="00662D04">
        <w:rPr>
          <w:snapToGrid w:val="0"/>
          <w:color w:val="auto"/>
          <w:sz w:val="24"/>
          <w:szCs w:val="24"/>
        </w:rPr>
        <w:t xml:space="preserve">Дополнительные варианты </w:t>
      </w:r>
      <w:r w:rsidR="00533910" w:rsidRPr="00662D04">
        <w:rPr>
          <w:bCs/>
          <w:color w:val="auto"/>
          <w:spacing w:val="-9"/>
          <w:sz w:val="24"/>
          <w:szCs w:val="24"/>
        </w:rPr>
        <w:t>конструкций текста для цитирования</w:t>
      </w:r>
      <w:r w:rsidR="00CA60A9" w:rsidRPr="00662D04">
        <w:rPr>
          <w:bCs/>
          <w:color w:val="auto"/>
          <w:spacing w:val="-9"/>
          <w:sz w:val="24"/>
          <w:szCs w:val="24"/>
        </w:rPr>
        <w:t xml:space="preserve"> </w:t>
      </w:r>
      <w:r w:rsidR="00CA60A9" w:rsidRPr="00662D04">
        <w:rPr>
          <w:color w:val="auto"/>
          <w:sz w:val="24"/>
          <w:szCs w:val="24"/>
        </w:rPr>
        <w:t>–</w:t>
      </w:r>
      <w:r w:rsidR="0028447C" w:rsidRPr="00662D04">
        <w:rPr>
          <w:bCs/>
          <w:color w:val="auto"/>
          <w:spacing w:val="-9"/>
          <w:sz w:val="24"/>
          <w:szCs w:val="24"/>
        </w:rPr>
        <w:t xml:space="preserve"> </w:t>
      </w:r>
      <w:r w:rsidR="00533910" w:rsidRPr="00662D04">
        <w:rPr>
          <w:bCs/>
          <w:i/>
          <w:color w:val="auto"/>
          <w:spacing w:val="-9"/>
          <w:sz w:val="24"/>
          <w:szCs w:val="24"/>
        </w:rPr>
        <w:t xml:space="preserve">приложение </w:t>
      </w:r>
      <w:r w:rsidR="00B87407" w:rsidRPr="00662D04">
        <w:rPr>
          <w:bCs/>
          <w:i/>
          <w:color w:val="auto"/>
          <w:spacing w:val="-9"/>
          <w:sz w:val="24"/>
          <w:szCs w:val="24"/>
        </w:rPr>
        <w:t>8</w:t>
      </w:r>
      <w:r w:rsidR="00487F8E" w:rsidRPr="00662D04">
        <w:rPr>
          <w:bCs/>
          <w:i/>
          <w:color w:val="auto"/>
          <w:spacing w:val="-9"/>
          <w:sz w:val="24"/>
          <w:szCs w:val="24"/>
        </w:rPr>
        <w:t>.</w:t>
      </w:r>
    </w:p>
    <w:p w:rsidR="00533910" w:rsidRDefault="00533910" w:rsidP="004C70E3">
      <w:pPr>
        <w:shd w:val="clear" w:color="auto" w:fill="FFFFFF"/>
        <w:ind w:firstLine="709"/>
        <w:jc w:val="center"/>
        <w:rPr>
          <w:b/>
          <w:bCs/>
          <w:i/>
          <w:iCs/>
          <w:color w:val="auto"/>
          <w:sz w:val="24"/>
          <w:szCs w:val="24"/>
        </w:rPr>
      </w:pPr>
    </w:p>
    <w:p w:rsidR="00317EBA" w:rsidRDefault="00317EBA" w:rsidP="004C70E3">
      <w:pPr>
        <w:shd w:val="clear" w:color="auto" w:fill="FFFFFF"/>
        <w:ind w:firstLine="709"/>
        <w:jc w:val="center"/>
        <w:rPr>
          <w:b/>
          <w:bCs/>
          <w:i/>
          <w:iCs/>
          <w:color w:val="auto"/>
          <w:sz w:val="24"/>
          <w:szCs w:val="24"/>
        </w:rPr>
      </w:pPr>
    </w:p>
    <w:p w:rsidR="00317EBA" w:rsidRDefault="00317EBA" w:rsidP="004C70E3">
      <w:pPr>
        <w:shd w:val="clear" w:color="auto" w:fill="FFFFFF"/>
        <w:ind w:firstLine="709"/>
        <w:jc w:val="center"/>
        <w:rPr>
          <w:b/>
          <w:bCs/>
          <w:i/>
          <w:iCs/>
          <w:color w:val="auto"/>
          <w:sz w:val="24"/>
          <w:szCs w:val="24"/>
        </w:rPr>
      </w:pPr>
    </w:p>
    <w:p w:rsidR="00317EBA" w:rsidRPr="00662D04" w:rsidRDefault="00317EBA" w:rsidP="004C70E3">
      <w:pPr>
        <w:shd w:val="clear" w:color="auto" w:fill="FFFFFF"/>
        <w:ind w:firstLine="709"/>
        <w:jc w:val="center"/>
        <w:rPr>
          <w:b/>
          <w:bCs/>
          <w:i/>
          <w:iCs/>
          <w:color w:val="auto"/>
          <w:sz w:val="24"/>
          <w:szCs w:val="24"/>
        </w:rPr>
      </w:pPr>
    </w:p>
    <w:p w:rsidR="00814DFC" w:rsidRPr="00662D04" w:rsidRDefault="005663BE" w:rsidP="004C70E3">
      <w:pPr>
        <w:numPr>
          <w:ilvl w:val="1"/>
          <w:numId w:val="66"/>
        </w:numPr>
        <w:jc w:val="center"/>
        <w:rPr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lastRenderedPageBreak/>
        <w:t>Оформление сокращений, условных обозначений</w:t>
      </w:r>
    </w:p>
    <w:p w:rsidR="005663BE" w:rsidRPr="00662D04" w:rsidRDefault="005663BE" w:rsidP="004C70E3">
      <w:pPr>
        <w:ind w:left="709"/>
        <w:jc w:val="both"/>
        <w:rPr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 xml:space="preserve"> </w:t>
      </w:r>
    </w:p>
    <w:p w:rsidR="00814DFC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В тексте таблиц и в подрисуночных надписях допускаются сокращения установленные правилами русской орфографии и по ГОСТу.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814DFC" w:rsidRPr="00662D04" w:rsidTr="00AD20CD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4DFC" w:rsidRPr="00662D04" w:rsidRDefault="00814DFC" w:rsidP="004C70E3">
            <w:pPr>
              <w:ind w:firstLine="709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662D04">
              <w:rPr>
                <w:b/>
                <w:i/>
                <w:color w:val="auto"/>
                <w:sz w:val="24"/>
                <w:szCs w:val="24"/>
              </w:rPr>
              <w:t xml:space="preserve">Например, </w:t>
            </w:r>
          </w:p>
          <w:p w:rsidR="00814DFC" w:rsidRPr="00662D04" w:rsidRDefault="00814DFC" w:rsidP="004C70E3">
            <w:pPr>
              <w:jc w:val="both"/>
              <w:rPr>
                <w:i/>
                <w:color w:val="auto"/>
                <w:sz w:val="24"/>
                <w:szCs w:val="24"/>
              </w:rPr>
            </w:pPr>
            <w:proofErr w:type="gramStart"/>
            <w:r w:rsidRPr="00662D04">
              <w:rPr>
                <w:i/>
                <w:color w:val="auto"/>
                <w:sz w:val="24"/>
                <w:szCs w:val="24"/>
              </w:rPr>
              <w:t>общепринятые сокращения: и т.д. (и так далее),  и т.п. (и тому подобное), и др. (и другие), и пр. (и прочие),  т.е. (то есть);</w:t>
            </w:r>
            <w:proofErr w:type="gramEnd"/>
            <w:r w:rsidRPr="00662D04">
              <w:rPr>
                <w:i/>
                <w:color w:val="auto"/>
                <w:sz w:val="24"/>
                <w:szCs w:val="24"/>
              </w:rPr>
              <w:t xml:space="preserve"> см. (смотри), ср. (сравни), в. (век), вв. (века),  г. (год), гг. (годы), т</w:t>
            </w:r>
            <w:proofErr w:type="gramStart"/>
            <w:r w:rsidRPr="00662D04">
              <w:rPr>
                <w:i/>
                <w:color w:val="auto"/>
                <w:sz w:val="24"/>
                <w:szCs w:val="24"/>
              </w:rPr>
              <w:t>.(</w:t>
            </w:r>
            <w:proofErr w:type="gramEnd"/>
            <w:r w:rsidRPr="00662D04">
              <w:rPr>
                <w:i/>
                <w:color w:val="auto"/>
                <w:sz w:val="24"/>
                <w:szCs w:val="24"/>
              </w:rPr>
              <w:t>том), н.ст. (новый стиль), с.ст. (старый стиль), н.э. (нашей эры), г. (город), обл. (область), гр. (гражданин), с. (страницы при цифрах), акад. (академик), проф. (профессор), доц. (доцент).</w:t>
            </w:r>
          </w:p>
        </w:tc>
      </w:tr>
    </w:tbl>
    <w:p w:rsidR="006B5A29" w:rsidRPr="00662D04" w:rsidRDefault="00E20CCB" w:rsidP="004C70E3">
      <w:pPr>
        <w:ind w:firstLine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В тексте работы в</w:t>
      </w:r>
      <w:r w:rsidR="006B5A29" w:rsidRPr="00662D04">
        <w:rPr>
          <w:color w:val="auto"/>
          <w:sz w:val="24"/>
          <w:szCs w:val="24"/>
        </w:rPr>
        <w:t>нутри предложения слова «и другие», «и тому подобное», «и прочее»</w:t>
      </w:r>
      <w:r w:rsidR="00B57683" w:rsidRPr="00662D04">
        <w:rPr>
          <w:color w:val="auto"/>
          <w:sz w:val="24"/>
          <w:szCs w:val="24"/>
        </w:rPr>
        <w:t xml:space="preserve">, </w:t>
      </w:r>
      <w:r w:rsidR="006B5A29" w:rsidRPr="00662D04">
        <w:rPr>
          <w:color w:val="auto"/>
          <w:sz w:val="24"/>
          <w:szCs w:val="24"/>
        </w:rPr>
        <w:t xml:space="preserve">«так </w:t>
      </w:r>
      <w:proofErr w:type="gramStart"/>
      <w:r w:rsidR="006B5A29" w:rsidRPr="00662D04">
        <w:rPr>
          <w:color w:val="auto"/>
          <w:sz w:val="24"/>
          <w:szCs w:val="24"/>
        </w:rPr>
        <w:t>называемый</w:t>
      </w:r>
      <w:proofErr w:type="gramEnd"/>
      <w:r w:rsidR="006B5A29" w:rsidRPr="00662D04">
        <w:rPr>
          <w:color w:val="auto"/>
          <w:sz w:val="24"/>
          <w:szCs w:val="24"/>
        </w:rPr>
        <w:t xml:space="preserve">», «так как», «например», «около» </w:t>
      </w:r>
      <w:r w:rsidR="00B57683" w:rsidRPr="00662D04">
        <w:rPr>
          <w:color w:val="auto"/>
          <w:sz w:val="24"/>
          <w:szCs w:val="24"/>
        </w:rPr>
        <w:t>не сокращают.</w:t>
      </w:r>
    </w:p>
    <w:p w:rsidR="005663BE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Использование сокращенного названия или аббревиатуры допускается, если при первом упоминании в тексте использовалось полное название с указанием сокращенного в скобках в рамках принятых стандартов. При следующих упоминаниях следует употреблять только сокращенное название или аббревиатуру.</w:t>
      </w:r>
    </w:p>
    <w:p w:rsidR="005663BE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Принятые малораспространенные сокращения, условные обозначения, символы, специфические термины должны быть представлены в виде отдельного списка в глоссарии.</w:t>
      </w:r>
    </w:p>
    <w:p w:rsidR="005663BE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</w:p>
    <w:p w:rsidR="005663BE" w:rsidRPr="00662D04" w:rsidRDefault="005663BE" w:rsidP="004C70E3">
      <w:pPr>
        <w:numPr>
          <w:ilvl w:val="1"/>
          <w:numId w:val="66"/>
        </w:numPr>
        <w:ind w:left="0" w:firstLine="0"/>
        <w:jc w:val="center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Оформление списка использованной литературы</w:t>
      </w:r>
      <w:r w:rsidR="006B5A29" w:rsidRPr="00662D04">
        <w:rPr>
          <w:b/>
          <w:color w:val="auto"/>
          <w:sz w:val="24"/>
          <w:szCs w:val="24"/>
        </w:rPr>
        <w:t xml:space="preserve"> и источников</w:t>
      </w:r>
    </w:p>
    <w:p w:rsidR="005663BE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</w:p>
    <w:p w:rsidR="005663BE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В списке литературы перед фамилией автора или названием работы ставится порядковый номер арабскими цифрами с точкой. Нумерация списка литературы – сплошная от первого до последнего названия. </w:t>
      </w:r>
    </w:p>
    <w:p w:rsidR="009219DF" w:rsidRPr="00662D04" w:rsidRDefault="009219DF" w:rsidP="004C70E3">
      <w:pPr>
        <w:ind w:firstLine="709"/>
        <w:jc w:val="both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Список использованных источников составляется в следующем порядке:</w:t>
      </w:r>
    </w:p>
    <w:p w:rsidR="009219DF" w:rsidRPr="00662D04" w:rsidRDefault="009219DF" w:rsidP="004C70E3">
      <w:pPr>
        <w:numPr>
          <w:ilvl w:val="0"/>
          <w:numId w:val="79"/>
        </w:numPr>
        <w:ind w:left="0" w:firstLine="142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Федеральные законы (в очередности от последнего года принятия к предыдущим);</w:t>
      </w:r>
    </w:p>
    <w:p w:rsidR="009219DF" w:rsidRPr="00662D04" w:rsidRDefault="009219DF" w:rsidP="004C70E3">
      <w:pPr>
        <w:numPr>
          <w:ilvl w:val="0"/>
          <w:numId w:val="79"/>
        </w:numPr>
        <w:ind w:left="0" w:firstLine="142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указы Президента </w:t>
      </w:r>
      <w:r w:rsidR="000D2417" w:rsidRPr="00662D04">
        <w:rPr>
          <w:color w:val="auto"/>
          <w:sz w:val="24"/>
          <w:szCs w:val="24"/>
        </w:rPr>
        <w:t>РФ</w:t>
      </w:r>
      <w:r w:rsidRPr="00662D04">
        <w:rPr>
          <w:color w:val="auto"/>
          <w:sz w:val="24"/>
          <w:szCs w:val="24"/>
        </w:rPr>
        <w:t xml:space="preserve"> (в той же последовательности);</w:t>
      </w:r>
    </w:p>
    <w:p w:rsidR="009219DF" w:rsidRPr="00662D04" w:rsidRDefault="009219DF" w:rsidP="004C70E3">
      <w:pPr>
        <w:numPr>
          <w:ilvl w:val="0"/>
          <w:numId w:val="79"/>
        </w:numPr>
        <w:ind w:left="0" w:firstLine="142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постановления Правительства </w:t>
      </w:r>
      <w:r w:rsidR="000D2417" w:rsidRPr="00662D04">
        <w:rPr>
          <w:color w:val="auto"/>
          <w:sz w:val="24"/>
          <w:szCs w:val="24"/>
        </w:rPr>
        <w:t>РФ</w:t>
      </w:r>
      <w:r w:rsidRPr="00662D04">
        <w:rPr>
          <w:color w:val="auto"/>
          <w:sz w:val="24"/>
          <w:szCs w:val="24"/>
        </w:rPr>
        <w:t xml:space="preserve"> (в той же </w:t>
      </w:r>
      <w:r w:rsidR="003339F8" w:rsidRPr="00662D04">
        <w:rPr>
          <w:color w:val="auto"/>
          <w:sz w:val="24"/>
          <w:szCs w:val="24"/>
        </w:rPr>
        <w:t>последовательности</w:t>
      </w:r>
      <w:r w:rsidRPr="00662D04">
        <w:rPr>
          <w:color w:val="auto"/>
          <w:sz w:val="24"/>
          <w:szCs w:val="24"/>
        </w:rPr>
        <w:t>);</w:t>
      </w:r>
    </w:p>
    <w:p w:rsidR="009219DF" w:rsidRPr="00662D04" w:rsidRDefault="009219DF" w:rsidP="004C70E3">
      <w:pPr>
        <w:numPr>
          <w:ilvl w:val="0"/>
          <w:numId w:val="79"/>
        </w:numPr>
        <w:ind w:left="0" w:firstLine="142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иные нормативные правовые акты;</w:t>
      </w:r>
    </w:p>
    <w:p w:rsidR="009219DF" w:rsidRPr="00662D04" w:rsidRDefault="009219DF" w:rsidP="004C70E3">
      <w:pPr>
        <w:numPr>
          <w:ilvl w:val="0"/>
          <w:numId w:val="79"/>
        </w:numPr>
        <w:ind w:left="0" w:firstLine="142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иные</w:t>
      </w:r>
      <w:r w:rsidR="00035FA6"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>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9219DF" w:rsidRPr="00662D04" w:rsidRDefault="009219DF" w:rsidP="004C70E3">
      <w:pPr>
        <w:numPr>
          <w:ilvl w:val="0"/>
          <w:numId w:val="79"/>
        </w:numPr>
        <w:ind w:left="0" w:firstLine="142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монографии,  учебники, учебные пособия (в алфавитном порядке);</w:t>
      </w:r>
    </w:p>
    <w:p w:rsidR="009219DF" w:rsidRPr="00662D04" w:rsidRDefault="009219DF" w:rsidP="004C70E3">
      <w:pPr>
        <w:numPr>
          <w:ilvl w:val="0"/>
          <w:numId w:val="79"/>
        </w:numPr>
        <w:ind w:left="0" w:firstLine="142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иностранная литература;</w:t>
      </w:r>
    </w:p>
    <w:p w:rsidR="009219DF" w:rsidRPr="00662D04" w:rsidRDefault="009219DF" w:rsidP="004C70E3">
      <w:pPr>
        <w:numPr>
          <w:ilvl w:val="0"/>
          <w:numId w:val="79"/>
        </w:numPr>
        <w:ind w:left="0" w:firstLine="142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интернет-ресурсы.</w:t>
      </w:r>
    </w:p>
    <w:p w:rsidR="005663BE" w:rsidRPr="00662D04" w:rsidRDefault="009219DF" w:rsidP="004C70E3">
      <w:pPr>
        <w:ind w:firstLine="709"/>
        <w:jc w:val="both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Источники можно</w:t>
      </w:r>
      <w:r w:rsidR="00E20CCB" w:rsidRPr="00662D04">
        <w:rPr>
          <w:b/>
          <w:color w:val="auto"/>
          <w:sz w:val="24"/>
          <w:szCs w:val="24"/>
        </w:rPr>
        <w:t xml:space="preserve"> объединить по разделам:</w:t>
      </w:r>
    </w:p>
    <w:p w:rsidR="00E20CCB" w:rsidRPr="00662D04" w:rsidRDefault="00E20CCB" w:rsidP="004C70E3">
      <w:pPr>
        <w:numPr>
          <w:ilvl w:val="0"/>
          <w:numId w:val="78"/>
        </w:numPr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нормативн</w:t>
      </w:r>
      <w:r w:rsidR="009219DF" w:rsidRPr="00662D04">
        <w:rPr>
          <w:color w:val="auto"/>
          <w:sz w:val="24"/>
          <w:szCs w:val="24"/>
        </w:rPr>
        <w:t>о</w:t>
      </w:r>
      <w:r w:rsidR="000D2417" w:rsidRPr="00662D04">
        <w:rPr>
          <w:color w:val="auto"/>
          <w:sz w:val="24"/>
          <w:szCs w:val="24"/>
        </w:rPr>
        <w:t>-</w:t>
      </w:r>
      <w:r w:rsidR="009219DF" w:rsidRPr="00662D04">
        <w:rPr>
          <w:color w:val="auto"/>
          <w:sz w:val="24"/>
          <w:szCs w:val="24"/>
        </w:rPr>
        <w:t>правовые акты</w:t>
      </w:r>
      <w:r w:rsidRPr="00662D04">
        <w:rPr>
          <w:color w:val="auto"/>
          <w:sz w:val="24"/>
          <w:szCs w:val="24"/>
        </w:rPr>
        <w:t>;</w:t>
      </w:r>
    </w:p>
    <w:p w:rsidR="00E20CCB" w:rsidRPr="00662D04" w:rsidRDefault="00E20CCB" w:rsidP="004C70E3">
      <w:pPr>
        <w:numPr>
          <w:ilvl w:val="0"/>
          <w:numId w:val="78"/>
        </w:numPr>
        <w:ind w:left="709" w:hanging="709"/>
        <w:jc w:val="both"/>
        <w:rPr>
          <w:color w:val="auto"/>
          <w:sz w:val="24"/>
          <w:szCs w:val="24"/>
        </w:rPr>
      </w:pPr>
      <w:proofErr w:type="gramStart"/>
      <w:r w:rsidRPr="00662D04">
        <w:rPr>
          <w:color w:val="auto"/>
          <w:sz w:val="24"/>
          <w:szCs w:val="24"/>
        </w:rPr>
        <w:t>основная литература (издания за последние 5 лет);</w:t>
      </w:r>
      <w:proofErr w:type="gramEnd"/>
    </w:p>
    <w:p w:rsidR="00E20CCB" w:rsidRPr="00662D04" w:rsidRDefault="00E20CCB" w:rsidP="004C70E3">
      <w:pPr>
        <w:numPr>
          <w:ilvl w:val="0"/>
          <w:numId w:val="78"/>
        </w:numPr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дополнительная литература (издания старше 5 лет, но важны для раскрытия темы);</w:t>
      </w:r>
    </w:p>
    <w:p w:rsidR="00E20CCB" w:rsidRPr="00662D04" w:rsidRDefault="00035FA6" w:rsidP="004C70E3">
      <w:pPr>
        <w:numPr>
          <w:ilvl w:val="0"/>
          <w:numId w:val="78"/>
        </w:numPr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и</w:t>
      </w:r>
      <w:r w:rsidR="00E20CCB" w:rsidRPr="00662D04">
        <w:rPr>
          <w:color w:val="auto"/>
          <w:sz w:val="24"/>
          <w:szCs w:val="24"/>
        </w:rPr>
        <w:t>нтернет-ресурсы</w:t>
      </w:r>
      <w:r w:rsidRPr="00662D04">
        <w:rPr>
          <w:color w:val="auto"/>
          <w:sz w:val="24"/>
          <w:szCs w:val="24"/>
        </w:rPr>
        <w:t xml:space="preserve"> (в порядке латинского алфавита).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466C" w:rsidRPr="00662D04" w:rsidTr="00AC7FC8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466C" w:rsidRPr="00662D04" w:rsidRDefault="0041466C" w:rsidP="004C70E3">
            <w:pPr>
              <w:ind w:firstLine="709"/>
              <w:rPr>
                <w:b/>
                <w:i/>
                <w:color w:val="auto"/>
                <w:sz w:val="24"/>
                <w:szCs w:val="24"/>
              </w:rPr>
            </w:pPr>
            <w:r w:rsidRPr="00662D04">
              <w:rPr>
                <w:b/>
                <w:i/>
                <w:color w:val="auto"/>
                <w:sz w:val="24"/>
                <w:szCs w:val="24"/>
              </w:rPr>
              <w:t>Пример оформления литературы</w:t>
            </w:r>
            <w:r w:rsidR="006B5A29" w:rsidRPr="00662D04">
              <w:rPr>
                <w:b/>
                <w:i/>
                <w:color w:val="auto"/>
                <w:sz w:val="24"/>
                <w:szCs w:val="24"/>
              </w:rPr>
              <w:t xml:space="preserve"> и источников</w:t>
            </w:r>
          </w:p>
          <w:p w:rsidR="0041466C" w:rsidRPr="00662D04" w:rsidRDefault="0041466C" w:rsidP="004C70E3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  <w:u w:val="single"/>
              </w:rPr>
              <w:t>Законодательные материалы. Запись под заглавием</w:t>
            </w:r>
          </w:p>
          <w:p w:rsidR="0041466C" w:rsidRPr="00662D04" w:rsidRDefault="0041466C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Семейный кодекс Российской Федерации: [принят Государственной Думой 8</w:t>
            </w:r>
            <w:r w:rsidR="00E80B21" w:rsidRPr="00662D04">
              <w:rPr>
                <w:color w:val="auto"/>
                <w:sz w:val="24"/>
                <w:szCs w:val="24"/>
              </w:rPr>
              <w:t xml:space="preserve"> </w:t>
            </w:r>
            <w:r w:rsidRPr="00662D04">
              <w:rPr>
                <w:color w:val="auto"/>
                <w:sz w:val="24"/>
                <w:szCs w:val="24"/>
              </w:rPr>
              <w:t>декабря 1995 года] текст с изм. и доп. на 1 декабря 2011 г. / Актуальное  законодательство: библиотечка «Российской газеты». М</w:t>
            </w:r>
            <w:proofErr w:type="gramStart"/>
            <w:r w:rsidRPr="00662D04">
              <w:rPr>
                <w:color w:val="auto"/>
                <w:sz w:val="24"/>
                <w:szCs w:val="24"/>
              </w:rPr>
              <w:t xml:space="preserve"> .</w:t>
            </w:r>
            <w:proofErr w:type="gramEnd"/>
            <w:r w:rsidRPr="00662D04">
              <w:rPr>
                <w:color w:val="auto"/>
                <w:sz w:val="24"/>
                <w:szCs w:val="24"/>
              </w:rPr>
              <w:t>: Эксмо, 2011. – 96 с.</w:t>
            </w:r>
          </w:p>
          <w:p w:rsidR="00582451" w:rsidRPr="00662D04" w:rsidRDefault="00582451" w:rsidP="004C70E3">
            <w:pPr>
              <w:autoSpaceDE w:val="0"/>
              <w:autoSpaceDN w:val="0"/>
              <w:adjustRightInd w:val="0"/>
              <w:rPr>
                <w:rFonts w:eastAsia="TimesNewRoman,Bold"/>
                <w:bCs/>
                <w:i/>
                <w:color w:val="auto"/>
                <w:sz w:val="24"/>
                <w:szCs w:val="24"/>
                <w:u w:val="single"/>
              </w:rPr>
            </w:pPr>
            <w:r w:rsidRPr="00662D04">
              <w:rPr>
                <w:rFonts w:eastAsia="TimesNewRoman,Bold"/>
                <w:bCs/>
                <w:i/>
                <w:color w:val="auto"/>
                <w:sz w:val="24"/>
                <w:szCs w:val="24"/>
                <w:u w:val="single"/>
              </w:rPr>
              <w:t xml:space="preserve">Стандарты </w:t>
            </w:r>
          </w:p>
          <w:p w:rsidR="00582451" w:rsidRPr="00662D04" w:rsidRDefault="00582451" w:rsidP="004C70E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662D04">
              <w:rPr>
                <w:rFonts w:eastAsia="TimesNewRoman,Bold"/>
                <w:bCs/>
                <w:color w:val="auto"/>
                <w:sz w:val="24"/>
                <w:szCs w:val="24"/>
              </w:rPr>
              <w:t xml:space="preserve">ГОСТ 7. 53–2001. </w:t>
            </w:r>
            <w:r w:rsidRPr="00662D04">
              <w:rPr>
                <w:rFonts w:eastAsia="TimesNewRoman"/>
                <w:color w:val="auto"/>
                <w:sz w:val="24"/>
                <w:szCs w:val="24"/>
              </w:rPr>
              <w:t>Издания</w:t>
            </w:r>
            <w:r w:rsidRPr="00662D04">
              <w:rPr>
                <w:rFonts w:eastAsia="TimesNewRoman,Bold"/>
                <w:color w:val="auto"/>
                <w:sz w:val="24"/>
                <w:szCs w:val="24"/>
              </w:rPr>
              <w:t xml:space="preserve">. </w:t>
            </w:r>
            <w:r w:rsidRPr="00662D04">
              <w:rPr>
                <w:rFonts w:eastAsia="TimesNewRoman"/>
                <w:color w:val="auto"/>
                <w:sz w:val="24"/>
                <w:szCs w:val="24"/>
              </w:rPr>
              <w:t xml:space="preserve">Международная стандартная нумерация книг </w:t>
            </w:r>
            <w:r w:rsidRPr="00662D04">
              <w:rPr>
                <w:rFonts w:eastAsia="TimesNewRoman,Bold"/>
                <w:color w:val="auto"/>
                <w:sz w:val="24"/>
                <w:szCs w:val="24"/>
              </w:rPr>
              <w:t>[</w:t>
            </w:r>
            <w:r w:rsidRPr="00662D04">
              <w:rPr>
                <w:rFonts w:eastAsia="TimesNewRoman"/>
                <w:color w:val="auto"/>
                <w:sz w:val="24"/>
                <w:szCs w:val="24"/>
              </w:rPr>
              <w:t>Текст</w:t>
            </w:r>
            <w:r w:rsidRPr="00662D04">
              <w:rPr>
                <w:rFonts w:eastAsia="TimesNewRoman,Bold"/>
                <w:color w:val="auto"/>
                <w:sz w:val="24"/>
                <w:szCs w:val="24"/>
              </w:rPr>
              <w:t xml:space="preserve">]. – </w:t>
            </w:r>
            <w:r w:rsidRPr="00662D04">
              <w:rPr>
                <w:rFonts w:eastAsia="TimesNewRoman"/>
                <w:color w:val="auto"/>
                <w:sz w:val="24"/>
                <w:szCs w:val="24"/>
              </w:rPr>
              <w:t xml:space="preserve">Взамен ГОСТ </w:t>
            </w:r>
            <w:r w:rsidRPr="00662D04">
              <w:rPr>
                <w:rFonts w:eastAsia="TimesNewRoman,Bold"/>
                <w:color w:val="auto"/>
                <w:sz w:val="24"/>
                <w:szCs w:val="24"/>
              </w:rPr>
              <w:t>7.53–86</w:t>
            </w:r>
            <w:proofErr w:type="gramStart"/>
            <w:r w:rsidRPr="00662D04">
              <w:rPr>
                <w:rFonts w:eastAsia="TimesNewRoman,Bold"/>
                <w:color w:val="auto"/>
                <w:sz w:val="24"/>
                <w:szCs w:val="24"/>
              </w:rPr>
              <w:t xml:space="preserve"> ;</w:t>
            </w:r>
            <w:proofErr w:type="gramEnd"/>
            <w:r w:rsidRPr="00662D04">
              <w:rPr>
                <w:rFonts w:eastAsia="TimesNewRoman,Bold"/>
                <w:color w:val="auto"/>
                <w:sz w:val="24"/>
                <w:szCs w:val="24"/>
              </w:rPr>
              <w:t xml:space="preserve"> </w:t>
            </w:r>
            <w:r w:rsidRPr="00662D04">
              <w:rPr>
                <w:rFonts w:eastAsia="TimesNewRoman"/>
                <w:color w:val="auto"/>
                <w:sz w:val="24"/>
                <w:szCs w:val="24"/>
              </w:rPr>
              <w:t>введ</w:t>
            </w:r>
            <w:r w:rsidRPr="00662D04">
              <w:rPr>
                <w:rFonts w:eastAsia="TimesNewRoman,Bold"/>
                <w:color w:val="auto"/>
                <w:sz w:val="24"/>
                <w:szCs w:val="24"/>
              </w:rPr>
              <w:t xml:space="preserve">. 2002–07–01. – </w:t>
            </w:r>
            <w:r w:rsidRPr="00662D04">
              <w:rPr>
                <w:rFonts w:eastAsia="TimesNewRoman"/>
                <w:color w:val="auto"/>
                <w:sz w:val="24"/>
                <w:szCs w:val="24"/>
              </w:rPr>
              <w:t>Минск</w:t>
            </w:r>
            <w:proofErr w:type="gramStart"/>
            <w:r w:rsidRPr="00662D04">
              <w:rPr>
                <w:rFonts w:eastAsia="TimesNewRoman"/>
                <w:color w:val="auto"/>
                <w:sz w:val="24"/>
                <w:szCs w:val="24"/>
              </w:rPr>
              <w:t xml:space="preserve"> </w:t>
            </w:r>
            <w:r w:rsidRPr="00662D04">
              <w:rPr>
                <w:rFonts w:eastAsia="TimesNewRoman,Bold"/>
                <w:color w:val="auto"/>
                <w:sz w:val="24"/>
                <w:szCs w:val="24"/>
              </w:rPr>
              <w:t>:</w:t>
            </w:r>
            <w:proofErr w:type="gramEnd"/>
            <w:r w:rsidRPr="00662D04">
              <w:rPr>
                <w:rFonts w:eastAsia="TimesNewRoman,Bold"/>
                <w:color w:val="auto"/>
                <w:sz w:val="24"/>
                <w:szCs w:val="24"/>
              </w:rPr>
              <w:t xml:space="preserve"> </w:t>
            </w:r>
            <w:r w:rsidRPr="00662D04">
              <w:rPr>
                <w:rFonts w:eastAsia="TimesNewRoman"/>
                <w:color w:val="auto"/>
                <w:sz w:val="24"/>
                <w:szCs w:val="24"/>
              </w:rPr>
              <w:t>Межгос</w:t>
            </w:r>
            <w:r w:rsidRPr="00662D04">
              <w:rPr>
                <w:rFonts w:eastAsia="TimesNewRoman,Bold"/>
                <w:color w:val="auto"/>
                <w:sz w:val="24"/>
                <w:szCs w:val="24"/>
              </w:rPr>
              <w:t xml:space="preserve">. </w:t>
            </w:r>
            <w:r w:rsidRPr="00662D04">
              <w:rPr>
                <w:rFonts w:eastAsia="TimesNewRoman"/>
                <w:color w:val="auto"/>
                <w:sz w:val="24"/>
                <w:szCs w:val="24"/>
              </w:rPr>
              <w:t>совет по стандартизации</w:t>
            </w:r>
            <w:r w:rsidRPr="00662D04">
              <w:rPr>
                <w:rFonts w:eastAsia="TimesNewRoman,Bold"/>
                <w:color w:val="auto"/>
                <w:sz w:val="24"/>
                <w:szCs w:val="24"/>
              </w:rPr>
              <w:t xml:space="preserve">, </w:t>
            </w:r>
            <w:r w:rsidRPr="00662D04">
              <w:rPr>
                <w:rFonts w:eastAsia="TimesNewRoman"/>
                <w:color w:val="auto"/>
                <w:sz w:val="24"/>
                <w:szCs w:val="24"/>
              </w:rPr>
              <w:t>метрологии и сертификации</w:t>
            </w:r>
            <w:proofErr w:type="gramStart"/>
            <w:r w:rsidRPr="00662D04">
              <w:rPr>
                <w:rFonts w:eastAsia="TimesNewRoman"/>
                <w:color w:val="auto"/>
                <w:sz w:val="24"/>
                <w:szCs w:val="24"/>
              </w:rPr>
              <w:t xml:space="preserve"> </w:t>
            </w:r>
            <w:r w:rsidRPr="00662D04">
              <w:rPr>
                <w:rFonts w:eastAsia="TimesNewRoman,Bold"/>
                <w:color w:val="auto"/>
                <w:sz w:val="24"/>
                <w:szCs w:val="24"/>
              </w:rPr>
              <w:t>;</w:t>
            </w:r>
            <w:proofErr w:type="gramEnd"/>
            <w:r w:rsidRPr="00662D04">
              <w:rPr>
                <w:rFonts w:eastAsia="TimesNewRoman,Bold"/>
                <w:color w:val="auto"/>
                <w:sz w:val="24"/>
                <w:szCs w:val="24"/>
              </w:rPr>
              <w:t xml:space="preserve"> </w:t>
            </w:r>
            <w:r w:rsidRPr="00662D04">
              <w:rPr>
                <w:rFonts w:eastAsia="TimesNewRoman"/>
                <w:color w:val="auto"/>
                <w:sz w:val="24"/>
                <w:szCs w:val="24"/>
              </w:rPr>
              <w:t>М</w:t>
            </w:r>
            <w:r w:rsidRPr="00662D04">
              <w:rPr>
                <w:rFonts w:eastAsia="TimesNewRoman,Bold"/>
                <w:color w:val="auto"/>
                <w:sz w:val="24"/>
                <w:szCs w:val="24"/>
              </w:rPr>
              <w:t xml:space="preserve">. : </w:t>
            </w:r>
            <w:r w:rsidRPr="00662D04">
              <w:rPr>
                <w:rFonts w:eastAsia="TimesNewRoman"/>
                <w:color w:val="auto"/>
                <w:sz w:val="24"/>
                <w:szCs w:val="24"/>
              </w:rPr>
              <w:t>Изд</w:t>
            </w:r>
            <w:r w:rsidRPr="00662D04">
              <w:rPr>
                <w:rFonts w:eastAsia="TimesNewRoman,Bold"/>
                <w:color w:val="auto"/>
                <w:sz w:val="24"/>
                <w:szCs w:val="24"/>
              </w:rPr>
              <w:t>-</w:t>
            </w:r>
            <w:r w:rsidRPr="00662D04">
              <w:rPr>
                <w:rFonts w:eastAsia="TimesNewRoman"/>
                <w:color w:val="auto"/>
                <w:sz w:val="24"/>
                <w:szCs w:val="24"/>
              </w:rPr>
              <w:t>во стандартов</w:t>
            </w:r>
            <w:r w:rsidRPr="00662D04">
              <w:rPr>
                <w:rFonts w:eastAsia="TimesNewRoman,Bold"/>
                <w:color w:val="auto"/>
                <w:sz w:val="24"/>
                <w:szCs w:val="24"/>
              </w:rPr>
              <w:t>, cop.</w:t>
            </w:r>
            <w:r w:rsidR="00A83B4E" w:rsidRPr="00662D04">
              <w:rPr>
                <w:rFonts w:eastAsia="TimesNewRoman,Bold"/>
                <w:color w:val="auto"/>
                <w:sz w:val="24"/>
                <w:szCs w:val="24"/>
              </w:rPr>
              <w:t xml:space="preserve"> </w:t>
            </w:r>
            <w:r w:rsidRPr="00662D04">
              <w:rPr>
                <w:rFonts w:eastAsia="TimesNewRoman,Bold"/>
                <w:color w:val="auto"/>
                <w:sz w:val="24"/>
                <w:szCs w:val="24"/>
              </w:rPr>
              <w:t xml:space="preserve">2002. – 3 </w:t>
            </w:r>
            <w:r w:rsidRPr="00662D04">
              <w:rPr>
                <w:rFonts w:eastAsia="TimesNewRoman"/>
                <w:color w:val="auto"/>
                <w:sz w:val="24"/>
                <w:szCs w:val="24"/>
              </w:rPr>
              <w:t>с</w:t>
            </w:r>
            <w:r w:rsidRPr="00662D04">
              <w:rPr>
                <w:rFonts w:eastAsia="TimesNewRoman,Bold"/>
                <w:color w:val="auto"/>
                <w:sz w:val="24"/>
                <w:szCs w:val="24"/>
              </w:rPr>
              <w:t>.</w:t>
            </w:r>
          </w:p>
          <w:p w:rsidR="0041466C" w:rsidRPr="00662D04" w:rsidRDefault="0041466C" w:rsidP="004C70E3">
            <w:pPr>
              <w:jc w:val="both"/>
              <w:rPr>
                <w:i/>
                <w:color w:val="auto"/>
                <w:sz w:val="24"/>
                <w:szCs w:val="24"/>
                <w:u w:val="single"/>
              </w:rPr>
            </w:pPr>
            <w:r w:rsidRPr="00662D04">
              <w:rPr>
                <w:i/>
                <w:color w:val="auto"/>
                <w:sz w:val="24"/>
                <w:szCs w:val="24"/>
                <w:u w:val="single"/>
              </w:rPr>
              <w:t>Книга одного автора</w:t>
            </w:r>
          </w:p>
          <w:p w:rsidR="0041466C" w:rsidRPr="00662D04" w:rsidRDefault="0041466C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Никитина, А.Ф. Обществознание. 10 кл. базовый уровень</w:t>
            </w:r>
            <w:proofErr w:type="gramStart"/>
            <w:r w:rsidRPr="00662D04">
              <w:rPr>
                <w:color w:val="auto"/>
                <w:sz w:val="24"/>
                <w:szCs w:val="24"/>
              </w:rPr>
              <w:t xml:space="preserve"> :</w:t>
            </w:r>
            <w:proofErr w:type="gramEnd"/>
            <w:r w:rsidRPr="00662D04">
              <w:rPr>
                <w:color w:val="auto"/>
                <w:sz w:val="24"/>
                <w:szCs w:val="24"/>
              </w:rPr>
              <w:t xml:space="preserve"> учебн. для общеобразовательных </w:t>
            </w:r>
            <w:r w:rsidRPr="00662D04">
              <w:rPr>
                <w:color w:val="auto"/>
                <w:sz w:val="24"/>
                <w:szCs w:val="24"/>
              </w:rPr>
              <w:lastRenderedPageBreak/>
              <w:t xml:space="preserve">учреждений / А.Ф. Никитина. - 6-е изд., стереотип. М.: Дрофа, 2010. – 238, [2] </w:t>
            </w:r>
            <w:proofErr w:type="gramStart"/>
            <w:r w:rsidRPr="00662D04">
              <w:rPr>
                <w:color w:val="auto"/>
                <w:sz w:val="24"/>
                <w:szCs w:val="24"/>
              </w:rPr>
              <w:t>с</w:t>
            </w:r>
            <w:proofErr w:type="gramEnd"/>
            <w:r w:rsidRPr="00662D04">
              <w:rPr>
                <w:color w:val="auto"/>
                <w:sz w:val="24"/>
                <w:szCs w:val="24"/>
              </w:rPr>
              <w:t>.</w:t>
            </w:r>
          </w:p>
          <w:p w:rsidR="0041466C" w:rsidRPr="00662D04" w:rsidRDefault="0041466C" w:rsidP="004C70E3">
            <w:pPr>
              <w:jc w:val="both"/>
              <w:rPr>
                <w:i/>
                <w:color w:val="auto"/>
                <w:sz w:val="24"/>
                <w:szCs w:val="24"/>
                <w:u w:val="single"/>
              </w:rPr>
            </w:pPr>
            <w:r w:rsidRPr="00662D04">
              <w:rPr>
                <w:i/>
                <w:color w:val="auto"/>
                <w:sz w:val="24"/>
                <w:szCs w:val="24"/>
                <w:u w:val="single"/>
              </w:rPr>
              <w:t>Книга двух авторов</w:t>
            </w:r>
          </w:p>
          <w:p w:rsidR="0041466C" w:rsidRPr="00662D04" w:rsidRDefault="0041466C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Жуков</w:t>
            </w:r>
            <w:r w:rsidR="008268B1" w:rsidRPr="00662D04">
              <w:rPr>
                <w:color w:val="auto"/>
                <w:sz w:val="24"/>
                <w:szCs w:val="24"/>
              </w:rPr>
              <w:t>,</w:t>
            </w:r>
            <w:r w:rsidRPr="00662D04">
              <w:rPr>
                <w:color w:val="auto"/>
                <w:sz w:val="24"/>
                <w:szCs w:val="24"/>
              </w:rPr>
              <w:t xml:space="preserve"> Б.П. Хирургия : учеб</w:t>
            </w:r>
            <w:proofErr w:type="gramStart"/>
            <w:r w:rsidRPr="00662D04">
              <w:rPr>
                <w:color w:val="auto"/>
                <w:sz w:val="24"/>
                <w:szCs w:val="24"/>
              </w:rPr>
              <w:t>.</w:t>
            </w:r>
            <w:proofErr w:type="gramEnd"/>
            <w:r w:rsidRPr="00662D04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62D04">
              <w:rPr>
                <w:color w:val="auto"/>
                <w:sz w:val="24"/>
                <w:szCs w:val="24"/>
              </w:rPr>
              <w:t>д</w:t>
            </w:r>
            <w:proofErr w:type="gramEnd"/>
            <w:r w:rsidRPr="00662D04">
              <w:rPr>
                <w:color w:val="auto"/>
                <w:sz w:val="24"/>
                <w:szCs w:val="24"/>
              </w:rPr>
              <w:t>ля студ. учреждений сред. проф. образования / Б.Н. Жуков, С.А. Быстров; под ред. Б.Н. Жукова.-  3-е изд., стер.- М.: Издательский центр «Академия», 2010.- 384 с. [16] л. цв. ил.</w:t>
            </w:r>
          </w:p>
          <w:p w:rsidR="0041466C" w:rsidRPr="00662D04" w:rsidRDefault="0041466C" w:rsidP="004C70E3">
            <w:pPr>
              <w:jc w:val="both"/>
              <w:rPr>
                <w:i/>
                <w:color w:val="auto"/>
                <w:sz w:val="24"/>
                <w:szCs w:val="24"/>
                <w:u w:val="single"/>
              </w:rPr>
            </w:pPr>
            <w:r w:rsidRPr="00662D04">
              <w:rPr>
                <w:i/>
                <w:color w:val="auto"/>
                <w:sz w:val="24"/>
                <w:szCs w:val="24"/>
                <w:u w:val="single"/>
              </w:rPr>
              <w:t>Книга коллектива авторов</w:t>
            </w:r>
          </w:p>
          <w:p w:rsidR="0041466C" w:rsidRPr="00662D04" w:rsidRDefault="0041466C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Первая медицинская помощь: учеб</w:t>
            </w:r>
            <w:proofErr w:type="gramStart"/>
            <w:r w:rsidRPr="00662D04">
              <w:rPr>
                <w:color w:val="auto"/>
                <w:sz w:val="24"/>
                <w:szCs w:val="24"/>
              </w:rPr>
              <w:t>.</w:t>
            </w:r>
            <w:proofErr w:type="gramEnd"/>
            <w:r w:rsidRPr="00662D04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62D04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662D04">
              <w:rPr>
                <w:color w:val="auto"/>
                <w:sz w:val="24"/>
                <w:szCs w:val="24"/>
              </w:rPr>
              <w:t xml:space="preserve">особие для студ. учреждений сред. мед. проф. образования / [П.В. Глыбочко и др.. - 4-е изд., стер]. – М.: Издательский  центр «академия», 2010. – 240 </w:t>
            </w:r>
            <w:proofErr w:type="gramStart"/>
            <w:r w:rsidRPr="00662D04">
              <w:rPr>
                <w:color w:val="auto"/>
                <w:sz w:val="24"/>
                <w:szCs w:val="24"/>
              </w:rPr>
              <w:t>с</w:t>
            </w:r>
            <w:proofErr w:type="gramEnd"/>
            <w:r w:rsidRPr="00662D04">
              <w:rPr>
                <w:color w:val="auto"/>
                <w:sz w:val="24"/>
                <w:szCs w:val="24"/>
              </w:rPr>
              <w:t>.</w:t>
            </w:r>
          </w:p>
          <w:p w:rsidR="0041466C" w:rsidRPr="00662D04" w:rsidRDefault="0041466C" w:rsidP="004C70E3">
            <w:pPr>
              <w:jc w:val="both"/>
              <w:rPr>
                <w:i/>
                <w:color w:val="auto"/>
                <w:sz w:val="24"/>
                <w:szCs w:val="24"/>
                <w:u w:val="single"/>
              </w:rPr>
            </w:pPr>
            <w:r w:rsidRPr="00662D04">
              <w:rPr>
                <w:i/>
                <w:color w:val="auto"/>
                <w:sz w:val="24"/>
                <w:szCs w:val="24"/>
                <w:u w:val="single"/>
              </w:rPr>
              <w:t>Отдельный том</w:t>
            </w:r>
          </w:p>
          <w:p w:rsidR="0041466C" w:rsidRPr="00662D04" w:rsidRDefault="0041466C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Кузьмин, В. С. Справочник домашнего врача</w:t>
            </w:r>
            <w:proofErr w:type="gramStart"/>
            <w:r w:rsidRPr="00662D04">
              <w:rPr>
                <w:color w:val="auto"/>
                <w:sz w:val="24"/>
                <w:szCs w:val="24"/>
              </w:rPr>
              <w:t xml:space="preserve"> :</w:t>
            </w:r>
            <w:proofErr w:type="gramEnd"/>
            <w:r w:rsidRPr="00662D04">
              <w:rPr>
                <w:color w:val="auto"/>
                <w:sz w:val="24"/>
                <w:szCs w:val="24"/>
              </w:rPr>
              <w:t xml:space="preserve"> в 3 ч. Ч. 2. Детские болезни / В. С. Кузьмин. – М.</w:t>
            </w:r>
            <w:proofErr w:type="gramStart"/>
            <w:r w:rsidRPr="00662D04">
              <w:rPr>
                <w:color w:val="auto"/>
                <w:sz w:val="24"/>
                <w:szCs w:val="24"/>
              </w:rPr>
              <w:t xml:space="preserve"> :</w:t>
            </w:r>
            <w:proofErr w:type="gramEnd"/>
            <w:r w:rsidRPr="00662D04">
              <w:rPr>
                <w:color w:val="auto"/>
                <w:sz w:val="24"/>
                <w:szCs w:val="24"/>
              </w:rPr>
              <w:t xml:space="preserve"> Астрель, 2002. – 500 с.</w:t>
            </w:r>
          </w:p>
          <w:p w:rsidR="0041466C" w:rsidRPr="00662D04" w:rsidRDefault="0041466C" w:rsidP="004C70E3">
            <w:pPr>
              <w:jc w:val="both"/>
              <w:rPr>
                <w:i/>
                <w:color w:val="auto"/>
                <w:sz w:val="24"/>
                <w:szCs w:val="24"/>
                <w:u w:val="single"/>
              </w:rPr>
            </w:pPr>
            <w:r w:rsidRPr="00662D04">
              <w:rPr>
                <w:i/>
                <w:color w:val="auto"/>
                <w:sz w:val="24"/>
                <w:szCs w:val="24"/>
                <w:u w:val="single"/>
              </w:rPr>
              <w:t>Статья из журнала</w:t>
            </w:r>
          </w:p>
          <w:p w:rsidR="0041466C" w:rsidRPr="00662D04" w:rsidRDefault="0041466C" w:rsidP="004C70E3">
            <w:pPr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 xml:space="preserve">Михайлов, С. А. </w:t>
            </w:r>
            <w:proofErr w:type="gramStart"/>
            <w:r w:rsidRPr="00662D04">
              <w:rPr>
                <w:color w:val="auto"/>
                <w:sz w:val="24"/>
                <w:szCs w:val="24"/>
              </w:rPr>
              <w:t>Свои</w:t>
            </w:r>
            <w:proofErr w:type="gramEnd"/>
            <w:r w:rsidRPr="00662D04">
              <w:rPr>
                <w:color w:val="auto"/>
                <w:sz w:val="24"/>
                <w:szCs w:val="24"/>
              </w:rPr>
              <w:t xml:space="preserve"> и чужие / С. А. Михайлов // Новый мир. – 2000. - № 3. – С. 1-30</w:t>
            </w:r>
            <w:proofErr w:type="gramStart"/>
            <w:r w:rsidRPr="00662D04">
              <w:rPr>
                <w:color w:val="auto"/>
                <w:sz w:val="24"/>
                <w:szCs w:val="24"/>
              </w:rPr>
              <w:t xml:space="preserve"> ;</w:t>
            </w:r>
            <w:proofErr w:type="gramEnd"/>
            <w:r w:rsidRPr="00662D04">
              <w:rPr>
                <w:color w:val="auto"/>
                <w:sz w:val="24"/>
                <w:szCs w:val="24"/>
              </w:rPr>
              <w:t xml:space="preserve"> № 4. – С. 1-28.</w:t>
            </w:r>
          </w:p>
          <w:p w:rsidR="00DE20C3" w:rsidRPr="00662D04" w:rsidRDefault="00DE20C3" w:rsidP="004C70E3">
            <w:pPr>
              <w:pStyle w:val="af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62D0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Словари, справочники</w:t>
            </w:r>
          </w:p>
          <w:p w:rsidR="00DE20C3" w:rsidRPr="00662D04" w:rsidRDefault="00DE20C3" w:rsidP="004C70E3">
            <w:pPr>
              <w:pStyle w:val="af0"/>
              <w:numPr>
                <w:ilvl w:val="0"/>
                <w:numId w:val="39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D04">
              <w:rPr>
                <w:rFonts w:ascii="Times New Roman" w:hAnsi="Times New Roman"/>
                <w:sz w:val="24"/>
                <w:szCs w:val="24"/>
              </w:rPr>
              <w:t xml:space="preserve">Философский энциклопедический словарь / под ред. Е. Ф. Гуро. – М.: Инфра-М, 2004. – 578 </w:t>
            </w:r>
            <w:proofErr w:type="gramStart"/>
            <w:r w:rsidRPr="00662D0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62D04">
              <w:rPr>
                <w:rFonts w:ascii="Times New Roman" w:hAnsi="Times New Roman"/>
                <w:sz w:val="24"/>
                <w:szCs w:val="24"/>
              </w:rPr>
              <w:t>. – (</w:t>
            </w:r>
            <w:proofErr w:type="gramStart"/>
            <w:r w:rsidRPr="00662D04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gramEnd"/>
            <w:r w:rsidRPr="00662D04">
              <w:rPr>
                <w:rFonts w:ascii="Times New Roman" w:hAnsi="Times New Roman"/>
                <w:sz w:val="24"/>
                <w:szCs w:val="24"/>
              </w:rPr>
              <w:t xml:space="preserve"> словарей).</w:t>
            </w:r>
          </w:p>
          <w:p w:rsidR="00DE20C3" w:rsidRPr="00662D04" w:rsidRDefault="00DE20C3" w:rsidP="004C70E3">
            <w:pPr>
              <w:pStyle w:val="af0"/>
              <w:numPr>
                <w:ilvl w:val="0"/>
                <w:numId w:val="39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D04">
              <w:rPr>
                <w:rFonts w:ascii="Times New Roman" w:hAnsi="Times New Roman"/>
                <w:sz w:val="24"/>
                <w:szCs w:val="24"/>
              </w:rPr>
              <w:t>Вечканов, Г. С. Микро- и макр</w:t>
            </w:r>
            <w:proofErr w:type="gramStart"/>
            <w:r w:rsidRPr="00662D0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62D04">
              <w:rPr>
                <w:rFonts w:ascii="Times New Roman" w:hAnsi="Times New Roman"/>
                <w:sz w:val="24"/>
                <w:szCs w:val="24"/>
              </w:rPr>
              <w:t xml:space="preserve"> экономика : энциклопедический словарь / Г.С.Вечканов. – СПб.: Лань, 2000. – 352 </w:t>
            </w:r>
            <w:proofErr w:type="gramStart"/>
            <w:r w:rsidRPr="00662D0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62D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1466C" w:rsidRPr="00662D04" w:rsidRDefault="0041466C" w:rsidP="004C70E3">
            <w:pPr>
              <w:jc w:val="both"/>
              <w:rPr>
                <w:i/>
                <w:color w:val="auto"/>
                <w:sz w:val="24"/>
                <w:szCs w:val="24"/>
                <w:u w:val="single"/>
              </w:rPr>
            </w:pPr>
            <w:r w:rsidRPr="00662D04">
              <w:rPr>
                <w:i/>
                <w:color w:val="auto"/>
                <w:sz w:val="24"/>
                <w:szCs w:val="24"/>
                <w:u w:val="single"/>
              </w:rPr>
              <w:t>Электронный ресурс</w:t>
            </w:r>
          </w:p>
          <w:p w:rsidR="0041466C" w:rsidRPr="00662D04" w:rsidRDefault="0041466C" w:rsidP="004C70E3">
            <w:pPr>
              <w:pStyle w:val="11"/>
              <w:numPr>
                <w:ilvl w:val="0"/>
                <w:numId w:val="33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62D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Общероссийский общеобразовательный портал «Моя школа». [Текст] </w:t>
            </w:r>
          </w:p>
          <w:p w:rsidR="0041466C" w:rsidRPr="00662D04" w:rsidRDefault="0041466C" w:rsidP="004C70E3">
            <w:pPr>
              <w:pStyle w:val="11"/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662D0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URL : http://www.1class.ru/referat</w:t>
            </w:r>
          </w:p>
          <w:p w:rsidR="0041466C" w:rsidRPr="00662D04" w:rsidRDefault="0041466C" w:rsidP="004C70E3">
            <w:pPr>
              <w:numPr>
                <w:ilvl w:val="0"/>
                <w:numId w:val="33"/>
              </w:numPr>
              <w:ind w:left="142" w:hanging="142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Юридический советник [Электронный ресурс]. – 1 электрон</w:t>
            </w:r>
            <w:proofErr w:type="gramStart"/>
            <w:r w:rsidRPr="00662D04">
              <w:rPr>
                <w:color w:val="auto"/>
                <w:sz w:val="24"/>
                <w:szCs w:val="24"/>
              </w:rPr>
              <w:t>.</w:t>
            </w:r>
            <w:proofErr w:type="gramEnd"/>
            <w:r w:rsidRPr="00662D04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662D04">
              <w:rPr>
                <w:color w:val="auto"/>
                <w:sz w:val="24"/>
                <w:szCs w:val="24"/>
              </w:rPr>
              <w:t>о</w:t>
            </w:r>
            <w:proofErr w:type="gramEnd"/>
            <w:r w:rsidRPr="00662D04">
              <w:rPr>
                <w:color w:val="auto"/>
                <w:sz w:val="24"/>
                <w:szCs w:val="24"/>
              </w:rPr>
              <w:t>пт. диск (CD-ROM) : зв., цв. – Прил.</w:t>
            </w:r>
            <w:proofErr w:type="gramStart"/>
            <w:r w:rsidRPr="00662D04">
              <w:rPr>
                <w:color w:val="auto"/>
                <w:sz w:val="24"/>
                <w:szCs w:val="24"/>
              </w:rPr>
              <w:t xml:space="preserve"> :</w:t>
            </w:r>
            <w:proofErr w:type="gramEnd"/>
            <w:r w:rsidRPr="00662D04">
              <w:rPr>
                <w:color w:val="auto"/>
                <w:sz w:val="24"/>
                <w:szCs w:val="24"/>
              </w:rPr>
              <w:t xml:space="preserve"> справочник пользователя [Текст] / сост. В. А. Быков. – 32 с.</w:t>
            </w:r>
          </w:p>
          <w:p w:rsidR="00A83B4E" w:rsidRPr="00662D04" w:rsidRDefault="00A83B4E" w:rsidP="004C70E3">
            <w:pPr>
              <w:pStyle w:val="Default"/>
              <w:rPr>
                <w:rFonts w:ascii="Times New Roman" w:hAnsi="Times New Roman" w:cs="Times New Roman"/>
                <w:i/>
                <w:color w:val="auto"/>
                <w:u w:val="single"/>
              </w:rPr>
            </w:pPr>
            <w:r w:rsidRPr="00662D04">
              <w:rPr>
                <w:rFonts w:ascii="Times New Roman" w:hAnsi="Times New Roman" w:cs="Times New Roman"/>
                <w:i/>
                <w:color w:val="auto"/>
                <w:u w:val="single"/>
              </w:rPr>
              <w:t xml:space="preserve">Электронный диск </w:t>
            </w:r>
          </w:p>
          <w:p w:rsidR="00A83B4E" w:rsidRPr="00662D04" w:rsidRDefault="00A83B4E" w:rsidP="004C70E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62D04">
              <w:rPr>
                <w:rFonts w:ascii="Times New Roman" w:hAnsi="Times New Roman" w:cs="Times New Roman"/>
                <w:color w:val="auto"/>
              </w:rPr>
              <w:t xml:space="preserve">Энциклопедия российского законодательства [Электронный ресурс]: 2003, осень-зима: нормативные документы. Комментарии. Толковый словарь: для преподавателей и </w:t>
            </w:r>
            <w:proofErr w:type="gramStart"/>
            <w:r w:rsidRPr="00662D04">
              <w:rPr>
                <w:rFonts w:ascii="Times New Roman" w:hAnsi="Times New Roman" w:cs="Times New Roman"/>
                <w:color w:val="auto"/>
              </w:rPr>
              <w:t>студентов</w:t>
            </w:r>
            <w:proofErr w:type="gramEnd"/>
            <w:r w:rsidRPr="00662D04">
              <w:rPr>
                <w:rFonts w:ascii="Times New Roman" w:hAnsi="Times New Roman" w:cs="Times New Roman"/>
                <w:color w:val="auto"/>
              </w:rPr>
              <w:t xml:space="preserve"> юридических и экономических специальностей.- Электрон</w:t>
            </w:r>
            <w:proofErr w:type="gramStart"/>
            <w:r w:rsidRPr="00662D04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662D0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662D04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  <w:r w:rsidRPr="00662D04">
              <w:rPr>
                <w:rFonts w:ascii="Times New Roman" w:hAnsi="Times New Roman" w:cs="Times New Roman"/>
                <w:color w:val="auto"/>
              </w:rPr>
              <w:t>екстовые дан.- М: Гарант-Сервис, 2003.- 1 электрон</w:t>
            </w:r>
            <w:proofErr w:type="gramStart"/>
            <w:r w:rsidRPr="00662D04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662D0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662D04">
              <w:rPr>
                <w:rFonts w:ascii="Times New Roman" w:hAnsi="Times New Roman" w:cs="Times New Roman"/>
                <w:color w:val="auto"/>
              </w:rPr>
              <w:t>о</w:t>
            </w:r>
            <w:proofErr w:type="gramEnd"/>
            <w:r w:rsidRPr="00662D04">
              <w:rPr>
                <w:rFonts w:ascii="Times New Roman" w:hAnsi="Times New Roman" w:cs="Times New Roman"/>
                <w:color w:val="auto"/>
              </w:rPr>
              <w:t xml:space="preserve">пт. диск (CD-ROM).- (Система Гарант; Вып.7). </w:t>
            </w:r>
          </w:p>
          <w:p w:rsidR="00A83B4E" w:rsidRPr="00662D04" w:rsidRDefault="00A83B4E" w:rsidP="004C70E3">
            <w:pPr>
              <w:pStyle w:val="Default"/>
              <w:rPr>
                <w:rFonts w:ascii="Times New Roman" w:hAnsi="Times New Roman" w:cs="Times New Roman"/>
                <w:i/>
                <w:color w:val="auto"/>
                <w:u w:val="single"/>
              </w:rPr>
            </w:pPr>
            <w:r w:rsidRPr="00662D04">
              <w:rPr>
                <w:rFonts w:ascii="Times New Roman" w:hAnsi="Times New Roman" w:cs="Times New Roman"/>
                <w:i/>
                <w:color w:val="auto"/>
                <w:u w:val="single"/>
              </w:rPr>
              <w:t xml:space="preserve">Электронная статья </w:t>
            </w:r>
          </w:p>
          <w:p w:rsidR="00A83B4E" w:rsidRPr="00662D04" w:rsidRDefault="00A83B4E" w:rsidP="004C70E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62D04">
              <w:rPr>
                <w:rFonts w:ascii="Times New Roman" w:hAnsi="Times New Roman" w:cs="Times New Roman"/>
                <w:color w:val="auto"/>
              </w:rPr>
              <w:t>Бычков В.В. Эстетика Владимира Соловьева как актуальная парадигма: К 100-летию со дня смерти В.Л. Соловьева</w:t>
            </w:r>
            <w:proofErr w:type="gramStart"/>
            <w:r w:rsidRPr="00662D04">
              <w:rPr>
                <w:rFonts w:ascii="Times New Roman" w:hAnsi="Times New Roman" w:cs="Times New Roman"/>
                <w:color w:val="auto"/>
              </w:rPr>
              <w:t>:[</w:t>
            </w:r>
            <w:proofErr w:type="gramEnd"/>
            <w:r w:rsidRPr="00662D04">
              <w:rPr>
                <w:rFonts w:ascii="Times New Roman" w:hAnsi="Times New Roman" w:cs="Times New Roman"/>
                <w:color w:val="auto"/>
              </w:rPr>
              <w:t>Электронный ресурс] / В.В. Бычков. – Электрон</w:t>
            </w:r>
            <w:proofErr w:type="gramStart"/>
            <w:r w:rsidRPr="00662D04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662D04">
              <w:rPr>
                <w:rFonts w:ascii="Times New Roman" w:hAnsi="Times New Roman" w:cs="Times New Roman"/>
                <w:color w:val="auto"/>
              </w:rPr>
              <w:t xml:space="preserve">т. – Б.м., Б.г.-Режим доступа к ст.: </w:t>
            </w:r>
            <w:r w:rsidRPr="00662D04">
              <w:rPr>
                <w:rFonts w:ascii="Times New Roman" w:hAnsi="Times New Roman" w:cs="Times New Roman"/>
                <w:color w:val="auto"/>
                <w:u w:val="single"/>
              </w:rPr>
              <w:t>http://spasil.ru/biblt/bichov2.htm</w:t>
            </w:r>
            <w:r w:rsidRPr="00662D04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A83B4E" w:rsidRPr="00662D04" w:rsidRDefault="00A83B4E" w:rsidP="004C70E3">
            <w:pPr>
              <w:pStyle w:val="Default"/>
              <w:rPr>
                <w:rFonts w:ascii="Times New Roman" w:hAnsi="Times New Roman" w:cs="Times New Roman"/>
                <w:i/>
                <w:color w:val="auto"/>
                <w:u w:val="single"/>
              </w:rPr>
            </w:pPr>
            <w:r w:rsidRPr="00662D04">
              <w:rPr>
                <w:rFonts w:ascii="Times New Roman" w:hAnsi="Times New Roman" w:cs="Times New Roman"/>
                <w:i/>
                <w:color w:val="auto"/>
                <w:u w:val="single"/>
              </w:rPr>
              <w:t xml:space="preserve">Электронный журнал </w:t>
            </w:r>
          </w:p>
          <w:p w:rsidR="00A83B4E" w:rsidRPr="00662D04" w:rsidRDefault="00A83B4E" w:rsidP="004C70E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62D04">
              <w:rPr>
                <w:rFonts w:ascii="Times New Roman" w:hAnsi="Times New Roman" w:cs="Times New Roman"/>
                <w:color w:val="auto"/>
              </w:rPr>
              <w:t>Исследовано в России: [Электронный ресурс]: Многопредмет. науч. журн. / Моск</w:t>
            </w:r>
            <w:proofErr w:type="gramStart"/>
            <w:r w:rsidRPr="00662D04">
              <w:rPr>
                <w:rFonts w:ascii="Times New Roman" w:hAnsi="Times New Roman" w:cs="Times New Roman"/>
                <w:color w:val="auto"/>
              </w:rPr>
              <w:t>.ф</w:t>
            </w:r>
            <w:proofErr w:type="gramEnd"/>
            <w:r w:rsidRPr="00662D04">
              <w:rPr>
                <w:rFonts w:ascii="Times New Roman" w:hAnsi="Times New Roman" w:cs="Times New Roman"/>
                <w:color w:val="auto"/>
              </w:rPr>
              <w:t>из.-техн.ин-т. – Электрон</w:t>
            </w:r>
            <w:proofErr w:type="gramStart"/>
            <w:r w:rsidRPr="00662D04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662D0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662D04">
              <w:rPr>
                <w:rFonts w:ascii="Times New Roman" w:hAnsi="Times New Roman" w:cs="Times New Roman"/>
                <w:color w:val="auto"/>
              </w:rPr>
              <w:t>ж</w:t>
            </w:r>
            <w:proofErr w:type="gramEnd"/>
            <w:r w:rsidRPr="00662D04">
              <w:rPr>
                <w:rFonts w:ascii="Times New Roman" w:hAnsi="Times New Roman" w:cs="Times New Roman"/>
                <w:color w:val="auto"/>
              </w:rPr>
              <w:t xml:space="preserve">урн. – Долгопрудный : МФТИ, 1998. – Режим доступа к журн.: </w:t>
            </w:r>
            <w:r w:rsidRPr="00662D04">
              <w:rPr>
                <w:rFonts w:ascii="Times New Roman" w:hAnsi="Times New Roman" w:cs="Times New Roman"/>
                <w:color w:val="auto"/>
                <w:u w:val="single"/>
              </w:rPr>
              <w:t>http://zhurnal.mipt.rssi.ru</w:t>
            </w:r>
            <w:r w:rsidRPr="00662D04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A83B4E" w:rsidRPr="00662D04" w:rsidRDefault="00A83B4E" w:rsidP="004C70E3">
            <w:pPr>
              <w:pStyle w:val="Default"/>
              <w:rPr>
                <w:rFonts w:ascii="Times New Roman" w:hAnsi="Times New Roman" w:cs="Times New Roman"/>
                <w:i/>
                <w:color w:val="auto"/>
                <w:u w:val="single"/>
              </w:rPr>
            </w:pPr>
            <w:r w:rsidRPr="00662D04">
              <w:rPr>
                <w:rFonts w:ascii="Times New Roman" w:hAnsi="Times New Roman" w:cs="Times New Roman"/>
                <w:i/>
                <w:color w:val="auto"/>
                <w:u w:val="single"/>
              </w:rPr>
              <w:t xml:space="preserve">Электронные данные </w:t>
            </w:r>
          </w:p>
          <w:p w:rsidR="00A83B4E" w:rsidRPr="00662D04" w:rsidRDefault="00A83B4E" w:rsidP="004C70E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62D04">
              <w:rPr>
                <w:rFonts w:ascii="Times New Roman" w:hAnsi="Times New Roman" w:cs="Times New Roman"/>
                <w:color w:val="auto"/>
              </w:rPr>
              <w:t>Российская государственная библиотека: [Электронный ресурс] / Центр информ. технологий РГБ; Ред. Т.В. Власенко; Web-мастер Н.В. Козлова</w:t>
            </w:r>
            <w:proofErr w:type="gramStart"/>
            <w:r w:rsidRPr="00662D04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662D04">
              <w:rPr>
                <w:rFonts w:ascii="Times New Roman" w:hAnsi="Times New Roman" w:cs="Times New Roman"/>
                <w:color w:val="auto"/>
              </w:rPr>
              <w:t xml:space="preserve"> – </w:t>
            </w:r>
            <w:proofErr w:type="gramStart"/>
            <w:r w:rsidRPr="00662D04">
              <w:rPr>
                <w:rFonts w:ascii="Times New Roman" w:hAnsi="Times New Roman" w:cs="Times New Roman"/>
                <w:color w:val="auto"/>
              </w:rPr>
              <w:t>э</w:t>
            </w:r>
            <w:proofErr w:type="gramEnd"/>
            <w:r w:rsidRPr="00662D04">
              <w:rPr>
                <w:rFonts w:ascii="Times New Roman" w:hAnsi="Times New Roman" w:cs="Times New Roman"/>
                <w:color w:val="auto"/>
              </w:rPr>
              <w:t>лектрон. дан. – М.: Рос</w:t>
            </w:r>
            <w:proofErr w:type="gramStart"/>
            <w:r w:rsidRPr="00662D04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662D0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662D04">
              <w:rPr>
                <w:rFonts w:ascii="Times New Roman" w:hAnsi="Times New Roman" w:cs="Times New Roman"/>
                <w:color w:val="auto"/>
              </w:rPr>
              <w:t>г</w:t>
            </w:r>
            <w:proofErr w:type="gramEnd"/>
            <w:r w:rsidRPr="00662D04">
              <w:rPr>
                <w:rFonts w:ascii="Times New Roman" w:hAnsi="Times New Roman" w:cs="Times New Roman"/>
                <w:color w:val="auto"/>
              </w:rPr>
              <w:t>ос. б-ка, 1997.- Режим доступа: http//www.rsl.ru, свободный. – Загл. с экрана. – яз. рус</w:t>
            </w:r>
            <w:proofErr w:type="gramStart"/>
            <w:r w:rsidRPr="00662D04">
              <w:rPr>
                <w:rFonts w:ascii="Times New Roman" w:hAnsi="Times New Roman" w:cs="Times New Roman"/>
                <w:color w:val="auto"/>
              </w:rPr>
              <w:t xml:space="preserve">., </w:t>
            </w:r>
            <w:proofErr w:type="gramEnd"/>
            <w:r w:rsidRPr="00662D04">
              <w:rPr>
                <w:rFonts w:ascii="Times New Roman" w:hAnsi="Times New Roman" w:cs="Times New Roman"/>
                <w:color w:val="auto"/>
              </w:rPr>
              <w:t xml:space="preserve">англ. </w:t>
            </w:r>
          </w:p>
          <w:p w:rsidR="00A83B4E" w:rsidRPr="00662D04" w:rsidRDefault="00A83B4E" w:rsidP="004C70E3">
            <w:pPr>
              <w:pStyle w:val="Default"/>
              <w:rPr>
                <w:rFonts w:ascii="Times New Roman" w:hAnsi="Times New Roman" w:cs="Times New Roman"/>
                <w:i/>
                <w:color w:val="auto"/>
                <w:u w:val="single"/>
              </w:rPr>
            </w:pPr>
            <w:r w:rsidRPr="00662D04">
              <w:rPr>
                <w:rFonts w:ascii="Times New Roman" w:hAnsi="Times New Roman" w:cs="Times New Roman"/>
                <w:i/>
                <w:color w:val="auto"/>
                <w:u w:val="single"/>
              </w:rPr>
              <w:t xml:space="preserve">Описание базы данных </w:t>
            </w:r>
          </w:p>
          <w:p w:rsidR="0041466C" w:rsidRPr="00662D04" w:rsidRDefault="00A83B4E" w:rsidP="004C70E3">
            <w:pPr>
              <w:pStyle w:val="Default"/>
              <w:jc w:val="both"/>
              <w:rPr>
                <w:color w:val="auto"/>
              </w:rPr>
            </w:pPr>
            <w:r w:rsidRPr="00662D04">
              <w:rPr>
                <w:rFonts w:ascii="Times New Roman" w:hAnsi="Times New Roman" w:cs="Times New Roman"/>
                <w:color w:val="auto"/>
              </w:rPr>
              <w:t>Российский сводный каталог по НТЛ: [Электронный ресурс]: База данных содержит сведения о зарубеж. и отечеств. кн. и зарубеж. период. изд. по естеств. наукам, технике, сел. хоз-ву и медицине, поступившие в организации – участницы Автоматизированной системы Рос. свод. кат. по науч</w:t>
            </w:r>
            <w:proofErr w:type="gramStart"/>
            <w:r w:rsidRPr="00662D04">
              <w:rPr>
                <w:rFonts w:ascii="Times New Roman" w:hAnsi="Times New Roman" w:cs="Times New Roman"/>
                <w:color w:val="auto"/>
              </w:rPr>
              <w:t>.-</w:t>
            </w:r>
            <w:proofErr w:type="gramEnd"/>
            <w:r w:rsidRPr="00662D04">
              <w:rPr>
                <w:rFonts w:ascii="Times New Roman" w:hAnsi="Times New Roman" w:cs="Times New Roman"/>
                <w:color w:val="auto"/>
              </w:rPr>
              <w:t>техн. лит.: ежегод. пополнение ок. 30 тыс. записей по всем видам изд. – Электрон. дан. (3 файла). – М., [199-]. – Режим доступа:</w:t>
            </w:r>
            <w:r w:rsidR="00D738DF" w:rsidRPr="00662D0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62D0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62D04">
              <w:rPr>
                <w:rFonts w:ascii="Times New Roman" w:hAnsi="Times New Roman" w:cs="Times New Roman"/>
                <w:color w:val="auto"/>
                <w:u w:val="single"/>
              </w:rPr>
              <w:t>http://www.gpntb.ru/win/search/help/rsk.html</w:t>
            </w:r>
            <w:r w:rsidRPr="00662D04">
              <w:rPr>
                <w:rFonts w:ascii="Times New Roman" w:hAnsi="Times New Roman" w:cs="Times New Roman"/>
                <w:color w:val="auto"/>
              </w:rPr>
              <w:t xml:space="preserve">. – загл. с экрана. </w:t>
            </w:r>
          </w:p>
        </w:tc>
      </w:tr>
    </w:tbl>
    <w:p w:rsidR="00266E4B" w:rsidRPr="00662D04" w:rsidRDefault="00266E4B" w:rsidP="004C70E3">
      <w:pPr>
        <w:autoSpaceDE w:val="0"/>
        <w:autoSpaceDN w:val="0"/>
        <w:adjustRightInd w:val="0"/>
        <w:ind w:firstLine="851"/>
        <w:jc w:val="both"/>
        <w:rPr>
          <w:color w:val="auto"/>
          <w:sz w:val="24"/>
          <w:szCs w:val="24"/>
        </w:rPr>
      </w:pPr>
      <w:r w:rsidRPr="00662D04">
        <w:rPr>
          <w:iCs/>
          <w:color w:val="auto"/>
          <w:sz w:val="24"/>
          <w:szCs w:val="24"/>
        </w:rPr>
        <w:lastRenderedPageBreak/>
        <w:t xml:space="preserve">Список литературы </w:t>
      </w:r>
      <w:r w:rsidRPr="00662D04">
        <w:rPr>
          <w:color w:val="auto"/>
          <w:sz w:val="24"/>
          <w:szCs w:val="24"/>
        </w:rPr>
        <w:t xml:space="preserve">включает в себя только те наименования, которые студент использовал при подготовке своей работы. </w:t>
      </w:r>
    </w:p>
    <w:p w:rsidR="005663BE" w:rsidRPr="00662D04" w:rsidRDefault="005663BE" w:rsidP="004C70E3">
      <w:pPr>
        <w:numPr>
          <w:ilvl w:val="1"/>
          <w:numId w:val="66"/>
        </w:numPr>
        <w:ind w:left="0" w:firstLine="0"/>
        <w:jc w:val="center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lastRenderedPageBreak/>
        <w:t>Оформление приложения</w:t>
      </w:r>
    </w:p>
    <w:p w:rsidR="005663BE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</w:p>
    <w:p w:rsidR="005663BE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Приложение </w:t>
      </w:r>
      <w:r w:rsidR="00E80B21" w:rsidRPr="00662D04">
        <w:rPr>
          <w:color w:val="auto"/>
          <w:sz w:val="24"/>
          <w:szCs w:val="24"/>
        </w:rPr>
        <w:t>–</w:t>
      </w:r>
      <w:r w:rsidR="00700DB1"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>имеет дополнительное, обычно справочное значение, но является необходим</w:t>
      </w:r>
      <w:r w:rsidR="00EA3335" w:rsidRPr="00662D04">
        <w:rPr>
          <w:color w:val="auto"/>
          <w:sz w:val="24"/>
          <w:szCs w:val="24"/>
        </w:rPr>
        <w:t>ым</w:t>
      </w:r>
      <w:r w:rsidRPr="00662D04">
        <w:rPr>
          <w:color w:val="auto"/>
          <w:sz w:val="24"/>
          <w:szCs w:val="24"/>
        </w:rPr>
        <w:t xml:space="preserve"> для более полного освещения темы.</w:t>
      </w:r>
    </w:p>
    <w:p w:rsidR="005663BE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По содержанию приложения могут быть очень разнообразны: копии подлинных документов, выдержки из отчетных материалов, инструкции, правила, справочные таблицы и т. д. по форме они могут представлять соб</w:t>
      </w:r>
      <w:r w:rsidR="00A1408C" w:rsidRPr="00662D04">
        <w:rPr>
          <w:color w:val="auto"/>
          <w:sz w:val="24"/>
          <w:szCs w:val="24"/>
        </w:rPr>
        <w:t xml:space="preserve">ой текст, таблицы, графики и </w:t>
      </w:r>
      <w:proofErr w:type="gramStart"/>
      <w:r w:rsidR="00A1408C" w:rsidRPr="00662D04">
        <w:rPr>
          <w:color w:val="auto"/>
          <w:sz w:val="24"/>
          <w:szCs w:val="24"/>
        </w:rPr>
        <w:t>другое</w:t>
      </w:r>
      <w:proofErr w:type="gramEnd"/>
      <w:r w:rsidR="00A1408C" w:rsidRPr="00662D04">
        <w:rPr>
          <w:color w:val="auto"/>
          <w:sz w:val="24"/>
          <w:szCs w:val="24"/>
        </w:rPr>
        <w:t>.</w:t>
      </w:r>
    </w:p>
    <w:p w:rsidR="00E80B21" w:rsidRPr="00662D04" w:rsidRDefault="00E80B21" w:rsidP="004C70E3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auto"/>
          <w:sz w:val="24"/>
          <w:szCs w:val="24"/>
        </w:rPr>
      </w:pPr>
      <w:r w:rsidRPr="00662D04">
        <w:rPr>
          <w:rFonts w:eastAsia="TimesNewRoman"/>
          <w:color w:val="auto"/>
          <w:sz w:val="24"/>
          <w:szCs w:val="24"/>
        </w:rPr>
        <w:t xml:space="preserve">Оформление приложений должно строго соответствовать действующим стандартам. </w:t>
      </w:r>
    </w:p>
    <w:p w:rsidR="00334614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Приложения должны иметь общую с работой </w:t>
      </w:r>
      <w:r w:rsidR="00E80B21" w:rsidRPr="00662D04">
        <w:rPr>
          <w:color w:val="auto"/>
          <w:sz w:val="24"/>
          <w:szCs w:val="24"/>
        </w:rPr>
        <w:t xml:space="preserve">(сквозную) </w:t>
      </w:r>
      <w:r w:rsidRPr="00662D04">
        <w:rPr>
          <w:color w:val="auto"/>
          <w:sz w:val="24"/>
          <w:szCs w:val="24"/>
        </w:rPr>
        <w:t>нумерацию страниц. В тексте работы на все приложения должны быть ссылки. Приложения располагаются в порядке ссылок на них в тексте работы.</w:t>
      </w:r>
      <w:r w:rsidR="00E80B21" w:rsidRPr="00662D04">
        <w:rPr>
          <w:color w:val="auto"/>
          <w:sz w:val="24"/>
          <w:szCs w:val="24"/>
        </w:rPr>
        <w:t xml:space="preserve"> </w:t>
      </w:r>
    </w:p>
    <w:p w:rsidR="005663BE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Каждое приложение следует начинать с новой страницы с напечатанного прописными буквами в правом верхнем углу </w:t>
      </w:r>
      <w:r w:rsidR="00700DB1" w:rsidRPr="00662D04">
        <w:rPr>
          <w:color w:val="auto"/>
          <w:sz w:val="24"/>
          <w:szCs w:val="24"/>
        </w:rPr>
        <w:t xml:space="preserve">листа </w:t>
      </w:r>
      <w:r w:rsidRPr="00662D04">
        <w:rPr>
          <w:color w:val="auto"/>
          <w:sz w:val="24"/>
          <w:szCs w:val="24"/>
        </w:rPr>
        <w:t>слова «П</w:t>
      </w:r>
      <w:r w:rsidR="007124AC" w:rsidRPr="00662D04">
        <w:rPr>
          <w:color w:val="auto"/>
          <w:sz w:val="24"/>
          <w:szCs w:val="24"/>
        </w:rPr>
        <w:t>риложение</w:t>
      </w:r>
      <w:r w:rsidRPr="00662D04">
        <w:rPr>
          <w:color w:val="auto"/>
          <w:sz w:val="24"/>
          <w:szCs w:val="24"/>
        </w:rPr>
        <w:t xml:space="preserve">». </w:t>
      </w:r>
      <w:r w:rsidR="00E80B21" w:rsidRPr="00662D04">
        <w:rPr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>После слова «П</w:t>
      </w:r>
      <w:r w:rsidR="007124AC" w:rsidRPr="00662D04">
        <w:rPr>
          <w:color w:val="auto"/>
          <w:sz w:val="24"/>
          <w:szCs w:val="24"/>
        </w:rPr>
        <w:t>риложение</w:t>
      </w:r>
      <w:r w:rsidRPr="00662D04">
        <w:rPr>
          <w:color w:val="auto"/>
          <w:sz w:val="24"/>
          <w:szCs w:val="24"/>
        </w:rPr>
        <w:t>» следует арабская цифра, обозначающая его последовательность</w:t>
      </w:r>
      <w:r w:rsidR="00BE093F" w:rsidRPr="00662D04">
        <w:rPr>
          <w:color w:val="auto"/>
          <w:sz w:val="24"/>
          <w:szCs w:val="24"/>
        </w:rPr>
        <w:t>, после цифры точка не ставится</w:t>
      </w:r>
      <w:r w:rsidRPr="00662D04">
        <w:rPr>
          <w:color w:val="auto"/>
          <w:sz w:val="24"/>
          <w:szCs w:val="24"/>
        </w:rPr>
        <w:t>. Если в работе более одного приложения их нумеруют последовательно.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80B21" w:rsidRPr="00662D04" w:rsidTr="00BE093F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0B21" w:rsidRPr="00662D04" w:rsidRDefault="00E80B21" w:rsidP="004C70E3">
            <w:pPr>
              <w:ind w:firstLine="709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662D04">
              <w:rPr>
                <w:b/>
                <w:i/>
                <w:color w:val="auto"/>
                <w:sz w:val="24"/>
                <w:szCs w:val="24"/>
              </w:rPr>
              <w:t>Например,</w:t>
            </w:r>
          </w:p>
          <w:p w:rsidR="00E80B21" w:rsidRPr="00662D04" w:rsidRDefault="00E80B21" w:rsidP="004C70E3">
            <w:pPr>
              <w:numPr>
                <w:ilvl w:val="0"/>
                <w:numId w:val="33"/>
              </w:numPr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П</w:t>
            </w:r>
            <w:r w:rsidR="007124AC" w:rsidRPr="00662D04">
              <w:rPr>
                <w:i/>
                <w:color w:val="auto"/>
                <w:sz w:val="24"/>
                <w:szCs w:val="24"/>
              </w:rPr>
              <w:t>риложение</w:t>
            </w:r>
            <w:r w:rsidRPr="00662D04">
              <w:rPr>
                <w:i/>
                <w:color w:val="auto"/>
                <w:sz w:val="24"/>
                <w:szCs w:val="24"/>
              </w:rPr>
              <w:t xml:space="preserve"> 1</w:t>
            </w:r>
            <w:r w:rsidR="007124AC" w:rsidRPr="00662D04">
              <w:rPr>
                <w:i/>
                <w:color w:val="auto"/>
                <w:sz w:val="24"/>
                <w:szCs w:val="24"/>
              </w:rPr>
              <w:t>,</w:t>
            </w:r>
            <w:r w:rsidRPr="00662D04">
              <w:rPr>
                <w:i/>
                <w:color w:val="auto"/>
                <w:sz w:val="24"/>
                <w:szCs w:val="24"/>
              </w:rPr>
              <w:t xml:space="preserve"> П</w:t>
            </w:r>
            <w:r w:rsidR="007124AC" w:rsidRPr="00662D04">
              <w:rPr>
                <w:i/>
                <w:color w:val="auto"/>
                <w:sz w:val="24"/>
                <w:szCs w:val="24"/>
              </w:rPr>
              <w:t>риложение</w:t>
            </w:r>
            <w:r w:rsidRPr="00662D04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662D04">
              <w:rPr>
                <w:i/>
                <w:color w:val="auto"/>
                <w:sz w:val="24"/>
                <w:szCs w:val="24"/>
              </w:rPr>
              <w:t>2</w:t>
            </w:r>
            <w:r w:rsidR="00BE093F" w:rsidRPr="00662D04">
              <w:rPr>
                <w:i/>
                <w:color w:val="auto"/>
                <w:sz w:val="24"/>
                <w:szCs w:val="24"/>
              </w:rPr>
              <w:t xml:space="preserve"> и т.д.</w:t>
            </w:r>
          </w:p>
        </w:tc>
      </w:tr>
    </w:tbl>
    <w:p w:rsidR="005663BE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Иллюстрации, таблицы и </w:t>
      </w:r>
      <w:proofErr w:type="gramStart"/>
      <w:r w:rsidRPr="00662D04">
        <w:rPr>
          <w:color w:val="auto"/>
          <w:sz w:val="24"/>
          <w:szCs w:val="24"/>
        </w:rPr>
        <w:t>другие</w:t>
      </w:r>
      <w:proofErr w:type="gramEnd"/>
      <w:r w:rsidRPr="00662D04">
        <w:rPr>
          <w:color w:val="auto"/>
          <w:sz w:val="24"/>
          <w:szCs w:val="24"/>
        </w:rPr>
        <w:t xml:space="preserve"> помещенные в приложение материалы, нумеруются в пределах каждого приложения.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80B21" w:rsidRPr="00662D04" w:rsidTr="00BE093F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4614" w:rsidRPr="00662D04" w:rsidRDefault="00334614" w:rsidP="004C70E3">
            <w:pPr>
              <w:ind w:firstLine="709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662D04">
              <w:rPr>
                <w:b/>
                <w:i/>
                <w:color w:val="auto"/>
                <w:sz w:val="24"/>
                <w:szCs w:val="24"/>
              </w:rPr>
              <w:t>Например,</w:t>
            </w:r>
          </w:p>
          <w:p w:rsidR="00E80B21" w:rsidRPr="00662D04" w:rsidRDefault="00E80B21" w:rsidP="004C70E3">
            <w:pPr>
              <w:numPr>
                <w:ilvl w:val="0"/>
                <w:numId w:val="34"/>
              </w:numPr>
              <w:ind w:left="284" w:hanging="284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«Рис. П. 1.1» (первый рисунок приложения 1),</w:t>
            </w:r>
          </w:p>
          <w:p w:rsidR="00E80B21" w:rsidRPr="00662D04" w:rsidRDefault="00E80B21" w:rsidP="004C70E3">
            <w:pPr>
              <w:numPr>
                <w:ilvl w:val="0"/>
                <w:numId w:val="34"/>
              </w:numPr>
              <w:ind w:left="284" w:hanging="284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«Таблица П. 2.1» (первая таблица приложения 2)</w:t>
            </w:r>
          </w:p>
        </w:tc>
      </w:tr>
    </w:tbl>
    <w:p w:rsidR="00BB231E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Приложение с большим количеством материала допускается переносить на другой лист. </w:t>
      </w:r>
    </w:p>
    <w:p w:rsidR="005663BE" w:rsidRPr="00662D04" w:rsidRDefault="005663BE" w:rsidP="004C70E3">
      <w:pPr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Копии с оригинальных документов, анкет</w:t>
      </w:r>
      <w:r w:rsidR="008452E5" w:rsidRPr="00662D04">
        <w:rPr>
          <w:color w:val="auto"/>
          <w:sz w:val="24"/>
          <w:szCs w:val="24"/>
        </w:rPr>
        <w:t xml:space="preserve">, фотокопии, архивные материалы и т.п. </w:t>
      </w:r>
      <w:r w:rsidRPr="00662D04">
        <w:rPr>
          <w:color w:val="auto"/>
          <w:sz w:val="24"/>
          <w:szCs w:val="24"/>
        </w:rPr>
        <w:t>допускается приводить в приложении, не учитывая общих требований к оформлению.</w:t>
      </w:r>
    </w:p>
    <w:p w:rsidR="00E80B21" w:rsidRPr="00662D04" w:rsidRDefault="00E80B21" w:rsidP="004C70E3">
      <w:pPr>
        <w:autoSpaceDE w:val="0"/>
        <w:autoSpaceDN w:val="0"/>
        <w:adjustRightInd w:val="0"/>
        <w:ind w:firstLine="709"/>
        <w:jc w:val="both"/>
        <w:rPr>
          <w:b/>
          <w:i/>
          <w:iCs/>
          <w:color w:val="auto"/>
          <w:sz w:val="24"/>
          <w:szCs w:val="24"/>
        </w:rPr>
      </w:pPr>
      <w:r w:rsidRPr="00662D04">
        <w:rPr>
          <w:rFonts w:eastAsia="TimesNewRoman"/>
          <w:color w:val="auto"/>
          <w:sz w:val="24"/>
          <w:szCs w:val="24"/>
        </w:rPr>
        <w:t xml:space="preserve">Каждое приложение должно иметь заголовок, который записывают с прописной буквы, жирным шрифтом </w:t>
      </w:r>
      <w:r w:rsidR="008452E5" w:rsidRPr="00662D04">
        <w:rPr>
          <w:rFonts w:eastAsia="TimesNewRoman"/>
          <w:color w:val="auto"/>
          <w:sz w:val="24"/>
          <w:szCs w:val="24"/>
        </w:rPr>
        <w:t>по центру</w:t>
      </w:r>
      <w:r w:rsidRPr="00662D04">
        <w:rPr>
          <w:rFonts w:eastAsia="TimesNewRoman"/>
          <w:color w:val="auto"/>
          <w:sz w:val="24"/>
          <w:szCs w:val="24"/>
        </w:rPr>
        <w:t xml:space="preserve"> строки без точки в конце, не подчеркивая.</w:t>
      </w:r>
    </w:p>
    <w:p w:rsidR="00E80B21" w:rsidRPr="00662D04" w:rsidRDefault="00E80B21" w:rsidP="004C70E3">
      <w:pPr>
        <w:ind w:firstLine="709"/>
        <w:jc w:val="both"/>
        <w:rPr>
          <w:color w:val="auto"/>
          <w:sz w:val="24"/>
          <w:szCs w:val="24"/>
        </w:rPr>
      </w:pPr>
    </w:p>
    <w:p w:rsidR="00334C81" w:rsidRPr="00662D04" w:rsidRDefault="00334C81" w:rsidP="004C70E3">
      <w:pPr>
        <w:pStyle w:val="1"/>
        <w:numPr>
          <w:ilvl w:val="1"/>
          <w:numId w:val="66"/>
        </w:numPr>
        <w:tabs>
          <w:tab w:val="left" w:pos="0"/>
        </w:tabs>
        <w:ind w:right="-1"/>
        <w:jc w:val="center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Оформление презентации</w:t>
      </w:r>
    </w:p>
    <w:p w:rsidR="00334C81" w:rsidRPr="00662D04" w:rsidRDefault="00334C81" w:rsidP="004C70E3">
      <w:pPr>
        <w:tabs>
          <w:tab w:val="num" w:pos="0"/>
        </w:tabs>
        <w:rPr>
          <w:sz w:val="24"/>
          <w:szCs w:val="24"/>
        </w:rPr>
      </w:pPr>
    </w:p>
    <w:p w:rsidR="00334C81" w:rsidRPr="00662D04" w:rsidRDefault="00334C81" w:rsidP="004C70E3">
      <w:pPr>
        <w:pStyle w:val="afa"/>
        <w:spacing w:before="0" w:beforeAutospacing="0" w:after="0" w:afterAutospacing="0"/>
        <w:ind w:firstLine="708"/>
        <w:jc w:val="both"/>
      </w:pPr>
      <w:r w:rsidRPr="00662D04">
        <w:t>Чтобы презентация хорошо воспринималась слушателями и не вызывала отрицательных эмоций (подсознательных или вполне осознанных), необходимо соблюдать правила е</w:t>
      </w:r>
      <w:r w:rsidR="008E14D1" w:rsidRPr="00662D04">
        <w:t>ё</w:t>
      </w:r>
      <w:r w:rsidRPr="00662D04">
        <w:t xml:space="preserve"> оформления:</w:t>
      </w:r>
    </w:p>
    <w:p w:rsidR="00334C81" w:rsidRPr="00662D04" w:rsidRDefault="00334C81" w:rsidP="004C70E3">
      <w:pPr>
        <w:numPr>
          <w:ilvl w:val="0"/>
          <w:numId w:val="56"/>
        </w:numPr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презентация предполагает сочетание информации различных типов: текста, графических изображений (таблицы, диаграммы, графики)</w:t>
      </w:r>
      <w:r w:rsidR="000D2417" w:rsidRPr="00662D04">
        <w:rPr>
          <w:color w:val="auto"/>
          <w:sz w:val="24"/>
          <w:szCs w:val="24"/>
        </w:rPr>
        <w:t>,</w:t>
      </w:r>
      <w:r w:rsidRPr="00662D04">
        <w:rPr>
          <w:color w:val="auto"/>
          <w:sz w:val="24"/>
          <w:szCs w:val="24"/>
        </w:rPr>
        <w:t xml:space="preserve"> </w:t>
      </w:r>
      <w:r w:rsidR="000D2417" w:rsidRPr="00662D04">
        <w:rPr>
          <w:color w:val="auto"/>
          <w:sz w:val="24"/>
          <w:szCs w:val="24"/>
        </w:rPr>
        <w:t>п</w:t>
      </w:r>
      <w:r w:rsidRPr="00662D04">
        <w:rPr>
          <w:color w:val="auto"/>
          <w:sz w:val="24"/>
          <w:szCs w:val="24"/>
        </w:rPr>
        <w:t xml:space="preserve">оэтому необходимо учитывать специфику комбинирования фрагментов информации различных типов. </w:t>
      </w:r>
      <w:proofErr w:type="gramStart"/>
      <w:r w:rsidRPr="00662D04">
        <w:rPr>
          <w:color w:val="auto"/>
          <w:sz w:val="24"/>
          <w:szCs w:val="24"/>
        </w:rPr>
        <w:t xml:space="preserve">Так, например, для текстовой информации важен выбор шрифта, для графической </w:t>
      </w:r>
      <w:r w:rsidRPr="00662D04">
        <w:rPr>
          <w:bCs/>
          <w:color w:val="auto"/>
          <w:sz w:val="24"/>
          <w:szCs w:val="24"/>
        </w:rPr>
        <w:t>–</w:t>
      </w:r>
      <w:r w:rsidRPr="00662D04">
        <w:rPr>
          <w:color w:val="auto"/>
          <w:sz w:val="24"/>
          <w:szCs w:val="24"/>
        </w:rPr>
        <w:t xml:space="preserve"> яркость и насыщенность цвета, для наилучшего их совместного восприятия необходимо оптимальное взаиморасположение на слайде;</w:t>
      </w:r>
      <w:proofErr w:type="gramEnd"/>
    </w:p>
    <w:p w:rsidR="00334C81" w:rsidRPr="00662D04" w:rsidRDefault="00334C81" w:rsidP="004C70E3">
      <w:pPr>
        <w:numPr>
          <w:ilvl w:val="0"/>
          <w:numId w:val="56"/>
        </w:numPr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все объекты слайда (текст, рисунки, таблицы, диаграммы) должны появляться автоматически в заданной последовательности, а смена слайдов должна  происходить по щелчку;</w:t>
      </w:r>
    </w:p>
    <w:p w:rsidR="00334C81" w:rsidRPr="00662D04" w:rsidRDefault="00334C81" w:rsidP="004C70E3">
      <w:pPr>
        <w:pStyle w:val="afa"/>
        <w:numPr>
          <w:ilvl w:val="0"/>
          <w:numId w:val="56"/>
        </w:numPr>
        <w:spacing w:before="0" w:beforeAutospacing="0" w:after="0" w:afterAutospacing="0"/>
        <w:ind w:left="709" w:hanging="709"/>
        <w:jc w:val="both"/>
        <w:rPr>
          <w:bCs/>
        </w:rPr>
      </w:pPr>
      <w:r w:rsidRPr="00662D04">
        <w:rPr>
          <w:bCs/>
        </w:rPr>
        <w:t xml:space="preserve">общее требование к расположению материалов на слайде – возможность его прочитать из любого места в аудитории, удобное для глаз сочетание цветов, разумное использование </w:t>
      </w:r>
      <w:r w:rsidR="00A1408C" w:rsidRPr="00662D04">
        <w:rPr>
          <w:bCs/>
        </w:rPr>
        <w:t>видео</w:t>
      </w:r>
      <w:r w:rsidRPr="00662D04">
        <w:rPr>
          <w:bCs/>
        </w:rPr>
        <w:t xml:space="preserve"> и звуковых фрагментов;</w:t>
      </w:r>
    </w:p>
    <w:p w:rsidR="00334C81" w:rsidRPr="00662D04" w:rsidRDefault="00334C81" w:rsidP="004C70E3">
      <w:pPr>
        <w:pStyle w:val="afa"/>
        <w:numPr>
          <w:ilvl w:val="0"/>
          <w:numId w:val="56"/>
        </w:numPr>
        <w:spacing w:before="0" w:beforeAutospacing="0" w:after="0" w:afterAutospacing="0"/>
        <w:ind w:left="709" w:hanging="709"/>
        <w:jc w:val="both"/>
        <w:rPr>
          <w:bCs/>
        </w:rPr>
      </w:pPr>
      <w:r w:rsidRPr="00662D04">
        <w:rPr>
          <w:bCs/>
        </w:rPr>
        <w:t>самым важным является тре</w:t>
      </w:r>
      <w:r w:rsidR="00A1408C" w:rsidRPr="00662D04">
        <w:rPr>
          <w:bCs/>
        </w:rPr>
        <w:t>бование читаемости (различимость</w:t>
      </w:r>
      <w:r w:rsidRPr="00662D04">
        <w:rPr>
          <w:bCs/>
        </w:rPr>
        <w:t xml:space="preserve"> букв, цифр, линий – как по размеру, так и цвету);</w:t>
      </w:r>
    </w:p>
    <w:p w:rsidR="00334C81" w:rsidRPr="00662D04" w:rsidRDefault="00334C81" w:rsidP="004C70E3">
      <w:pPr>
        <w:pStyle w:val="afa"/>
        <w:numPr>
          <w:ilvl w:val="0"/>
          <w:numId w:val="56"/>
        </w:numPr>
        <w:spacing w:before="0" w:beforeAutospacing="0" w:after="0" w:afterAutospacing="0"/>
        <w:ind w:left="709" w:hanging="709"/>
        <w:jc w:val="both"/>
        <w:rPr>
          <w:bCs/>
        </w:rPr>
      </w:pPr>
      <w:r w:rsidRPr="00662D04">
        <w:rPr>
          <w:bCs/>
        </w:rPr>
        <w:lastRenderedPageBreak/>
        <w:t>текстовый фрагмент должен быть структурирован: иметь заголовок, в случае списка – каждый его элемент должен быть четко обозначен</w:t>
      </w:r>
      <w:r w:rsidR="00A1408C" w:rsidRPr="00662D04">
        <w:rPr>
          <w:bCs/>
        </w:rPr>
        <w:t>, а п</w:t>
      </w:r>
      <w:r w:rsidRPr="00662D04">
        <w:rPr>
          <w:bCs/>
        </w:rPr>
        <w:t>ри необходимости, ключевые слова могут быть выделены жирным шрифтом или цветом.</w:t>
      </w:r>
    </w:p>
    <w:p w:rsidR="00334C81" w:rsidRPr="00662D04" w:rsidRDefault="005926A6" w:rsidP="004C70E3">
      <w:pPr>
        <w:pStyle w:val="afa"/>
        <w:spacing w:before="0" w:beforeAutospacing="0" w:after="0" w:afterAutospacing="0"/>
        <w:ind w:firstLine="708"/>
        <w:jc w:val="both"/>
      </w:pPr>
      <w:r w:rsidRPr="00662D04">
        <w:t>В оформлении презентации</w:t>
      </w:r>
      <w:r w:rsidR="00334C81" w:rsidRPr="00662D04">
        <w:t xml:space="preserve"> выделяют два блока: оформление слайдов и представление информации на них. Для создания качественной презентации необходимо соблюдать ряд требований</w:t>
      </w:r>
      <w:r w:rsidRPr="00662D04">
        <w:t>.</w:t>
      </w:r>
    </w:p>
    <w:p w:rsidR="00CE6874" w:rsidRPr="00662D04" w:rsidRDefault="00CE6874" w:rsidP="004C70E3">
      <w:pPr>
        <w:jc w:val="right"/>
        <w:outlineLvl w:val="3"/>
        <w:rPr>
          <w:bCs/>
          <w:color w:val="auto"/>
          <w:sz w:val="24"/>
          <w:szCs w:val="24"/>
        </w:rPr>
      </w:pPr>
      <w:r w:rsidRPr="00662D04">
        <w:rPr>
          <w:bCs/>
          <w:color w:val="auto"/>
          <w:sz w:val="24"/>
          <w:szCs w:val="24"/>
        </w:rPr>
        <w:t>Таблица 2</w:t>
      </w:r>
    </w:p>
    <w:p w:rsidR="00334C81" w:rsidRPr="00662D04" w:rsidRDefault="00334C81" w:rsidP="004C70E3">
      <w:pPr>
        <w:jc w:val="center"/>
        <w:outlineLvl w:val="3"/>
        <w:rPr>
          <w:b/>
          <w:color w:val="auto"/>
          <w:sz w:val="24"/>
          <w:szCs w:val="24"/>
        </w:rPr>
      </w:pPr>
      <w:r w:rsidRPr="00662D04">
        <w:rPr>
          <w:b/>
          <w:bCs/>
          <w:color w:val="auto"/>
          <w:sz w:val="24"/>
          <w:szCs w:val="24"/>
        </w:rPr>
        <w:t>Оформление</w:t>
      </w:r>
      <w:r w:rsidRPr="00662D04">
        <w:rPr>
          <w:b/>
          <w:color w:val="auto"/>
          <w:sz w:val="24"/>
          <w:szCs w:val="24"/>
        </w:rPr>
        <w:t xml:space="preserve"> слайдов</w:t>
      </w:r>
    </w:p>
    <w:p w:rsidR="003339F8" w:rsidRPr="00662D04" w:rsidRDefault="003339F8" w:rsidP="004C70E3">
      <w:pPr>
        <w:jc w:val="center"/>
        <w:outlineLvl w:val="3"/>
        <w:rPr>
          <w:b/>
          <w:color w:val="auto"/>
          <w:sz w:val="24"/>
          <w:szCs w:val="24"/>
        </w:rPr>
      </w:pPr>
    </w:p>
    <w:tbl>
      <w:tblPr>
        <w:tblW w:w="97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7846"/>
      </w:tblGrid>
      <w:tr w:rsidR="00334C81" w:rsidRPr="00662D04" w:rsidTr="000D2417">
        <w:trPr>
          <w:trHeight w:val="71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81" w:rsidRPr="00662D04" w:rsidRDefault="00334C81" w:rsidP="004C70E3">
            <w:pPr>
              <w:pStyle w:val="afa"/>
              <w:spacing w:before="0" w:beforeAutospacing="0" w:after="0" w:afterAutospacing="0"/>
            </w:pPr>
            <w:r w:rsidRPr="00662D04">
              <w:rPr>
                <w:b/>
              </w:rPr>
              <w:t>Стиль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81" w:rsidRPr="00662D04" w:rsidRDefault="00334C81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69"/>
              </w:tabs>
              <w:ind w:left="269" w:hanging="269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единый стиль (шаблон) оформления;</w:t>
            </w:r>
          </w:p>
          <w:p w:rsidR="00334C81" w:rsidRPr="00662D04" w:rsidRDefault="00334C81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69"/>
              </w:tabs>
              <w:ind w:left="269" w:hanging="269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следует избегать стилей, которые будут отвлекать от самой презентации;</w:t>
            </w:r>
          </w:p>
          <w:p w:rsidR="00334C81" w:rsidRPr="00662D04" w:rsidRDefault="00334C81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69"/>
              </w:tabs>
              <w:ind w:left="269" w:hanging="269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дизайн презентации не должен противоречить содержанию</w:t>
            </w:r>
          </w:p>
        </w:tc>
      </w:tr>
      <w:tr w:rsidR="00334C81" w:rsidRPr="00662D04" w:rsidTr="000D2417">
        <w:trPr>
          <w:trHeight w:val="17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81" w:rsidRPr="00662D04" w:rsidRDefault="00334C81" w:rsidP="004C70E3">
            <w:pPr>
              <w:pStyle w:val="afa"/>
              <w:spacing w:before="0" w:beforeAutospacing="0" w:after="0" w:afterAutospacing="0"/>
            </w:pPr>
            <w:r w:rsidRPr="00662D04">
              <w:rPr>
                <w:b/>
              </w:rPr>
              <w:t>Фон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81" w:rsidRPr="00662D04" w:rsidRDefault="00334C81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69"/>
              </w:tabs>
              <w:ind w:left="269" w:hanging="269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 xml:space="preserve">для фона лучше выбрать </w:t>
            </w:r>
            <w:r w:rsidR="008E14D1" w:rsidRPr="00662D04">
              <w:rPr>
                <w:color w:val="auto"/>
                <w:sz w:val="24"/>
                <w:szCs w:val="24"/>
              </w:rPr>
              <w:t>постельные тона (светлые оттенки)</w:t>
            </w:r>
            <w:r w:rsidRPr="00662D04">
              <w:rPr>
                <w:color w:val="auto"/>
                <w:sz w:val="24"/>
                <w:szCs w:val="24"/>
              </w:rPr>
              <w:t xml:space="preserve"> син</w:t>
            </w:r>
            <w:r w:rsidR="008E14D1" w:rsidRPr="00662D04">
              <w:rPr>
                <w:color w:val="auto"/>
                <w:sz w:val="24"/>
                <w:szCs w:val="24"/>
              </w:rPr>
              <w:t>его</w:t>
            </w:r>
            <w:r w:rsidRPr="00662D04">
              <w:rPr>
                <w:color w:val="auto"/>
                <w:sz w:val="24"/>
                <w:szCs w:val="24"/>
              </w:rPr>
              <w:t>, сер</w:t>
            </w:r>
            <w:r w:rsidR="008E14D1" w:rsidRPr="00662D04">
              <w:rPr>
                <w:color w:val="auto"/>
                <w:sz w:val="24"/>
                <w:szCs w:val="24"/>
              </w:rPr>
              <w:t>ого</w:t>
            </w:r>
            <w:r w:rsidRPr="00662D04">
              <w:rPr>
                <w:color w:val="auto"/>
                <w:sz w:val="24"/>
                <w:szCs w:val="24"/>
              </w:rPr>
              <w:t>, зелен</w:t>
            </w:r>
            <w:r w:rsidR="008E14D1" w:rsidRPr="00662D04">
              <w:rPr>
                <w:color w:val="auto"/>
                <w:sz w:val="24"/>
                <w:szCs w:val="24"/>
              </w:rPr>
              <w:t>ого цветов</w:t>
            </w:r>
          </w:p>
        </w:tc>
      </w:tr>
      <w:tr w:rsidR="00334C81" w:rsidRPr="00662D04" w:rsidTr="000D2417">
        <w:trPr>
          <w:trHeight w:val="71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81" w:rsidRPr="00662D04" w:rsidRDefault="00334C81" w:rsidP="004C70E3">
            <w:pPr>
              <w:pStyle w:val="afa"/>
              <w:spacing w:before="0" w:beforeAutospacing="0" w:after="0" w:afterAutospacing="0"/>
            </w:pPr>
            <w:r w:rsidRPr="00662D04">
              <w:rPr>
                <w:b/>
              </w:rPr>
              <w:t>Использование цвета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81" w:rsidRPr="00662D04" w:rsidRDefault="00334C81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69"/>
              </w:tabs>
              <w:ind w:left="269" w:hanging="269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на одном слайде рекомендуется использовать не более трех цветов: один для фона, один для заголовка, один для текста;</w:t>
            </w:r>
          </w:p>
          <w:p w:rsidR="00334C81" w:rsidRPr="00662D04" w:rsidRDefault="00334C81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69"/>
              </w:tabs>
              <w:ind w:left="269" w:hanging="269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для фона и текста</w:t>
            </w:r>
            <w:r w:rsidR="008E14D1" w:rsidRPr="00662D04">
              <w:rPr>
                <w:color w:val="auto"/>
                <w:sz w:val="24"/>
                <w:szCs w:val="24"/>
              </w:rPr>
              <w:t xml:space="preserve"> использовать контрастные цвета</w:t>
            </w:r>
          </w:p>
        </w:tc>
      </w:tr>
      <w:tr w:rsidR="00334C81" w:rsidRPr="00662D04" w:rsidTr="000D2417">
        <w:trPr>
          <w:trHeight w:val="227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81" w:rsidRPr="00662D04" w:rsidRDefault="00334C81" w:rsidP="004C70E3">
            <w:pPr>
              <w:pStyle w:val="afa"/>
              <w:widowControl w:val="0"/>
              <w:spacing w:before="0" w:beforeAutospacing="0" w:after="0" w:afterAutospacing="0"/>
            </w:pPr>
            <w:r w:rsidRPr="00662D04">
              <w:rPr>
                <w:b/>
              </w:rPr>
              <w:t>Анимационные эффекты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81" w:rsidRPr="00662D04" w:rsidRDefault="00334C81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69"/>
              </w:tabs>
              <w:ind w:left="269" w:hanging="269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анимационные эффекты использовать в учебной презентации запрещено</w:t>
            </w:r>
          </w:p>
        </w:tc>
      </w:tr>
    </w:tbl>
    <w:p w:rsidR="00607FD5" w:rsidRPr="00662D04" w:rsidRDefault="00607FD5" w:rsidP="004C70E3">
      <w:pPr>
        <w:jc w:val="center"/>
        <w:outlineLvl w:val="3"/>
        <w:rPr>
          <w:b/>
          <w:color w:val="auto"/>
          <w:sz w:val="24"/>
          <w:szCs w:val="24"/>
        </w:rPr>
      </w:pPr>
    </w:p>
    <w:p w:rsidR="00CE6874" w:rsidRPr="00662D04" w:rsidRDefault="00CE6874" w:rsidP="004C70E3">
      <w:pPr>
        <w:jc w:val="right"/>
        <w:outlineLvl w:val="3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Таблица 3</w:t>
      </w:r>
    </w:p>
    <w:p w:rsidR="00334C81" w:rsidRPr="00662D04" w:rsidRDefault="00334C81" w:rsidP="004C70E3">
      <w:pPr>
        <w:jc w:val="center"/>
        <w:outlineLvl w:val="3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Представление информации</w:t>
      </w:r>
    </w:p>
    <w:p w:rsidR="003339F8" w:rsidRPr="00662D04" w:rsidRDefault="003339F8" w:rsidP="004C70E3">
      <w:pPr>
        <w:jc w:val="center"/>
        <w:outlineLvl w:val="3"/>
        <w:rPr>
          <w:b/>
          <w:color w:val="auto"/>
          <w:sz w:val="24"/>
          <w:szCs w:val="24"/>
        </w:rPr>
      </w:pPr>
    </w:p>
    <w:tbl>
      <w:tblPr>
        <w:tblW w:w="969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9"/>
        <w:gridCol w:w="7864"/>
        <w:gridCol w:w="11"/>
      </w:tblGrid>
      <w:tr w:rsidR="00334C81" w:rsidRPr="00662D04" w:rsidTr="009A53A5">
        <w:trPr>
          <w:trHeight w:val="51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81" w:rsidRPr="00662D04" w:rsidRDefault="00334C81" w:rsidP="004C70E3">
            <w:pPr>
              <w:pStyle w:val="afa"/>
              <w:spacing w:before="0" w:beforeAutospacing="0" w:after="0" w:afterAutospacing="0"/>
              <w:rPr>
                <w:b/>
              </w:rPr>
            </w:pPr>
            <w:r w:rsidRPr="00662D04">
              <w:rPr>
                <w:b/>
              </w:rPr>
              <w:t>Содержание информации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81" w:rsidRPr="00662D04" w:rsidRDefault="00334C81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на слайде используют короткие слова и предложения</w:t>
            </w:r>
          </w:p>
          <w:p w:rsidR="00334C81" w:rsidRPr="00662D04" w:rsidRDefault="00334C81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заголовки должны привлекать внимание аудитории</w:t>
            </w:r>
          </w:p>
        </w:tc>
      </w:tr>
      <w:tr w:rsidR="00334C81" w:rsidRPr="00662D04" w:rsidTr="009A53A5">
        <w:trPr>
          <w:trHeight w:val="72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81" w:rsidRPr="00662D04" w:rsidRDefault="00334C81" w:rsidP="004C70E3">
            <w:pPr>
              <w:pStyle w:val="afa"/>
              <w:spacing w:before="0" w:beforeAutospacing="0" w:after="0" w:afterAutospacing="0"/>
              <w:rPr>
                <w:b/>
              </w:rPr>
            </w:pPr>
            <w:r w:rsidRPr="00662D04">
              <w:rPr>
                <w:b/>
              </w:rPr>
              <w:t>Расположение информации на странице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81" w:rsidRPr="00662D04" w:rsidRDefault="00334C81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предпочтительно горизонтальное расположение информации</w:t>
            </w:r>
          </w:p>
          <w:p w:rsidR="00334C81" w:rsidRPr="00662D04" w:rsidRDefault="00334C81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наиболее важная информация должна располагаться в центре экрана</w:t>
            </w:r>
          </w:p>
        </w:tc>
      </w:tr>
      <w:tr w:rsidR="00334C81" w:rsidRPr="00662D04" w:rsidTr="009A53A5">
        <w:trPr>
          <w:trHeight w:val="68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81" w:rsidRPr="00662D04" w:rsidRDefault="00334C81" w:rsidP="004C70E3">
            <w:pPr>
              <w:pStyle w:val="afa"/>
              <w:spacing w:before="0" w:beforeAutospacing="0" w:after="0" w:afterAutospacing="0"/>
              <w:rPr>
                <w:b/>
              </w:rPr>
            </w:pPr>
            <w:r w:rsidRPr="00662D04">
              <w:rPr>
                <w:b/>
              </w:rPr>
              <w:t>Текстовая информация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81" w:rsidRPr="00662D04" w:rsidRDefault="00334C81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размер шрифта: 24–48 пункт</w:t>
            </w:r>
            <w:r w:rsidR="00902C19" w:rsidRPr="00662D04">
              <w:rPr>
                <w:color w:val="auto"/>
                <w:sz w:val="24"/>
                <w:szCs w:val="24"/>
              </w:rPr>
              <w:t>ов</w:t>
            </w:r>
            <w:r w:rsidRPr="00662D04">
              <w:rPr>
                <w:color w:val="auto"/>
                <w:sz w:val="24"/>
                <w:szCs w:val="24"/>
              </w:rPr>
              <w:t xml:space="preserve"> </w:t>
            </w:r>
            <w:r w:rsidR="00902C19" w:rsidRPr="00662D04">
              <w:rPr>
                <w:color w:val="auto"/>
                <w:sz w:val="24"/>
                <w:szCs w:val="24"/>
              </w:rPr>
              <w:t>для заголов</w:t>
            </w:r>
            <w:r w:rsidRPr="00662D04">
              <w:rPr>
                <w:color w:val="auto"/>
                <w:sz w:val="24"/>
                <w:szCs w:val="24"/>
              </w:rPr>
              <w:t>к</w:t>
            </w:r>
            <w:r w:rsidR="00902C19" w:rsidRPr="00662D04">
              <w:rPr>
                <w:color w:val="auto"/>
                <w:sz w:val="24"/>
                <w:szCs w:val="24"/>
              </w:rPr>
              <w:t>ов;</w:t>
            </w:r>
            <w:r w:rsidRPr="00662D04">
              <w:rPr>
                <w:color w:val="auto"/>
                <w:sz w:val="24"/>
                <w:szCs w:val="24"/>
              </w:rPr>
              <w:t xml:space="preserve"> 20–32 пункт</w:t>
            </w:r>
            <w:r w:rsidR="00902C19" w:rsidRPr="00662D04">
              <w:rPr>
                <w:color w:val="auto"/>
                <w:sz w:val="24"/>
                <w:szCs w:val="24"/>
              </w:rPr>
              <w:t xml:space="preserve">а для </w:t>
            </w:r>
            <w:r w:rsidRPr="00662D04">
              <w:rPr>
                <w:color w:val="auto"/>
                <w:sz w:val="24"/>
                <w:szCs w:val="24"/>
              </w:rPr>
              <w:t>текст</w:t>
            </w:r>
            <w:r w:rsidR="00902C19" w:rsidRPr="00662D04">
              <w:rPr>
                <w:color w:val="auto"/>
                <w:sz w:val="24"/>
                <w:szCs w:val="24"/>
              </w:rPr>
              <w:t>а</w:t>
            </w:r>
            <w:r w:rsidRPr="00662D04">
              <w:rPr>
                <w:color w:val="auto"/>
                <w:sz w:val="24"/>
                <w:szCs w:val="24"/>
              </w:rPr>
              <w:t xml:space="preserve"> </w:t>
            </w:r>
          </w:p>
          <w:p w:rsidR="00334C81" w:rsidRPr="00662D04" w:rsidRDefault="00334C81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 xml:space="preserve">цвет шрифта и цвет фона должны контрастировать (текст должен хорошо читаться), но не резать глаза </w:t>
            </w:r>
          </w:p>
          <w:p w:rsidR="00334C81" w:rsidRPr="00662D04" w:rsidRDefault="00334C81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 xml:space="preserve">тип шрифта: для основного текста гладкий шрифт без засечек (Arial, Tahoma, Verdana), для заголовка можно использовать декоративный шрифт, если он хорошо читаем </w:t>
            </w:r>
          </w:p>
          <w:p w:rsidR="00334C81" w:rsidRPr="00662D04" w:rsidRDefault="00334C81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 xml:space="preserve">курсив, подчеркивание, жирный шрифт, прописные буквы рекомендуется использовать только для смыслового выделения фрагмента текста </w:t>
            </w:r>
          </w:p>
        </w:tc>
      </w:tr>
      <w:tr w:rsidR="00334C81" w:rsidRPr="00662D04" w:rsidTr="009A53A5">
        <w:trPr>
          <w:trHeight w:val="624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81" w:rsidRPr="00662D04" w:rsidRDefault="00334C81" w:rsidP="004C70E3">
            <w:pPr>
              <w:pStyle w:val="afa"/>
              <w:spacing w:before="0" w:beforeAutospacing="0" w:after="0" w:afterAutospacing="0"/>
              <w:rPr>
                <w:b/>
              </w:rPr>
            </w:pPr>
            <w:r w:rsidRPr="00662D04">
              <w:rPr>
                <w:b/>
              </w:rPr>
              <w:t>Способы выделения информации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81" w:rsidRPr="00662D04" w:rsidRDefault="00334C81" w:rsidP="004C70E3">
            <w:pPr>
              <w:tabs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Следует использовать:</w:t>
            </w:r>
          </w:p>
          <w:p w:rsidR="00334C81" w:rsidRPr="00662D04" w:rsidRDefault="00334C81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 xml:space="preserve">рамки; границы, заливку; штриховку, стрелки; рисунки </w:t>
            </w:r>
          </w:p>
          <w:p w:rsidR="00334C81" w:rsidRPr="00662D04" w:rsidRDefault="00334C81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 xml:space="preserve">диаграммы, схемы для иллюстрации наиболее важных фактов </w:t>
            </w:r>
          </w:p>
        </w:tc>
      </w:tr>
      <w:tr w:rsidR="009A53A5" w:rsidRPr="00662D04" w:rsidTr="009A53A5">
        <w:trPr>
          <w:trHeight w:val="624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5" w:rsidRPr="00662D04" w:rsidRDefault="009A53A5" w:rsidP="00BD00D3">
            <w:pPr>
              <w:pStyle w:val="afa"/>
              <w:spacing w:before="0" w:beforeAutospacing="0" w:after="0" w:afterAutospacing="0"/>
              <w:rPr>
                <w:b/>
              </w:rPr>
            </w:pPr>
            <w:r w:rsidRPr="00662D04">
              <w:rPr>
                <w:b/>
              </w:rPr>
              <w:t>Графическая информация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A5" w:rsidRPr="00662D04" w:rsidRDefault="009A53A5" w:rsidP="00BD00D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для наглядного отображения и сравнения данных рекомендуется использовать диаграммы</w:t>
            </w:r>
          </w:p>
          <w:p w:rsidR="009A53A5" w:rsidRPr="00662D04" w:rsidRDefault="009A53A5" w:rsidP="00BD00D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все рисунки, диаграммы, графики должны иметь заголовки</w:t>
            </w:r>
          </w:p>
          <w:p w:rsidR="009A53A5" w:rsidRPr="00662D04" w:rsidRDefault="009A53A5" w:rsidP="00BD00D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рисунки и диаграммы должны быть интересны, привлекательны  и должны соответствовать содержанию</w:t>
            </w:r>
          </w:p>
          <w:p w:rsidR="009A53A5" w:rsidRPr="00662D04" w:rsidRDefault="009A53A5" w:rsidP="00BD00D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 xml:space="preserve">рисунки, фотографии, диаграммы призваны дополнить текстовую информацию или передать ее в более наглядном виде </w:t>
            </w:r>
          </w:p>
          <w:p w:rsidR="009A53A5" w:rsidRPr="00662D04" w:rsidRDefault="009A53A5" w:rsidP="00BD00D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 xml:space="preserve">желательно избегать в презентации рисунков, не несущих смысловой нагрузки, если они не являются частью стилевого оформления </w:t>
            </w:r>
          </w:p>
          <w:p w:rsidR="009A53A5" w:rsidRPr="00662D04" w:rsidRDefault="009A53A5" w:rsidP="00BD00D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 xml:space="preserve">цвет графических изображений не должен резко контрастировать с </w:t>
            </w:r>
            <w:r w:rsidRPr="00662D04">
              <w:rPr>
                <w:color w:val="auto"/>
                <w:sz w:val="24"/>
                <w:szCs w:val="24"/>
              </w:rPr>
              <w:lastRenderedPageBreak/>
              <w:t xml:space="preserve">общим стилевым оформлением слайда </w:t>
            </w:r>
          </w:p>
          <w:p w:rsidR="009A53A5" w:rsidRPr="00662D04" w:rsidRDefault="009A53A5" w:rsidP="00BD00D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если графическое изображение используется в качестве фона, то текст на этом фоне должен быть хорошо читаем</w:t>
            </w:r>
          </w:p>
        </w:tc>
      </w:tr>
      <w:tr w:rsidR="005926A6" w:rsidRPr="00662D04" w:rsidTr="009A53A5">
        <w:trPr>
          <w:gridAfter w:val="1"/>
          <w:wAfter w:w="11" w:type="dxa"/>
          <w:trHeight w:val="52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6" w:rsidRPr="00662D04" w:rsidRDefault="005926A6" w:rsidP="004C70E3">
            <w:pPr>
              <w:pStyle w:val="afa"/>
              <w:spacing w:before="0" w:beforeAutospacing="0" w:after="0" w:afterAutospacing="0"/>
              <w:rPr>
                <w:b/>
              </w:rPr>
            </w:pPr>
            <w:r w:rsidRPr="00662D04">
              <w:rPr>
                <w:b/>
              </w:rPr>
              <w:lastRenderedPageBreak/>
              <w:t>Объём информации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6" w:rsidRPr="00662D04" w:rsidRDefault="005926A6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не стоит заполнять один слайд слишком большим объёмом информации</w:t>
            </w:r>
          </w:p>
        </w:tc>
      </w:tr>
      <w:tr w:rsidR="005926A6" w:rsidRPr="00662D04" w:rsidTr="009A53A5">
        <w:trPr>
          <w:gridAfter w:val="1"/>
          <w:wAfter w:w="11" w:type="dxa"/>
          <w:trHeight w:val="72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6" w:rsidRPr="00662D04" w:rsidRDefault="005926A6" w:rsidP="004C70E3">
            <w:pPr>
              <w:pStyle w:val="afa"/>
              <w:spacing w:before="0" w:beforeAutospacing="0" w:after="0" w:afterAutospacing="0"/>
              <w:rPr>
                <w:b/>
              </w:rPr>
            </w:pPr>
            <w:r w:rsidRPr="00662D04">
              <w:rPr>
                <w:b/>
              </w:rPr>
              <w:t>Требования к оформлению заголовков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6" w:rsidRPr="00662D04" w:rsidRDefault="005926A6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точку в конце заголовка не ставить</w:t>
            </w:r>
          </w:p>
          <w:p w:rsidR="005926A6" w:rsidRPr="00662D04" w:rsidRDefault="005926A6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 xml:space="preserve">не следует писать длинные заголовки </w:t>
            </w:r>
          </w:p>
          <w:p w:rsidR="005926A6" w:rsidRPr="00662D04" w:rsidRDefault="005926A6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слайды не могут иметь одинаковые заголовки</w:t>
            </w:r>
          </w:p>
        </w:tc>
      </w:tr>
      <w:tr w:rsidR="005926A6" w:rsidRPr="00662D04" w:rsidTr="009A53A5">
        <w:trPr>
          <w:gridAfter w:val="1"/>
          <w:wAfter w:w="11" w:type="dxa"/>
          <w:trHeight w:val="72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6" w:rsidRPr="00662D04" w:rsidRDefault="005926A6" w:rsidP="004C70E3">
            <w:pPr>
              <w:pStyle w:val="afa"/>
              <w:spacing w:before="0" w:beforeAutospacing="0" w:after="0" w:afterAutospacing="0"/>
              <w:rPr>
                <w:b/>
              </w:rPr>
            </w:pPr>
            <w:r w:rsidRPr="00662D04">
              <w:rPr>
                <w:b/>
              </w:rPr>
              <w:t>Виды слайдов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6" w:rsidRPr="00662D04" w:rsidRDefault="005926A6" w:rsidP="004C70E3">
            <w:pPr>
              <w:tabs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Для обеспечения разнообразия следует использовать разные виды слайдов:</w:t>
            </w:r>
          </w:p>
          <w:p w:rsidR="005926A6" w:rsidRPr="00662D04" w:rsidRDefault="005926A6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 xml:space="preserve">с текстом </w:t>
            </w:r>
          </w:p>
          <w:p w:rsidR="005926A6" w:rsidRPr="00662D04" w:rsidRDefault="005926A6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с таблицами</w:t>
            </w:r>
          </w:p>
          <w:p w:rsidR="005926A6" w:rsidRPr="00662D04" w:rsidRDefault="005926A6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с диаграммами</w:t>
            </w:r>
          </w:p>
          <w:p w:rsidR="005926A6" w:rsidRPr="00662D04" w:rsidRDefault="005926A6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с фотографиями</w:t>
            </w:r>
          </w:p>
          <w:p w:rsidR="005926A6" w:rsidRPr="00662D04" w:rsidRDefault="005926A6" w:rsidP="004C70E3">
            <w:pPr>
              <w:numPr>
                <w:ilvl w:val="0"/>
                <w:numId w:val="48"/>
              </w:numPr>
              <w:tabs>
                <w:tab w:val="clear" w:pos="720"/>
                <w:tab w:val="num" w:pos="213"/>
              </w:tabs>
              <w:ind w:left="213" w:hanging="213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с картинками</w:t>
            </w:r>
          </w:p>
        </w:tc>
      </w:tr>
    </w:tbl>
    <w:p w:rsidR="009A53A5" w:rsidRDefault="009A53A5" w:rsidP="004C70E3">
      <w:pPr>
        <w:pStyle w:val="3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C5C20" w:rsidRPr="00662D04" w:rsidRDefault="006C5C20" w:rsidP="004C70E3">
      <w:pPr>
        <w:pStyle w:val="3"/>
        <w:spacing w:before="0" w:after="0"/>
        <w:ind w:firstLine="709"/>
        <w:rPr>
          <w:rFonts w:ascii="Times New Roman" w:hAnsi="Times New Roman" w:cs="Times New Roman"/>
          <w:b w:val="0"/>
          <w:i/>
          <w:color w:val="FF0000"/>
          <w:sz w:val="24"/>
          <w:szCs w:val="24"/>
        </w:rPr>
      </w:pPr>
      <w:r w:rsidRPr="00662D04">
        <w:rPr>
          <w:rFonts w:ascii="Times New Roman" w:hAnsi="Times New Roman" w:cs="Times New Roman"/>
          <w:b w:val="0"/>
          <w:color w:val="auto"/>
          <w:sz w:val="24"/>
          <w:szCs w:val="24"/>
        </w:rPr>
        <w:t>Пример оформления презентации</w:t>
      </w:r>
      <w:r w:rsidRPr="00662D04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– </w:t>
      </w:r>
      <w:r w:rsidRPr="00662D04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приложение </w:t>
      </w:r>
      <w:r w:rsidR="007A33A2" w:rsidRPr="00662D04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9</w:t>
      </w:r>
      <w:r w:rsidRPr="00662D04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.</w:t>
      </w:r>
    </w:p>
    <w:p w:rsidR="006C5C20" w:rsidRPr="00662D04" w:rsidRDefault="006C5C20" w:rsidP="004C70E3">
      <w:pPr>
        <w:pStyle w:val="20"/>
        <w:tabs>
          <w:tab w:val="left" w:pos="9360"/>
        </w:tabs>
        <w:ind w:right="0" w:firstLine="709"/>
        <w:jc w:val="both"/>
        <w:rPr>
          <w:color w:val="FF0000"/>
          <w:sz w:val="24"/>
          <w:szCs w:val="24"/>
        </w:rPr>
      </w:pPr>
    </w:p>
    <w:p w:rsidR="00902C19" w:rsidRPr="00662D04" w:rsidRDefault="00902C19" w:rsidP="004C70E3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952804" w:rsidRDefault="00F15A8C" w:rsidP="004C70E3">
      <w:pPr>
        <w:pStyle w:val="31"/>
        <w:numPr>
          <w:ilvl w:val="0"/>
          <w:numId w:val="66"/>
        </w:numPr>
        <w:tabs>
          <w:tab w:val="left" w:pos="0"/>
        </w:tabs>
        <w:ind w:left="0" w:firstLine="0"/>
        <w:jc w:val="center"/>
        <w:rPr>
          <w:b/>
          <w:color w:val="auto"/>
          <w:sz w:val="24"/>
          <w:szCs w:val="24"/>
        </w:rPr>
      </w:pPr>
      <w:r w:rsidRPr="009A53A5">
        <w:rPr>
          <w:b/>
          <w:color w:val="auto"/>
          <w:sz w:val="24"/>
          <w:szCs w:val="24"/>
        </w:rPr>
        <w:t>ЗАЩИТА УЧЕБНОЙ ИССЛЕДОВАТЕЛЬСКОЙ РАБОТЫ</w:t>
      </w:r>
    </w:p>
    <w:p w:rsidR="009A53A5" w:rsidRPr="009A53A5" w:rsidRDefault="009A53A5" w:rsidP="009A53A5">
      <w:pPr>
        <w:pStyle w:val="31"/>
        <w:tabs>
          <w:tab w:val="left" w:pos="0"/>
        </w:tabs>
        <w:jc w:val="center"/>
        <w:rPr>
          <w:b/>
          <w:color w:val="auto"/>
          <w:sz w:val="24"/>
          <w:szCs w:val="24"/>
        </w:rPr>
      </w:pPr>
    </w:p>
    <w:p w:rsidR="00902C19" w:rsidRPr="00662D04" w:rsidRDefault="00902C19" w:rsidP="004C70E3">
      <w:pPr>
        <w:pStyle w:val="31"/>
        <w:tabs>
          <w:tab w:val="left" w:pos="0"/>
        </w:tabs>
        <w:jc w:val="center"/>
        <w:rPr>
          <w:color w:val="auto"/>
          <w:sz w:val="24"/>
          <w:szCs w:val="24"/>
        </w:rPr>
      </w:pPr>
    </w:p>
    <w:p w:rsidR="00EE30E5" w:rsidRPr="00662D04" w:rsidRDefault="00266E4B" w:rsidP="004C70E3">
      <w:pPr>
        <w:jc w:val="center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7</w:t>
      </w:r>
      <w:r w:rsidR="00EE30E5" w:rsidRPr="00662D04">
        <w:rPr>
          <w:b/>
          <w:color w:val="auto"/>
          <w:sz w:val="24"/>
          <w:szCs w:val="24"/>
        </w:rPr>
        <w:t>.1. Рекомендации по составлению доклада на защиту</w:t>
      </w:r>
    </w:p>
    <w:p w:rsidR="00902C19" w:rsidRPr="00662D04" w:rsidRDefault="00902C19" w:rsidP="004C70E3">
      <w:pPr>
        <w:jc w:val="center"/>
        <w:rPr>
          <w:b/>
          <w:color w:val="auto"/>
          <w:sz w:val="24"/>
          <w:szCs w:val="24"/>
        </w:rPr>
      </w:pPr>
    </w:p>
    <w:p w:rsidR="00115668" w:rsidRPr="00662D04" w:rsidRDefault="005926A6" w:rsidP="004C70E3">
      <w:pPr>
        <w:ind w:firstLine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З</w:t>
      </w:r>
      <w:r w:rsidR="003D6B16" w:rsidRPr="00662D04">
        <w:rPr>
          <w:color w:val="auto"/>
          <w:sz w:val="24"/>
          <w:szCs w:val="24"/>
        </w:rPr>
        <w:t>авершен</w:t>
      </w:r>
      <w:r w:rsidRPr="00662D04">
        <w:rPr>
          <w:color w:val="auto"/>
          <w:sz w:val="24"/>
          <w:szCs w:val="24"/>
        </w:rPr>
        <w:t xml:space="preserve">ная </w:t>
      </w:r>
      <w:r w:rsidR="00072D89" w:rsidRPr="00662D04">
        <w:rPr>
          <w:color w:val="auto"/>
          <w:sz w:val="24"/>
          <w:szCs w:val="24"/>
        </w:rPr>
        <w:t xml:space="preserve">исследовательская </w:t>
      </w:r>
      <w:r w:rsidR="003D6B16" w:rsidRPr="00662D04">
        <w:rPr>
          <w:color w:val="auto"/>
          <w:sz w:val="24"/>
          <w:szCs w:val="24"/>
        </w:rPr>
        <w:t>работ</w:t>
      </w:r>
      <w:r w:rsidR="00072D89" w:rsidRPr="00662D04">
        <w:rPr>
          <w:color w:val="auto"/>
          <w:sz w:val="24"/>
          <w:szCs w:val="24"/>
        </w:rPr>
        <w:t>а,</w:t>
      </w:r>
      <w:r w:rsidR="003D6B16" w:rsidRPr="00662D04">
        <w:rPr>
          <w:color w:val="auto"/>
          <w:sz w:val="24"/>
          <w:szCs w:val="24"/>
        </w:rPr>
        <w:t xml:space="preserve"> в установленные сроки</w:t>
      </w:r>
      <w:r w:rsidR="00072D89" w:rsidRPr="00662D04">
        <w:rPr>
          <w:color w:val="auto"/>
          <w:sz w:val="24"/>
          <w:szCs w:val="24"/>
        </w:rPr>
        <w:t xml:space="preserve">, </w:t>
      </w:r>
      <w:r w:rsidR="003D6B16" w:rsidRPr="00662D04">
        <w:rPr>
          <w:color w:val="auto"/>
          <w:sz w:val="24"/>
          <w:szCs w:val="24"/>
        </w:rPr>
        <w:t xml:space="preserve">представляется руководителю </w:t>
      </w:r>
      <w:r w:rsidR="00072D89" w:rsidRPr="00662D04">
        <w:rPr>
          <w:color w:val="auto"/>
          <w:sz w:val="24"/>
          <w:szCs w:val="24"/>
        </w:rPr>
        <w:t>для отзыва</w:t>
      </w:r>
      <w:r w:rsidR="00902C19" w:rsidRPr="00662D04">
        <w:rPr>
          <w:color w:val="auto"/>
          <w:sz w:val="24"/>
          <w:szCs w:val="24"/>
        </w:rPr>
        <w:t xml:space="preserve"> (КР и ВКР) </w:t>
      </w:r>
      <w:r w:rsidR="00EE30E5" w:rsidRPr="00662D04">
        <w:rPr>
          <w:i/>
          <w:color w:val="auto"/>
          <w:sz w:val="24"/>
          <w:szCs w:val="24"/>
        </w:rPr>
        <w:t>приложени</w:t>
      </w:r>
      <w:r w:rsidR="00902C19" w:rsidRPr="00662D04">
        <w:rPr>
          <w:i/>
          <w:color w:val="auto"/>
          <w:sz w:val="24"/>
          <w:szCs w:val="24"/>
        </w:rPr>
        <w:t>е</w:t>
      </w:r>
      <w:r w:rsidR="00EE30E5" w:rsidRPr="00662D04">
        <w:rPr>
          <w:i/>
          <w:color w:val="auto"/>
          <w:sz w:val="24"/>
          <w:szCs w:val="24"/>
        </w:rPr>
        <w:t xml:space="preserve"> </w:t>
      </w:r>
      <w:r w:rsidR="007A33A2" w:rsidRPr="00662D04">
        <w:rPr>
          <w:i/>
          <w:color w:val="auto"/>
          <w:sz w:val="24"/>
          <w:szCs w:val="24"/>
        </w:rPr>
        <w:t>10</w:t>
      </w:r>
      <w:r w:rsidR="00902C19" w:rsidRPr="00662D04">
        <w:rPr>
          <w:i/>
          <w:color w:val="auto"/>
          <w:sz w:val="24"/>
          <w:szCs w:val="24"/>
        </w:rPr>
        <w:t xml:space="preserve">, </w:t>
      </w:r>
      <w:r w:rsidR="00072D89" w:rsidRPr="00662D04">
        <w:rPr>
          <w:color w:val="auto"/>
          <w:sz w:val="24"/>
          <w:szCs w:val="24"/>
        </w:rPr>
        <w:t xml:space="preserve"> где </w:t>
      </w:r>
      <w:r w:rsidR="00EE30E5" w:rsidRPr="00662D04">
        <w:rPr>
          <w:color w:val="auto"/>
          <w:sz w:val="24"/>
          <w:szCs w:val="24"/>
        </w:rPr>
        <w:t>руководитель характеризует качество выполненной работы, отмечает положительные стороны, особое внимание обращает на недостатки, определяет степень самостоятельности и творческого подхода, проявленные студентом  в период написания работы, рекомендует работу к защите.</w:t>
      </w:r>
      <w:r w:rsidR="00902C19" w:rsidRPr="00662D04">
        <w:rPr>
          <w:color w:val="auto"/>
          <w:sz w:val="24"/>
          <w:szCs w:val="24"/>
        </w:rPr>
        <w:t xml:space="preserve"> </w:t>
      </w:r>
    </w:p>
    <w:p w:rsidR="00EE30E5" w:rsidRPr="00662D04" w:rsidRDefault="00115668" w:rsidP="004C70E3">
      <w:pPr>
        <w:ind w:firstLine="720"/>
        <w:jc w:val="both"/>
        <w:rPr>
          <w:i/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Для ВКР обязательно р</w:t>
      </w:r>
      <w:r w:rsidR="00902C19" w:rsidRPr="00662D04">
        <w:rPr>
          <w:color w:val="auto"/>
          <w:sz w:val="24"/>
          <w:szCs w:val="24"/>
        </w:rPr>
        <w:t>ецензировани</w:t>
      </w:r>
      <w:r w:rsidRPr="00662D04">
        <w:rPr>
          <w:color w:val="auto"/>
          <w:sz w:val="24"/>
          <w:szCs w:val="24"/>
        </w:rPr>
        <w:t xml:space="preserve">е работы у представителя работодателя </w:t>
      </w:r>
      <w:r w:rsidR="00902C19" w:rsidRPr="00662D04">
        <w:rPr>
          <w:color w:val="auto"/>
          <w:sz w:val="24"/>
          <w:szCs w:val="24"/>
        </w:rPr>
        <w:t xml:space="preserve"> </w:t>
      </w:r>
      <w:r w:rsidR="00902C19" w:rsidRPr="00662D04">
        <w:rPr>
          <w:i/>
          <w:color w:val="auto"/>
          <w:sz w:val="24"/>
          <w:szCs w:val="24"/>
        </w:rPr>
        <w:t xml:space="preserve">приложение </w:t>
      </w:r>
      <w:r w:rsidR="007A33A2" w:rsidRPr="00662D04">
        <w:rPr>
          <w:i/>
          <w:color w:val="auto"/>
          <w:sz w:val="24"/>
          <w:szCs w:val="24"/>
        </w:rPr>
        <w:t>11</w:t>
      </w:r>
    </w:p>
    <w:p w:rsidR="003D6B16" w:rsidRPr="00662D04" w:rsidRDefault="003D6B16" w:rsidP="004C70E3">
      <w:pPr>
        <w:ind w:firstLine="709"/>
        <w:jc w:val="both"/>
        <w:rPr>
          <w:b/>
          <w:color w:val="auto"/>
          <w:sz w:val="24"/>
          <w:szCs w:val="24"/>
        </w:rPr>
      </w:pPr>
      <w:r w:rsidRPr="00662D04">
        <w:rPr>
          <w:b/>
          <w:bCs/>
          <w:color w:val="auto"/>
          <w:sz w:val="24"/>
          <w:szCs w:val="24"/>
        </w:rPr>
        <w:t>Не допускаются</w:t>
      </w:r>
      <w:r w:rsidR="003339F8" w:rsidRPr="00662D04">
        <w:rPr>
          <w:b/>
          <w:bCs/>
          <w:color w:val="auto"/>
          <w:sz w:val="24"/>
          <w:szCs w:val="24"/>
        </w:rPr>
        <w:t xml:space="preserve"> </w:t>
      </w:r>
      <w:r w:rsidRPr="00662D04">
        <w:rPr>
          <w:b/>
          <w:color w:val="auto"/>
          <w:sz w:val="24"/>
          <w:szCs w:val="24"/>
        </w:rPr>
        <w:t>к</w:t>
      </w:r>
      <w:r w:rsidR="003339F8" w:rsidRPr="00662D04">
        <w:rPr>
          <w:b/>
          <w:color w:val="auto"/>
          <w:sz w:val="24"/>
          <w:szCs w:val="24"/>
        </w:rPr>
        <w:t xml:space="preserve"> </w:t>
      </w:r>
      <w:r w:rsidRPr="00662D04">
        <w:rPr>
          <w:b/>
          <w:color w:val="auto"/>
          <w:sz w:val="24"/>
          <w:szCs w:val="24"/>
        </w:rPr>
        <w:t>защите и возвращаются для повторного написания:</w:t>
      </w:r>
    </w:p>
    <w:p w:rsidR="003D6B16" w:rsidRPr="00662D04" w:rsidRDefault="003D6B16" w:rsidP="004C70E3">
      <w:pPr>
        <w:numPr>
          <w:ilvl w:val="0"/>
          <w:numId w:val="36"/>
        </w:numPr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работы, в которых выявлены существенные ошибки, недостатки, свидетельствующие о том, что </w:t>
      </w:r>
      <w:r w:rsidR="00115668" w:rsidRPr="00662D04">
        <w:rPr>
          <w:color w:val="auto"/>
          <w:sz w:val="24"/>
          <w:szCs w:val="24"/>
        </w:rPr>
        <w:t>основные вопросы темы не раскрыты</w:t>
      </w:r>
      <w:r w:rsidRPr="00662D04">
        <w:rPr>
          <w:color w:val="auto"/>
          <w:sz w:val="24"/>
          <w:szCs w:val="24"/>
        </w:rPr>
        <w:t>;</w:t>
      </w:r>
    </w:p>
    <w:p w:rsidR="003D6B16" w:rsidRPr="00662D04" w:rsidRDefault="003D6B16" w:rsidP="004C70E3">
      <w:pPr>
        <w:numPr>
          <w:ilvl w:val="0"/>
          <w:numId w:val="36"/>
        </w:numPr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работы, характеризующиеся низким уровнем грамотности и небрежным оформлением.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072D89" w:rsidRPr="00662D04" w:rsidTr="00F15A8C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2D89" w:rsidRPr="00662D04" w:rsidRDefault="003D6B16" w:rsidP="004C70E3">
            <w:pPr>
              <w:ind w:firstLine="709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662D04">
              <w:rPr>
                <w:color w:val="auto"/>
                <w:sz w:val="24"/>
                <w:szCs w:val="24"/>
              </w:rPr>
              <w:t> </w:t>
            </w:r>
            <w:r w:rsidR="00072D89" w:rsidRPr="00662D04">
              <w:rPr>
                <w:b/>
                <w:i/>
                <w:color w:val="auto"/>
                <w:sz w:val="24"/>
                <w:szCs w:val="24"/>
              </w:rPr>
              <w:t>Обратите внимание</w:t>
            </w:r>
          </w:p>
          <w:p w:rsidR="00072D89" w:rsidRPr="00662D04" w:rsidRDefault="00115668" w:rsidP="004C70E3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К</w:t>
            </w:r>
            <w:r w:rsidR="00072D89" w:rsidRPr="00662D04">
              <w:rPr>
                <w:i/>
                <w:color w:val="auto"/>
                <w:sz w:val="24"/>
                <w:szCs w:val="24"/>
              </w:rPr>
              <w:t xml:space="preserve"> числу основных недостатков, которые следует учесть каждому студенту, можно отнести:</w:t>
            </w:r>
          </w:p>
          <w:p w:rsidR="00072D89" w:rsidRPr="00662D04" w:rsidRDefault="002C2B71" w:rsidP="004C70E3">
            <w:pPr>
              <w:numPr>
                <w:ilvl w:val="0"/>
                <w:numId w:val="37"/>
              </w:numPr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о</w:t>
            </w:r>
            <w:r w:rsidR="00072D89" w:rsidRPr="00662D04">
              <w:rPr>
                <w:i/>
                <w:color w:val="auto"/>
                <w:sz w:val="24"/>
                <w:szCs w:val="24"/>
              </w:rPr>
              <w:t>тсутствие убедительных доказательств, обоснований, выводов</w:t>
            </w:r>
            <w:r w:rsidRPr="00662D04">
              <w:rPr>
                <w:i/>
                <w:color w:val="auto"/>
                <w:sz w:val="24"/>
                <w:szCs w:val="24"/>
              </w:rPr>
              <w:t>;</w:t>
            </w:r>
          </w:p>
          <w:p w:rsidR="00072D89" w:rsidRPr="00662D04" w:rsidRDefault="002C2B71" w:rsidP="004C70E3">
            <w:pPr>
              <w:numPr>
                <w:ilvl w:val="0"/>
                <w:numId w:val="37"/>
              </w:numPr>
              <w:ind w:left="284" w:hanging="284"/>
              <w:jc w:val="both"/>
              <w:rPr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н</w:t>
            </w:r>
            <w:r w:rsidR="00072D89" w:rsidRPr="00662D04">
              <w:rPr>
                <w:i/>
                <w:color w:val="auto"/>
                <w:sz w:val="24"/>
                <w:szCs w:val="24"/>
              </w:rPr>
              <w:t xml:space="preserve">арушение последовательности изложения, частые повторения, нечеткие формулировки, </w:t>
            </w:r>
            <w:r w:rsidRPr="00662D04">
              <w:rPr>
                <w:i/>
                <w:color w:val="auto"/>
                <w:sz w:val="24"/>
                <w:szCs w:val="24"/>
              </w:rPr>
              <w:t>оговорки, грамматические ошибки;</w:t>
            </w:r>
          </w:p>
          <w:p w:rsidR="00072D89" w:rsidRPr="00662D04" w:rsidRDefault="002C2B71" w:rsidP="004C70E3">
            <w:pPr>
              <w:numPr>
                <w:ilvl w:val="0"/>
                <w:numId w:val="37"/>
              </w:numPr>
              <w:ind w:left="284" w:hanging="284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>о</w:t>
            </w:r>
            <w:r w:rsidR="00072D89" w:rsidRPr="00662D04">
              <w:rPr>
                <w:i/>
                <w:color w:val="auto"/>
                <w:sz w:val="24"/>
                <w:szCs w:val="24"/>
              </w:rPr>
              <w:t>тсутствие четкости в определении основного содержания работы</w:t>
            </w:r>
          </w:p>
        </w:tc>
      </w:tr>
    </w:tbl>
    <w:p w:rsidR="002D2E53" w:rsidRDefault="002C2B71" w:rsidP="004C70E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Готовясь к защите, студент составляет доклад, рассчитанный </w:t>
      </w:r>
      <w:r w:rsidR="002D2E53" w:rsidRPr="00662D04">
        <w:rPr>
          <w:color w:val="auto"/>
          <w:sz w:val="24"/>
          <w:szCs w:val="24"/>
        </w:rPr>
        <w:t xml:space="preserve">для </w:t>
      </w:r>
      <w:r w:rsidR="00A26124" w:rsidRPr="00662D04">
        <w:rPr>
          <w:color w:val="auto"/>
          <w:sz w:val="24"/>
          <w:szCs w:val="24"/>
        </w:rPr>
        <w:t>КР</w:t>
      </w:r>
      <w:r w:rsidR="002044D7" w:rsidRPr="00662D04">
        <w:rPr>
          <w:color w:val="auto"/>
          <w:sz w:val="24"/>
          <w:szCs w:val="24"/>
        </w:rPr>
        <w:t xml:space="preserve"> и ВКР </w:t>
      </w:r>
      <w:r w:rsidR="003F0876" w:rsidRPr="00662D04">
        <w:rPr>
          <w:color w:val="auto"/>
          <w:sz w:val="24"/>
          <w:szCs w:val="24"/>
        </w:rPr>
        <w:t xml:space="preserve">на </w:t>
      </w:r>
      <w:r w:rsidRPr="00662D04">
        <w:rPr>
          <w:color w:val="auto"/>
          <w:sz w:val="24"/>
          <w:szCs w:val="24"/>
        </w:rPr>
        <w:t>1</w:t>
      </w:r>
      <w:r w:rsidR="003F0876" w:rsidRPr="00662D04">
        <w:rPr>
          <w:color w:val="auto"/>
          <w:sz w:val="24"/>
          <w:szCs w:val="24"/>
        </w:rPr>
        <w:t>0</w:t>
      </w:r>
      <w:r w:rsidR="00A26124" w:rsidRPr="00662D04">
        <w:rPr>
          <w:color w:val="FF0000"/>
          <w:sz w:val="24"/>
          <w:szCs w:val="24"/>
        </w:rPr>
        <w:t xml:space="preserve"> </w:t>
      </w:r>
      <w:r w:rsidR="002D2E53" w:rsidRPr="00662D04">
        <w:rPr>
          <w:color w:val="auto"/>
          <w:sz w:val="24"/>
          <w:szCs w:val="24"/>
        </w:rPr>
        <w:t>минут</w:t>
      </w:r>
      <w:r w:rsidRPr="00662D04">
        <w:rPr>
          <w:color w:val="auto"/>
          <w:sz w:val="24"/>
          <w:szCs w:val="24"/>
        </w:rPr>
        <w:t xml:space="preserve">, в котором </w:t>
      </w:r>
      <w:r w:rsidR="00A26124" w:rsidRPr="00662D04">
        <w:rPr>
          <w:color w:val="auto"/>
          <w:sz w:val="24"/>
          <w:szCs w:val="24"/>
        </w:rPr>
        <w:t xml:space="preserve">студент </w:t>
      </w:r>
      <w:r w:rsidRPr="00662D04">
        <w:rPr>
          <w:color w:val="auto"/>
          <w:sz w:val="24"/>
          <w:szCs w:val="24"/>
        </w:rPr>
        <w:t>обосновывает актуальность темы, объект и предмет исследования, цель и задачи, рабочую гипотезу</w:t>
      </w:r>
      <w:r w:rsidR="00115668" w:rsidRPr="00662D04">
        <w:rPr>
          <w:color w:val="auto"/>
          <w:sz w:val="24"/>
          <w:szCs w:val="24"/>
        </w:rPr>
        <w:t xml:space="preserve"> (если она имеется)</w:t>
      </w:r>
      <w:r w:rsidRPr="00662D04">
        <w:rPr>
          <w:color w:val="auto"/>
          <w:sz w:val="24"/>
          <w:szCs w:val="24"/>
        </w:rPr>
        <w:t xml:space="preserve">, используемые методы, даёт анализ </w:t>
      </w:r>
      <w:r w:rsidR="003F0876" w:rsidRPr="00662D04">
        <w:rPr>
          <w:color w:val="auto"/>
          <w:sz w:val="24"/>
          <w:szCs w:val="24"/>
        </w:rPr>
        <w:t xml:space="preserve">практических </w:t>
      </w:r>
      <w:r w:rsidRPr="00662D04">
        <w:rPr>
          <w:color w:val="auto"/>
          <w:sz w:val="24"/>
          <w:szCs w:val="24"/>
        </w:rPr>
        <w:t xml:space="preserve">данных и представляет выводы </w:t>
      </w:r>
      <w:r w:rsidR="00CA60A9" w:rsidRPr="00662D04">
        <w:rPr>
          <w:color w:val="auto"/>
          <w:sz w:val="24"/>
          <w:szCs w:val="24"/>
        </w:rPr>
        <w:t>–</w:t>
      </w:r>
      <w:r w:rsidR="00487F8E" w:rsidRPr="00662D04">
        <w:rPr>
          <w:color w:val="auto"/>
          <w:sz w:val="24"/>
          <w:szCs w:val="24"/>
        </w:rPr>
        <w:t xml:space="preserve"> </w:t>
      </w:r>
      <w:r w:rsidRPr="00662D04">
        <w:rPr>
          <w:i/>
          <w:color w:val="auto"/>
          <w:sz w:val="24"/>
          <w:szCs w:val="24"/>
        </w:rPr>
        <w:t>приложени</w:t>
      </w:r>
      <w:r w:rsidR="00C55B2C" w:rsidRPr="00662D04">
        <w:rPr>
          <w:i/>
          <w:color w:val="auto"/>
          <w:sz w:val="24"/>
          <w:szCs w:val="24"/>
        </w:rPr>
        <w:t>я</w:t>
      </w:r>
      <w:r w:rsidRPr="00662D04">
        <w:rPr>
          <w:i/>
          <w:color w:val="auto"/>
          <w:sz w:val="24"/>
          <w:szCs w:val="24"/>
        </w:rPr>
        <w:t xml:space="preserve"> </w:t>
      </w:r>
      <w:r w:rsidR="00EE30E5" w:rsidRPr="00662D04">
        <w:rPr>
          <w:i/>
          <w:color w:val="auto"/>
          <w:sz w:val="24"/>
          <w:szCs w:val="24"/>
        </w:rPr>
        <w:t>1</w:t>
      </w:r>
      <w:r w:rsidR="00AA51B5" w:rsidRPr="00662D04">
        <w:rPr>
          <w:i/>
          <w:color w:val="auto"/>
          <w:sz w:val="24"/>
          <w:szCs w:val="24"/>
        </w:rPr>
        <w:t>2</w:t>
      </w:r>
      <w:r w:rsidR="00EE30E5" w:rsidRPr="00662D04">
        <w:rPr>
          <w:i/>
          <w:color w:val="auto"/>
          <w:sz w:val="24"/>
          <w:szCs w:val="24"/>
        </w:rPr>
        <w:t>,1</w:t>
      </w:r>
      <w:r w:rsidR="00AA51B5" w:rsidRPr="00662D04">
        <w:rPr>
          <w:i/>
          <w:color w:val="auto"/>
          <w:sz w:val="24"/>
          <w:szCs w:val="24"/>
        </w:rPr>
        <w:t>3</w:t>
      </w:r>
      <w:r w:rsidRPr="00662D04">
        <w:rPr>
          <w:i/>
          <w:color w:val="auto"/>
          <w:sz w:val="24"/>
          <w:szCs w:val="24"/>
        </w:rPr>
        <w:t xml:space="preserve">. </w:t>
      </w:r>
    </w:p>
    <w:p w:rsidR="009A53A5" w:rsidRDefault="009A53A5" w:rsidP="004C70E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auto"/>
          <w:sz w:val="24"/>
          <w:szCs w:val="24"/>
        </w:rPr>
      </w:pPr>
    </w:p>
    <w:p w:rsidR="009A53A5" w:rsidRDefault="009A53A5" w:rsidP="004C70E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auto"/>
          <w:sz w:val="24"/>
          <w:szCs w:val="24"/>
        </w:rPr>
      </w:pPr>
    </w:p>
    <w:p w:rsidR="009A53A5" w:rsidRPr="00662D04" w:rsidRDefault="009A53A5" w:rsidP="004C70E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C55B2C" w:rsidRPr="00662D04" w:rsidTr="00613895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3FC5" w:rsidRPr="00662D04" w:rsidRDefault="00A13FC5" w:rsidP="004C70E3">
            <w:pPr>
              <w:ind w:firstLine="709"/>
              <w:jc w:val="both"/>
              <w:rPr>
                <w:b/>
                <w:color w:val="auto"/>
                <w:sz w:val="24"/>
                <w:szCs w:val="24"/>
              </w:rPr>
            </w:pPr>
            <w:r w:rsidRPr="00662D04">
              <w:rPr>
                <w:b/>
                <w:color w:val="auto"/>
                <w:sz w:val="24"/>
                <w:szCs w:val="24"/>
              </w:rPr>
              <w:lastRenderedPageBreak/>
              <w:t>Обратите внимание</w:t>
            </w:r>
          </w:p>
          <w:p w:rsidR="00C55B2C" w:rsidRPr="00662D04" w:rsidRDefault="00A13FC5" w:rsidP="004C70E3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662D04">
              <w:rPr>
                <w:i/>
                <w:color w:val="auto"/>
                <w:sz w:val="24"/>
                <w:szCs w:val="24"/>
              </w:rPr>
              <w:t xml:space="preserve">Изложение результатов исследований, как в самой работе, так и во время защиты не рекомендуется вести от собственного имени, например: «Я утверждаю», «Мною сделано»,  </w:t>
            </w:r>
            <w:r w:rsidR="005B65D5" w:rsidRPr="00662D04">
              <w:rPr>
                <w:i/>
                <w:color w:val="auto"/>
                <w:sz w:val="24"/>
                <w:szCs w:val="24"/>
              </w:rPr>
              <w:t xml:space="preserve">«Мною открыто», </w:t>
            </w:r>
            <w:r w:rsidR="002044D7" w:rsidRPr="00662D04">
              <w:rPr>
                <w:i/>
                <w:color w:val="auto"/>
                <w:sz w:val="24"/>
                <w:szCs w:val="24"/>
              </w:rPr>
              <w:t>правильнее</w:t>
            </w:r>
            <w:r w:rsidRPr="00662D04">
              <w:rPr>
                <w:i/>
                <w:color w:val="auto"/>
                <w:sz w:val="24"/>
                <w:szCs w:val="24"/>
              </w:rPr>
              <w:t xml:space="preserve"> говорить: «Нами выполнено», «Мы утверждаем</w:t>
            </w:r>
            <w:r w:rsidR="005B65D5" w:rsidRPr="00662D04">
              <w:rPr>
                <w:i/>
                <w:color w:val="auto"/>
                <w:sz w:val="24"/>
                <w:szCs w:val="24"/>
              </w:rPr>
              <w:t>»</w:t>
            </w:r>
          </w:p>
        </w:tc>
      </w:tr>
    </w:tbl>
    <w:p w:rsidR="002D2E53" w:rsidRPr="00662D04" w:rsidRDefault="003F0876" w:rsidP="004C70E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proofErr w:type="gramStart"/>
      <w:r w:rsidRPr="00662D04">
        <w:rPr>
          <w:color w:val="auto"/>
          <w:sz w:val="24"/>
          <w:szCs w:val="24"/>
        </w:rPr>
        <w:t>Не рекомендуется</w:t>
      </w:r>
      <w:r w:rsidR="002D2E53" w:rsidRPr="00662D04">
        <w:rPr>
          <w:color w:val="auto"/>
          <w:sz w:val="24"/>
          <w:szCs w:val="24"/>
        </w:rPr>
        <w:t xml:space="preserve"> злоупотреблять в начале фразы словосочетаниями </w:t>
      </w:r>
      <w:r w:rsidR="00130A61" w:rsidRPr="00662D04">
        <w:rPr>
          <w:color w:val="auto"/>
          <w:sz w:val="24"/>
          <w:szCs w:val="24"/>
        </w:rPr>
        <w:t>–</w:t>
      </w:r>
      <w:r w:rsidR="002D2E53" w:rsidRPr="00662D04">
        <w:rPr>
          <w:color w:val="auto"/>
          <w:sz w:val="24"/>
          <w:szCs w:val="24"/>
        </w:rPr>
        <w:t xml:space="preserve"> </w:t>
      </w:r>
      <w:r w:rsidR="00130A61" w:rsidRPr="00662D04">
        <w:rPr>
          <w:color w:val="auto"/>
          <w:sz w:val="24"/>
          <w:szCs w:val="24"/>
        </w:rPr>
        <w:t>«</w:t>
      </w:r>
      <w:r w:rsidR="002D2E53" w:rsidRPr="00662D04">
        <w:rPr>
          <w:color w:val="auto"/>
          <w:sz w:val="24"/>
          <w:szCs w:val="24"/>
        </w:rPr>
        <w:t>следует подчеркнуть</w:t>
      </w:r>
      <w:r w:rsidR="00130A61" w:rsidRPr="00662D04">
        <w:rPr>
          <w:color w:val="auto"/>
          <w:sz w:val="24"/>
          <w:szCs w:val="24"/>
        </w:rPr>
        <w:t>»</w:t>
      </w:r>
      <w:r w:rsidR="002D2E53" w:rsidRPr="00662D04">
        <w:rPr>
          <w:color w:val="auto"/>
          <w:sz w:val="24"/>
          <w:szCs w:val="24"/>
        </w:rPr>
        <w:t xml:space="preserve">, </w:t>
      </w:r>
      <w:r w:rsidR="00130A61" w:rsidRPr="00662D04">
        <w:rPr>
          <w:color w:val="auto"/>
          <w:sz w:val="24"/>
          <w:szCs w:val="24"/>
        </w:rPr>
        <w:t>«</w:t>
      </w:r>
      <w:r w:rsidR="002D2E53" w:rsidRPr="00662D04">
        <w:rPr>
          <w:color w:val="auto"/>
          <w:sz w:val="24"/>
          <w:szCs w:val="24"/>
        </w:rPr>
        <w:t>необходимо заметить</w:t>
      </w:r>
      <w:r w:rsidR="00130A61" w:rsidRPr="00662D04">
        <w:rPr>
          <w:color w:val="auto"/>
          <w:sz w:val="24"/>
          <w:szCs w:val="24"/>
        </w:rPr>
        <w:t>»</w:t>
      </w:r>
      <w:r w:rsidR="002D2E53" w:rsidRPr="00662D04">
        <w:rPr>
          <w:color w:val="auto"/>
          <w:sz w:val="24"/>
          <w:szCs w:val="24"/>
        </w:rPr>
        <w:t xml:space="preserve">, </w:t>
      </w:r>
      <w:r w:rsidR="00130A61" w:rsidRPr="00662D04">
        <w:rPr>
          <w:color w:val="auto"/>
          <w:sz w:val="24"/>
          <w:szCs w:val="24"/>
        </w:rPr>
        <w:t>«</w:t>
      </w:r>
      <w:r w:rsidR="002D2E53" w:rsidRPr="00662D04">
        <w:rPr>
          <w:color w:val="auto"/>
          <w:sz w:val="24"/>
          <w:szCs w:val="24"/>
        </w:rPr>
        <w:t>представляет интерес</w:t>
      </w:r>
      <w:r w:rsidR="00130A61" w:rsidRPr="00662D04">
        <w:rPr>
          <w:color w:val="auto"/>
          <w:sz w:val="24"/>
          <w:szCs w:val="24"/>
        </w:rPr>
        <w:t>»</w:t>
      </w:r>
      <w:r w:rsidR="002D2E53" w:rsidRPr="00662D04">
        <w:rPr>
          <w:color w:val="auto"/>
          <w:sz w:val="24"/>
          <w:szCs w:val="24"/>
        </w:rPr>
        <w:t xml:space="preserve"> и др.</w:t>
      </w:r>
      <w:r w:rsidRPr="00662D04">
        <w:rPr>
          <w:color w:val="auto"/>
          <w:sz w:val="24"/>
          <w:szCs w:val="24"/>
        </w:rPr>
        <w:t xml:space="preserve">; </w:t>
      </w:r>
      <w:r w:rsidR="002D2E53" w:rsidRPr="00662D04">
        <w:rPr>
          <w:color w:val="auto"/>
          <w:sz w:val="24"/>
          <w:szCs w:val="24"/>
        </w:rPr>
        <w:t>часто употреблять одинаковые слова, словосочетания и обороты</w:t>
      </w:r>
      <w:r w:rsidRPr="00662D04">
        <w:rPr>
          <w:color w:val="auto"/>
          <w:sz w:val="24"/>
          <w:szCs w:val="24"/>
        </w:rPr>
        <w:t>;</w:t>
      </w:r>
      <w:r w:rsidR="002D2E53" w:rsidRPr="00662D04">
        <w:rPr>
          <w:color w:val="auto"/>
          <w:sz w:val="24"/>
          <w:szCs w:val="24"/>
        </w:rPr>
        <w:t xml:space="preserve"> дважды в одной фразе использовать слова одного корня («больница», «больничный», «больной»; «показатели», «показывает» и др.).</w:t>
      </w:r>
      <w:proofErr w:type="gramEnd"/>
      <w:r w:rsidR="002D2E53" w:rsidRPr="00662D04">
        <w:rPr>
          <w:color w:val="auto"/>
          <w:sz w:val="24"/>
          <w:szCs w:val="24"/>
        </w:rPr>
        <w:t xml:space="preserve"> </w:t>
      </w:r>
      <w:r w:rsidR="002044D7" w:rsidRPr="00662D04">
        <w:rPr>
          <w:color w:val="auto"/>
          <w:sz w:val="24"/>
          <w:szCs w:val="24"/>
        </w:rPr>
        <w:t xml:space="preserve">Однокоренные </w:t>
      </w:r>
      <w:r w:rsidR="002D2E53" w:rsidRPr="00662D04">
        <w:rPr>
          <w:color w:val="auto"/>
          <w:sz w:val="24"/>
          <w:szCs w:val="24"/>
        </w:rPr>
        <w:t>слова нужно заменить или перестроить предложение. Длинные предложения затрудняют понимание.</w:t>
      </w:r>
    </w:p>
    <w:p w:rsidR="00157FD8" w:rsidRPr="00662D04" w:rsidRDefault="002C2B71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Одновременно с подготовкой доклада необходимо оформить иллюстрированный материал, удобный для демонстрации. </w:t>
      </w:r>
      <w:r w:rsidRPr="00662D04">
        <w:rPr>
          <w:rFonts w:eastAsia="TimesNewRoman"/>
          <w:color w:val="auto"/>
          <w:sz w:val="24"/>
          <w:szCs w:val="24"/>
        </w:rPr>
        <w:t>Таблицы и рисунки должны быть пронумерованы и оформлены в соответствии с требованиями ГОСТ</w:t>
      </w:r>
      <w:r w:rsidR="00A26124" w:rsidRPr="00662D04">
        <w:rPr>
          <w:rFonts w:eastAsia="TimesNewRoman"/>
          <w:color w:val="auto"/>
          <w:sz w:val="24"/>
          <w:szCs w:val="24"/>
        </w:rPr>
        <w:t>а</w:t>
      </w:r>
      <w:r w:rsidRPr="00662D04">
        <w:rPr>
          <w:color w:val="auto"/>
          <w:sz w:val="24"/>
          <w:szCs w:val="24"/>
        </w:rPr>
        <w:t xml:space="preserve">. </w:t>
      </w:r>
      <w:r w:rsidR="00157FD8" w:rsidRPr="00662D04">
        <w:rPr>
          <w:rFonts w:eastAsia="TimesNewRoman"/>
          <w:color w:val="auto"/>
          <w:sz w:val="24"/>
          <w:szCs w:val="24"/>
        </w:rPr>
        <w:t>Все линии</w:t>
      </w:r>
      <w:r w:rsidR="00157FD8" w:rsidRPr="00662D04">
        <w:rPr>
          <w:color w:val="auto"/>
          <w:sz w:val="24"/>
          <w:szCs w:val="24"/>
        </w:rPr>
        <w:t xml:space="preserve">, </w:t>
      </w:r>
      <w:r w:rsidR="00157FD8" w:rsidRPr="00662D04">
        <w:rPr>
          <w:rFonts w:eastAsia="TimesNewRoman"/>
          <w:color w:val="auto"/>
          <w:sz w:val="24"/>
          <w:szCs w:val="24"/>
        </w:rPr>
        <w:t xml:space="preserve">буквы и цифры должны быть четкими и хорошо видимыми с расстояния до </w:t>
      </w:r>
      <w:r w:rsidR="00157FD8" w:rsidRPr="00662D04">
        <w:rPr>
          <w:color w:val="auto"/>
          <w:sz w:val="24"/>
          <w:szCs w:val="24"/>
        </w:rPr>
        <w:t xml:space="preserve">5 </w:t>
      </w:r>
      <w:r w:rsidR="00157FD8" w:rsidRPr="00662D04">
        <w:rPr>
          <w:rFonts w:eastAsia="TimesNewRoman"/>
          <w:color w:val="auto"/>
          <w:sz w:val="24"/>
          <w:szCs w:val="24"/>
        </w:rPr>
        <w:t>метров</w:t>
      </w:r>
      <w:r w:rsidR="00157FD8" w:rsidRPr="00662D04">
        <w:rPr>
          <w:color w:val="auto"/>
          <w:sz w:val="24"/>
          <w:szCs w:val="24"/>
        </w:rPr>
        <w:t>.</w:t>
      </w:r>
    </w:p>
    <w:p w:rsidR="00072D89" w:rsidRPr="00662D04" w:rsidRDefault="002C2B71" w:rsidP="004C70E3">
      <w:pPr>
        <w:ind w:firstLine="709"/>
        <w:jc w:val="both"/>
        <w:rPr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Перед защитой обязательно нужно отрепетировать своё выступление, научиться </w:t>
      </w:r>
      <w:r w:rsidR="005B65D5" w:rsidRPr="00662D04">
        <w:rPr>
          <w:color w:val="auto"/>
          <w:sz w:val="24"/>
          <w:szCs w:val="24"/>
        </w:rPr>
        <w:t>«</w:t>
      </w:r>
      <w:r w:rsidRPr="00662D04">
        <w:rPr>
          <w:color w:val="auto"/>
          <w:sz w:val="24"/>
          <w:szCs w:val="24"/>
        </w:rPr>
        <w:t>свободно</w:t>
      </w:r>
      <w:r w:rsidR="005B65D5" w:rsidRPr="00662D04">
        <w:rPr>
          <w:color w:val="auto"/>
          <w:sz w:val="24"/>
          <w:szCs w:val="24"/>
        </w:rPr>
        <w:t>»</w:t>
      </w:r>
      <w:r w:rsidRPr="00662D04">
        <w:rPr>
          <w:color w:val="auto"/>
          <w:sz w:val="24"/>
          <w:szCs w:val="24"/>
        </w:rPr>
        <w:t xml:space="preserve"> пользоваться иллюстрированным материалом и укладываться в отведённое время</w:t>
      </w:r>
      <w:r w:rsidR="00A26124" w:rsidRPr="00662D04">
        <w:rPr>
          <w:color w:val="auto"/>
          <w:sz w:val="24"/>
          <w:szCs w:val="24"/>
        </w:rPr>
        <w:t xml:space="preserve"> (регламент)</w:t>
      </w:r>
      <w:r w:rsidRPr="00662D04">
        <w:rPr>
          <w:color w:val="auto"/>
          <w:sz w:val="24"/>
          <w:szCs w:val="24"/>
        </w:rPr>
        <w:t>. Нужно также составить письменные, хорошо аргументированные ответы на замечания рецензента и научного руководителя, продумать ответы на возможные вопросы, которые могут быть заданы во время защиты работы. Ответы на замечания должны быть ч</w:t>
      </w:r>
      <w:r w:rsidR="00115668" w:rsidRPr="00662D04">
        <w:rPr>
          <w:color w:val="auto"/>
          <w:sz w:val="24"/>
          <w:szCs w:val="24"/>
        </w:rPr>
        <w:t>ё</w:t>
      </w:r>
      <w:r w:rsidRPr="00662D04">
        <w:rPr>
          <w:color w:val="auto"/>
          <w:sz w:val="24"/>
          <w:szCs w:val="24"/>
        </w:rPr>
        <w:t>ткими, краткими и убедительными.</w:t>
      </w:r>
    </w:p>
    <w:p w:rsidR="006C2D05" w:rsidRPr="00662D04" w:rsidRDefault="006C2D05" w:rsidP="004C70E3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Toc306004940"/>
    </w:p>
    <w:p w:rsidR="00721762" w:rsidRPr="00662D04" w:rsidRDefault="00266E4B" w:rsidP="004C70E3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62D04">
        <w:rPr>
          <w:rFonts w:ascii="Times New Roman" w:hAnsi="Times New Roman" w:cs="Times New Roman"/>
          <w:i w:val="0"/>
          <w:color w:val="auto"/>
          <w:sz w:val="24"/>
          <w:szCs w:val="24"/>
        </w:rPr>
        <w:t>7</w:t>
      </w:r>
      <w:r w:rsidR="00EE30E5" w:rsidRPr="00662D0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.2. </w:t>
      </w:r>
      <w:r w:rsidR="00721762" w:rsidRPr="00662D04">
        <w:rPr>
          <w:rFonts w:ascii="Times New Roman" w:hAnsi="Times New Roman" w:cs="Times New Roman"/>
          <w:i w:val="0"/>
          <w:color w:val="auto"/>
          <w:sz w:val="24"/>
          <w:szCs w:val="24"/>
        </w:rPr>
        <w:t>Использование презентации</w:t>
      </w:r>
      <w:bookmarkEnd w:id="0"/>
    </w:p>
    <w:p w:rsidR="00692A82" w:rsidRPr="00662D04" w:rsidRDefault="00692A82" w:rsidP="004C70E3">
      <w:pPr>
        <w:rPr>
          <w:sz w:val="24"/>
          <w:szCs w:val="24"/>
        </w:rPr>
      </w:pPr>
    </w:p>
    <w:p w:rsidR="00721762" w:rsidRPr="00662D04" w:rsidRDefault="00721762" w:rsidP="004C70E3">
      <w:pPr>
        <w:ind w:firstLine="708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Содержание презентации должно быть ч</w:t>
      </w:r>
      <w:r w:rsidR="00115668" w:rsidRPr="00662D04">
        <w:rPr>
          <w:color w:val="auto"/>
          <w:sz w:val="24"/>
          <w:szCs w:val="24"/>
        </w:rPr>
        <w:t>ё</w:t>
      </w:r>
      <w:r w:rsidRPr="00662D04">
        <w:rPr>
          <w:color w:val="auto"/>
          <w:sz w:val="24"/>
          <w:szCs w:val="24"/>
        </w:rPr>
        <w:t>тко структурировано. Это относится как к плану устного выступления, так и к визуальным элементам.</w:t>
      </w:r>
    </w:p>
    <w:p w:rsidR="00721762" w:rsidRPr="00662D04" w:rsidRDefault="00721762" w:rsidP="004C70E3">
      <w:pPr>
        <w:ind w:firstLine="708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Каждый новый слайд должен логически вытекать из предыдущего и одновременно подготавливать появление следующего (лучший способ проверить, правильно ли построена презентация, — быстро прочитать только заголовки, если после этого станет ясно, о чем презентация — значит, структура </w:t>
      </w:r>
      <w:proofErr w:type="gramStart"/>
      <w:r w:rsidR="002044D7" w:rsidRPr="00662D04">
        <w:rPr>
          <w:color w:val="auto"/>
          <w:sz w:val="24"/>
          <w:szCs w:val="24"/>
        </w:rPr>
        <w:t>вы</w:t>
      </w:r>
      <w:r w:rsidRPr="00662D04">
        <w:rPr>
          <w:color w:val="auto"/>
          <w:sz w:val="24"/>
          <w:szCs w:val="24"/>
        </w:rPr>
        <w:t>строена</w:t>
      </w:r>
      <w:proofErr w:type="gramEnd"/>
      <w:r w:rsidRPr="00662D04">
        <w:rPr>
          <w:color w:val="auto"/>
          <w:sz w:val="24"/>
          <w:szCs w:val="24"/>
        </w:rPr>
        <w:t xml:space="preserve"> верно).</w:t>
      </w:r>
    </w:p>
    <w:p w:rsidR="00721762" w:rsidRPr="00662D04" w:rsidRDefault="00721762" w:rsidP="004C70E3">
      <w:pPr>
        <w:ind w:firstLine="708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Слайды, сопровождающие доклад, должны обеспечить полное и точное представление материала в максимально удобной для восприятия форме в пределах отведенного времени. Они должны отражать ключевые моменты доклада, а также содержать материал, который либо трудно, либо долго описывать словами. Слайды позволяют «оживить» доклад и избежать монотонности. </w:t>
      </w:r>
    </w:p>
    <w:p w:rsidR="00721762" w:rsidRPr="00662D04" w:rsidRDefault="00721762" w:rsidP="004C70E3">
      <w:pPr>
        <w:ind w:firstLine="708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Автор при изложении материала доклада должен строго следовать последовательности слайдов.</w:t>
      </w:r>
    </w:p>
    <w:p w:rsidR="00721762" w:rsidRPr="00662D04" w:rsidRDefault="00721762" w:rsidP="004C70E3">
      <w:pPr>
        <w:autoSpaceDE w:val="0"/>
        <w:autoSpaceDN w:val="0"/>
        <w:adjustRightInd w:val="0"/>
        <w:ind w:firstLine="709"/>
        <w:rPr>
          <w:rFonts w:eastAsia="TimesNewRoman,Bold"/>
          <w:b/>
          <w:bCs/>
          <w:color w:val="auto"/>
          <w:sz w:val="24"/>
          <w:szCs w:val="24"/>
        </w:rPr>
      </w:pPr>
    </w:p>
    <w:p w:rsidR="00EE30E5" w:rsidRPr="00662D04" w:rsidRDefault="00266E4B" w:rsidP="004C70E3">
      <w:pPr>
        <w:jc w:val="center"/>
        <w:rPr>
          <w:b/>
          <w:color w:val="auto"/>
          <w:sz w:val="24"/>
          <w:szCs w:val="24"/>
        </w:rPr>
      </w:pPr>
      <w:r w:rsidRPr="00662D04">
        <w:rPr>
          <w:b/>
          <w:bCs/>
          <w:color w:val="auto"/>
          <w:sz w:val="24"/>
          <w:szCs w:val="24"/>
        </w:rPr>
        <w:t>7</w:t>
      </w:r>
      <w:r w:rsidR="00EE30E5" w:rsidRPr="00662D04">
        <w:rPr>
          <w:b/>
          <w:color w:val="auto"/>
          <w:sz w:val="24"/>
          <w:szCs w:val="24"/>
        </w:rPr>
        <w:t>.3. Критерии оценки защиты</w:t>
      </w:r>
      <w:r w:rsidR="00CA60A9" w:rsidRPr="00662D04">
        <w:rPr>
          <w:b/>
          <w:color w:val="auto"/>
          <w:sz w:val="24"/>
          <w:szCs w:val="24"/>
        </w:rPr>
        <w:t xml:space="preserve"> УИР</w:t>
      </w:r>
    </w:p>
    <w:p w:rsidR="00EE30E5" w:rsidRPr="00662D04" w:rsidRDefault="00EE30E5" w:rsidP="004C70E3">
      <w:pPr>
        <w:ind w:firstLine="720"/>
        <w:jc w:val="both"/>
        <w:rPr>
          <w:color w:val="auto"/>
          <w:sz w:val="24"/>
          <w:szCs w:val="24"/>
        </w:rPr>
      </w:pPr>
    </w:p>
    <w:p w:rsidR="00EE30E5" w:rsidRPr="00662D04" w:rsidRDefault="00EE30E5" w:rsidP="004C70E3">
      <w:pPr>
        <w:ind w:firstLine="720"/>
        <w:jc w:val="both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Оценка «отлично» ставится, если</w:t>
      </w:r>
    </w:p>
    <w:p w:rsidR="00EE30E5" w:rsidRPr="00662D04" w:rsidRDefault="002044D7" w:rsidP="004C70E3">
      <w:pPr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р</w:t>
      </w:r>
      <w:r w:rsidR="00EE30E5" w:rsidRPr="00662D04">
        <w:rPr>
          <w:color w:val="auto"/>
          <w:sz w:val="24"/>
          <w:szCs w:val="24"/>
        </w:rPr>
        <w:t>азработан четкий, логичный план изложения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в</w:t>
      </w:r>
      <w:r w:rsidR="00EE30E5" w:rsidRPr="00662D04">
        <w:rPr>
          <w:color w:val="auto"/>
          <w:sz w:val="24"/>
          <w:szCs w:val="24"/>
        </w:rPr>
        <w:t>о введении всесторонне обоснована актуальность избранной темы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в</w:t>
      </w:r>
      <w:r w:rsidR="00EE30E5" w:rsidRPr="00662D04">
        <w:rPr>
          <w:color w:val="auto"/>
          <w:sz w:val="24"/>
          <w:szCs w:val="24"/>
        </w:rPr>
        <w:t xml:space="preserve"> теоретической части работы дан анализ широкого круга научной литературы по теме исследования; используемые в работе основные теоретические понятия рассмотрены всесторонне, глубоко и доказательно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к</w:t>
      </w:r>
      <w:r w:rsidR="00EE30E5" w:rsidRPr="00662D04">
        <w:rPr>
          <w:color w:val="auto"/>
          <w:sz w:val="24"/>
          <w:szCs w:val="24"/>
        </w:rPr>
        <w:t>ритический анализ литературы отличается глубиной, самостоятельностью, умением оценить разные подходы и точки зрения показать и доказать собственную позицию по отношению к изучаемому вопросу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н</w:t>
      </w:r>
      <w:r w:rsidR="00EE30E5" w:rsidRPr="00662D04">
        <w:rPr>
          <w:color w:val="auto"/>
          <w:sz w:val="24"/>
          <w:szCs w:val="24"/>
        </w:rPr>
        <w:t>а основе теоретического анализа сформирована гипотеза и конкретные задачи исследования. Методы исследования адекватны поставленным задачам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lastRenderedPageBreak/>
        <w:t>п</w:t>
      </w:r>
      <w:r w:rsidR="00EE30E5" w:rsidRPr="00662D04">
        <w:rPr>
          <w:color w:val="auto"/>
          <w:sz w:val="24"/>
          <w:szCs w:val="24"/>
        </w:rPr>
        <w:t>одробно и тщательно освещена экспериментальная работа. Представлен качественный и количественный анализ полученных данных. Установлены причинно-следственные связи между явлениями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и</w:t>
      </w:r>
      <w:r w:rsidR="00EE30E5" w:rsidRPr="00662D04">
        <w:rPr>
          <w:color w:val="auto"/>
          <w:sz w:val="24"/>
          <w:szCs w:val="24"/>
        </w:rPr>
        <w:t>зложение опытной работы иллюстрируется графиками, таблицами, схемами, гистограммами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в</w:t>
      </w:r>
      <w:r w:rsidR="00EE30E5" w:rsidRPr="00662D04">
        <w:rPr>
          <w:color w:val="auto"/>
          <w:sz w:val="24"/>
          <w:szCs w:val="24"/>
        </w:rPr>
        <w:t xml:space="preserve"> заключении сформулированы развернутые, самостоятельные, доказательные выводы по работе, раскрывается то новое, что вносит студент в практику изучаемой проблемы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в</w:t>
      </w:r>
      <w:r w:rsidR="00EE30E5" w:rsidRPr="00662D04">
        <w:rPr>
          <w:color w:val="auto"/>
          <w:sz w:val="24"/>
          <w:szCs w:val="24"/>
        </w:rPr>
        <w:t>ыдержан научный стиль изложения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р</w:t>
      </w:r>
      <w:r w:rsidR="00EE30E5" w:rsidRPr="00662D04">
        <w:rPr>
          <w:color w:val="auto"/>
          <w:sz w:val="24"/>
          <w:szCs w:val="24"/>
        </w:rPr>
        <w:t>абота безукоризненно оформлена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в</w:t>
      </w:r>
      <w:r w:rsidR="00EE30E5" w:rsidRPr="00662D04">
        <w:rPr>
          <w:color w:val="auto"/>
          <w:sz w:val="24"/>
          <w:szCs w:val="24"/>
        </w:rPr>
        <w:t xml:space="preserve">се этапы работы выполнены </w:t>
      </w:r>
      <w:r w:rsidR="00487F8E" w:rsidRPr="00662D04">
        <w:rPr>
          <w:color w:val="auto"/>
          <w:sz w:val="24"/>
          <w:szCs w:val="24"/>
        </w:rPr>
        <w:t xml:space="preserve">самостоятельно, </w:t>
      </w:r>
      <w:r w:rsidR="00EE30E5" w:rsidRPr="00662D04">
        <w:rPr>
          <w:color w:val="auto"/>
          <w:sz w:val="24"/>
          <w:szCs w:val="24"/>
        </w:rPr>
        <w:t>в срок.</w:t>
      </w:r>
    </w:p>
    <w:p w:rsidR="00EE30E5" w:rsidRPr="00662D04" w:rsidRDefault="00EE30E5" w:rsidP="004C70E3">
      <w:pPr>
        <w:ind w:firstLine="720"/>
        <w:jc w:val="both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Оценка «хорошо» ставится, если</w:t>
      </w:r>
    </w:p>
    <w:p w:rsidR="00EE30E5" w:rsidRPr="00662D04" w:rsidRDefault="002044D7" w:rsidP="004C70E3">
      <w:pPr>
        <w:numPr>
          <w:ilvl w:val="0"/>
          <w:numId w:val="58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р</w:t>
      </w:r>
      <w:r w:rsidR="00EE30E5" w:rsidRPr="00662D04">
        <w:rPr>
          <w:color w:val="auto"/>
          <w:sz w:val="24"/>
          <w:szCs w:val="24"/>
        </w:rPr>
        <w:t>азработан четкий план изложения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8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во</w:t>
      </w:r>
      <w:r w:rsidR="00EE30E5" w:rsidRPr="00662D04">
        <w:rPr>
          <w:color w:val="auto"/>
          <w:sz w:val="24"/>
          <w:szCs w:val="24"/>
        </w:rPr>
        <w:t xml:space="preserve"> введении раскрыта актуальность избранной темы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8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в</w:t>
      </w:r>
      <w:r w:rsidR="00EE30E5" w:rsidRPr="00662D04">
        <w:rPr>
          <w:color w:val="auto"/>
          <w:sz w:val="24"/>
          <w:szCs w:val="24"/>
        </w:rPr>
        <w:t xml:space="preserve"> теоретической части представлен круг основной литературы по теме, выявлены теоретические основы проблемы, выделены основные теоретические понятия, используемые в работе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8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т</w:t>
      </w:r>
      <w:r w:rsidR="00EE30E5" w:rsidRPr="00662D04">
        <w:rPr>
          <w:color w:val="auto"/>
          <w:sz w:val="24"/>
          <w:szCs w:val="24"/>
        </w:rPr>
        <w:t>еоретический анализ литературы студент дает описательно, не достаточно аргументированы отдельные положения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8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с</w:t>
      </w:r>
      <w:r w:rsidR="00EE30E5" w:rsidRPr="00662D04">
        <w:rPr>
          <w:color w:val="auto"/>
          <w:sz w:val="24"/>
          <w:szCs w:val="24"/>
        </w:rPr>
        <w:t>формулирована гипотеза и задачи исследования, методы исследования адекватны поставленным задачам и цели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8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п</w:t>
      </w:r>
      <w:r w:rsidR="00EE30E5" w:rsidRPr="00662D04">
        <w:rPr>
          <w:color w:val="auto"/>
          <w:sz w:val="24"/>
          <w:szCs w:val="24"/>
        </w:rPr>
        <w:t>редставлено подробное описание экспериментальной работы. Хорошо дан количественный анализ данных, результаты отражены в таблицах и графиках. Но не всегда студенту удается показать взаимосвязь полученных данных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8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в</w:t>
      </w:r>
      <w:r w:rsidR="00EE30E5" w:rsidRPr="00662D04">
        <w:rPr>
          <w:color w:val="auto"/>
          <w:sz w:val="24"/>
          <w:szCs w:val="24"/>
        </w:rPr>
        <w:t xml:space="preserve"> заключении сформулированы общие выводы, отражено то - новое, что выявлено в работе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8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н</w:t>
      </w:r>
      <w:r w:rsidR="00EE30E5" w:rsidRPr="00662D04">
        <w:rPr>
          <w:color w:val="auto"/>
          <w:sz w:val="24"/>
          <w:szCs w:val="24"/>
        </w:rPr>
        <w:t>аучный стиль изложения выдержан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8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р</w:t>
      </w:r>
      <w:r w:rsidR="00EE30E5" w:rsidRPr="00662D04">
        <w:rPr>
          <w:color w:val="auto"/>
          <w:sz w:val="24"/>
          <w:szCs w:val="24"/>
        </w:rPr>
        <w:t>абота тщательно оформлена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8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в</w:t>
      </w:r>
      <w:r w:rsidR="00EE30E5" w:rsidRPr="00662D04">
        <w:rPr>
          <w:color w:val="auto"/>
          <w:sz w:val="24"/>
          <w:szCs w:val="24"/>
        </w:rPr>
        <w:t xml:space="preserve">се этапы работы выполнены </w:t>
      </w:r>
      <w:r w:rsidR="00487F8E" w:rsidRPr="00662D04">
        <w:rPr>
          <w:color w:val="auto"/>
          <w:sz w:val="24"/>
          <w:szCs w:val="24"/>
        </w:rPr>
        <w:t xml:space="preserve">самостоятельно, </w:t>
      </w:r>
      <w:r w:rsidR="00EE30E5" w:rsidRPr="00662D04">
        <w:rPr>
          <w:color w:val="auto"/>
          <w:sz w:val="24"/>
          <w:szCs w:val="24"/>
        </w:rPr>
        <w:t>в срок.</w:t>
      </w:r>
    </w:p>
    <w:p w:rsidR="00EE30E5" w:rsidRPr="00662D04" w:rsidRDefault="00EE30E5" w:rsidP="004C70E3">
      <w:pPr>
        <w:ind w:firstLine="720"/>
        <w:jc w:val="both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Оценка «удовлетворительно» ставится, если</w:t>
      </w:r>
    </w:p>
    <w:p w:rsidR="00EE30E5" w:rsidRPr="00662D04" w:rsidRDefault="002044D7" w:rsidP="004C70E3">
      <w:pPr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р</w:t>
      </w:r>
      <w:r w:rsidR="00EE30E5" w:rsidRPr="00662D04">
        <w:rPr>
          <w:color w:val="auto"/>
          <w:sz w:val="24"/>
          <w:szCs w:val="24"/>
        </w:rPr>
        <w:t>азработан общий план изложения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б</w:t>
      </w:r>
      <w:r w:rsidR="00EE30E5" w:rsidRPr="00662D04">
        <w:rPr>
          <w:color w:val="auto"/>
          <w:sz w:val="24"/>
          <w:szCs w:val="24"/>
        </w:rPr>
        <w:t>иблиографический список ограничен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а</w:t>
      </w:r>
      <w:r w:rsidR="00EE30E5" w:rsidRPr="00662D04">
        <w:rPr>
          <w:color w:val="auto"/>
          <w:sz w:val="24"/>
          <w:szCs w:val="24"/>
        </w:rPr>
        <w:t>ктуальность темы раскрыта правильно, но теоретический анализ представлен описательно, студент не сумел отразить собственной позиции по отношению к материалам современных исследований, ряд суждений отличается поверхностной и слабой аргументацией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в</w:t>
      </w:r>
      <w:r w:rsidR="00EE30E5" w:rsidRPr="00662D04">
        <w:rPr>
          <w:color w:val="auto"/>
          <w:sz w:val="24"/>
          <w:szCs w:val="24"/>
        </w:rPr>
        <w:t xml:space="preserve"> заключении формулируются общие выводы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о</w:t>
      </w:r>
      <w:r w:rsidR="00EE30E5" w:rsidRPr="00662D04">
        <w:rPr>
          <w:color w:val="auto"/>
          <w:sz w:val="24"/>
          <w:szCs w:val="24"/>
        </w:rPr>
        <w:t>формление работы соответствует требованиям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н</w:t>
      </w:r>
      <w:r w:rsidR="00EE30E5" w:rsidRPr="00662D04">
        <w:rPr>
          <w:color w:val="auto"/>
          <w:sz w:val="24"/>
          <w:szCs w:val="24"/>
        </w:rPr>
        <w:t>е всегда выдерживается научный стиль изложения</w:t>
      </w:r>
      <w:r w:rsidRPr="00662D04">
        <w:rPr>
          <w:color w:val="auto"/>
          <w:sz w:val="24"/>
          <w:szCs w:val="24"/>
        </w:rPr>
        <w:t>;</w:t>
      </w:r>
    </w:p>
    <w:p w:rsidR="00EE30E5" w:rsidRPr="00662D04" w:rsidRDefault="002044D7" w:rsidP="004C70E3">
      <w:pPr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ind w:hanging="720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р</w:t>
      </w:r>
      <w:r w:rsidR="00EE30E5" w:rsidRPr="00662D04">
        <w:rPr>
          <w:color w:val="auto"/>
          <w:sz w:val="24"/>
          <w:szCs w:val="24"/>
        </w:rPr>
        <w:t>абота представлена</w:t>
      </w:r>
      <w:r w:rsidR="001C0663" w:rsidRPr="00662D04">
        <w:rPr>
          <w:color w:val="auto"/>
          <w:sz w:val="24"/>
          <w:szCs w:val="24"/>
        </w:rPr>
        <w:t xml:space="preserve"> самостоятельно, </w:t>
      </w:r>
      <w:r w:rsidR="00EE30E5" w:rsidRPr="00662D04">
        <w:rPr>
          <w:color w:val="auto"/>
          <w:sz w:val="24"/>
          <w:szCs w:val="24"/>
        </w:rPr>
        <w:t>в срок.</w:t>
      </w:r>
    </w:p>
    <w:p w:rsidR="00912FE6" w:rsidRPr="00662D04" w:rsidRDefault="00912FE6" w:rsidP="004C70E3">
      <w:pPr>
        <w:pStyle w:val="ConsNonforma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62D04">
        <w:rPr>
          <w:rFonts w:ascii="Times New Roman" w:hAnsi="Times New Roman"/>
          <w:b/>
          <w:bCs/>
          <w:sz w:val="24"/>
          <w:szCs w:val="24"/>
        </w:rPr>
        <w:t>Оценка «неудовлетворительно» ставится, если</w:t>
      </w:r>
    </w:p>
    <w:p w:rsidR="00912FE6" w:rsidRPr="00662D04" w:rsidRDefault="002044D7" w:rsidP="004C70E3">
      <w:pPr>
        <w:pStyle w:val="ConsNonformat"/>
        <w:numPr>
          <w:ilvl w:val="0"/>
          <w:numId w:val="59"/>
        </w:numPr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662D04">
        <w:rPr>
          <w:rFonts w:ascii="Times New Roman" w:hAnsi="Times New Roman"/>
          <w:bCs/>
          <w:sz w:val="24"/>
          <w:szCs w:val="24"/>
        </w:rPr>
        <w:t>л</w:t>
      </w:r>
      <w:r w:rsidR="00912FE6" w:rsidRPr="00662D04">
        <w:rPr>
          <w:rFonts w:ascii="Times New Roman" w:hAnsi="Times New Roman"/>
          <w:sz w:val="24"/>
          <w:szCs w:val="24"/>
        </w:rPr>
        <w:t>огика работы нарушена, материал излагается бездоказательно</w:t>
      </w:r>
      <w:r w:rsidRPr="00662D04">
        <w:rPr>
          <w:rFonts w:ascii="Times New Roman" w:hAnsi="Times New Roman"/>
          <w:sz w:val="24"/>
          <w:szCs w:val="24"/>
        </w:rPr>
        <w:t>;</w:t>
      </w:r>
    </w:p>
    <w:p w:rsidR="00912FE6" w:rsidRPr="00662D04" w:rsidRDefault="002044D7" w:rsidP="004C70E3">
      <w:pPr>
        <w:pStyle w:val="ConsNonformat"/>
        <w:numPr>
          <w:ilvl w:val="0"/>
          <w:numId w:val="59"/>
        </w:numPr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662D04">
        <w:rPr>
          <w:rFonts w:ascii="Times New Roman" w:hAnsi="Times New Roman"/>
          <w:bCs/>
          <w:sz w:val="24"/>
          <w:szCs w:val="24"/>
        </w:rPr>
        <w:t>б</w:t>
      </w:r>
      <w:r w:rsidR="00912FE6" w:rsidRPr="00662D04">
        <w:rPr>
          <w:rFonts w:ascii="Times New Roman" w:hAnsi="Times New Roman"/>
          <w:bCs/>
          <w:sz w:val="24"/>
          <w:szCs w:val="24"/>
        </w:rPr>
        <w:t xml:space="preserve">иблиографический список ограничен, </w:t>
      </w:r>
      <w:r w:rsidR="00912FE6" w:rsidRPr="00662D04">
        <w:rPr>
          <w:rFonts w:ascii="Times New Roman" w:hAnsi="Times New Roman"/>
          <w:sz w:val="24"/>
          <w:szCs w:val="24"/>
        </w:rPr>
        <w:t>не проанализирована литература по проблематике курсовой работы. Наличие плагиата</w:t>
      </w:r>
      <w:r w:rsidRPr="00662D04">
        <w:rPr>
          <w:rFonts w:ascii="Times New Roman" w:hAnsi="Times New Roman"/>
          <w:sz w:val="24"/>
          <w:szCs w:val="24"/>
        </w:rPr>
        <w:t>;</w:t>
      </w:r>
    </w:p>
    <w:p w:rsidR="00912FE6" w:rsidRPr="00662D04" w:rsidRDefault="002044D7" w:rsidP="004C70E3">
      <w:pPr>
        <w:pStyle w:val="ConsNonformat"/>
        <w:numPr>
          <w:ilvl w:val="0"/>
          <w:numId w:val="59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t>а</w:t>
      </w:r>
      <w:r w:rsidR="00912FE6" w:rsidRPr="00662D04">
        <w:rPr>
          <w:rFonts w:ascii="Times New Roman" w:hAnsi="Times New Roman"/>
          <w:sz w:val="24"/>
          <w:szCs w:val="24"/>
        </w:rPr>
        <w:t>ктуальность работы не обосновывается</w:t>
      </w:r>
      <w:r w:rsidRPr="00662D04">
        <w:rPr>
          <w:rFonts w:ascii="Times New Roman" w:hAnsi="Times New Roman"/>
          <w:sz w:val="24"/>
          <w:szCs w:val="24"/>
        </w:rPr>
        <w:t>;</w:t>
      </w:r>
    </w:p>
    <w:p w:rsidR="00912FE6" w:rsidRPr="00662D04" w:rsidRDefault="002044D7" w:rsidP="004C70E3">
      <w:pPr>
        <w:pStyle w:val="ConsNonformat"/>
        <w:numPr>
          <w:ilvl w:val="0"/>
          <w:numId w:val="59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hAnsi="Times New Roman"/>
          <w:bCs/>
          <w:sz w:val="24"/>
          <w:szCs w:val="24"/>
        </w:rPr>
        <w:t>с</w:t>
      </w:r>
      <w:r w:rsidR="00912FE6" w:rsidRPr="00662D04">
        <w:rPr>
          <w:rFonts w:ascii="Times New Roman" w:hAnsi="Times New Roman"/>
          <w:bCs/>
          <w:sz w:val="24"/>
          <w:szCs w:val="24"/>
        </w:rPr>
        <w:t xml:space="preserve">тудент не </w:t>
      </w:r>
      <w:r w:rsidR="00912FE6" w:rsidRPr="00662D04">
        <w:rPr>
          <w:rFonts w:ascii="Times New Roman" w:hAnsi="Times New Roman"/>
          <w:sz w:val="24"/>
          <w:szCs w:val="24"/>
        </w:rPr>
        <w:t>показал навыков самостоятельного проведения исследований, анализа, систематизации и обобщения материала</w:t>
      </w:r>
      <w:r w:rsidRPr="00662D04">
        <w:rPr>
          <w:rFonts w:ascii="Times New Roman" w:hAnsi="Times New Roman"/>
          <w:sz w:val="24"/>
          <w:szCs w:val="24"/>
        </w:rPr>
        <w:t>;</w:t>
      </w:r>
      <w:r w:rsidR="00912FE6" w:rsidRPr="00662D04">
        <w:rPr>
          <w:rFonts w:ascii="Times New Roman" w:hAnsi="Times New Roman"/>
          <w:bCs/>
          <w:sz w:val="24"/>
          <w:szCs w:val="24"/>
        </w:rPr>
        <w:t xml:space="preserve"> </w:t>
      </w:r>
    </w:p>
    <w:p w:rsidR="00912FE6" w:rsidRPr="00662D04" w:rsidRDefault="002044D7" w:rsidP="004C70E3">
      <w:pPr>
        <w:pStyle w:val="ConsNonformat"/>
        <w:numPr>
          <w:ilvl w:val="0"/>
          <w:numId w:val="59"/>
        </w:numPr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662D04">
        <w:rPr>
          <w:rFonts w:ascii="Times New Roman" w:hAnsi="Times New Roman"/>
          <w:bCs/>
          <w:sz w:val="24"/>
          <w:szCs w:val="24"/>
        </w:rPr>
        <w:t>в</w:t>
      </w:r>
      <w:r w:rsidR="00912FE6" w:rsidRPr="00662D04">
        <w:rPr>
          <w:rFonts w:ascii="Times New Roman" w:hAnsi="Times New Roman"/>
          <w:bCs/>
          <w:sz w:val="24"/>
          <w:szCs w:val="24"/>
        </w:rPr>
        <w:t xml:space="preserve"> заключени</w:t>
      </w:r>
      <w:proofErr w:type="gramStart"/>
      <w:r w:rsidR="00912FE6" w:rsidRPr="00662D04">
        <w:rPr>
          <w:rFonts w:ascii="Times New Roman" w:hAnsi="Times New Roman"/>
          <w:bCs/>
          <w:sz w:val="24"/>
          <w:szCs w:val="24"/>
        </w:rPr>
        <w:t>и</w:t>
      </w:r>
      <w:proofErr w:type="gramEnd"/>
      <w:r w:rsidR="00912FE6" w:rsidRPr="00662D04">
        <w:rPr>
          <w:rFonts w:ascii="Times New Roman" w:hAnsi="Times New Roman"/>
          <w:bCs/>
          <w:sz w:val="24"/>
          <w:szCs w:val="24"/>
        </w:rPr>
        <w:t xml:space="preserve"> </w:t>
      </w:r>
      <w:r w:rsidR="00912FE6" w:rsidRPr="00662D04">
        <w:rPr>
          <w:rFonts w:ascii="Times New Roman" w:hAnsi="Times New Roman"/>
          <w:sz w:val="24"/>
          <w:szCs w:val="24"/>
        </w:rPr>
        <w:t>суждения и выводы отсутствуют</w:t>
      </w:r>
      <w:r w:rsidRPr="00662D04">
        <w:rPr>
          <w:rFonts w:ascii="Times New Roman" w:hAnsi="Times New Roman"/>
          <w:sz w:val="24"/>
          <w:szCs w:val="24"/>
        </w:rPr>
        <w:t>;</w:t>
      </w:r>
    </w:p>
    <w:p w:rsidR="00912FE6" w:rsidRPr="00662D04" w:rsidRDefault="002044D7" w:rsidP="004C70E3">
      <w:pPr>
        <w:pStyle w:val="ConsNonformat"/>
        <w:numPr>
          <w:ilvl w:val="0"/>
          <w:numId w:val="59"/>
        </w:numPr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662D04">
        <w:rPr>
          <w:rFonts w:ascii="Times New Roman" w:hAnsi="Times New Roman"/>
          <w:bCs/>
          <w:sz w:val="24"/>
          <w:szCs w:val="24"/>
        </w:rPr>
        <w:t>о</w:t>
      </w:r>
      <w:r w:rsidR="00912FE6" w:rsidRPr="00662D04">
        <w:rPr>
          <w:rFonts w:ascii="Times New Roman" w:hAnsi="Times New Roman"/>
          <w:bCs/>
          <w:sz w:val="24"/>
          <w:szCs w:val="24"/>
        </w:rPr>
        <w:t>формление работы не соответствует требованиям</w:t>
      </w:r>
      <w:r w:rsidRPr="00662D04">
        <w:rPr>
          <w:rFonts w:ascii="Times New Roman" w:hAnsi="Times New Roman"/>
          <w:bCs/>
          <w:sz w:val="24"/>
          <w:szCs w:val="24"/>
        </w:rPr>
        <w:t>;</w:t>
      </w:r>
    </w:p>
    <w:p w:rsidR="00912FE6" w:rsidRPr="00662D04" w:rsidRDefault="002044D7" w:rsidP="004C70E3">
      <w:pPr>
        <w:pStyle w:val="ConsNonformat"/>
        <w:numPr>
          <w:ilvl w:val="0"/>
          <w:numId w:val="59"/>
        </w:numPr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t>б</w:t>
      </w:r>
      <w:r w:rsidR="00912FE6" w:rsidRPr="00662D04">
        <w:rPr>
          <w:rFonts w:ascii="Times New Roman" w:hAnsi="Times New Roman"/>
          <w:sz w:val="24"/>
          <w:szCs w:val="24"/>
        </w:rPr>
        <w:t>ольшое количество стилистических, речевых и грамматических ошибок</w:t>
      </w:r>
      <w:r w:rsidRPr="00662D04">
        <w:rPr>
          <w:rFonts w:ascii="Times New Roman" w:hAnsi="Times New Roman"/>
          <w:sz w:val="24"/>
          <w:szCs w:val="24"/>
        </w:rPr>
        <w:t>;</w:t>
      </w:r>
      <w:r w:rsidR="00912FE6" w:rsidRPr="00662D04">
        <w:rPr>
          <w:rFonts w:ascii="Times New Roman" w:hAnsi="Times New Roman"/>
          <w:sz w:val="24"/>
          <w:szCs w:val="24"/>
        </w:rPr>
        <w:t xml:space="preserve"> </w:t>
      </w:r>
    </w:p>
    <w:p w:rsidR="00912FE6" w:rsidRPr="00662D04" w:rsidRDefault="002044D7" w:rsidP="004C70E3">
      <w:pPr>
        <w:pStyle w:val="ConsNonformat"/>
        <w:numPr>
          <w:ilvl w:val="0"/>
          <w:numId w:val="59"/>
        </w:numPr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662D04">
        <w:rPr>
          <w:rFonts w:ascii="Times New Roman" w:hAnsi="Times New Roman"/>
          <w:bCs/>
          <w:sz w:val="24"/>
          <w:szCs w:val="24"/>
        </w:rPr>
        <w:t>р</w:t>
      </w:r>
      <w:r w:rsidR="00912FE6" w:rsidRPr="00662D04">
        <w:rPr>
          <w:rFonts w:ascii="Times New Roman" w:hAnsi="Times New Roman"/>
          <w:bCs/>
          <w:sz w:val="24"/>
          <w:szCs w:val="24"/>
        </w:rPr>
        <w:t>абота представлена позже установленного срока.</w:t>
      </w:r>
    </w:p>
    <w:p w:rsidR="00A26124" w:rsidRPr="00662D04" w:rsidRDefault="00A26124" w:rsidP="004C70E3">
      <w:pPr>
        <w:pStyle w:val="a5"/>
        <w:tabs>
          <w:tab w:val="left" w:pos="9360"/>
        </w:tabs>
        <w:ind w:right="0"/>
        <w:jc w:val="right"/>
        <w:rPr>
          <w:bCs/>
          <w:color w:val="auto"/>
          <w:sz w:val="24"/>
          <w:szCs w:val="24"/>
        </w:rPr>
      </w:pPr>
    </w:p>
    <w:p w:rsidR="00F429F9" w:rsidRPr="00662D04" w:rsidRDefault="00FF6D19" w:rsidP="004C70E3">
      <w:pPr>
        <w:pStyle w:val="a5"/>
        <w:tabs>
          <w:tab w:val="left" w:pos="9360"/>
        </w:tabs>
        <w:ind w:right="0"/>
        <w:jc w:val="right"/>
        <w:rPr>
          <w:bCs/>
          <w:color w:val="auto"/>
          <w:sz w:val="24"/>
          <w:szCs w:val="24"/>
        </w:rPr>
      </w:pPr>
      <w:r w:rsidRPr="00662D04">
        <w:rPr>
          <w:bCs/>
          <w:color w:val="auto"/>
          <w:sz w:val="24"/>
          <w:szCs w:val="24"/>
        </w:rPr>
        <w:lastRenderedPageBreak/>
        <w:t xml:space="preserve">Таблица </w:t>
      </w:r>
      <w:r w:rsidR="00250DB2" w:rsidRPr="00662D04">
        <w:rPr>
          <w:bCs/>
          <w:color w:val="auto"/>
          <w:sz w:val="24"/>
          <w:szCs w:val="24"/>
        </w:rPr>
        <w:t>4</w:t>
      </w:r>
    </w:p>
    <w:p w:rsidR="00FF6D19" w:rsidRPr="00662D04" w:rsidRDefault="00FF6D19" w:rsidP="004C70E3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662D04">
        <w:rPr>
          <w:b/>
          <w:bCs/>
          <w:iCs/>
          <w:color w:val="000000"/>
          <w:sz w:val="24"/>
          <w:szCs w:val="24"/>
        </w:rPr>
        <w:t>Критерии оценки доклада</w:t>
      </w:r>
    </w:p>
    <w:p w:rsidR="00FF6D19" w:rsidRPr="00662D04" w:rsidRDefault="00FF6D19" w:rsidP="004C70E3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6945"/>
      </w:tblGrid>
      <w:tr w:rsidR="00FF6D19" w:rsidRPr="00662D04" w:rsidTr="00EF2A5C">
        <w:trPr>
          <w:trHeight w:val="1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19" w:rsidRPr="00662D04" w:rsidRDefault="00FF6D19" w:rsidP="004C70E3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662D04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FF6D19" w:rsidRPr="00662D04" w:rsidRDefault="00FF6D19" w:rsidP="004C70E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662D04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62D04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19" w:rsidRPr="00662D04" w:rsidRDefault="00FF6D19" w:rsidP="004C70E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62D04">
              <w:rPr>
                <w:b/>
                <w:color w:val="000000"/>
                <w:sz w:val="24"/>
                <w:szCs w:val="24"/>
              </w:rPr>
              <w:t>Критерии</w:t>
            </w:r>
          </w:p>
          <w:p w:rsidR="00FF6D19" w:rsidRPr="00662D04" w:rsidRDefault="00FF6D19" w:rsidP="004C70E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19" w:rsidRPr="00662D04" w:rsidRDefault="00FF6D19" w:rsidP="004C70E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62D04">
              <w:rPr>
                <w:b/>
                <w:color w:val="000000"/>
                <w:sz w:val="24"/>
                <w:szCs w:val="24"/>
              </w:rPr>
              <w:t>Оценка (в баллах)</w:t>
            </w:r>
          </w:p>
          <w:p w:rsidR="00FF6D19" w:rsidRPr="00662D04" w:rsidRDefault="00FF6D19" w:rsidP="004C70E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FF6D19" w:rsidRPr="00662D04" w:rsidTr="00EF2A5C">
        <w:trPr>
          <w:trHeight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19" w:rsidRPr="00662D04" w:rsidRDefault="00FF6D19" w:rsidP="004C70E3">
            <w:pPr>
              <w:shd w:val="clear" w:color="auto" w:fill="FFFFFF"/>
              <w:rPr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</w:rPr>
              <w:t>1</w:t>
            </w:r>
          </w:p>
          <w:p w:rsidR="00FF6D19" w:rsidRPr="00662D04" w:rsidRDefault="00FF6D19" w:rsidP="004C70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19" w:rsidRPr="00662D04" w:rsidRDefault="00FF6D19" w:rsidP="004C70E3">
            <w:pPr>
              <w:shd w:val="clear" w:color="auto" w:fill="FFFFFF"/>
              <w:rPr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</w:rPr>
              <w:t>Качество доклада</w:t>
            </w:r>
          </w:p>
          <w:p w:rsidR="00FF6D19" w:rsidRPr="00662D04" w:rsidRDefault="00FF6D19" w:rsidP="004C70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19" w:rsidRPr="00662D04" w:rsidRDefault="00FF6D19" w:rsidP="004C70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</w:rPr>
              <w:t>1 — докладчик зачитывает доклад; 2 — докладчик рассказывает, но не объяс</w:t>
            </w:r>
            <w:r w:rsidRPr="00662D04">
              <w:rPr>
                <w:color w:val="000000"/>
                <w:sz w:val="24"/>
                <w:szCs w:val="24"/>
              </w:rPr>
              <w:softHyphen/>
              <w:t>нена суть работы; 3 — доклад четко выстроен; 4 — докладчик хорошо излагает материал и владеет иллюстративным материалом; 5 — доклад производит очень хорошее впечатление</w:t>
            </w:r>
          </w:p>
        </w:tc>
      </w:tr>
      <w:tr w:rsidR="00FF6D19" w:rsidRPr="00662D04" w:rsidTr="00EF2A5C">
        <w:trPr>
          <w:trHeight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19" w:rsidRPr="00662D04" w:rsidRDefault="00FF6D19" w:rsidP="004C70E3">
            <w:pPr>
              <w:shd w:val="clear" w:color="auto" w:fill="FFFFFF"/>
              <w:rPr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</w:rPr>
              <w:t>2</w:t>
            </w:r>
          </w:p>
          <w:p w:rsidR="00FF6D19" w:rsidRPr="00662D04" w:rsidRDefault="00FF6D19" w:rsidP="004C70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19" w:rsidRPr="00662D04" w:rsidRDefault="00FF6D19" w:rsidP="004C70E3">
            <w:pPr>
              <w:shd w:val="clear" w:color="auto" w:fill="FFFFFF"/>
              <w:rPr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</w:rPr>
              <w:t>Качество ответов на вопросы</w:t>
            </w:r>
          </w:p>
          <w:p w:rsidR="00FF6D19" w:rsidRPr="00662D04" w:rsidRDefault="00FF6D19" w:rsidP="004C70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19" w:rsidRPr="00662D04" w:rsidRDefault="00FF6D19" w:rsidP="004C70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</w:rPr>
              <w:t>1 — докладчик не может четко ответить на вопросы; 2 — докладчик не может ответить на большинство вопросов; 3 — докладчик отвечает на большинство вопросов</w:t>
            </w:r>
          </w:p>
        </w:tc>
      </w:tr>
      <w:tr w:rsidR="00FF6D19" w:rsidRPr="00662D04" w:rsidTr="00EF2A5C">
        <w:trPr>
          <w:trHeight w:val="8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19" w:rsidRPr="00662D04" w:rsidRDefault="00FF6D19" w:rsidP="004C70E3">
            <w:pPr>
              <w:shd w:val="clear" w:color="auto" w:fill="FFFFFF"/>
              <w:rPr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</w:rPr>
              <w:t>3</w:t>
            </w:r>
          </w:p>
          <w:p w:rsidR="00FF6D19" w:rsidRPr="00662D04" w:rsidRDefault="00FF6D19" w:rsidP="004C70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19" w:rsidRPr="00662D04" w:rsidRDefault="00FF6D19" w:rsidP="004C70E3">
            <w:pPr>
              <w:shd w:val="clear" w:color="auto" w:fill="FFFFFF"/>
              <w:rPr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</w:rPr>
              <w:t>Использование демонстрационно</w:t>
            </w:r>
            <w:r w:rsidRPr="00662D04">
              <w:rPr>
                <w:color w:val="000000"/>
                <w:sz w:val="24"/>
                <w:szCs w:val="24"/>
              </w:rPr>
              <w:softHyphen/>
              <w:t>го материала</w:t>
            </w:r>
          </w:p>
          <w:p w:rsidR="00FF6D19" w:rsidRPr="00662D04" w:rsidRDefault="00FF6D19" w:rsidP="004C70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19" w:rsidRPr="00662D04" w:rsidRDefault="00FF6D19" w:rsidP="004C70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</w:rPr>
              <w:t>1 — представленный демонстрационный материал не использовался докладчиком; 2 — демонстрационный материал исполь</w:t>
            </w:r>
            <w:r w:rsidRPr="00662D04">
              <w:rPr>
                <w:color w:val="000000"/>
                <w:sz w:val="24"/>
                <w:szCs w:val="24"/>
              </w:rPr>
              <w:softHyphen/>
              <w:t>зовался докладчиком не в полном объеме; 3 — автор предоставил демонстрационный материал и прекрасно в нем ориентировался</w:t>
            </w:r>
          </w:p>
        </w:tc>
      </w:tr>
      <w:tr w:rsidR="00250DB2" w:rsidRPr="00662D04" w:rsidTr="000F0E0E">
        <w:trPr>
          <w:trHeight w:val="4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B2" w:rsidRPr="00662D04" w:rsidRDefault="00250DB2" w:rsidP="004C70E3">
            <w:pPr>
              <w:shd w:val="clear" w:color="auto" w:fill="FFFFFF"/>
              <w:rPr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</w:rPr>
              <w:t>4</w:t>
            </w:r>
          </w:p>
          <w:p w:rsidR="00250DB2" w:rsidRPr="00662D04" w:rsidRDefault="00250DB2" w:rsidP="004C70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B2" w:rsidRPr="00662D04" w:rsidRDefault="00250DB2" w:rsidP="004C70E3">
            <w:pPr>
              <w:shd w:val="clear" w:color="auto" w:fill="FFFFFF"/>
              <w:rPr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</w:rPr>
              <w:t>Оформление демонстрационно</w:t>
            </w:r>
            <w:r w:rsidRPr="00662D04">
              <w:rPr>
                <w:color w:val="000000"/>
                <w:sz w:val="24"/>
                <w:szCs w:val="24"/>
              </w:rPr>
              <w:softHyphen/>
              <w:t>го материала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B2" w:rsidRPr="00662D04" w:rsidRDefault="00250DB2" w:rsidP="004C70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</w:rPr>
              <w:t>1 — демонстрационный материал плохо оформлен; 2 — демонстрационный материал хорошо оформлен, но есть неточности; 3 — к демонстрационному материалу нет претензий</w:t>
            </w:r>
          </w:p>
        </w:tc>
      </w:tr>
      <w:tr w:rsidR="00250DB2" w:rsidRPr="00662D04" w:rsidTr="000F0E0E">
        <w:trPr>
          <w:trHeight w:val="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B2" w:rsidRPr="00662D04" w:rsidRDefault="00250DB2" w:rsidP="004C70E3">
            <w:pPr>
              <w:shd w:val="clear" w:color="auto" w:fill="FFFFFF"/>
              <w:rPr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</w:rPr>
              <w:t>5</w:t>
            </w:r>
          </w:p>
          <w:p w:rsidR="00250DB2" w:rsidRPr="00662D04" w:rsidRDefault="00250DB2" w:rsidP="004C70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B2" w:rsidRPr="00662D04" w:rsidRDefault="00250DB2" w:rsidP="004C70E3">
            <w:pPr>
              <w:shd w:val="clear" w:color="auto" w:fill="FFFFFF"/>
              <w:rPr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</w:rPr>
              <w:t>Владение автором специальным и научным аппаратом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B2" w:rsidRPr="00662D04" w:rsidRDefault="00250DB2" w:rsidP="004C70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</w:rPr>
              <w:t>1 — автор владеет базовым аппаратом; 2 — использованы общенаучные и спе</w:t>
            </w:r>
            <w:r w:rsidRPr="00662D04">
              <w:rPr>
                <w:color w:val="000000"/>
                <w:sz w:val="24"/>
                <w:szCs w:val="24"/>
              </w:rPr>
              <w:softHyphen/>
              <w:t>циальные термины; 3 — показано владение специальным аппаратом</w:t>
            </w:r>
          </w:p>
        </w:tc>
      </w:tr>
      <w:tr w:rsidR="00250DB2" w:rsidRPr="00662D04" w:rsidTr="000F0E0E">
        <w:trPr>
          <w:trHeight w:val="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B2" w:rsidRPr="00662D04" w:rsidRDefault="00250DB2" w:rsidP="004C70E3">
            <w:pPr>
              <w:shd w:val="clear" w:color="auto" w:fill="FFFFFF"/>
              <w:rPr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</w:rPr>
              <w:t>6</w:t>
            </w:r>
          </w:p>
          <w:p w:rsidR="00250DB2" w:rsidRPr="00662D04" w:rsidRDefault="00250DB2" w:rsidP="004C70E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B2" w:rsidRPr="00662D04" w:rsidRDefault="00250DB2" w:rsidP="004C70E3">
            <w:pPr>
              <w:shd w:val="clear" w:color="auto" w:fill="FFFFFF"/>
              <w:rPr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</w:rPr>
              <w:t>Четкость выводов, обобщающих доклад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DB2" w:rsidRPr="00662D04" w:rsidRDefault="00250DB2" w:rsidP="004C70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2D04">
              <w:rPr>
                <w:color w:val="000000"/>
                <w:sz w:val="24"/>
                <w:szCs w:val="24"/>
              </w:rPr>
              <w:t>1 — выводы имеются, но они не доказаны; 2 — выводы нечеткие; 3 — выводы полностью характеризуют работу</w:t>
            </w:r>
          </w:p>
        </w:tc>
      </w:tr>
    </w:tbl>
    <w:p w:rsidR="00250DB2" w:rsidRPr="00662D04" w:rsidRDefault="00250DB2" w:rsidP="004C70E3">
      <w:pPr>
        <w:shd w:val="clear" w:color="auto" w:fill="FFFFFF"/>
        <w:jc w:val="both"/>
        <w:rPr>
          <w:b/>
          <w:sz w:val="24"/>
          <w:szCs w:val="24"/>
        </w:rPr>
      </w:pPr>
      <w:r w:rsidRPr="00662D04">
        <w:rPr>
          <w:b/>
          <w:bCs/>
          <w:color w:val="auto"/>
          <w:sz w:val="24"/>
          <w:szCs w:val="24"/>
        </w:rPr>
        <w:t xml:space="preserve">Источник: </w:t>
      </w:r>
      <w:r w:rsidRPr="00662D04">
        <w:rPr>
          <w:bCs/>
          <w:color w:val="000000"/>
          <w:sz w:val="24"/>
          <w:szCs w:val="24"/>
        </w:rPr>
        <w:t>Пастухова, И.П.</w:t>
      </w:r>
      <w:r w:rsidRPr="00662D04">
        <w:rPr>
          <w:b/>
          <w:bCs/>
          <w:color w:val="000000"/>
          <w:sz w:val="24"/>
          <w:szCs w:val="24"/>
        </w:rPr>
        <w:t xml:space="preserve"> </w:t>
      </w:r>
      <w:r w:rsidRPr="00662D04">
        <w:rPr>
          <w:color w:val="000000"/>
          <w:sz w:val="24"/>
          <w:szCs w:val="24"/>
        </w:rPr>
        <w:t>Основы учебно-исследовательской деятельности студен</w:t>
      </w:r>
      <w:r w:rsidRPr="00662D04">
        <w:rPr>
          <w:color w:val="000000"/>
          <w:sz w:val="24"/>
          <w:szCs w:val="24"/>
        </w:rPr>
        <w:softHyphen/>
        <w:t xml:space="preserve">тов: </w:t>
      </w:r>
      <w:proofErr w:type="spellStart"/>
      <w:r w:rsidRPr="00662D04">
        <w:rPr>
          <w:color w:val="000000"/>
          <w:sz w:val="24"/>
          <w:szCs w:val="24"/>
        </w:rPr>
        <w:t>учеб</w:t>
      </w:r>
      <w:proofErr w:type="gramStart"/>
      <w:r w:rsidRPr="00662D04">
        <w:rPr>
          <w:color w:val="000000"/>
          <w:sz w:val="24"/>
          <w:szCs w:val="24"/>
        </w:rPr>
        <w:t>.-</w:t>
      </w:r>
      <w:proofErr w:type="gramEnd"/>
      <w:r w:rsidRPr="00662D04">
        <w:rPr>
          <w:color w:val="000000"/>
          <w:sz w:val="24"/>
          <w:szCs w:val="24"/>
        </w:rPr>
        <w:t>метод.пособие</w:t>
      </w:r>
      <w:proofErr w:type="spellEnd"/>
      <w:r w:rsidRPr="00662D04">
        <w:rPr>
          <w:color w:val="000000"/>
          <w:sz w:val="24"/>
          <w:szCs w:val="24"/>
        </w:rPr>
        <w:t xml:space="preserve"> для студ. средн. проф. учеб. заве</w:t>
      </w:r>
      <w:r w:rsidRPr="00662D04">
        <w:rPr>
          <w:color w:val="000000"/>
          <w:sz w:val="24"/>
          <w:szCs w:val="24"/>
        </w:rPr>
        <w:softHyphen/>
        <w:t>дений</w:t>
      </w:r>
    </w:p>
    <w:p w:rsidR="00250DB2" w:rsidRPr="00662D04" w:rsidRDefault="00250DB2" w:rsidP="004C70E3">
      <w:pPr>
        <w:pStyle w:val="a5"/>
        <w:tabs>
          <w:tab w:val="left" w:pos="9360"/>
        </w:tabs>
        <w:ind w:right="0"/>
        <w:jc w:val="both"/>
        <w:rPr>
          <w:b/>
          <w:bCs/>
          <w:color w:val="auto"/>
          <w:sz w:val="24"/>
          <w:szCs w:val="24"/>
        </w:rPr>
      </w:pPr>
    </w:p>
    <w:p w:rsidR="00250DB2" w:rsidRPr="00662D04" w:rsidRDefault="00250DB2" w:rsidP="004C70E3">
      <w:pPr>
        <w:pStyle w:val="a5"/>
        <w:tabs>
          <w:tab w:val="left" w:pos="9360"/>
        </w:tabs>
        <w:ind w:right="0"/>
        <w:jc w:val="center"/>
        <w:rPr>
          <w:b/>
          <w:bCs/>
          <w:color w:val="auto"/>
          <w:sz w:val="24"/>
          <w:szCs w:val="24"/>
        </w:rPr>
      </w:pPr>
    </w:p>
    <w:p w:rsidR="00FF6D19" w:rsidRPr="00662D04" w:rsidRDefault="00FF6D19" w:rsidP="004C70E3">
      <w:pPr>
        <w:pStyle w:val="a5"/>
        <w:tabs>
          <w:tab w:val="left" w:pos="9360"/>
        </w:tabs>
        <w:ind w:right="0"/>
        <w:jc w:val="center"/>
        <w:rPr>
          <w:b/>
          <w:bCs/>
          <w:color w:val="auto"/>
          <w:sz w:val="24"/>
          <w:szCs w:val="24"/>
        </w:rPr>
      </w:pPr>
    </w:p>
    <w:p w:rsidR="00FF6D19" w:rsidRPr="00662D04" w:rsidRDefault="00FF6D19" w:rsidP="004C70E3">
      <w:pPr>
        <w:pStyle w:val="a5"/>
        <w:tabs>
          <w:tab w:val="left" w:pos="9360"/>
        </w:tabs>
        <w:ind w:right="0"/>
        <w:jc w:val="center"/>
        <w:rPr>
          <w:b/>
          <w:bCs/>
          <w:color w:val="auto"/>
          <w:sz w:val="24"/>
          <w:szCs w:val="24"/>
        </w:rPr>
      </w:pPr>
    </w:p>
    <w:p w:rsidR="00FF6D19" w:rsidRPr="00662D04" w:rsidRDefault="00FF6D19" w:rsidP="004C70E3">
      <w:pPr>
        <w:pStyle w:val="a5"/>
        <w:tabs>
          <w:tab w:val="left" w:pos="9360"/>
        </w:tabs>
        <w:ind w:right="0"/>
        <w:jc w:val="center"/>
        <w:rPr>
          <w:b/>
          <w:bCs/>
          <w:color w:val="auto"/>
          <w:sz w:val="24"/>
          <w:szCs w:val="24"/>
        </w:rPr>
      </w:pPr>
    </w:p>
    <w:p w:rsidR="00115668" w:rsidRPr="00662D04" w:rsidRDefault="00115668" w:rsidP="004C70E3">
      <w:pPr>
        <w:pStyle w:val="a5"/>
        <w:tabs>
          <w:tab w:val="left" w:pos="9360"/>
        </w:tabs>
        <w:ind w:right="0"/>
        <w:jc w:val="center"/>
        <w:rPr>
          <w:b/>
          <w:bCs/>
          <w:color w:val="auto"/>
          <w:sz w:val="24"/>
          <w:szCs w:val="24"/>
        </w:rPr>
      </w:pPr>
    </w:p>
    <w:p w:rsidR="00115668" w:rsidRPr="00662D04" w:rsidRDefault="00115668" w:rsidP="004C70E3">
      <w:pPr>
        <w:pStyle w:val="a5"/>
        <w:tabs>
          <w:tab w:val="left" w:pos="9360"/>
        </w:tabs>
        <w:ind w:right="0"/>
        <w:jc w:val="center"/>
        <w:rPr>
          <w:b/>
          <w:bCs/>
          <w:color w:val="auto"/>
          <w:sz w:val="24"/>
          <w:szCs w:val="24"/>
        </w:rPr>
      </w:pPr>
    </w:p>
    <w:p w:rsidR="00115668" w:rsidRPr="00662D04" w:rsidRDefault="00115668" w:rsidP="004C70E3">
      <w:pPr>
        <w:pStyle w:val="a5"/>
        <w:tabs>
          <w:tab w:val="left" w:pos="9360"/>
        </w:tabs>
        <w:ind w:right="0"/>
        <w:jc w:val="center"/>
        <w:rPr>
          <w:b/>
          <w:bCs/>
          <w:color w:val="auto"/>
          <w:sz w:val="24"/>
          <w:szCs w:val="24"/>
        </w:rPr>
      </w:pPr>
    </w:p>
    <w:p w:rsidR="00115668" w:rsidRPr="00662D04" w:rsidRDefault="00115668" w:rsidP="004C70E3">
      <w:pPr>
        <w:pStyle w:val="a5"/>
        <w:tabs>
          <w:tab w:val="left" w:pos="9360"/>
        </w:tabs>
        <w:ind w:right="0"/>
        <w:jc w:val="center"/>
        <w:rPr>
          <w:b/>
          <w:bCs/>
          <w:color w:val="auto"/>
          <w:sz w:val="24"/>
          <w:szCs w:val="24"/>
        </w:rPr>
      </w:pPr>
    </w:p>
    <w:p w:rsidR="00115668" w:rsidRPr="00662D04" w:rsidRDefault="00115668" w:rsidP="004C70E3">
      <w:pPr>
        <w:pStyle w:val="a5"/>
        <w:tabs>
          <w:tab w:val="left" w:pos="9360"/>
        </w:tabs>
        <w:ind w:right="0"/>
        <w:jc w:val="center"/>
        <w:rPr>
          <w:b/>
          <w:bCs/>
          <w:color w:val="auto"/>
          <w:sz w:val="24"/>
          <w:szCs w:val="24"/>
        </w:rPr>
      </w:pPr>
    </w:p>
    <w:p w:rsidR="00115668" w:rsidRPr="00662D04" w:rsidRDefault="00115668" w:rsidP="004C70E3">
      <w:pPr>
        <w:pStyle w:val="a5"/>
        <w:tabs>
          <w:tab w:val="left" w:pos="9360"/>
        </w:tabs>
        <w:ind w:right="0"/>
        <w:jc w:val="center"/>
        <w:rPr>
          <w:b/>
          <w:bCs/>
          <w:color w:val="auto"/>
          <w:sz w:val="24"/>
          <w:szCs w:val="24"/>
        </w:rPr>
      </w:pPr>
    </w:p>
    <w:p w:rsidR="00250DB2" w:rsidRPr="00662D04" w:rsidRDefault="00250DB2" w:rsidP="004C70E3">
      <w:pPr>
        <w:pStyle w:val="a5"/>
        <w:tabs>
          <w:tab w:val="left" w:pos="9360"/>
        </w:tabs>
        <w:ind w:right="0"/>
        <w:jc w:val="center"/>
        <w:rPr>
          <w:b/>
          <w:bCs/>
          <w:color w:val="auto"/>
          <w:sz w:val="24"/>
          <w:szCs w:val="24"/>
        </w:rPr>
      </w:pPr>
    </w:p>
    <w:p w:rsidR="00250DB2" w:rsidRPr="00662D04" w:rsidRDefault="00250DB2" w:rsidP="004C70E3">
      <w:pPr>
        <w:pStyle w:val="a5"/>
        <w:tabs>
          <w:tab w:val="left" w:pos="9360"/>
        </w:tabs>
        <w:ind w:right="0"/>
        <w:jc w:val="center"/>
        <w:rPr>
          <w:b/>
          <w:bCs/>
          <w:color w:val="auto"/>
          <w:sz w:val="24"/>
          <w:szCs w:val="24"/>
        </w:rPr>
      </w:pPr>
    </w:p>
    <w:p w:rsidR="00250DB2" w:rsidRPr="00662D04" w:rsidRDefault="00250DB2" w:rsidP="004C70E3">
      <w:pPr>
        <w:pStyle w:val="a5"/>
        <w:tabs>
          <w:tab w:val="left" w:pos="9360"/>
        </w:tabs>
        <w:ind w:right="0"/>
        <w:jc w:val="center"/>
        <w:rPr>
          <w:b/>
          <w:bCs/>
          <w:color w:val="auto"/>
          <w:sz w:val="24"/>
          <w:szCs w:val="24"/>
        </w:rPr>
      </w:pPr>
    </w:p>
    <w:p w:rsidR="00250DB2" w:rsidRPr="00662D04" w:rsidRDefault="00250DB2" w:rsidP="004C70E3">
      <w:pPr>
        <w:pStyle w:val="a5"/>
        <w:tabs>
          <w:tab w:val="left" w:pos="9360"/>
        </w:tabs>
        <w:ind w:right="0"/>
        <w:jc w:val="center"/>
        <w:rPr>
          <w:b/>
          <w:bCs/>
          <w:color w:val="auto"/>
          <w:sz w:val="24"/>
          <w:szCs w:val="24"/>
        </w:rPr>
      </w:pPr>
    </w:p>
    <w:p w:rsidR="00250DB2" w:rsidRPr="00662D04" w:rsidRDefault="00250DB2" w:rsidP="004C70E3">
      <w:pPr>
        <w:pStyle w:val="a5"/>
        <w:tabs>
          <w:tab w:val="left" w:pos="9360"/>
        </w:tabs>
        <w:ind w:right="0"/>
        <w:jc w:val="center"/>
        <w:rPr>
          <w:b/>
          <w:bCs/>
          <w:color w:val="auto"/>
          <w:sz w:val="24"/>
          <w:szCs w:val="24"/>
        </w:rPr>
      </w:pPr>
    </w:p>
    <w:p w:rsidR="00250DB2" w:rsidRPr="00662D04" w:rsidRDefault="00250DB2" w:rsidP="004C70E3">
      <w:pPr>
        <w:pStyle w:val="a5"/>
        <w:tabs>
          <w:tab w:val="left" w:pos="9360"/>
        </w:tabs>
        <w:ind w:right="0"/>
        <w:jc w:val="center"/>
        <w:rPr>
          <w:b/>
          <w:bCs/>
          <w:color w:val="auto"/>
          <w:sz w:val="24"/>
          <w:szCs w:val="24"/>
        </w:rPr>
      </w:pPr>
    </w:p>
    <w:p w:rsidR="00250DB2" w:rsidRPr="00662D04" w:rsidRDefault="00250DB2" w:rsidP="004C70E3">
      <w:pPr>
        <w:pStyle w:val="a5"/>
        <w:tabs>
          <w:tab w:val="left" w:pos="9360"/>
        </w:tabs>
        <w:ind w:right="0"/>
        <w:jc w:val="center"/>
        <w:rPr>
          <w:b/>
          <w:bCs/>
          <w:color w:val="auto"/>
          <w:sz w:val="24"/>
          <w:szCs w:val="24"/>
        </w:rPr>
      </w:pPr>
    </w:p>
    <w:p w:rsidR="00250DB2" w:rsidRPr="00662D04" w:rsidRDefault="00250DB2" w:rsidP="004C70E3">
      <w:pPr>
        <w:pStyle w:val="a5"/>
        <w:tabs>
          <w:tab w:val="left" w:pos="9360"/>
        </w:tabs>
        <w:ind w:right="0"/>
        <w:jc w:val="center"/>
        <w:rPr>
          <w:b/>
          <w:bCs/>
          <w:color w:val="auto"/>
          <w:sz w:val="24"/>
          <w:szCs w:val="24"/>
        </w:rPr>
      </w:pPr>
    </w:p>
    <w:p w:rsidR="00250DB2" w:rsidRPr="00662D04" w:rsidRDefault="00250DB2" w:rsidP="004C70E3">
      <w:pPr>
        <w:pStyle w:val="a5"/>
        <w:tabs>
          <w:tab w:val="left" w:pos="9360"/>
        </w:tabs>
        <w:ind w:right="0"/>
        <w:jc w:val="center"/>
        <w:rPr>
          <w:b/>
          <w:bCs/>
          <w:color w:val="auto"/>
          <w:sz w:val="24"/>
          <w:szCs w:val="24"/>
        </w:rPr>
      </w:pPr>
    </w:p>
    <w:p w:rsidR="00250DB2" w:rsidRPr="00662D04" w:rsidRDefault="00250DB2" w:rsidP="004C70E3">
      <w:pPr>
        <w:pStyle w:val="a5"/>
        <w:tabs>
          <w:tab w:val="left" w:pos="9360"/>
        </w:tabs>
        <w:ind w:right="0"/>
        <w:jc w:val="center"/>
        <w:rPr>
          <w:b/>
          <w:bCs/>
          <w:color w:val="auto"/>
          <w:sz w:val="24"/>
          <w:szCs w:val="24"/>
        </w:rPr>
      </w:pPr>
    </w:p>
    <w:p w:rsidR="00250DB2" w:rsidRPr="00662D04" w:rsidRDefault="00250DB2" w:rsidP="004C70E3">
      <w:pPr>
        <w:pStyle w:val="a5"/>
        <w:tabs>
          <w:tab w:val="left" w:pos="9360"/>
        </w:tabs>
        <w:ind w:right="0"/>
        <w:jc w:val="center"/>
        <w:rPr>
          <w:b/>
          <w:bCs/>
          <w:color w:val="auto"/>
          <w:sz w:val="24"/>
          <w:szCs w:val="24"/>
        </w:rPr>
      </w:pPr>
    </w:p>
    <w:p w:rsidR="00250DB2" w:rsidRPr="00662D04" w:rsidRDefault="00250DB2" w:rsidP="004C70E3">
      <w:pPr>
        <w:pStyle w:val="a5"/>
        <w:tabs>
          <w:tab w:val="left" w:pos="9360"/>
        </w:tabs>
        <w:ind w:right="0"/>
        <w:jc w:val="center"/>
        <w:rPr>
          <w:b/>
          <w:bCs/>
          <w:color w:val="auto"/>
          <w:sz w:val="24"/>
          <w:szCs w:val="24"/>
        </w:rPr>
      </w:pPr>
    </w:p>
    <w:p w:rsidR="00250DB2" w:rsidRPr="00662D04" w:rsidRDefault="00250DB2" w:rsidP="004C70E3">
      <w:pPr>
        <w:pStyle w:val="a5"/>
        <w:tabs>
          <w:tab w:val="left" w:pos="9360"/>
        </w:tabs>
        <w:ind w:right="0"/>
        <w:jc w:val="center"/>
        <w:rPr>
          <w:b/>
          <w:bCs/>
          <w:color w:val="auto"/>
          <w:sz w:val="24"/>
          <w:szCs w:val="24"/>
        </w:rPr>
      </w:pPr>
    </w:p>
    <w:p w:rsidR="00F27529" w:rsidRPr="006E5F7F" w:rsidRDefault="00692A82" w:rsidP="004C70E3">
      <w:pPr>
        <w:pStyle w:val="a5"/>
        <w:tabs>
          <w:tab w:val="left" w:pos="9360"/>
        </w:tabs>
        <w:ind w:right="0"/>
        <w:jc w:val="center"/>
        <w:rPr>
          <w:b/>
          <w:bCs/>
          <w:color w:val="auto"/>
          <w:sz w:val="24"/>
          <w:szCs w:val="24"/>
        </w:rPr>
      </w:pPr>
      <w:r w:rsidRPr="006E5F7F">
        <w:rPr>
          <w:b/>
          <w:bCs/>
          <w:color w:val="auto"/>
          <w:sz w:val="24"/>
          <w:szCs w:val="24"/>
        </w:rPr>
        <w:lastRenderedPageBreak/>
        <w:t>ЗАКЛЮЧЕНИЕ</w:t>
      </w:r>
    </w:p>
    <w:p w:rsidR="00692A82" w:rsidRPr="00662D04" w:rsidRDefault="00692A82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F27529" w:rsidRPr="00662D04" w:rsidRDefault="00C00AEC" w:rsidP="004C70E3">
      <w:pPr>
        <w:shd w:val="clear" w:color="auto" w:fill="FFFFFF"/>
        <w:ind w:left="5"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pacing w:val="-5"/>
          <w:sz w:val="24"/>
          <w:szCs w:val="24"/>
        </w:rPr>
        <w:t>Учебные и</w:t>
      </w:r>
      <w:r w:rsidR="00692A82" w:rsidRPr="00662D04">
        <w:rPr>
          <w:color w:val="auto"/>
          <w:spacing w:val="-5"/>
          <w:sz w:val="24"/>
          <w:szCs w:val="24"/>
        </w:rPr>
        <w:t>сследовательские</w:t>
      </w:r>
      <w:r w:rsidR="00F27529" w:rsidRPr="00662D04">
        <w:rPr>
          <w:color w:val="auto"/>
          <w:spacing w:val="-5"/>
          <w:sz w:val="24"/>
          <w:szCs w:val="24"/>
        </w:rPr>
        <w:t xml:space="preserve"> работы</w:t>
      </w:r>
      <w:r w:rsidR="00F27529" w:rsidRPr="00662D04">
        <w:rPr>
          <w:color w:val="auto"/>
          <w:spacing w:val="3"/>
          <w:sz w:val="24"/>
          <w:szCs w:val="24"/>
        </w:rPr>
        <w:t xml:space="preserve"> зарекомендовали себя как важный фактор </w:t>
      </w:r>
      <w:r w:rsidR="00F27529" w:rsidRPr="00662D04">
        <w:rPr>
          <w:color w:val="auto"/>
          <w:sz w:val="24"/>
          <w:szCs w:val="24"/>
        </w:rPr>
        <w:t>повышения теоретической, профессионально</w:t>
      </w:r>
      <w:r w:rsidR="00692A82" w:rsidRPr="00662D04">
        <w:rPr>
          <w:color w:val="auto"/>
          <w:sz w:val="24"/>
          <w:szCs w:val="24"/>
        </w:rPr>
        <w:t>й</w:t>
      </w:r>
      <w:r w:rsidR="00F27529" w:rsidRPr="00662D04">
        <w:rPr>
          <w:color w:val="auto"/>
          <w:sz w:val="24"/>
          <w:szCs w:val="24"/>
        </w:rPr>
        <w:t xml:space="preserve"> и </w:t>
      </w:r>
      <w:r w:rsidR="00F27529" w:rsidRPr="00662D04">
        <w:rPr>
          <w:color w:val="auto"/>
          <w:spacing w:val="1"/>
          <w:sz w:val="24"/>
          <w:szCs w:val="24"/>
        </w:rPr>
        <w:t>специальной подготовки будущих специалистов</w:t>
      </w:r>
      <w:r w:rsidR="00EC7B51" w:rsidRPr="00662D04">
        <w:rPr>
          <w:color w:val="auto"/>
          <w:spacing w:val="1"/>
          <w:sz w:val="24"/>
          <w:szCs w:val="24"/>
        </w:rPr>
        <w:t>.</w:t>
      </w:r>
    </w:p>
    <w:p w:rsidR="00F27529" w:rsidRPr="00662D04" w:rsidRDefault="00F27529" w:rsidP="004C70E3">
      <w:pPr>
        <w:shd w:val="clear" w:color="auto" w:fill="FFFFFF"/>
        <w:ind w:right="5" w:firstLine="709"/>
        <w:jc w:val="both"/>
        <w:rPr>
          <w:color w:val="auto"/>
          <w:sz w:val="24"/>
          <w:szCs w:val="24"/>
        </w:rPr>
      </w:pPr>
      <w:r w:rsidRPr="00662D04">
        <w:rPr>
          <w:color w:val="auto"/>
          <w:spacing w:val="-6"/>
          <w:sz w:val="24"/>
          <w:szCs w:val="24"/>
        </w:rPr>
        <w:t xml:space="preserve">Выполнение </w:t>
      </w:r>
      <w:r w:rsidR="00692A82" w:rsidRPr="00662D04">
        <w:rPr>
          <w:color w:val="auto"/>
          <w:spacing w:val="-6"/>
          <w:sz w:val="24"/>
          <w:szCs w:val="24"/>
        </w:rPr>
        <w:t>исследовательских</w:t>
      </w:r>
      <w:r w:rsidRPr="00662D04">
        <w:rPr>
          <w:color w:val="auto"/>
          <w:spacing w:val="-6"/>
          <w:sz w:val="24"/>
          <w:szCs w:val="24"/>
        </w:rPr>
        <w:t xml:space="preserve"> работ студентами способствует </w:t>
      </w:r>
      <w:r w:rsidRPr="00662D04">
        <w:rPr>
          <w:color w:val="auto"/>
          <w:spacing w:val="-1"/>
          <w:sz w:val="24"/>
          <w:szCs w:val="24"/>
        </w:rPr>
        <w:t xml:space="preserve">расширению их научного кругозора, формированию навыков научного </w:t>
      </w:r>
      <w:r w:rsidRPr="00662D04">
        <w:rPr>
          <w:color w:val="auto"/>
          <w:spacing w:val="-3"/>
          <w:sz w:val="24"/>
          <w:szCs w:val="24"/>
        </w:rPr>
        <w:t xml:space="preserve">исследования, вооружает творческим подходом, необходимым для </w:t>
      </w:r>
      <w:r w:rsidR="00EC7B51" w:rsidRPr="00662D04">
        <w:rPr>
          <w:color w:val="auto"/>
          <w:spacing w:val="-7"/>
          <w:sz w:val="24"/>
          <w:szCs w:val="24"/>
        </w:rPr>
        <w:t>работы по специальности.</w:t>
      </w:r>
    </w:p>
    <w:p w:rsidR="00F27529" w:rsidRPr="00662D04" w:rsidRDefault="00F27529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AB4090" w:rsidRPr="00662D04" w:rsidRDefault="00AB4090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AB4090" w:rsidRPr="00662D04" w:rsidRDefault="00AB4090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AB4090" w:rsidRPr="00662D04" w:rsidRDefault="00AB4090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AB4090" w:rsidRPr="00662D04" w:rsidRDefault="00AB4090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AB4090" w:rsidRPr="00662D04" w:rsidRDefault="00AB4090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AB4090" w:rsidRPr="00662D04" w:rsidRDefault="00AB4090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AB4090" w:rsidRPr="00662D04" w:rsidRDefault="00AB4090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AB4090" w:rsidRPr="00662D04" w:rsidRDefault="00AB4090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AB4090" w:rsidRPr="00662D04" w:rsidRDefault="00AB4090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AB4090" w:rsidRPr="00662D04" w:rsidRDefault="00AB4090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AB4090" w:rsidRPr="00662D04" w:rsidRDefault="00AB4090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AB4090" w:rsidRPr="00662D04" w:rsidRDefault="00AB4090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AB4090" w:rsidRPr="00662D04" w:rsidRDefault="00AB4090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AB4090" w:rsidRPr="00662D04" w:rsidRDefault="00AB4090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AB4090" w:rsidRPr="00662D04" w:rsidRDefault="00AB4090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AB4090" w:rsidRPr="00662D04" w:rsidRDefault="00AB4090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AB4090" w:rsidRPr="00662D04" w:rsidRDefault="00AB4090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AB4090" w:rsidRPr="00662D04" w:rsidRDefault="00AB4090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AB4090" w:rsidRPr="00662D04" w:rsidRDefault="00AB4090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AB4090" w:rsidRPr="00662D04" w:rsidRDefault="00AB4090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AB4090" w:rsidRPr="00662D04" w:rsidRDefault="00AB4090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AB4090" w:rsidRPr="00662D04" w:rsidRDefault="00AB4090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FF6D19" w:rsidRPr="00662D04" w:rsidRDefault="00FF6D19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FF6D19" w:rsidRPr="00662D04" w:rsidRDefault="00FF6D19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FF6D19" w:rsidRPr="00662D04" w:rsidRDefault="00FF6D19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FF6D19" w:rsidRPr="00662D04" w:rsidRDefault="00FF6D19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FF6D19" w:rsidRPr="00662D04" w:rsidRDefault="00FF6D19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FF6D19" w:rsidRPr="00662D04" w:rsidRDefault="00FF6D19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FF6D19" w:rsidRPr="00662D04" w:rsidRDefault="00FF6D19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FF6D19" w:rsidRPr="00662D04" w:rsidRDefault="00FF6D19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FF6D19" w:rsidRPr="00662D04" w:rsidRDefault="00FF6D19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FF6D19" w:rsidRPr="00662D04" w:rsidRDefault="00FF6D19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FF6D19" w:rsidRPr="00662D04" w:rsidRDefault="00FF6D19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AB4090" w:rsidRPr="00662D04" w:rsidRDefault="00AB4090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6E5F7F" w:rsidRDefault="006E5F7F" w:rsidP="004C70E3">
      <w:pPr>
        <w:pStyle w:val="a5"/>
        <w:tabs>
          <w:tab w:val="left" w:pos="9639"/>
        </w:tabs>
        <w:ind w:right="0"/>
        <w:jc w:val="center"/>
        <w:rPr>
          <w:bCs/>
          <w:color w:val="auto"/>
          <w:sz w:val="24"/>
          <w:szCs w:val="24"/>
        </w:rPr>
      </w:pPr>
    </w:p>
    <w:p w:rsidR="006E5F7F" w:rsidRDefault="006E5F7F" w:rsidP="004C70E3">
      <w:pPr>
        <w:pStyle w:val="a5"/>
        <w:tabs>
          <w:tab w:val="left" w:pos="9639"/>
        </w:tabs>
        <w:ind w:right="0"/>
        <w:jc w:val="center"/>
        <w:rPr>
          <w:bCs/>
          <w:color w:val="auto"/>
          <w:sz w:val="24"/>
          <w:szCs w:val="24"/>
        </w:rPr>
      </w:pPr>
    </w:p>
    <w:p w:rsidR="006E5F7F" w:rsidRDefault="006E5F7F" w:rsidP="004C70E3">
      <w:pPr>
        <w:pStyle w:val="a5"/>
        <w:tabs>
          <w:tab w:val="left" w:pos="9639"/>
        </w:tabs>
        <w:ind w:right="0"/>
        <w:jc w:val="center"/>
        <w:rPr>
          <w:bCs/>
          <w:color w:val="auto"/>
          <w:sz w:val="24"/>
          <w:szCs w:val="24"/>
        </w:rPr>
      </w:pPr>
    </w:p>
    <w:p w:rsidR="006E5F7F" w:rsidRDefault="006E5F7F" w:rsidP="004C70E3">
      <w:pPr>
        <w:pStyle w:val="a5"/>
        <w:tabs>
          <w:tab w:val="left" w:pos="9639"/>
        </w:tabs>
        <w:ind w:right="0"/>
        <w:jc w:val="center"/>
        <w:rPr>
          <w:bCs/>
          <w:color w:val="auto"/>
          <w:sz w:val="24"/>
          <w:szCs w:val="24"/>
        </w:rPr>
      </w:pPr>
    </w:p>
    <w:p w:rsidR="006E5F7F" w:rsidRDefault="006E5F7F" w:rsidP="004C70E3">
      <w:pPr>
        <w:pStyle w:val="a5"/>
        <w:tabs>
          <w:tab w:val="left" w:pos="9639"/>
        </w:tabs>
        <w:ind w:right="0"/>
        <w:jc w:val="center"/>
        <w:rPr>
          <w:bCs/>
          <w:color w:val="auto"/>
          <w:sz w:val="24"/>
          <w:szCs w:val="24"/>
        </w:rPr>
      </w:pPr>
    </w:p>
    <w:p w:rsidR="006E5F7F" w:rsidRDefault="006E5F7F" w:rsidP="004C70E3">
      <w:pPr>
        <w:pStyle w:val="a5"/>
        <w:tabs>
          <w:tab w:val="left" w:pos="9639"/>
        </w:tabs>
        <w:ind w:right="0"/>
        <w:jc w:val="center"/>
        <w:rPr>
          <w:bCs/>
          <w:color w:val="auto"/>
          <w:sz w:val="24"/>
          <w:szCs w:val="24"/>
        </w:rPr>
      </w:pPr>
    </w:p>
    <w:p w:rsidR="006E5F7F" w:rsidRDefault="006E5F7F" w:rsidP="004C70E3">
      <w:pPr>
        <w:pStyle w:val="a5"/>
        <w:tabs>
          <w:tab w:val="left" w:pos="9639"/>
        </w:tabs>
        <w:ind w:right="0"/>
        <w:jc w:val="center"/>
        <w:rPr>
          <w:bCs/>
          <w:color w:val="auto"/>
          <w:sz w:val="24"/>
          <w:szCs w:val="24"/>
        </w:rPr>
      </w:pPr>
    </w:p>
    <w:p w:rsidR="006E5F7F" w:rsidRDefault="006E5F7F" w:rsidP="004C70E3">
      <w:pPr>
        <w:pStyle w:val="a5"/>
        <w:tabs>
          <w:tab w:val="left" w:pos="9639"/>
        </w:tabs>
        <w:ind w:right="0"/>
        <w:jc w:val="center"/>
        <w:rPr>
          <w:bCs/>
          <w:color w:val="auto"/>
          <w:sz w:val="24"/>
          <w:szCs w:val="24"/>
        </w:rPr>
      </w:pPr>
    </w:p>
    <w:p w:rsidR="006E5F7F" w:rsidRDefault="006E5F7F" w:rsidP="004C70E3">
      <w:pPr>
        <w:pStyle w:val="a5"/>
        <w:tabs>
          <w:tab w:val="left" w:pos="9639"/>
        </w:tabs>
        <w:ind w:right="0"/>
        <w:jc w:val="center"/>
        <w:rPr>
          <w:bCs/>
          <w:color w:val="auto"/>
          <w:sz w:val="24"/>
          <w:szCs w:val="24"/>
        </w:rPr>
      </w:pPr>
    </w:p>
    <w:p w:rsidR="00C912D1" w:rsidRPr="006E5F7F" w:rsidRDefault="00C912D1" w:rsidP="004C70E3">
      <w:pPr>
        <w:pStyle w:val="a5"/>
        <w:tabs>
          <w:tab w:val="left" w:pos="9639"/>
        </w:tabs>
        <w:ind w:right="0"/>
        <w:jc w:val="center"/>
        <w:rPr>
          <w:b/>
          <w:bCs/>
          <w:color w:val="auto"/>
          <w:sz w:val="24"/>
          <w:szCs w:val="24"/>
        </w:rPr>
      </w:pPr>
      <w:r w:rsidRPr="006E5F7F">
        <w:rPr>
          <w:b/>
          <w:bCs/>
          <w:color w:val="auto"/>
          <w:sz w:val="24"/>
          <w:szCs w:val="24"/>
        </w:rPr>
        <w:lastRenderedPageBreak/>
        <w:t>СПИСОК ИСПОЛЬЗОВАННОЙ ЛИТЕРАТУРЫ И ИСТОЧНИКОВ</w:t>
      </w:r>
    </w:p>
    <w:p w:rsidR="00C912D1" w:rsidRPr="00662D04" w:rsidRDefault="00C912D1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346B6D" w:rsidRPr="00662D04" w:rsidRDefault="00346B6D" w:rsidP="004C70E3">
      <w:pPr>
        <w:pStyle w:val="FR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62D04">
        <w:rPr>
          <w:rFonts w:ascii="Times New Roman" w:hAnsi="Times New Roman"/>
          <w:b/>
          <w:sz w:val="24"/>
          <w:szCs w:val="24"/>
        </w:rPr>
        <w:t xml:space="preserve">Нормативные </w:t>
      </w:r>
      <w:r w:rsidR="00115668" w:rsidRPr="00662D04">
        <w:rPr>
          <w:rFonts w:ascii="Times New Roman" w:hAnsi="Times New Roman"/>
          <w:b/>
          <w:sz w:val="24"/>
          <w:szCs w:val="24"/>
        </w:rPr>
        <w:t>источники</w:t>
      </w:r>
    </w:p>
    <w:p w:rsidR="00115668" w:rsidRPr="00662D04" w:rsidRDefault="00115668" w:rsidP="004C70E3">
      <w:pPr>
        <w:pStyle w:val="FR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912D1" w:rsidRPr="00662D04" w:rsidRDefault="00C912D1" w:rsidP="004C70E3">
      <w:pPr>
        <w:numPr>
          <w:ilvl w:val="0"/>
          <w:numId w:val="61"/>
        </w:numPr>
        <w:autoSpaceDE w:val="0"/>
        <w:autoSpaceDN w:val="0"/>
        <w:adjustRightInd w:val="0"/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ГОСТ  7.12–93 «Библиографическая запись. Сокращение слов на русском языке. Общие требования и правила». </w:t>
      </w:r>
    </w:p>
    <w:p w:rsidR="00C912D1" w:rsidRPr="00662D04" w:rsidRDefault="00C912D1" w:rsidP="004C70E3">
      <w:pPr>
        <w:numPr>
          <w:ilvl w:val="0"/>
          <w:numId w:val="61"/>
        </w:numPr>
        <w:autoSpaceDE w:val="0"/>
        <w:autoSpaceDN w:val="0"/>
        <w:adjustRightInd w:val="0"/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ГОСТ  2.105–95 «Общие требования к текстовым документам».</w:t>
      </w:r>
    </w:p>
    <w:p w:rsidR="00C912D1" w:rsidRPr="00662D04" w:rsidRDefault="00C912D1" w:rsidP="004C70E3">
      <w:pPr>
        <w:numPr>
          <w:ilvl w:val="0"/>
          <w:numId w:val="61"/>
        </w:numPr>
        <w:autoSpaceDE w:val="0"/>
        <w:autoSpaceDN w:val="0"/>
        <w:adjustRightInd w:val="0"/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>ГОСТ 7.80-2000 – «Библиографическая запись. Заголовок. Общие требования и правила составления».</w:t>
      </w:r>
    </w:p>
    <w:p w:rsidR="00C912D1" w:rsidRPr="00662D04" w:rsidRDefault="00C912D1" w:rsidP="004C70E3">
      <w:pPr>
        <w:numPr>
          <w:ilvl w:val="0"/>
          <w:numId w:val="61"/>
        </w:numPr>
        <w:autoSpaceDE w:val="0"/>
        <w:autoSpaceDN w:val="0"/>
        <w:adjustRightInd w:val="0"/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ГОСТ 7.32–2001 «Отчёт о научно-исследовательской работе. Структура и правила оформления». </w:t>
      </w:r>
    </w:p>
    <w:p w:rsidR="00C912D1" w:rsidRPr="00662D04" w:rsidRDefault="00C912D1" w:rsidP="004C70E3">
      <w:pPr>
        <w:numPr>
          <w:ilvl w:val="0"/>
          <w:numId w:val="61"/>
        </w:numPr>
        <w:autoSpaceDE w:val="0"/>
        <w:autoSpaceDN w:val="0"/>
        <w:adjustRightInd w:val="0"/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ГОСТ 7.82–2001 «Библиографическая запись. Библиографическое описание электронных ресурсов». </w:t>
      </w:r>
    </w:p>
    <w:p w:rsidR="00C912D1" w:rsidRPr="00662D04" w:rsidRDefault="00C912D1" w:rsidP="004C70E3">
      <w:pPr>
        <w:numPr>
          <w:ilvl w:val="0"/>
          <w:numId w:val="61"/>
        </w:numPr>
        <w:autoSpaceDE w:val="0"/>
        <w:autoSpaceDN w:val="0"/>
        <w:adjustRightInd w:val="0"/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ГОСТ 7.1–2003 «Библиографическая запись. Библиографическое описание. Общие требования и правила составления». </w:t>
      </w:r>
    </w:p>
    <w:p w:rsidR="00C912D1" w:rsidRPr="00662D04" w:rsidRDefault="00C912D1" w:rsidP="004C70E3">
      <w:pPr>
        <w:numPr>
          <w:ilvl w:val="0"/>
          <w:numId w:val="61"/>
        </w:numPr>
        <w:autoSpaceDE w:val="0"/>
        <w:autoSpaceDN w:val="0"/>
        <w:adjustRightInd w:val="0"/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ГОСТ </w:t>
      </w:r>
      <w:proofErr w:type="gramStart"/>
      <w:r w:rsidRPr="00662D04">
        <w:rPr>
          <w:color w:val="auto"/>
          <w:sz w:val="24"/>
          <w:szCs w:val="24"/>
        </w:rPr>
        <w:t>Р</w:t>
      </w:r>
      <w:proofErr w:type="gramEnd"/>
      <w:r w:rsidRPr="00662D04">
        <w:rPr>
          <w:color w:val="auto"/>
          <w:sz w:val="24"/>
          <w:szCs w:val="24"/>
        </w:rPr>
        <w:t xml:space="preserve"> 7.0.5–2008 «Библиографическая ссылка. Общие требования и правила составления». </w:t>
      </w:r>
    </w:p>
    <w:p w:rsidR="00C912D1" w:rsidRPr="00662D04" w:rsidRDefault="00C912D1" w:rsidP="004C70E3">
      <w:pPr>
        <w:pStyle w:val="a5"/>
        <w:tabs>
          <w:tab w:val="left" w:pos="9360"/>
        </w:tabs>
        <w:ind w:right="0" w:firstLine="709"/>
        <w:jc w:val="center"/>
        <w:rPr>
          <w:b/>
          <w:bCs/>
          <w:color w:val="auto"/>
          <w:sz w:val="24"/>
          <w:szCs w:val="24"/>
        </w:rPr>
      </w:pPr>
    </w:p>
    <w:p w:rsidR="00346B6D" w:rsidRPr="00662D04" w:rsidRDefault="008243B6" w:rsidP="004C70E3">
      <w:pPr>
        <w:jc w:val="center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Основная л</w:t>
      </w:r>
      <w:r w:rsidR="00346B6D" w:rsidRPr="00662D04">
        <w:rPr>
          <w:b/>
          <w:color w:val="auto"/>
          <w:sz w:val="24"/>
          <w:szCs w:val="24"/>
        </w:rPr>
        <w:t>итература</w:t>
      </w:r>
    </w:p>
    <w:p w:rsidR="00115668" w:rsidRPr="00662D04" w:rsidRDefault="00115668" w:rsidP="004C70E3">
      <w:pPr>
        <w:jc w:val="center"/>
        <w:rPr>
          <w:b/>
          <w:color w:val="auto"/>
          <w:sz w:val="24"/>
          <w:szCs w:val="24"/>
        </w:rPr>
      </w:pPr>
    </w:p>
    <w:p w:rsidR="008243B6" w:rsidRPr="00662D04" w:rsidRDefault="008243B6" w:rsidP="004C70E3">
      <w:pPr>
        <w:pStyle w:val="af2"/>
        <w:numPr>
          <w:ilvl w:val="0"/>
          <w:numId w:val="6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t>Берг, Д.Б. Подготовка выступления при защите дипломного проекта: учебно-методическое пособие / Д.Б.Берг.</w:t>
      </w:r>
      <w:r w:rsidRPr="00662D04">
        <w:rPr>
          <w:sz w:val="24"/>
          <w:szCs w:val="24"/>
        </w:rPr>
        <w:t xml:space="preserve"> –</w:t>
      </w:r>
      <w:r w:rsidRPr="00662D04">
        <w:rPr>
          <w:rFonts w:ascii="Times New Roman" w:hAnsi="Times New Roman"/>
          <w:sz w:val="24"/>
          <w:szCs w:val="24"/>
        </w:rPr>
        <w:t xml:space="preserve"> Екатеринбург: ГОУ ВПО УГТУ</w:t>
      </w:r>
      <w:r w:rsidRPr="00662D04">
        <w:rPr>
          <w:sz w:val="24"/>
          <w:szCs w:val="24"/>
        </w:rPr>
        <w:t>–</w:t>
      </w:r>
      <w:r w:rsidRPr="00662D04">
        <w:rPr>
          <w:rFonts w:ascii="Times New Roman" w:hAnsi="Times New Roman"/>
          <w:sz w:val="24"/>
          <w:szCs w:val="24"/>
        </w:rPr>
        <w:t>УПИ, 2010. - 33 с.</w:t>
      </w:r>
    </w:p>
    <w:p w:rsidR="008243B6" w:rsidRPr="00662D04" w:rsidRDefault="008243B6" w:rsidP="004C70E3">
      <w:pPr>
        <w:pStyle w:val="afd"/>
        <w:numPr>
          <w:ilvl w:val="0"/>
          <w:numId w:val="61"/>
        </w:numPr>
        <w:ind w:left="709" w:hanging="709"/>
        <w:rPr>
          <w:szCs w:val="24"/>
        </w:rPr>
      </w:pPr>
      <w:r w:rsidRPr="00662D04">
        <w:rPr>
          <w:szCs w:val="24"/>
        </w:rPr>
        <w:t>Бизюк, А.П. Дипломная работа – содержание и оформление: В помощь выпускнику/ А.П.Бизюк. – СПб</w:t>
      </w:r>
      <w:proofErr w:type="gramStart"/>
      <w:r w:rsidRPr="00662D04">
        <w:rPr>
          <w:szCs w:val="24"/>
        </w:rPr>
        <w:t xml:space="preserve">.: </w:t>
      </w:r>
      <w:proofErr w:type="gramEnd"/>
      <w:r w:rsidRPr="00662D04">
        <w:rPr>
          <w:szCs w:val="24"/>
        </w:rPr>
        <w:t>Маркетинг, 2011.</w:t>
      </w:r>
    </w:p>
    <w:p w:rsidR="008243B6" w:rsidRPr="00662D04" w:rsidRDefault="008243B6" w:rsidP="004C70E3">
      <w:pPr>
        <w:pStyle w:val="af2"/>
        <w:numPr>
          <w:ilvl w:val="0"/>
          <w:numId w:val="6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t xml:space="preserve">Методические рекомендации по выполнению выпускной квалификационной (дипломной) работы по специальности </w:t>
      </w:r>
      <w:r w:rsidRPr="00662D04">
        <w:rPr>
          <w:rFonts w:ascii="Times New Roman" w:hAnsi="Times New Roman"/>
          <w:bCs/>
          <w:sz w:val="24"/>
          <w:szCs w:val="24"/>
        </w:rPr>
        <w:t>060109 – «Сестринское дело»</w:t>
      </w:r>
      <w:r w:rsidRPr="00662D04">
        <w:rPr>
          <w:rFonts w:ascii="Times New Roman" w:hAnsi="Times New Roman"/>
          <w:sz w:val="24"/>
          <w:szCs w:val="24"/>
        </w:rPr>
        <w:t xml:space="preserve"> /  [А.Б. Ходжаян и др.].– Ставрополь, Ставропольская государственная медицинская академия, 2011. – 43 </w:t>
      </w:r>
      <w:proofErr w:type="gramStart"/>
      <w:r w:rsidRPr="00662D04">
        <w:rPr>
          <w:rFonts w:ascii="Times New Roman" w:hAnsi="Times New Roman"/>
          <w:sz w:val="24"/>
          <w:szCs w:val="24"/>
        </w:rPr>
        <w:t>с</w:t>
      </w:r>
      <w:proofErr w:type="gramEnd"/>
      <w:r w:rsidRPr="00662D04">
        <w:rPr>
          <w:rFonts w:ascii="Times New Roman" w:hAnsi="Times New Roman"/>
          <w:sz w:val="24"/>
          <w:szCs w:val="24"/>
        </w:rPr>
        <w:t>.</w:t>
      </w:r>
    </w:p>
    <w:p w:rsidR="008243B6" w:rsidRPr="00662D04" w:rsidRDefault="008243B6" w:rsidP="004C70E3">
      <w:pPr>
        <w:pStyle w:val="af2"/>
        <w:numPr>
          <w:ilvl w:val="0"/>
          <w:numId w:val="6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t>Методические рекомендации по написанию курсовой работы /  В.Д.Гордашевская. – Минусинск: КГБОУ СПО ММТ, 2012. – 24 с.</w:t>
      </w:r>
    </w:p>
    <w:p w:rsidR="008243B6" w:rsidRPr="00662D04" w:rsidRDefault="008243B6" w:rsidP="004C70E3">
      <w:pPr>
        <w:pStyle w:val="af2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t>Методические рекомендации по написанию курсовой работы / В.Д.Гордашевская. – Минусинск: КГБОУ СПО ММТ, 2012. – 24 с.</w:t>
      </w:r>
    </w:p>
    <w:p w:rsidR="008243B6" w:rsidRPr="00662D04" w:rsidRDefault="008243B6" w:rsidP="004C70E3">
      <w:pPr>
        <w:pStyle w:val="af2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t xml:space="preserve">Методические рекомендации по разработке, написанию и оформлению рефератов и эссе / М.А.Баталова; НОУ СПО  Пермский  колледж экономики и управления, 2011. – 44 </w:t>
      </w:r>
      <w:proofErr w:type="gramStart"/>
      <w:r w:rsidRPr="00662D04">
        <w:rPr>
          <w:rFonts w:ascii="Times New Roman" w:hAnsi="Times New Roman"/>
          <w:sz w:val="24"/>
          <w:szCs w:val="24"/>
        </w:rPr>
        <w:t>с</w:t>
      </w:r>
      <w:proofErr w:type="gramEnd"/>
      <w:r w:rsidRPr="00662D04">
        <w:rPr>
          <w:rFonts w:ascii="Times New Roman" w:hAnsi="Times New Roman"/>
          <w:sz w:val="24"/>
          <w:szCs w:val="24"/>
        </w:rPr>
        <w:t>.</w:t>
      </w:r>
    </w:p>
    <w:p w:rsidR="008243B6" w:rsidRPr="00662D04" w:rsidRDefault="008243B6" w:rsidP="004C70E3">
      <w:pPr>
        <w:pStyle w:val="FR3"/>
        <w:numPr>
          <w:ilvl w:val="0"/>
          <w:numId w:val="61"/>
        </w:numPr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t>Методические указания по выполнению выпускной квалификационной работы (ВКР)</w:t>
      </w:r>
      <w:r w:rsidRPr="00662D04">
        <w:rPr>
          <w:rFonts w:ascii="Times New Roman" w:hAnsi="Times New Roman"/>
          <w:b/>
          <w:sz w:val="24"/>
          <w:szCs w:val="24"/>
        </w:rPr>
        <w:t xml:space="preserve"> </w:t>
      </w:r>
      <w:r w:rsidRPr="00662D04">
        <w:rPr>
          <w:rFonts w:ascii="Times New Roman" w:hAnsi="Times New Roman"/>
          <w:sz w:val="24"/>
          <w:szCs w:val="24"/>
        </w:rPr>
        <w:t>по специальностям среднего профессионального образования</w:t>
      </w:r>
      <w:r w:rsidRPr="00662D04">
        <w:rPr>
          <w:rFonts w:ascii="Times New Roman" w:hAnsi="Times New Roman"/>
          <w:b/>
          <w:sz w:val="24"/>
          <w:szCs w:val="24"/>
        </w:rPr>
        <w:t xml:space="preserve"> / </w:t>
      </w:r>
      <w:r w:rsidRPr="00662D04">
        <w:rPr>
          <w:rFonts w:ascii="Times New Roman" w:hAnsi="Times New Roman"/>
          <w:bCs/>
          <w:sz w:val="24"/>
          <w:szCs w:val="24"/>
        </w:rPr>
        <w:t>Санкт-Петербургский колледж управления и экономики</w:t>
      </w:r>
      <w:r w:rsidRPr="00662D04">
        <w:rPr>
          <w:rFonts w:ascii="Times New Roman" w:hAnsi="Times New Roman"/>
          <w:bCs/>
          <w:sz w:val="24"/>
          <w:szCs w:val="24"/>
        </w:rPr>
        <w:br/>
        <w:t xml:space="preserve">«Александровский лицей», 2011. – 20 </w:t>
      </w:r>
      <w:proofErr w:type="gramStart"/>
      <w:r w:rsidRPr="00662D04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662D04">
        <w:rPr>
          <w:rFonts w:ascii="Times New Roman" w:hAnsi="Times New Roman"/>
          <w:bCs/>
          <w:sz w:val="24"/>
          <w:szCs w:val="24"/>
        </w:rPr>
        <w:t>.</w:t>
      </w:r>
    </w:p>
    <w:p w:rsidR="008243B6" w:rsidRPr="00662D04" w:rsidRDefault="008243B6" w:rsidP="004C70E3">
      <w:pPr>
        <w:pStyle w:val="af2"/>
        <w:numPr>
          <w:ilvl w:val="0"/>
          <w:numId w:val="6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hAnsi="Times New Roman"/>
          <w:sz w:val="24"/>
          <w:szCs w:val="24"/>
        </w:rPr>
        <w:t xml:space="preserve">Написание и оформление курсовых и выпускных квалификационных работ: методические указания / Ю. В. Соколова, И. В. Мартынова; </w:t>
      </w:r>
      <w:proofErr w:type="gramStart"/>
      <w:r w:rsidRPr="00662D04">
        <w:rPr>
          <w:rFonts w:ascii="Times New Roman" w:hAnsi="Times New Roman"/>
          <w:sz w:val="24"/>
          <w:szCs w:val="24"/>
        </w:rPr>
        <w:t>Между-народная</w:t>
      </w:r>
      <w:proofErr w:type="gramEnd"/>
      <w:r w:rsidRPr="00662D04">
        <w:rPr>
          <w:rFonts w:ascii="Times New Roman" w:hAnsi="Times New Roman"/>
          <w:sz w:val="24"/>
          <w:szCs w:val="24"/>
        </w:rPr>
        <w:t xml:space="preserve"> академия бизнеса и новых технологий (МУБиНТ). —  Ярославль: РИО Академии МУБиНТ, 2011. — 48 </w:t>
      </w:r>
      <w:proofErr w:type="gramStart"/>
      <w:r w:rsidRPr="00662D04">
        <w:rPr>
          <w:rFonts w:ascii="Times New Roman" w:hAnsi="Times New Roman"/>
          <w:sz w:val="24"/>
          <w:szCs w:val="24"/>
        </w:rPr>
        <w:t>с</w:t>
      </w:r>
      <w:proofErr w:type="gramEnd"/>
      <w:r w:rsidRPr="00662D04">
        <w:rPr>
          <w:rFonts w:ascii="Times New Roman" w:hAnsi="Times New Roman"/>
          <w:sz w:val="24"/>
          <w:szCs w:val="24"/>
        </w:rPr>
        <w:t>.</w:t>
      </w:r>
    </w:p>
    <w:p w:rsidR="008243B6" w:rsidRPr="00662D04" w:rsidRDefault="008243B6" w:rsidP="004C70E3">
      <w:pPr>
        <w:pStyle w:val="af2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NewRoman,Bold" w:hAnsi="Times New Roman"/>
          <w:sz w:val="24"/>
          <w:szCs w:val="24"/>
        </w:rPr>
      </w:pPr>
      <w:r w:rsidRPr="00662D04">
        <w:rPr>
          <w:rFonts w:ascii="Times New Roman" w:eastAsia="TimesNewRoman,Bold" w:hAnsi="Times New Roman"/>
          <w:bCs/>
          <w:sz w:val="24"/>
          <w:szCs w:val="24"/>
        </w:rPr>
        <w:t xml:space="preserve">Правила написания и оформления выпускных квалификационных работ / </w:t>
      </w:r>
      <w:r w:rsidRPr="00662D04">
        <w:rPr>
          <w:rFonts w:ascii="Times New Roman" w:eastAsia="TimesNewRoman,Bold" w:hAnsi="Times New Roman"/>
          <w:sz w:val="24"/>
          <w:szCs w:val="24"/>
        </w:rPr>
        <w:t xml:space="preserve"> </w:t>
      </w:r>
      <w:r w:rsidRPr="00662D04">
        <w:rPr>
          <w:rFonts w:ascii="Times New Roman" w:eastAsia="TimesNewRoman,Bold" w:hAnsi="Times New Roman"/>
          <w:bCs/>
          <w:sz w:val="24"/>
          <w:szCs w:val="24"/>
        </w:rPr>
        <w:t xml:space="preserve">Е.Е. Шваков, Т.К. </w:t>
      </w:r>
      <w:r w:rsidRPr="00662D04">
        <w:rPr>
          <w:rFonts w:ascii="Times New Roman" w:eastAsia="TimesNewRoman,Bold" w:hAnsi="Times New Roman"/>
          <w:sz w:val="24"/>
          <w:szCs w:val="24"/>
        </w:rPr>
        <w:t xml:space="preserve"> </w:t>
      </w:r>
      <w:r w:rsidRPr="00662D04">
        <w:rPr>
          <w:rFonts w:ascii="Times New Roman" w:eastAsia="TimesNewRoman,Bold" w:hAnsi="Times New Roman"/>
          <w:bCs/>
          <w:sz w:val="24"/>
          <w:szCs w:val="24"/>
        </w:rPr>
        <w:t xml:space="preserve">Куриленко – </w:t>
      </w:r>
      <w:r w:rsidRPr="00662D04">
        <w:rPr>
          <w:rFonts w:ascii="Times New Roman" w:eastAsia="TimesNewRoman,Bold" w:hAnsi="Times New Roman"/>
          <w:sz w:val="24"/>
          <w:szCs w:val="24"/>
        </w:rPr>
        <w:t>Г</w:t>
      </w:r>
      <w:r w:rsidRPr="00662D04">
        <w:rPr>
          <w:rFonts w:ascii="Times New Roman" w:eastAsia="TimesNewRoman" w:hAnsi="Times New Roman"/>
          <w:sz w:val="24"/>
          <w:szCs w:val="24"/>
        </w:rPr>
        <w:t>орно</w:t>
      </w:r>
      <w:r w:rsidRPr="00662D04">
        <w:rPr>
          <w:rFonts w:ascii="Times New Roman" w:eastAsia="TimesNewRoman,Bold" w:hAnsi="Times New Roman"/>
          <w:sz w:val="24"/>
          <w:szCs w:val="24"/>
        </w:rPr>
        <w:t>-А</w:t>
      </w:r>
      <w:r w:rsidRPr="00662D04">
        <w:rPr>
          <w:rFonts w:ascii="Times New Roman" w:eastAsia="TimesNewRoman" w:hAnsi="Times New Roman"/>
          <w:sz w:val="24"/>
          <w:szCs w:val="24"/>
        </w:rPr>
        <w:t>лтайск</w:t>
      </w:r>
      <w:r w:rsidRPr="00662D04">
        <w:rPr>
          <w:rFonts w:ascii="Times New Roman" w:eastAsia="TimesNewRoman,Bold" w:hAnsi="Times New Roman"/>
          <w:sz w:val="24"/>
          <w:szCs w:val="24"/>
        </w:rPr>
        <w:t xml:space="preserve">: </w:t>
      </w:r>
      <w:r w:rsidRPr="00662D04">
        <w:rPr>
          <w:rFonts w:ascii="Times New Roman" w:eastAsia="TimesNewRoman" w:hAnsi="Times New Roman"/>
          <w:sz w:val="24"/>
          <w:szCs w:val="24"/>
        </w:rPr>
        <w:t>РИО ГАГУ</w:t>
      </w:r>
      <w:r w:rsidRPr="00662D04">
        <w:rPr>
          <w:rFonts w:ascii="Times New Roman" w:eastAsia="TimesNewRoman,Bold" w:hAnsi="Times New Roman"/>
          <w:sz w:val="24"/>
          <w:szCs w:val="24"/>
        </w:rPr>
        <w:t xml:space="preserve">, 2012. – 68 </w:t>
      </w:r>
      <w:proofErr w:type="gramStart"/>
      <w:r w:rsidRPr="00662D04">
        <w:rPr>
          <w:rFonts w:ascii="Times New Roman" w:eastAsia="TimesNewRoman" w:hAnsi="Times New Roman"/>
          <w:sz w:val="24"/>
          <w:szCs w:val="24"/>
        </w:rPr>
        <w:t>с</w:t>
      </w:r>
      <w:proofErr w:type="gramEnd"/>
      <w:r w:rsidRPr="00662D04">
        <w:rPr>
          <w:rFonts w:ascii="Times New Roman" w:eastAsia="TimesNewRoman,Bold" w:hAnsi="Times New Roman"/>
          <w:sz w:val="24"/>
          <w:szCs w:val="24"/>
        </w:rPr>
        <w:t>.</w:t>
      </w:r>
    </w:p>
    <w:p w:rsidR="008243B6" w:rsidRPr="00662D04" w:rsidRDefault="008243B6" w:rsidP="004C70E3">
      <w:pPr>
        <w:numPr>
          <w:ilvl w:val="0"/>
          <w:numId w:val="6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rFonts w:eastAsia="TimesNewRoman"/>
          <w:color w:val="auto"/>
          <w:sz w:val="24"/>
          <w:szCs w:val="24"/>
        </w:rPr>
        <w:t>Структура выпускной квалификационной работы: методические рекомендации / Л.Ф. Сынкина, К.П. Авдеенкова, Г.В. Киселева. - 2-е изд.- Смоленск: СПК, 2011.- 50 с.</w:t>
      </w:r>
    </w:p>
    <w:p w:rsidR="008243B6" w:rsidRPr="00662D04" w:rsidRDefault="008243B6" w:rsidP="004C70E3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:rsidR="006E5F7F" w:rsidRDefault="006E5F7F" w:rsidP="004C70E3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:rsidR="006E5F7F" w:rsidRDefault="006E5F7F" w:rsidP="004C70E3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:rsidR="006E5F7F" w:rsidRDefault="006E5F7F" w:rsidP="004C70E3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:rsidR="006E5F7F" w:rsidRDefault="006E5F7F" w:rsidP="004C70E3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:rsidR="008243B6" w:rsidRPr="00662D04" w:rsidRDefault="008243B6" w:rsidP="004C70E3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lastRenderedPageBreak/>
        <w:t>Дополнительная литература</w:t>
      </w:r>
    </w:p>
    <w:p w:rsidR="008243B6" w:rsidRPr="00662D04" w:rsidRDefault="008243B6" w:rsidP="004C70E3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:rsidR="008243B6" w:rsidRPr="00662D04" w:rsidRDefault="008243B6" w:rsidP="004C70E3">
      <w:pPr>
        <w:numPr>
          <w:ilvl w:val="0"/>
          <w:numId w:val="6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iCs/>
          <w:color w:val="auto"/>
          <w:sz w:val="24"/>
          <w:szCs w:val="24"/>
        </w:rPr>
        <w:t>Кельбас, Р.В</w:t>
      </w:r>
      <w:r w:rsidRPr="00662D04">
        <w:rPr>
          <w:color w:val="auto"/>
          <w:sz w:val="24"/>
          <w:szCs w:val="24"/>
        </w:rPr>
        <w:t xml:space="preserve">. Научная деятельность учащихся и оформление ее результатов: методические рекомендации педагогам дополнительного образования и учителям школ / Р.В. Кельбас. – Ханты-Мансийск: ГУИПП «Полиграфист», 2002.– 48 </w:t>
      </w:r>
      <w:proofErr w:type="gramStart"/>
      <w:r w:rsidRPr="00662D04">
        <w:rPr>
          <w:color w:val="auto"/>
          <w:sz w:val="24"/>
          <w:szCs w:val="24"/>
        </w:rPr>
        <w:t>с</w:t>
      </w:r>
      <w:proofErr w:type="gramEnd"/>
      <w:r w:rsidRPr="00662D04">
        <w:rPr>
          <w:color w:val="auto"/>
          <w:sz w:val="24"/>
          <w:szCs w:val="24"/>
        </w:rPr>
        <w:t>.</w:t>
      </w:r>
    </w:p>
    <w:p w:rsidR="008243B6" w:rsidRPr="00662D04" w:rsidRDefault="008243B6" w:rsidP="004C70E3">
      <w:pPr>
        <w:pStyle w:val="af2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eastAsia="TimesNewRoman" w:hAnsi="Times New Roman"/>
          <w:sz w:val="24"/>
          <w:szCs w:val="24"/>
        </w:rPr>
        <w:t>Организация и методика исследовательской работы студентов: учебно-методическое пособие для преподавателей и студентов средних медицинских образовательных учреждений. Издание 2, переработ. и доп. – Казань: ГАОУ СПО КМК, 2008. – 39 с.</w:t>
      </w:r>
    </w:p>
    <w:p w:rsidR="008243B6" w:rsidRPr="00662D04" w:rsidRDefault="008243B6" w:rsidP="004C70E3">
      <w:pPr>
        <w:pStyle w:val="af2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eastAsia="TimesNewRoman" w:hAnsi="Times New Roman"/>
          <w:sz w:val="24"/>
          <w:szCs w:val="24"/>
        </w:rPr>
        <w:t xml:space="preserve">Организация научно-исследовательской работы медицинских сестёр в лечебно-профилактическом учреждении: учебно-методическое пособие / </w:t>
      </w:r>
      <w:r w:rsidRPr="00662D04">
        <w:rPr>
          <w:rFonts w:ascii="Times New Roman" w:hAnsi="Times New Roman"/>
          <w:sz w:val="24"/>
          <w:szCs w:val="24"/>
        </w:rPr>
        <w:t>[</w:t>
      </w:r>
      <w:r w:rsidRPr="00662D04">
        <w:rPr>
          <w:rFonts w:ascii="Times New Roman" w:eastAsia="TimesNewRoman" w:hAnsi="Times New Roman"/>
          <w:sz w:val="24"/>
          <w:szCs w:val="24"/>
        </w:rPr>
        <w:t>В.Н.Артемьева и др.</w:t>
      </w:r>
      <w:r w:rsidRPr="00662D04">
        <w:rPr>
          <w:rFonts w:ascii="Times New Roman" w:hAnsi="Times New Roman"/>
          <w:sz w:val="24"/>
          <w:szCs w:val="24"/>
        </w:rPr>
        <w:t xml:space="preserve">].– </w:t>
      </w:r>
      <w:r w:rsidRPr="00662D04">
        <w:rPr>
          <w:rFonts w:ascii="Times New Roman" w:eastAsia="TimesNewRoman" w:hAnsi="Times New Roman"/>
          <w:sz w:val="24"/>
          <w:szCs w:val="24"/>
        </w:rPr>
        <w:t xml:space="preserve">Омск,  2004. – 61 </w:t>
      </w:r>
      <w:proofErr w:type="gramStart"/>
      <w:r w:rsidRPr="00662D04">
        <w:rPr>
          <w:rFonts w:ascii="Times New Roman" w:eastAsia="TimesNewRoman" w:hAnsi="Times New Roman"/>
          <w:sz w:val="24"/>
          <w:szCs w:val="24"/>
        </w:rPr>
        <w:t>с</w:t>
      </w:r>
      <w:proofErr w:type="gramEnd"/>
      <w:r w:rsidRPr="00662D04">
        <w:rPr>
          <w:rFonts w:ascii="Times New Roman" w:eastAsia="TimesNewRoman" w:hAnsi="Times New Roman"/>
          <w:sz w:val="24"/>
          <w:szCs w:val="24"/>
        </w:rPr>
        <w:t>.</w:t>
      </w:r>
    </w:p>
    <w:p w:rsidR="008243B6" w:rsidRPr="00662D04" w:rsidRDefault="008243B6" w:rsidP="004C70E3">
      <w:pPr>
        <w:pStyle w:val="af2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62D04">
        <w:rPr>
          <w:rFonts w:ascii="Times New Roman" w:eastAsia="TimesNewRoman" w:hAnsi="Times New Roman"/>
          <w:sz w:val="24"/>
          <w:szCs w:val="24"/>
        </w:rPr>
        <w:t xml:space="preserve">Пишем научное исследование / Н.Г.Капустина, И.А.Медведева. – Челябинск: «Урал-ЛТД», 2004. – 75 </w:t>
      </w:r>
      <w:proofErr w:type="gramStart"/>
      <w:r w:rsidRPr="00662D04">
        <w:rPr>
          <w:rFonts w:ascii="Times New Roman" w:eastAsia="TimesNewRoman" w:hAnsi="Times New Roman"/>
          <w:sz w:val="24"/>
          <w:szCs w:val="24"/>
        </w:rPr>
        <w:t>с</w:t>
      </w:r>
      <w:proofErr w:type="gramEnd"/>
      <w:r w:rsidRPr="00662D04">
        <w:rPr>
          <w:rFonts w:ascii="Times New Roman" w:eastAsia="TimesNewRoman" w:hAnsi="Times New Roman"/>
          <w:sz w:val="24"/>
          <w:szCs w:val="24"/>
        </w:rPr>
        <w:t>.</w:t>
      </w:r>
    </w:p>
    <w:p w:rsidR="008243B6" w:rsidRPr="00662D04" w:rsidRDefault="008243B6" w:rsidP="004C70E3">
      <w:pPr>
        <w:numPr>
          <w:ilvl w:val="0"/>
          <w:numId w:val="6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iCs/>
          <w:color w:val="auto"/>
          <w:sz w:val="24"/>
          <w:szCs w:val="24"/>
        </w:rPr>
        <w:t>Старовиков, М.И</w:t>
      </w:r>
      <w:r w:rsidRPr="00662D04">
        <w:rPr>
          <w:color w:val="auto"/>
          <w:sz w:val="24"/>
          <w:szCs w:val="24"/>
        </w:rPr>
        <w:t>. Методология ученического экспериментального исследования // Наука и школа. – 2003. – № 2. – С. 47.</w:t>
      </w:r>
    </w:p>
    <w:p w:rsidR="00346B6D" w:rsidRPr="00662D04" w:rsidRDefault="00346B6D" w:rsidP="004C70E3">
      <w:pPr>
        <w:pStyle w:val="FR2"/>
        <w:spacing w:before="0"/>
        <w:ind w:left="709" w:right="-6" w:hanging="709"/>
        <w:jc w:val="both"/>
        <w:rPr>
          <w:sz w:val="24"/>
          <w:szCs w:val="24"/>
        </w:rPr>
      </w:pPr>
    </w:p>
    <w:p w:rsidR="00346B6D" w:rsidRPr="00662D04" w:rsidRDefault="00346B6D" w:rsidP="004C70E3">
      <w:pPr>
        <w:jc w:val="center"/>
        <w:rPr>
          <w:b/>
          <w:color w:val="auto"/>
          <w:sz w:val="24"/>
          <w:szCs w:val="24"/>
        </w:rPr>
      </w:pPr>
      <w:r w:rsidRPr="00662D04">
        <w:rPr>
          <w:b/>
          <w:color w:val="auto"/>
          <w:sz w:val="24"/>
          <w:szCs w:val="24"/>
        </w:rPr>
        <w:t>Интернет</w:t>
      </w:r>
      <w:r w:rsidR="00115668" w:rsidRPr="00662D04">
        <w:rPr>
          <w:b/>
          <w:color w:val="auto"/>
          <w:sz w:val="24"/>
          <w:szCs w:val="24"/>
        </w:rPr>
        <w:t>-ресурсы</w:t>
      </w:r>
    </w:p>
    <w:p w:rsidR="008243B6" w:rsidRPr="00662D04" w:rsidRDefault="008243B6" w:rsidP="004C70E3">
      <w:pPr>
        <w:jc w:val="center"/>
        <w:rPr>
          <w:b/>
          <w:color w:val="auto"/>
          <w:sz w:val="24"/>
          <w:szCs w:val="24"/>
        </w:rPr>
      </w:pPr>
    </w:p>
    <w:p w:rsidR="00346B6D" w:rsidRPr="00662D04" w:rsidRDefault="00346B6D" w:rsidP="004C70E3">
      <w:pPr>
        <w:numPr>
          <w:ilvl w:val="0"/>
          <w:numId w:val="61"/>
        </w:numPr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bCs/>
          <w:color w:val="auto"/>
          <w:sz w:val="24"/>
          <w:szCs w:val="24"/>
        </w:rPr>
        <w:t xml:space="preserve">«Создание презентаций в </w:t>
      </w:r>
      <w:r w:rsidRPr="00662D04">
        <w:rPr>
          <w:bCs/>
          <w:color w:val="auto"/>
          <w:sz w:val="24"/>
          <w:szCs w:val="24"/>
          <w:lang w:val="en-US"/>
        </w:rPr>
        <w:t>PowerPoint</w:t>
      </w:r>
      <w:r w:rsidRPr="00662D04">
        <w:rPr>
          <w:bCs/>
          <w:color w:val="auto"/>
          <w:sz w:val="24"/>
          <w:szCs w:val="24"/>
        </w:rPr>
        <w:t>»</w:t>
      </w:r>
      <w:r w:rsidRPr="00662D04">
        <w:rPr>
          <w:color w:val="auto"/>
          <w:sz w:val="24"/>
          <w:szCs w:val="24"/>
        </w:rPr>
        <w:t xml:space="preserve"> Практическая работа </w:t>
      </w:r>
      <w:hyperlink r:id="rId10" w:history="1">
        <w:r w:rsidRPr="00662D04">
          <w:rPr>
            <w:rStyle w:val="afb"/>
            <w:color w:val="auto"/>
            <w:sz w:val="24"/>
            <w:szCs w:val="24"/>
          </w:rPr>
          <w:t>http://pages.marsu.ru/iac/opendizab/works/razdatka/office/prezent.html</w:t>
        </w:r>
      </w:hyperlink>
    </w:p>
    <w:p w:rsidR="00346B6D" w:rsidRPr="00662D04" w:rsidRDefault="00346B6D" w:rsidP="004C70E3">
      <w:pPr>
        <w:numPr>
          <w:ilvl w:val="0"/>
          <w:numId w:val="61"/>
        </w:numPr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Полонская Е. Как сделать презентацию в Microsoft PowerPoint (часть 1) </w:t>
      </w:r>
      <w:hyperlink r:id="rId11" w:history="1">
        <w:r w:rsidRPr="00662D04">
          <w:rPr>
            <w:rStyle w:val="afb"/>
            <w:color w:val="auto"/>
            <w:sz w:val="24"/>
            <w:szCs w:val="24"/>
          </w:rPr>
          <w:t>http://userdoc.narod.ru/pp/demo/present1.htm</w:t>
        </w:r>
      </w:hyperlink>
    </w:p>
    <w:p w:rsidR="00346B6D" w:rsidRPr="00662D04" w:rsidRDefault="00346B6D" w:rsidP="004C70E3">
      <w:pPr>
        <w:numPr>
          <w:ilvl w:val="0"/>
          <w:numId w:val="61"/>
        </w:numPr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color w:val="auto"/>
          <w:sz w:val="24"/>
          <w:szCs w:val="24"/>
        </w:rPr>
        <w:t xml:space="preserve">Создание презентаций в PowerPoint Лабораторно-практическое занятие № 8. </w:t>
      </w:r>
      <w:hyperlink r:id="rId12" w:history="1">
        <w:r w:rsidRPr="00662D04">
          <w:rPr>
            <w:rStyle w:val="afb"/>
            <w:color w:val="auto"/>
            <w:sz w:val="24"/>
            <w:szCs w:val="24"/>
          </w:rPr>
          <w:t>http://www.tspu.tula.ru:8080/resources/informat/po/labor/lab8/prakt8.htm</w:t>
        </w:r>
      </w:hyperlink>
    </w:p>
    <w:p w:rsidR="00346B6D" w:rsidRPr="00662D04" w:rsidRDefault="00346B6D" w:rsidP="004C70E3">
      <w:pPr>
        <w:numPr>
          <w:ilvl w:val="0"/>
          <w:numId w:val="61"/>
        </w:numPr>
        <w:ind w:left="709" w:hanging="709"/>
        <w:jc w:val="both"/>
        <w:rPr>
          <w:color w:val="auto"/>
          <w:sz w:val="24"/>
          <w:szCs w:val="24"/>
        </w:rPr>
      </w:pPr>
      <w:r w:rsidRPr="00662D04">
        <w:rPr>
          <w:rStyle w:val="afc"/>
          <w:b w:val="0"/>
          <w:color w:val="auto"/>
          <w:sz w:val="24"/>
          <w:szCs w:val="24"/>
        </w:rPr>
        <w:t>Щеглов Ю.</w:t>
      </w:r>
      <w:r w:rsidRPr="00662D04">
        <w:rPr>
          <w:color w:val="auto"/>
          <w:sz w:val="24"/>
          <w:szCs w:val="24"/>
        </w:rPr>
        <w:t xml:space="preserve"> Создание презентации в PowerPoint. </w:t>
      </w:r>
      <w:r w:rsidRPr="00662D04">
        <w:rPr>
          <w:rStyle w:val="afc"/>
          <w:b w:val="0"/>
          <w:color w:val="auto"/>
          <w:sz w:val="24"/>
          <w:szCs w:val="24"/>
        </w:rPr>
        <w:t>Учебное пособие для</w:t>
      </w:r>
      <w:r w:rsidRPr="00662D04">
        <w:rPr>
          <w:rStyle w:val="afc"/>
          <w:color w:val="auto"/>
          <w:sz w:val="24"/>
          <w:szCs w:val="24"/>
        </w:rPr>
        <w:t xml:space="preserve"> </w:t>
      </w:r>
      <w:r w:rsidRPr="00662D04">
        <w:rPr>
          <w:rStyle w:val="afc"/>
          <w:b w:val="0"/>
          <w:color w:val="auto"/>
          <w:sz w:val="24"/>
          <w:szCs w:val="24"/>
        </w:rPr>
        <w:t>начинающих.</w:t>
      </w:r>
      <w:r w:rsidRPr="00662D04">
        <w:rPr>
          <w:rStyle w:val="afc"/>
          <w:color w:val="auto"/>
          <w:sz w:val="24"/>
          <w:szCs w:val="24"/>
        </w:rPr>
        <w:t xml:space="preserve"> </w:t>
      </w:r>
      <w:r w:rsidRPr="00662D04">
        <w:rPr>
          <w:color w:val="auto"/>
          <w:sz w:val="24"/>
          <w:szCs w:val="24"/>
        </w:rPr>
        <w:t xml:space="preserve">НГУ. 2002 </w:t>
      </w:r>
      <w:hyperlink r:id="rId13" w:history="1">
        <w:r w:rsidRPr="00662D04">
          <w:rPr>
            <w:rStyle w:val="afb"/>
            <w:color w:val="auto"/>
            <w:sz w:val="24"/>
            <w:szCs w:val="24"/>
          </w:rPr>
          <w:t>http://www.nsu.ru/education/powerpoint/</w:t>
        </w:r>
      </w:hyperlink>
    </w:p>
    <w:p w:rsidR="00662D04" w:rsidRDefault="00662D04" w:rsidP="004C70E3">
      <w:pPr>
        <w:jc w:val="center"/>
        <w:rPr>
          <w:bCs/>
          <w:color w:val="auto"/>
          <w:w w:val="101"/>
          <w:sz w:val="28"/>
          <w:szCs w:val="28"/>
        </w:rPr>
      </w:pPr>
    </w:p>
    <w:p w:rsidR="00662D04" w:rsidRDefault="00662D04" w:rsidP="004C70E3">
      <w:pPr>
        <w:jc w:val="center"/>
        <w:rPr>
          <w:bCs/>
          <w:color w:val="auto"/>
          <w:w w:val="101"/>
          <w:sz w:val="28"/>
          <w:szCs w:val="28"/>
        </w:rPr>
      </w:pPr>
    </w:p>
    <w:p w:rsidR="00662D04" w:rsidRDefault="00662D04" w:rsidP="004C70E3">
      <w:pPr>
        <w:jc w:val="center"/>
        <w:rPr>
          <w:bCs/>
          <w:color w:val="auto"/>
          <w:w w:val="101"/>
          <w:sz w:val="28"/>
          <w:szCs w:val="28"/>
        </w:rPr>
      </w:pPr>
    </w:p>
    <w:p w:rsidR="00662D04" w:rsidRDefault="00662D04" w:rsidP="004C70E3">
      <w:pPr>
        <w:jc w:val="center"/>
        <w:rPr>
          <w:bCs/>
          <w:color w:val="auto"/>
          <w:w w:val="101"/>
          <w:sz w:val="28"/>
          <w:szCs w:val="28"/>
        </w:rPr>
      </w:pPr>
    </w:p>
    <w:p w:rsidR="00662D04" w:rsidRDefault="00662D04" w:rsidP="004C70E3">
      <w:pPr>
        <w:jc w:val="center"/>
        <w:rPr>
          <w:bCs/>
          <w:color w:val="auto"/>
          <w:w w:val="101"/>
          <w:sz w:val="28"/>
          <w:szCs w:val="28"/>
        </w:rPr>
      </w:pPr>
    </w:p>
    <w:p w:rsidR="00662D04" w:rsidRDefault="00662D04" w:rsidP="004C70E3">
      <w:pPr>
        <w:jc w:val="center"/>
        <w:rPr>
          <w:bCs/>
          <w:color w:val="auto"/>
          <w:w w:val="101"/>
          <w:sz w:val="28"/>
          <w:szCs w:val="28"/>
        </w:rPr>
      </w:pPr>
    </w:p>
    <w:p w:rsidR="00662D04" w:rsidRDefault="00662D04" w:rsidP="004C70E3">
      <w:pPr>
        <w:jc w:val="center"/>
        <w:rPr>
          <w:bCs/>
          <w:color w:val="auto"/>
          <w:w w:val="101"/>
          <w:sz w:val="28"/>
          <w:szCs w:val="28"/>
        </w:rPr>
      </w:pPr>
    </w:p>
    <w:p w:rsidR="00662D04" w:rsidRDefault="00662D04" w:rsidP="004C70E3">
      <w:pPr>
        <w:jc w:val="center"/>
        <w:rPr>
          <w:bCs/>
          <w:color w:val="auto"/>
          <w:w w:val="101"/>
          <w:sz w:val="28"/>
          <w:szCs w:val="28"/>
        </w:rPr>
      </w:pPr>
    </w:p>
    <w:p w:rsidR="00662D04" w:rsidRDefault="00662D04" w:rsidP="004C70E3">
      <w:pPr>
        <w:jc w:val="center"/>
        <w:rPr>
          <w:bCs/>
          <w:color w:val="auto"/>
          <w:w w:val="101"/>
          <w:sz w:val="28"/>
          <w:szCs w:val="28"/>
        </w:rPr>
      </w:pPr>
    </w:p>
    <w:p w:rsidR="00662D04" w:rsidRDefault="00662D04" w:rsidP="004C70E3">
      <w:pPr>
        <w:jc w:val="center"/>
        <w:rPr>
          <w:bCs/>
          <w:color w:val="auto"/>
          <w:w w:val="101"/>
          <w:sz w:val="28"/>
          <w:szCs w:val="28"/>
        </w:rPr>
      </w:pPr>
    </w:p>
    <w:p w:rsidR="00662D04" w:rsidRDefault="00662D04" w:rsidP="004C70E3">
      <w:pPr>
        <w:jc w:val="center"/>
        <w:rPr>
          <w:bCs/>
          <w:color w:val="auto"/>
          <w:w w:val="101"/>
          <w:sz w:val="28"/>
          <w:szCs w:val="28"/>
        </w:rPr>
      </w:pPr>
    </w:p>
    <w:p w:rsidR="006E5F7F" w:rsidRDefault="006E5F7F" w:rsidP="004C70E3">
      <w:pPr>
        <w:jc w:val="center"/>
        <w:rPr>
          <w:bCs/>
          <w:color w:val="auto"/>
          <w:w w:val="101"/>
          <w:sz w:val="28"/>
          <w:szCs w:val="28"/>
        </w:rPr>
      </w:pPr>
    </w:p>
    <w:p w:rsidR="006E5F7F" w:rsidRDefault="006E5F7F" w:rsidP="004C70E3">
      <w:pPr>
        <w:jc w:val="center"/>
        <w:rPr>
          <w:bCs/>
          <w:color w:val="auto"/>
          <w:w w:val="101"/>
          <w:sz w:val="28"/>
          <w:szCs w:val="28"/>
        </w:rPr>
      </w:pPr>
    </w:p>
    <w:p w:rsidR="006E5F7F" w:rsidRDefault="006E5F7F" w:rsidP="004C70E3">
      <w:pPr>
        <w:jc w:val="center"/>
        <w:rPr>
          <w:bCs/>
          <w:color w:val="auto"/>
          <w:w w:val="101"/>
          <w:sz w:val="28"/>
          <w:szCs w:val="28"/>
        </w:rPr>
      </w:pPr>
    </w:p>
    <w:p w:rsidR="006E5F7F" w:rsidRDefault="006E5F7F" w:rsidP="004C70E3">
      <w:pPr>
        <w:jc w:val="center"/>
        <w:rPr>
          <w:bCs/>
          <w:color w:val="auto"/>
          <w:w w:val="101"/>
          <w:sz w:val="28"/>
          <w:szCs w:val="28"/>
        </w:rPr>
      </w:pPr>
    </w:p>
    <w:p w:rsidR="006E5F7F" w:rsidRDefault="006E5F7F" w:rsidP="004C70E3">
      <w:pPr>
        <w:jc w:val="center"/>
        <w:rPr>
          <w:bCs/>
          <w:color w:val="auto"/>
          <w:w w:val="101"/>
          <w:sz w:val="28"/>
          <w:szCs w:val="28"/>
        </w:rPr>
      </w:pPr>
    </w:p>
    <w:p w:rsidR="006E5F7F" w:rsidRDefault="006E5F7F" w:rsidP="004C70E3">
      <w:pPr>
        <w:jc w:val="center"/>
        <w:rPr>
          <w:bCs/>
          <w:color w:val="auto"/>
          <w:w w:val="101"/>
          <w:sz w:val="28"/>
          <w:szCs w:val="28"/>
        </w:rPr>
      </w:pPr>
    </w:p>
    <w:p w:rsidR="006E5F7F" w:rsidRDefault="006E5F7F" w:rsidP="004C70E3">
      <w:pPr>
        <w:jc w:val="center"/>
        <w:rPr>
          <w:bCs/>
          <w:color w:val="auto"/>
          <w:w w:val="101"/>
          <w:sz w:val="28"/>
          <w:szCs w:val="28"/>
        </w:rPr>
      </w:pPr>
    </w:p>
    <w:p w:rsidR="006E5F7F" w:rsidRDefault="006E5F7F" w:rsidP="004C70E3">
      <w:pPr>
        <w:jc w:val="center"/>
        <w:rPr>
          <w:bCs/>
          <w:color w:val="auto"/>
          <w:w w:val="101"/>
          <w:sz w:val="28"/>
          <w:szCs w:val="28"/>
        </w:rPr>
      </w:pPr>
    </w:p>
    <w:p w:rsidR="006E5F7F" w:rsidRDefault="006E5F7F" w:rsidP="004C70E3">
      <w:pPr>
        <w:jc w:val="center"/>
        <w:rPr>
          <w:bCs/>
          <w:color w:val="auto"/>
          <w:w w:val="101"/>
          <w:sz w:val="28"/>
          <w:szCs w:val="28"/>
        </w:rPr>
      </w:pPr>
    </w:p>
    <w:p w:rsidR="006E5F7F" w:rsidRDefault="006E5F7F" w:rsidP="004C70E3">
      <w:pPr>
        <w:jc w:val="center"/>
        <w:rPr>
          <w:bCs/>
          <w:color w:val="auto"/>
          <w:w w:val="101"/>
          <w:sz w:val="28"/>
          <w:szCs w:val="28"/>
        </w:rPr>
      </w:pPr>
    </w:p>
    <w:p w:rsidR="00662D04" w:rsidRDefault="00662D04" w:rsidP="004C70E3">
      <w:pPr>
        <w:jc w:val="center"/>
        <w:rPr>
          <w:bCs/>
          <w:color w:val="auto"/>
          <w:w w:val="101"/>
          <w:sz w:val="28"/>
          <w:szCs w:val="28"/>
        </w:rPr>
      </w:pPr>
    </w:p>
    <w:p w:rsidR="00952804" w:rsidRDefault="00952804" w:rsidP="004C70E3">
      <w:pPr>
        <w:jc w:val="center"/>
        <w:rPr>
          <w:b/>
          <w:bCs/>
          <w:color w:val="auto"/>
          <w:w w:val="101"/>
          <w:sz w:val="24"/>
          <w:szCs w:val="24"/>
        </w:rPr>
      </w:pPr>
      <w:r w:rsidRPr="006E5F7F">
        <w:rPr>
          <w:b/>
          <w:bCs/>
          <w:color w:val="auto"/>
          <w:w w:val="101"/>
          <w:sz w:val="24"/>
          <w:szCs w:val="24"/>
        </w:rPr>
        <w:lastRenderedPageBreak/>
        <w:t>ПРИЛОЖЕНИЯ</w:t>
      </w:r>
    </w:p>
    <w:p w:rsidR="006E5F7F" w:rsidRPr="006E5F7F" w:rsidRDefault="006E5F7F" w:rsidP="004C70E3">
      <w:pPr>
        <w:jc w:val="center"/>
        <w:rPr>
          <w:b/>
          <w:bCs/>
          <w:color w:val="auto"/>
          <w:w w:val="101"/>
          <w:sz w:val="24"/>
          <w:szCs w:val="24"/>
        </w:rPr>
      </w:pPr>
    </w:p>
    <w:p w:rsidR="00D85D87" w:rsidRPr="002E1A2C" w:rsidRDefault="00D85D87" w:rsidP="004C70E3">
      <w:pPr>
        <w:widowControl w:val="0"/>
        <w:shd w:val="clear" w:color="auto" w:fill="FFFFFF"/>
        <w:autoSpaceDE w:val="0"/>
        <w:autoSpaceDN w:val="0"/>
        <w:adjustRightInd w:val="0"/>
        <w:ind w:left="1066" w:firstLine="709"/>
        <w:jc w:val="right"/>
        <w:rPr>
          <w:bCs/>
          <w:color w:val="auto"/>
          <w:spacing w:val="-1"/>
          <w:w w:val="101"/>
          <w:sz w:val="24"/>
          <w:szCs w:val="24"/>
        </w:rPr>
      </w:pPr>
      <w:r w:rsidRPr="002E1A2C">
        <w:rPr>
          <w:bCs/>
          <w:color w:val="auto"/>
          <w:spacing w:val="-1"/>
          <w:w w:val="101"/>
          <w:sz w:val="24"/>
          <w:szCs w:val="24"/>
        </w:rPr>
        <w:t>Приложение  1</w:t>
      </w:r>
    </w:p>
    <w:p w:rsidR="00D85D87" w:rsidRPr="002E1A2C" w:rsidRDefault="009E0060" w:rsidP="004C70E3">
      <w:pPr>
        <w:shd w:val="clear" w:color="auto" w:fill="FFFFFF"/>
        <w:tabs>
          <w:tab w:val="center" w:pos="4961"/>
          <w:tab w:val="left" w:pos="7615"/>
        </w:tabs>
        <w:ind w:firstLine="284"/>
        <w:rPr>
          <w:b/>
          <w:bCs/>
          <w:iCs/>
          <w:color w:val="auto"/>
          <w:sz w:val="24"/>
          <w:szCs w:val="24"/>
        </w:rPr>
      </w:pPr>
      <w:r w:rsidRPr="002E1A2C">
        <w:rPr>
          <w:b/>
          <w:bCs/>
          <w:iCs/>
          <w:color w:val="auto"/>
          <w:sz w:val="24"/>
          <w:szCs w:val="24"/>
        </w:rPr>
        <w:tab/>
      </w:r>
      <w:r w:rsidR="00D85D87" w:rsidRPr="002E1A2C">
        <w:rPr>
          <w:b/>
          <w:bCs/>
          <w:iCs/>
          <w:color w:val="auto"/>
          <w:sz w:val="24"/>
          <w:szCs w:val="24"/>
        </w:rPr>
        <w:t>Навыки   эффективного   чтения</w:t>
      </w:r>
      <w:r w:rsidRPr="002E1A2C">
        <w:rPr>
          <w:b/>
          <w:bCs/>
          <w:iCs/>
          <w:color w:val="auto"/>
          <w:sz w:val="24"/>
          <w:szCs w:val="24"/>
        </w:rPr>
        <w:tab/>
      </w:r>
    </w:p>
    <w:p w:rsidR="009E0060" w:rsidRPr="002E1A2C" w:rsidRDefault="009E0060" w:rsidP="004C70E3">
      <w:pPr>
        <w:shd w:val="clear" w:color="auto" w:fill="FFFFFF"/>
        <w:tabs>
          <w:tab w:val="center" w:pos="4961"/>
          <w:tab w:val="left" w:pos="7615"/>
        </w:tabs>
        <w:ind w:firstLine="284"/>
        <w:rPr>
          <w:b/>
          <w:bCs/>
          <w:iCs/>
          <w:color w:val="auto"/>
          <w:sz w:val="24"/>
          <w:szCs w:val="24"/>
        </w:rPr>
      </w:pPr>
    </w:p>
    <w:p w:rsidR="00D85D87" w:rsidRPr="002E1A2C" w:rsidRDefault="00D85D87" w:rsidP="004C70E3">
      <w:pPr>
        <w:ind w:firstLine="709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>1. Обзор и просмотр. Ознакомьтесь с оглавлением. Просмотрите введение. Найдите резюме (краткий вывод) и про</w:t>
      </w:r>
      <w:r w:rsidRPr="002E1A2C">
        <w:rPr>
          <w:color w:val="auto"/>
          <w:sz w:val="24"/>
          <w:szCs w:val="24"/>
        </w:rPr>
        <w:softHyphen/>
        <w:t>смотрите его, чтобы получить общее представление о замысле книги.</w:t>
      </w:r>
      <w:r w:rsidRPr="002E1A2C">
        <w:rPr>
          <w:color w:val="auto"/>
          <w:sz w:val="24"/>
          <w:szCs w:val="24"/>
        </w:rPr>
        <w:tab/>
      </w:r>
    </w:p>
    <w:p w:rsidR="00D85D87" w:rsidRPr="002E1A2C" w:rsidRDefault="00D85D87" w:rsidP="004C70E3">
      <w:pPr>
        <w:ind w:firstLine="709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>2. Анализ. Задумайтесь над тем, для чего Вы читаете именно эту книгу, чем мотивирован ваш выбор. Хороший чи</w:t>
      </w:r>
      <w:r w:rsidRPr="002E1A2C">
        <w:rPr>
          <w:color w:val="auto"/>
          <w:sz w:val="24"/>
          <w:szCs w:val="24"/>
        </w:rPr>
        <w:softHyphen/>
        <w:t>татель извлекает из текста нужную информацию за мини</w:t>
      </w:r>
      <w:r w:rsidRPr="002E1A2C">
        <w:rPr>
          <w:color w:val="auto"/>
          <w:sz w:val="24"/>
          <w:szCs w:val="24"/>
        </w:rPr>
        <w:softHyphen/>
        <w:t>мально короткое время.</w:t>
      </w:r>
    </w:p>
    <w:p w:rsidR="00D85D87" w:rsidRPr="002E1A2C" w:rsidRDefault="00D85D87" w:rsidP="004C70E3">
      <w:pPr>
        <w:ind w:firstLine="709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>3. Ориентация. Прежде чем приступить к чтению каждого раздела, ознакомьтесь с заголовками подразделов и резюме (если оно есть). Это сделает чтение более осмысленным и целенаправленным.</w:t>
      </w:r>
    </w:p>
    <w:p w:rsidR="00D85D87" w:rsidRPr="002E1A2C" w:rsidRDefault="00D85D87" w:rsidP="004C70E3">
      <w:pPr>
        <w:ind w:firstLine="709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 xml:space="preserve">4. Активное чтение. По мере чтения выделяйте ключевые мысли, как можно более точно формулируя их на бумаге. Запишите вопросы, которые возникают в процессе чтения. Закончив работу над разделом, проверьте, насколько хорошо усвоено Вами </w:t>
      </w:r>
      <w:proofErr w:type="gramStart"/>
      <w:r w:rsidRPr="002E1A2C">
        <w:rPr>
          <w:color w:val="auto"/>
          <w:sz w:val="24"/>
          <w:szCs w:val="24"/>
        </w:rPr>
        <w:t>прочитанное</w:t>
      </w:r>
      <w:proofErr w:type="gramEnd"/>
      <w:r w:rsidRPr="002E1A2C">
        <w:rPr>
          <w:color w:val="auto"/>
          <w:sz w:val="24"/>
          <w:szCs w:val="24"/>
        </w:rPr>
        <w:t>.</w:t>
      </w:r>
    </w:p>
    <w:p w:rsidR="00D85D87" w:rsidRPr="002E1A2C" w:rsidRDefault="00D85D87" w:rsidP="004C70E3">
      <w:pPr>
        <w:ind w:firstLine="709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 xml:space="preserve">5. Развитие мысли. Запоминание конкретных фактов и </w:t>
      </w:r>
      <w:proofErr w:type="gramStart"/>
      <w:r w:rsidRPr="002E1A2C">
        <w:rPr>
          <w:color w:val="auto"/>
          <w:sz w:val="24"/>
          <w:szCs w:val="24"/>
        </w:rPr>
        <w:t>логических рассуждений</w:t>
      </w:r>
      <w:proofErr w:type="gramEnd"/>
      <w:r w:rsidRPr="002E1A2C">
        <w:rPr>
          <w:color w:val="auto"/>
          <w:sz w:val="24"/>
          <w:szCs w:val="24"/>
        </w:rPr>
        <w:t>, изложенных в книге, конечно — главное. Но вы должны попробовать письменно изложить и развить собственную точку зрения относительно прочитан</w:t>
      </w:r>
      <w:r w:rsidRPr="002E1A2C">
        <w:rPr>
          <w:color w:val="auto"/>
          <w:sz w:val="24"/>
          <w:szCs w:val="24"/>
        </w:rPr>
        <w:softHyphen/>
        <w:t>ного.</w:t>
      </w:r>
    </w:p>
    <w:p w:rsidR="00D85D87" w:rsidRPr="002E1A2C" w:rsidRDefault="00D85D87" w:rsidP="004C70E3">
      <w:pPr>
        <w:ind w:firstLine="709"/>
        <w:jc w:val="center"/>
        <w:rPr>
          <w:b/>
          <w:bCs/>
          <w:i/>
          <w:iCs/>
          <w:color w:val="auto"/>
          <w:sz w:val="24"/>
          <w:szCs w:val="24"/>
        </w:rPr>
      </w:pPr>
    </w:p>
    <w:p w:rsidR="00D85D87" w:rsidRPr="002E1A2C" w:rsidRDefault="00D85D87" w:rsidP="004C70E3">
      <w:pPr>
        <w:ind w:firstLine="709"/>
        <w:jc w:val="center"/>
        <w:rPr>
          <w:b/>
          <w:bCs/>
          <w:iCs/>
          <w:color w:val="auto"/>
          <w:sz w:val="24"/>
          <w:szCs w:val="24"/>
        </w:rPr>
      </w:pPr>
      <w:r w:rsidRPr="002E1A2C">
        <w:rPr>
          <w:b/>
          <w:bCs/>
          <w:iCs/>
          <w:color w:val="auto"/>
          <w:sz w:val="24"/>
          <w:szCs w:val="24"/>
        </w:rPr>
        <w:t>Навыки запоминания</w:t>
      </w:r>
    </w:p>
    <w:p w:rsidR="00D85D87" w:rsidRPr="002E1A2C" w:rsidRDefault="00D85D87" w:rsidP="004C70E3">
      <w:pPr>
        <w:ind w:firstLine="709"/>
        <w:jc w:val="center"/>
        <w:rPr>
          <w:b/>
          <w:bCs/>
          <w:i/>
          <w:iCs/>
          <w:color w:val="auto"/>
          <w:sz w:val="24"/>
          <w:szCs w:val="24"/>
        </w:rPr>
      </w:pPr>
    </w:p>
    <w:p w:rsidR="00D85D87" w:rsidRPr="002E1A2C" w:rsidRDefault="00D85D87" w:rsidP="004C70E3">
      <w:pPr>
        <w:ind w:firstLine="709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>1. Не переписывайте целые предложения или абзацы; лучше выписывайте ключевые идеи и фразы по мере проч</w:t>
      </w:r>
      <w:r w:rsidRPr="002E1A2C">
        <w:rPr>
          <w:color w:val="auto"/>
          <w:sz w:val="24"/>
          <w:szCs w:val="24"/>
        </w:rPr>
        <w:softHyphen/>
        <w:t>тения текста.</w:t>
      </w:r>
    </w:p>
    <w:p w:rsidR="00D85D87" w:rsidRPr="002E1A2C" w:rsidRDefault="00D85D87" w:rsidP="004C70E3">
      <w:pPr>
        <w:ind w:firstLine="709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>2. Задержите свое внимание на вводном предложении каждого абзаца. Это особенно важно, если абзацы большие.</w:t>
      </w:r>
    </w:p>
    <w:p w:rsidR="00D85D87" w:rsidRPr="002E1A2C" w:rsidRDefault="00D85D87" w:rsidP="004C70E3">
      <w:pPr>
        <w:ind w:firstLine="709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>3.  Постарайтесь не пропускать так называемые слова сигналы</w:t>
      </w:r>
      <w:r w:rsidR="00F85564" w:rsidRPr="002E1A2C">
        <w:rPr>
          <w:color w:val="auto"/>
          <w:sz w:val="24"/>
          <w:szCs w:val="24"/>
        </w:rPr>
        <w:t xml:space="preserve">, </w:t>
      </w:r>
      <w:r w:rsidRPr="002E1A2C">
        <w:rPr>
          <w:color w:val="auto"/>
          <w:sz w:val="24"/>
          <w:szCs w:val="24"/>
        </w:rPr>
        <w:t>фразы  сигналы типа: «подводя итог</w:t>
      </w:r>
      <w:r w:rsidR="00F85564" w:rsidRPr="002E1A2C">
        <w:rPr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>сказанному», «</w:t>
      </w:r>
      <w:r w:rsidR="00F85564" w:rsidRPr="002E1A2C">
        <w:rPr>
          <w:color w:val="auto"/>
          <w:sz w:val="24"/>
          <w:szCs w:val="24"/>
        </w:rPr>
        <w:t>т</w:t>
      </w:r>
      <w:r w:rsidRPr="002E1A2C">
        <w:rPr>
          <w:color w:val="auto"/>
          <w:sz w:val="24"/>
          <w:szCs w:val="24"/>
        </w:rPr>
        <w:t>аким образом», «из этого следует», «это означает», «суть вопроса состоит» и т.п. Они употребляются специально для того, чтобы заострить внимание читателя на чём-то важном.</w:t>
      </w:r>
    </w:p>
    <w:p w:rsidR="00D85D87" w:rsidRPr="002E1A2C" w:rsidRDefault="00D85D87" w:rsidP="004C70E3">
      <w:pPr>
        <w:ind w:firstLine="709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>4. Внимательно ознакомьтесь с выводами автора</w:t>
      </w:r>
      <w:r w:rsidR="00F85564" w:rsidRPr="002E1A2C">
        <w:rPr>
          <w:color w:val="auto"/>
          <w:sz w:val="24"/>
          <w:szCs w:val="24"/>
        </w:rPr>
        <w:t>.</w:t>
      </w:r>
    </w:p>
    <w:p w:rsidR="00D85D87" w:rsidRPr="002E1A2C" w:rsidRDefault="00D85D87" w:rsidP="004C70E3">
      <w:pPr>
        <w:ind w:firstLine="709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 xml:space="preserve">5. После прочтения проверьте, что Вы запомнили, и отразите ключевые мысли и факты в виде тезисов или схем. </w:t>
      </w:r>
    </w:p>
    <w:p w:rsidR="008B0F07" w:rsidRPr="00A05264" w:rsidRDefault="008B0F07" w:rsidP="004C70E3">
      <w:pPr>
        <w:widowControl w:val="0"/>
        <w:shd w:val="clear" w:color="auto" w:fill="FFFFFF"/>
        <w:autoSpaceDE w:val="0"/>
        <w:autoSpaceDN w:val="0"/>
        <w:adjustRightInd w:val="0"/>
        <w:ind w:left="67" w:firstLine="709"/>
        <w:jc w:val="right"/>
        <w:rPr>
          <w:b/>
          <w:bCs/>
          <w:color w:val="auto"/>
          <w:w w:val="101"/>
          <w:sz w:val="28"/>
          <w:szCs w:val="28"/>
        </w:rPr>
      </w:pPr>
    </w:p>
    <w:p w:rsidR="008B0F07" w:rsidRPr="00A05264" w:rsidRDefault="008B0F07" w:rsidP="004C70E3">
      <w:pPr>
        <w:widowControl w:val="0"/>
        <w:shd w:val="clear" w:color="auto" w:fill="FFFFFF"/>
        <w:autoSpaceDE w:val="0"/>
        <w:autoSpaceDN w:val="0"/>
        <w:adjustRightInd w:val="0"/>
        <w:ind w:left="67" w:firstLine="709"/>
        <w:jc w:val="right"/>
        <w:rPr>
          <w:b/>
          <w:bCs/>
          <w:color w:val="auto"/>
          <w:w w:val="101"/>
          <w:sz w:val="28"/>
          <w:szCs w:val="28"/>
        </w:rPr>
      </w:pPr>
    </w:p>
    <w:p w:rsidR="00614B6E" w:rsidRDefault="00614B6E" w:rsidP="004C70E3">
      <w:pPr>
        <w:widowControl w:val="0"/>
        <w:shd w:val="clear" w:color="auto" w:fill="FFFFFF"/>
        <w:autoSpaceDE w:val="0"/>
        <w:autoSpaceDN w:val="0"/>
        <w:adjustRightInd w:val="0"/>
        <w:ind w:left="67" w:firstLine="709"/>
        <w:jc w:val="right"/>
        <w:rPr>
          <w:b/>
          <w:bCs/>
          <w:color w:val="auto"/>
          <w:w w:val="101"/>
          <w:sz w:val="28"/>
          <w:szCs w:val="28"/>
        </w:rPr>
      </w:pPr>
    </w:p>
    <w:p w:rsidR="008243B6" w:rsidRDefault="009E0060" w:rsidP="004C70E3">
      <w:pPr>
        <w:widowControl w:val="0"/>
        <w:shd w:val="clear" w:color="auto" w:fill="FFFFFF"/>
        <w:tabs>
          <w:tab w:val="left" w:pos="7200"/>
          <w:tab w:val="right" w:pos="9638"/>
        </w:tabs>
        <w:autoSpaceDE w:val="0"/>
        <w:autoSpaceDN w:val="0"/>
        <w:adjustRightInd w:val="0"/>
        <w:rPr>
          <w:bCs/>
          <w:color w:val="auto"/>
          <w:w w:val="101"/>
          <w:sz w:val="28"/>
          <w:szCs w:val="28"/>
        </w:rPr>
      </w:pPr>
      <w:r>
        <w:rPr>
          <w:bCs/>
          <w:color w:val="auto"/>
          <w:w w:val="101"/>
          <w:sz w:val="28"/>
          <w:szCs w:val="28"/>
        </w:rPr>
        <w:tab/>
      </w:r>
    </w:p>
    <w:p w:rsidR="002E1A2C" w:rsidRDefault="002E1A2C" w:rsidP="004C70E3">
      <w:pPr>
        <w:widowControl w:val="0"/>
        <w:shd w:val="clear" w:color="auto" w:fill="FFFFFF"/>
        <w:tabs>
          <w:tab w:val="left" w:pos="7200"/>
          <w:tab w:val="right" w:pos="9638"/>
        </w:tabs>
        <w:autoSpaceDE w:val="0"/>
        <w:autoSpaceDN w:val="0"/>
        <w:adjustRightInd w:val="0"/>
        <w:jc w:val="right"/>
        <w:rPr>
          <w:bCs/>
          <w:color w:val="auto"/>
          <w:w w:val="101"/>
          <w:sz w:val="28"/>
          <w:szCs w:val="28"/>
        </w:rPr>
      </w:pPr>
    </w:p>
    <w:p w:rsidR="002E1A2C" w:rsidRDefault="002E1A2C" w:rsidP="004C70E3">
      <w:pPr>
        <w:widowControl w:val="0"/>
        <w:shd w:val="clear" w:color="auto" w:fill="FFFFFF"/>
        <w:tabs>
          <w:tab w:val="left" w:pos="7200"/>
          <w:tab w:val="right" w:pos="9638"/>
        </w:tabs>
        <w:autoSpaceDE w:val="0"/>
        <w:autoSpaceDN w:val="0"/>
        <w:adjustRightInd w:val="0"/>
        <w:jc w:val="right"/>
        <w:rPr>
          <w:bCs/>
          <w:color w:val="auto"/>
          <w:w w:val="101"/>
          <w:sz w:val="28"/>
          <w:szCs w:val="28"/>
        </w:rPr>
      </w:pPr>
    </w:p>
    <w:p w:rsidR="002E1A2C" w:rsidRDefault="002E1A2C" w:rsidP="004C70E3">
      <w:pPr>
        <w:widowControl w:val="0"/>
        <w:shd w:val="clear" w:color="auto" w:fill="FFFFFF"/>
        <w:tabs>
          <w:tab w:val="left" w:pos="7200"/>
          <w:tab w:val="right" w:pos="9638"/>
        </w:tabs>
        <w:autoSpaceDE w:val="0"/>
        <w:autoSpaceDN w:val="0"/>
        <w:adjustRightInd w:val="0"/>
        <w:jc w:val="right"/>
        <w:rPr>
          <w:bCs/>
          <w:color w:val="auto"/>
          <w:w w:val="101"/>
          <w:sz w:val="28"/>
          <w:szCs w:val="28"/>
        </w:rPr>
      </w:pPr>
    </w:p>
    <w:p w:rsidR="002E1A2C" w:rsidRDefault="002E1A2C" w:rsidP="004C70E3">
      <w:pPr>
        <w:widowControl w:val="0"/>
        <w:shd w:val="clear" w:color="auto" w:fill="FFFFFF"/>
        <w:tabs>
          <w:tab w:val="left" w:pos="7200"/>
          <w:tab w:val="right" w:pos="9638"/>
        </w:tabs>
        <w:autoSpaceDE w:val="0"/>
        <w:autoSpaceDN w:val="0"/>
        <w:adjustRightInd w:val="0"/>
        <w:jc w:val="right"/>
        <w:rPr>
          <w:bCs/>
          <w:color w:val="auto"/>
          <w:w w:val="101"/>
          <w:sz w:val="28"/>
          <w:szCs w:val="28"/>
        </w:rPr>
      </w:pPr>
    </w:p>
    <w:p w:rsidR="002E1A2C" w:rsidRDefault="002E1A2C" w:rsidP="004C70E3">
      <w:pPr>
        <w:widowControl w:val="0"/>
        <w:shd w:val="clear" w:color="auto" w:fill="FFFFFF"/>
        <w:tabs>
          <w:tab w:val="left" w:pos="7200"/>
          <w:tab w:val="right" w:pos="9638"/>
        </w:tabs>
        <w:autoSpaceDE w:val="0"/>
        <w:autoSpaceDN w:val="0"/>
        <w:adjustRightInd w:val="0"/>
        <w:jc w:val="right"/>
        <w:rPr>
          <w:bCs/>
          <w:color w:val="auto"/>
          <w:w w:val="101"/>
          <w:sz w:val="28"/>
          <w:szCs w:val="28"/>
        </w:rPr>
      </w:pPr>
    </w:p>
    <w:p w:rsidR="002E1A2C" w:rsidRDefault="002E1A2C" w:rsidP="004C70E3">
      <w:pPr>
        <w:widowControl w:val="0"/>
        <w:shd w:val="clear" w:color="auto" w:fill="FFFFFF"/>
        <w:tabs>
          <w:tab w:val="left" w:pos="7200"/>
          <w:tab w:val="right" w:pos="9638"/>
        </w:tabs>
        <w:autoSpaceDE w:val="0"/>
        <w:autoSpaceDN w:val="0"/>
        <w:adjustRightInd w:val="0"/>
        <w:jc w:val="right"/>
        <w:rPr>
          <w:bCs/>
          <w:color w:val="auto"/>
          <w:w w:val="101"/>
          <w:sz w:val="28"/>
          <w:szCs w:val="28"/>
        </w:rPr>
      </w:pPr>
    </w:p>
    <w:p w:rsidR="002E1A2C" w:rsidRDefault="002E1A2C" w:rsidP="004C70E3">
      <w:pPr>
        <w:widowControl w:val="0"/>
        <w:shd w:val="clear" w:color="auto" w:fill="FFFFFF"/>
        <w:tabs>
          <w:tab w:val="left" w:pos="7200"/>
          <w:tab w:val="right" w:pos="9638"/>
        </w:tabs>
        <w:autoSpaceDE w:val="0"/>
        <w:autoSpaceDN w:val="0"/>
        <w:adjustRightInd w:val="0"/>
        <w:jc w:val="right"/>
        <w:rPr>
          <w:bCs/>
          <w:color w:val="auto"/>
          <w:w w:val="101"/>
          <w:sz w:val="28"/>
          <w:szCs w:val="28"/>
        </w:rPr>
      </w:pPr>
    </w:p>
    <w:p w:rsidR="002E1A2C" w:rsidRDefault="002E1A2C" w:rsidP="004C70E3">
      <w:pPr>
        <w:widowControl w:val="0"/>
        <w:shd w:val="clear" w:color="auto" w:fill="FFFFFF"/>
        <w:tabs>
          <w:tab w:val="left" w:pos="7200"/>
          <w:tab w:val="right" w:pos="9638"/>
        </w:tabs>
        <w:autoSpaceDE w:val="0"/>
        <w:autoSpaceDN w:val="0"/>
        <w:adjustRightInd w:val="0"/>
        <w:jc w:val="right"/>
        <w:rPr>
          <w:bCs/>
          <w:color w:val="auto"/>
          <w:w w:val="101"/>
          <w:sz w:val="28"/>
          <w:szCs w:val="28"/>
        </w:rPr>
      </w:pPr>
    </w:p>
    <w:p w:rsidR="006E5F7F" w:rsidRDefault="006E5F7F" w:rsidP="004C70E3">
      <w:pPr>
        <w:widowControl w:val="0"/>
        <w:shd w:val="clear" w:color="auto" w:fill="FFFFFF"/>
        <w:tabs>
          <w:tab w:val="left" w:pos="7200"/>
          <w:tab w:val="right" w:pos="9638"/>
        </w:tabs>
        <w:autoSpaceDE w:val="0"/>
        <w:autoSpaceDN w:val="0"/>
        <w:adjustRightInd w:val="0"/>
        <w:jc w:val="right"/>
        <w:rPr>
          <w:bCs/>
          <w:color w:val="auto"/>
          <w:w w:val="101"/>
          <w:sz w:val="28"/>
          <w:szCs w:val="28"/>
        </w:rPr>
      </w:pPr>
    </w:p>
    <w:p w:rsidR="006E5F7F" w:rsidRDefault="006E5F7F" w:rsidP="004C70E3">
      <w:pPr>
        <w:widowControl w:val="0"/>
        <w:shd w:val="clear" w:color="auto" w:fill="FFFFFF"/>
        <w:tabs>
          <w:tab w:val="left" w:pos="7200"/>
          <w:tab w:val="right" w:pos="9638"/>
        </w:tabs>
        <w:autoSpaceDE w:val="0"/>
        <w:autoSpaceDN w:val="0"/>
        <w:adjustRightInd w:val="0"/>
        <w:jc w:val="right"/>
        <w:rPr>
          <w:bCs/>
          <w:color w:val="auto"/>
          <w:w w:val="101"/>
          <w:sz w:val="28"/>
          <w:szCs w:val="28"/>
        </w:rPr>
      </w:pPr>
    </w:p>
    <w:p w:rsidR="006E5F7F" w:rsidRDefault="006E5F7F" w:rsidP="004C70E3">
      <w:pPr>
        <w:widowControl w:val="0"/>
        <w:shd w:val="clear" w:color="auto" w:fill="FFFFFF"/>
        <w:tabs>
          <w:tab w:val="left" w:pos="7200"/>
          <w:tab w:val="right" w:pos="9638"/>
        </w:tabs>
        <w:autoSpaceDE w:val="0"/>
        <w:autoSpaceDN w:val="0"/>
        <w:adjustRightInd w:val="0"/>
        <w:jc w:val="right"/>
        <w:rPr>
          <w:bCs/>
          <w:color w:val="auto"/>
          <w:w w:val="101"/>
          <w:sz w:val="28"/>
          <w:szCs w:val="28"/>
        </w:rPr>
      </w:pPr>
    </w:p>
    <w:p w:rsidR="008436D9" w:rsidRPr="002E1A2C" w:rsidRDefault="008436D9" w:rsidP="004C70E3">
      <w:pPr>
        <w:widowControl w:val="0"/>
        <w:shd w:val="clear" w:color="auto" w:fill="FFFFFF"/>
        <w:tabs>
          <w:tab w:val="left" w:pos="7200"/>
          <w:tab w:val="right" w:pos="9638"/>
        </w:tabs>
        <w:autoSpaceDE w:val="0"/>
        <w:autoSpaceDN w:val="0"/>
        <w:adjustRightInd w:val="0"/>
        <w:jc w:val="right"/>
        <w:rPr>
          <w:bCs/>
          <w:color w:val="auto"/>
          <w:w w:val="101"/>
          <w:sz w:val="24"/>
          <w:szCs w:val="24"/>
        </w:rPr>
      </w:pPr>
      <w:r w:rsidRPr="002E1A2C">
        <w:rPr>
          <w:bCs/>
          <w:color w:val="auto"/>
          <w:w w:val="101"/>
          <w:sz w:val="24"/>
          <w:szCs w:val="24"/>
        </w:rPr>
        <w:lastRenderedPageBreak/>
        <w:t xml:space="preserve">Приложение  </w:t>
      </w:r>
      <w:r w:rsidR="00BF3EA0" w:rsidRPr="002E1A2C">
        <w:rPr>
          <w:bCs/>
          <w:color w:val="auto"/>
          <w:w w:val="101"/>
          <w:sz w:val="24"/>
          <w:szCs w:val="24"/>
        </w:rPr>
        <w:t>2</w:t>
      </w:r>
    </w:p>
    <w:p w:rsidR="00523E3E" w:rsidRPr="00523E3E" w:rsidRDefault="006E5F7F" w:rsidP="004C70E3">
      <w:pPr>
        <w:jc w:val="center"/>
        <w:rPr>
          <w:color w:val="auto"/>
        </w:rPr>
      </w:pPr>
      <w:bookmarkStart w:id="1" w:name="_Toc223692705"/>
      <w:r w:rsidRPr="00523E3E">
        <w:rPr>
          <w:color w:val="auto"/>
        </w:rPr>
        <w:t>ШАДРИНСКИЙ ФИЛИАЛ</w:t>
      </w:r>
    </w:p>
    <w:p w:rsidR="00523E3E" w:rsidRPr="00523E3E" w:rsidRDefault="00523E3E" w:rsidP="004C70E3">
      <w:pPr>
        <w:jc w:val="center"/>
        <w:rPr>
          <w:snapToGrid w:val="0"/>
          <w:color w:val="auto"/>
        </w:rPr>
      </w:pPr>
      <w:r w:rsidRPr="00523E3E">
        <w:rPr>
          <w:snapToGrid w:val="0"/>
          <w:color w:val="auto"/>
        </w:rPr>
        <w:t xml:space="preserve">ГБПОУ </w:t>
      </w:r>
      <w:r w:rsidRPr="00523E3E">
        <w:rPr>
          <w:color w:val="auto"/>
        </w:rPr>
        <w:t>«Курганский базовый медицинский колледж»</w:t>
      </w:r>
    </w:p>
    <w:p w:rsidR="00523E3E" w:rsidRPr="00523E3E" w:rsidRDefault="00523E3E" w:rsidP="004C70E3">
      <w:pPr>
        <w:rPr>
          <w:color w:val="auto"/>
        </w:rPr>
      </w:pPr>
    </w:p>
    <w:tbl>
      <w:tblPr>
        <w:tblW w:w="10031" w:type="dxa"/>
        <w:tblLook w:val="04A0"/>
      </w:tblPr>
      <w:tblGrid>
        <w:gridCol w:w="5353"/>
        <w:gridCol w:w="4678"/>
      </w:tblGrid>
      <w:tr w:rsidR="00523E3E" w:rsidRPr="00523E3E" w:rsidTr="00662D04">
        <w:tc>
          <w:tcPr>
            <w:tcW w:w="5353" w:type="dxa"/>
          </w:tcPr>
          <w:p w:rsidR="00523E3E" w:rsidRPr="00523E3E" w:rsidRDefault="00523E3E" w:rsidP="004C70E3">
            <w:pPr>
              <w:rPr>
                <w:color w:val="auto"/>
              </w:rPr>
            </w:pPr>
            <w:r w:rsidRPr="00523E3E">
              <w:rPr>
                <w:color w:val="auto"/>
              </w:rPr>
              <w:t>Рассмотрено на ЦМК __________________</w:t>
            </w:r>
          </w:p>
        </w:tc>
        <w:tc>
          <w:tcPr>
            <w:tcW w:w="4678" w:type="dxa"/>
          </w:tcPr>
          <w:p w:rsidR="00523E3E" w:rsidRPr="00523E3E" w:rsidRDefault="00523E3E" w:rsidP="004C70E3">
            <w:pPr>
              <w:rPr>
                <w:color w:val="auto"/>
              </w:rPr>
            </w:pPr>
            <w:r w:rsidRPr="00523E3E">
              <w:rPr>
                <w:snapToGrid w:val="0"/>
                <w:color w:val="auto"/>
              </w:rPr>
              <w:t>«Утверждаю»</w:t>
            </w:r>
          </w:p>
        </w:tc>
      </w:tr>
      <w:tr w:rsidR="00523E3E" w:rsidRPr="00523E3E" w:rsidTr="00662D04">
        <w:tc>
          <w:tcPr>
            <w:tcW w:w="5353" w:type="dxa"/>
          </w:tcPr>
          <w:p w:rsidR="00523E3E" w:rsidRPr="00523E3E" w:rsidRDefault="00523E3E" w:rsidP="00376059">
            <w:pPr>
              <w:rPr>
                <w:color w:val="auto"/>
              </w:rPr>
            </w:pPr>
            <w:r w:rsidRPr="00523E3E">
              <w:rPr>
                <w:color w:val="auto"/>
              </w:rPr>
              <w:t xml:space="preserve">протокол от « </w:t>
            </w:r>
            <w:r w:rsidR="002E1A2C">
              <w:rPr>
                <w:color w:val="auto"/>
              </w:rPr>
              <w:t>__</w:t>
            </w:r>
            <w:r w:rsidRPr="00523E3E">
              <w:rPr>
                <w:color w:val="auto"/>
              </w:rPr>
              <w:t xml:space="preserve"> »  </w:t>
            </w:r>
            <w:r w:rsidR="002E1A2C">
              <w:rPr>
                <w:color w:val="auto"/>
              </w:rPr>
              <w:t>________</w:t>
            </w:r>
            <w:r w:rsidRPr="00523E3E">
              <w:rPr>
                <w:color w:val="auto"/>
              </w:rPr>
              <w:t xml:space="preserve">   20</w:t>
            </w:r>
            <w:r w:rsidR="00376059">
              <w:rPr>
                <w:color w:val="auto"/>
              </w:rPr>
              <w:t>___</w:t>
            </w:r>
            <w:r w:rsidRPr="00523E3E">
              <w:rPr>
                <w:color w:val="auto"/>
              </w:rPr>
              <w:t>г. №_</w:t>
            </w:r>
            <w:r w:rsidR="002E1A2C">
              <w:rPr>
                <w:color w:val="auto"/>
              </w:rPr>
              <w:t>_</w:t>
            </w:r>
            <w:r w:rsidRPr="00523E3E">
              <w:rPr>
                <w:color w:val="auto"/>
              </w:rPr>
              <w:t>_</w:t>
            </w:r>
          </w:p>
        </w:tc>
        <w:tc>
          <w:tcPr>
            <w:tcW w:w="4678" w:type="dxa"/>
          </w:tcPr>
          <w:p w:rsidR="00523E3E" w:rsidRPr="00523E3E" w:rsidRDefault="00523E3E" w:rsidP="004C70E3">
            <w:pPr>
              <w:rPr>
                <w:snapToGrid w:val="0"/>
                <w:color w:val="auto"/>
              </w:rPr>
            </w:pPr>
            <w:r w:rsidRPr="00523E3E">
              <w:rPr>
                <w:snapToGrid w:val="0"/>
                <w:color w:val="auto"/>
              </w:rPr>
              <w:t xml:space="preserve">Зам. директора  по учебной работе </w:t>
            </w:r>
          </w:p>
        </w:tc>
      </w:tr>
      <w:tr w:rsidR="00523E3E" w:rsidRPr="00523E3E" w:rsidTr="00662D04">
        <w:tc>
          <w:tcPr>
            <w:tcW w:w="5353" w:type="dxa"/>
          </w:tcPr>
          <w:p w:rsidR="00523E3E" w:rsidRPr="00523E3E" w:rsidRDefault="00523E3E" w:rsidP="004C70E3">
            <w:pPr>
              <w:rPr>
                <w:color w:val="auto"/>
              </w:rPr>
            </w:pPr>
            <w:r w:rsidRPr="00523E3E">
              <w:rPr>
                <w:color w:val="auto"/>
              </w:rPr>
              <w:t>председатель ЦМК ____________________</w:t>
            </w:r>
          </w:p>
        </w:tc>
        <w:tc>
          <w:tcPr>
            <w:tcW w:w="4678" w:type="dxa"/>
          </w:tcPr>
          <w:p w:rsidR="00523E3E" w:rsidRPr="00523E3E" w:rsidRDefault="00523E3E" w:rsidP="004C70E3">
            <w:pPr>
              <w:rPr>
                <w:snapToGrid w:val="0"/>
                <w:color w:val="auto"/>
              </w:rPr>
            </w:pPr>
            <w:r w:rsidRPr="00523E3E">
              <w:rPr>
                <w:snapToGrid w:val="0"/>
                <w:color w:val="auto"/>
              </w:rPr>
              <w:t>Колесникова О.Ю._____________</w:t>
            </w:r>
          </w:p>
        </w:tc>
      </w:tr>
      <w:tr w:rsidR="00523E3E" w:rsidRPr="00523E3E" w:rsidTr="00662D04">
        <w:tc>
          <w:tcPr>
            <w:tcW w:w="5353" w:type="dxa"/>
          </w:tcPr>
          <w:p w:rsidR="00523E3E" w:rsidRPr="00523E3E" w:rsidRDefault="00523E3E" w:rsidP="004C70E3">
            <w:pPr>
              <w:rPr>
                <w:i/>
                <w:color w:val="auto"/>
              </w:rPr>
            </w:pPr>
            <w:r w:rsidRPr="00523E3E">
              <w:rPr>
                <w:color w:val="auto"/>
              </w:rPr>
              <w:t xml:space="preserve">     </w:t>
            </w:r>
            <w:r w:rsidRPr="00523E3E">
              <w:rPr>
                <w:i/>
                <w:color w:val="auto"/>
              </w:rPr>
              <w:t>(подпись)</w:t>
            </w:r>
          </w:p>
        </w:tc>
        <w:tc>
          <w:tcPr>
            <w:tcW w:w="4678" w:type="dxa"/>
          </w:tcPr>
          <w:p w:rsidR="00523E3E" w:rsidRPr="00523E3E" w:rsidRDefault="00523E3E" w:rsidP="004C70E3">
            <w:pPr>
              <w:rPr>
                <w:snapToGrid w:val="0"/>
                <w:color w:val="auto"/>
              </w:rPr>
            </w:pPr>
            <w:r w:rsidRPr="00523E3E">
              <w:rPr>
                <w:snapToGrid w:val="0"/>
                <w:color w:val="auto"/>
              </w:rPr>
              <w:t xml:space="preserve">«______»_____________ _20 </w:t>
            </w:r>
            <w:proofErr w:type="spellStart"/>
            <w:r w:rsidRPr="00523E3E">
              <w:rPr>
                <w:snapToGrid w:val="0"/>
                <w:color w:val="auto"/>
              </w:rPr>
              <w:t>___г</w:t>
            </w:r>
            <w:proofErr w:type="spellEnd"/>
            <w:r w:rsidRPr="00523E3E">
              <w:rPr>
                <w:snapToGrid w:val="0"/>
                <w:color w:val="auto"/>
              </w:rPr>
              <w:t>.</w:t>
            </w:r>
          </w:p>
        </w:tc>
      </w:tr>
    </w:tbl>
    <w:p w:rsidR="00523E3E" w:rsidRPr="00523E3E" w:rsidRDefault="00523E3E" w:rsidP="004C70E3">
      <w:pPr>
        <w:rPr>
          <w:color w:val="auto"/>
        </w:rPr>
      </w:pPr>
    </w:p>
    <w:p w:rsidR="00523E3E" w:rsidRPr="00523E3E" w:rsidRDefault="00523E3E" w:rsidP="004C70E3">
      <w:pPr>
        <w:jc w:val="center"/>
        <w:rPr>
          <w:b/>
          <w:snapToGrid w:val="0"/>
          <w:color w:val="auto"/>
        </w:rPr>
      </w:pPr>
      <w:r w:rsidRPr="00523E3E">
        <w:rPr>
          <w:b/>
          <w:snapToGrid w:val="0"/>
          <w:color w:val="auto"/>
        </w:rPr>
        <w:t>ЗАДАНИЕ</w:t>
      </w:r>
    </w:p>
    <w:p w:rsidR="00523E3E" w:rsidRPr="00523E3E" w:rsidRDefault="00523E3E" w:rsidP="004C70E3">
      <w:pPr>
        <w:jc w:val="center"/>
        <w:rPr>
          <w:snapToGrid w:val="0"/>
          <w:color w:val="auto"/>
        </w:rPr>
      </w:pPr>
      <w:r w:rsidRPr="00523E3E">
        <w:rPr>
          <w:b/>
          <w:snapToGrid w:val="0"/>
          <w:color w:val="auto"/>
        </w:rPr>
        <w:t>на курсовую работу</w:t>
      </w:r>
    </w:p>
    <w:p w:rsidR="00523E3E" w:rsidRPr="00523E3E" w:rsidRDefault="00523E3E" w:rsidP="004C70E3">
      <w:pPr>
        <w:rPr>
          <w:snapToGrid w:val="0"/>
          <w:color w:val="auto"/>
        </w:rPr>
      </w:pPr>
    </w:p>
    <w:p w:rsidR="00523E3E" w:rsidRPr="00523E3E" w:rsidRDefault="00523E3E" w:rsidP="004C70E3">
      <w:pPr>
        <w:rPr>
          <w:snapToGrid w:val="0"/>
          <w:color w:val="auto"/>
        </w:rPr>
      </w:pPr>
      <w:r w:rsidRPr="00523E3E">
        <w:rPr>
          <w:snapToGrid w:val="0"/>
          <w:color w:val="auto"/>
        </w:rPr>
        <w:t>Студенту (</w:t>
      </w:r>
      <w:proofErr w:type="spellStart"/>
      <w:r w:rsidRPr="00523E3E">
        <w:rPr>
          <w:snapToGrid w:val="0"/>
          <w:color w:val="auto"/>
        </w:rPr>
        <w:t>ке</w:t>
      </w:r>
      <w:proofErr w:type="spellEnd"/>
      <w:r w:rsidRPr="00523E3E">
        <w:rPr>
          <w:snapToGrid w:val="0"/>
          <w:color w:val="auto"/>
        </w:rPr>
        <w:t>) _________________________________________________________________</w:t>
      </w:r>
      <w:r>
        <w:rPr>
          <w:snapToGrid w:val="0"/>
          <w:color w:val="auto"/>
        </w:rPr>
        <w:t>______</w:t>
      </w:r>
    </w:p>
    <w:p w:rsidR="00523E3E" w:rsidRPr="00523E3E" w:rsidRDefault="00523E3E" w:rsidP="004C70E3">
      <w:pPr>
        <w:rPr>
          <w:i/>
          <w:snapToGrid w:val="0"/>
          <w:color w:val="auto"/>
        </w:rPr>
      </w:pPr>
      <w:r w:rsidRPr="00523E3E">
        <w:rPr>
          <w:snapToGrid w:val="0"/>
          <w:color w:val="auto"/>
        </w:rPr>
        <w:t xml:space="preserve">                                                                   </w:t>
      </w:r>
      <w:r w:rsidRPr="00523E3E">
        <w:rPr>
          <w:i/>
          <w:snapToGrid w:val="0"/>
          <w:color w:val="auto"/>
        </w:rPr>
        <w:t>(Ф. И.О.)</w:t>
      </w:r>
    </w:p>
    <w:p w:rsidR="00523E3E" w:rsidRPr="00523E3E" w:rsidRDefault="00523E3E" w:rsidP="004C70E3">
      <w:pPr>
        <w:rPr>
          <w:snapToGrid w:val="0"/>
          <w:color w:val="auto"/>
        </w:rPr>
      </w:pPr>
      <w:r w:rsidRPr="00523E3E">
        <w:rPr>
          <w:snapToGrid w:val="0"/>
          <w:color w:val="auto"/>
        </w:rPr>
        <w:t xml:space="preserve">_________ курса  ______________________________ специальности ________________ группы </w:t>
      </w:r>
    </w:p>
    <w:p w:rsidR="00523E3E" w:rsidRPr="00523E3E" w:rsidRDefault="00523E3E" w:rsidP="004C70E3">
      <w:pPr>
        <w:rPr>
          <w:snapToGrid w:val="0"/>
          <w:color w:val="auto"/>
        </w:rPr>
      </w:pPr>
    </w:p>
    <w:p w:rsidR="00523E3E" w:rsidRPr="00523E3E" w:rsidRDefault="00523E3E" w:rsidP="004C70E3">
      <w:pPr>
        <w:rPr>
          <w:snapToGrid w:val="0"/>
          <w:color w:val="auto"/>
        </w:rPr>
      </w:pPr>
      <w:r w:rsidRPr="00523E3E">
        <w:rPr>
          <w:snapToGrid w:val="0"/>
          <w:color w:val="auto"/>
        </w:rPr>
        <w:t>Тема КР _____________________________________________________________________</w:t>
      </w:r>
      <w:r>
        <w:rPr>
          <w:snapToGrid w:val="0"/>
          <w:color w:val="auto"/>
        </w:rPr>
        <w:t>_______</w:t>
      </w:r>
    </w:p>
    <w:p w:rsidR="00523E3E" w:rsidRPr="00523E3E" w:rsidRDefault="00523E3E" w:rsidP="004C70E3">
      <w:pPr>
        <w:rPr>
          <w:snapToGrid w:val="0"/>
          <w:color w:val="auto"/>
        </w:rPr>
      </w:pPr>
    </w:p>
    <w:p w:rsidR="00523E3E" w:rsidRPr="00523E3E" w:rsidRDefault="00523E3E" w:rsidP="004C70E3">
      <w:pPr>
        <w:rPr>
          <w:snapToGrid w:val="0"/>
          <w:color w:val="auto"/>
        </w:rPr>
      </w:pPr>
      <w:r w:rsidRPr="00523E3E">
        <w:rPr>
          <w:snapToGrid w:val="0"/>
          <w:color w:val="auto"/>
        </w:rPr>
        <w:t>___________________________________________________________________________________</w:t>
      </w:r>
    </w:p>
    <w:p w:rsidR="00523E3E" w:rsidRPr="00523E3E" w:rsidRDefault="00523E3E" w:rsidP="004C70E3">
      <w:pPr>
        <w:rPr>
          <w:snapToGrid w:val="0"/>
          <w:color w:val="auto"/>
        </w:rPr>
      </w:pPr>
    </w:p>
    <w:p w:rsidR="00523E3E" w:rsidRPr="00523E3E" w:rsidRDefault="00523E3E" w:rsidP="004C70E3">
      <w:pPr>
        <w:rPr>
          <w:snapToGrid w:val="0"/>
          <w:color w:val="auto"/>
        </w:rPr>
      </w:pPr>
      <w:r w:rsidRPr="00523E3E">
        <w:rPr>
          <w:snapToGrid w:val="0"/>
          <w:color w:val="auto"/>
        </w:rPr>
        <w:t>Руководитель _____________________________________________________________</w:t>
      </w:r>
      <w:r>
        <w:rPr>
          <w:snapToGrid w:val="0"/>
          <w:color w:val="auto"/>
        </w:rPr>
        <w:t>__________</w:t>
      </w:r>
    </w:p>
    <w:p w:rsidR="00523E3E" w:rsidRPr="00523E3E" w:rsidRDefault="00523E3E" w:rsidP="004C70E3">
      <w:pPr>
        <w:rPr>
          <w:snapToGrid w:val="0"/>
          <w:color w:val="auto"/>
        </w:rPr>
      </w:pPr>
    </w:p>
    <w:p w:rsidR="00523E3E" w:rsidRPr="00523E3E" w:rsidRDefault="00523E3E" w:rsidP="004C70E3">
      <w:pPr>
        <w:rPr>
          <w:snapToGrid w:val="0"/>
          <w:color w:val="auto"/>
        </w:rPr>
      </w:pPr>
      <w:r w:rsidRPr="00523E3E">
        <w:rPr>
          <w:snapToGrid w:val="0"/>
          <w:color w:val="auto"/>
        </w:rPr>
        <w:t>Консультант ____________________________________________________________________</w:t>
      </w:r>
      <w:r>
        <w:rPr>
          <w:snapToGrid w:val="0"/>
          <w:color w:val="auto"/>
        </w:rPr>
        <w:t>____</w:t>
      </w:r>
      <w:r w:rsidRPr="00523E3E">
        <w:rPr>
          <w:snapToGrid w:val="0"/>
          <w:color w:val="auto"/>
          <w:sz w:val="24"/>
          <w:szCs w:val="24"/>
        </w:rPr>
        <w:t xml:space="preserve">                                 </w:t>
      </w:r>
    </w:p>
    <w:p w:rsidR="00523E3E" w:rsidRPr="00523E3E" w:rsidRDefault="00523E3E" w:rsidP="004C70E3">
      <w:pPr>
        <w:rPr>
          <w:snapToGrid w:val="0"/>
          <w:color w:val="auto"/>
        </w:rPr>
      </w:pPr>
    </w:p>
    <w:p w:rsidR="00523E3E" w:rsidRPr="00523E3E" w:rsidRDefault="00523E3E" w:rsidP="004C70E3">
      <w:pPr>
        <w:jc w:val="center"/>
        <w:rPr>
          <w:b/>
          <w:color w:val="auto"/>
        </w:rPr>
      </w:pPr>
      <w:r w:rsidRPr="00523E3E">
        <w:rPr>
          <w:b/>
          <w:color w:val="auto"/>
        </w:rPr>
        <w:t>Календарный план-график работы над КР</w:t>
      </w:r>
    </w:p>
    <w:p w:rsidR="00523E3E" w:rsidRPr="00523E3E" w:rsidRDefault="00523E3E" w:rsidP="004C70E3">
      <w:pPr>
        <w:rPr>
          <w:color w:val="auto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26"/>
        <w:gridCol w:w="992"/>
        <w:gridCol w:w="1243"/>
        <w:gridCol w:w="2976"/>
        <w:gridCol w:w="1559"/>
      </w:tblGrid>
      <w:tr w:rsidR="00523E3E" w:rsidRPr="00523E3E" w:rsidTr="00FA53AB">
        <w:trPr>
          <w:trHeight w:val="20"/>
          <w:jc w:val="center"/>
        </w:trPr>
        <w:tc>
          <w:tcPr>
            <w:tcW w:w="568" w:type="dxa"/>
            <w:vMerge w:val="restart"/>
          </w:tcPr>
          <w:p w:rsidR="00523E3E" w:rsidRPr="00523E3E" w:rsidRDefault="00523E3E" w:rsidP="004C70E3">
            <w:pPr>
              <w:rPr>
                <w:b/>
                <w:color w:val="auto"/>
                <w:sz w:val="20"/>
                <w:szCs w:val="20"/>
              </w:rPr>
            </w:pPr>
            <w:r w:rsidRPr="00523E3E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3E3E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523E3E"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523E3E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26" w:type="dxa"/>
            <w:vMerge w:val="restart"/>
          </w:tcPr>
          <w:p w:rsidR="00523E3E" w:rsidRPr="00523E3E" w:rsidRDefault="00523E3E" w:rsidP="004C70E3">
            <w:pPr>
              <w:rPr>
                <w:b/>
                <w:color w:val="auto"/>
                <w:sz w:val="20"/>
                <w:szCs w:val="20"/>
              </w:rPr>
            </w:pPr>
            <w:r w:rsidRPr="00523E3E">
              <w:rPr>
                <w:b/>
                <w:color w:val="auto"/>
                <w:sz w:val="20"/>
                <w:szCs w:val="20"/>
              </w:rPr>
              <w:t>Этапы работы</w:t>
            </w:r>
          </w:p>
        </w:tc>
        <w:tc>
          <w:tcPr>
            <w:tcW w:w="2235" w:type="dxa"/>
            <w:gridSpan w:val="2"/>
          </w:tcPr>
          <w:p w:rsidR="00523E3E" w:rsidRPr="00523E3E" w:rsidRDefault="00523E3E" w:rsidP="004C70E3">
            <w:pPr>
              <w:rPr>
                <w:b/>
                <w:color w:val="auto"/>
                <w:sz w:val="20"/>
                <w:szCs w:val="20"/>
              </w:rPr>
            </w:pPr>
            <w:r w:rsidRPr="00523E3E">
              <w:rPr>
                <w:b/>
                <w:color w:val="auto"/>
                <w:sz w:val="20"/>
                <w:szCs w:val="20"/>
              </w:rPr>
              <w:t>Сроки работ</w:t>
            </w:r>
          </w:p>
        </w:tc>
        <w:tc>
          <w:tcPr>
            <w:tcW w:w="2976" w:type="dxa"/>
            <w:vMerge w:val="restart"/>
          </w:tcPr>
          <w:p w:rsidR="00523E3E" w:rsidRPr="00523E3E" w:rsidRDefault="00523E3E" w:rsidP="004C70E3">
            <w:pPr>
              <w:rPr>
                <w:b/>
                <w:color w:val="auto"/>
                <w:sz w:val="20"/>
                <w:szCs w:val="20"/>
              </w:rPr>
            </w:pPr>
            <w:r w:rsidRPr="00523E3E">
              <w:rPr>
                <w:b/>
                <w:color w:val="auto"/>
                <w:sz w:val="20"/>
                <w:szCs w:val="20"/>
              </w:rPr>
              <w:t>Содержание работ</w:t>
            </w:r>
          </w:p>
        </w:tc>
        <w:tc>
          <w:tcPr>
            <w:tcW w:w="1559" w:type="dxa"/>
            <w:vMerge w:val="restart"/>
          </w:tcPr>
          <w:p w:rsidR="00523E3E" w:rsidRPr="00523E3E" w:rsidRDefault="00523E3E" w:rsidP="004C70E3">
            <w:pPr>
              <w:rPr>
                <w:b/>
                <w:color w:val="auto"/>
                <w:sz w:val="20"/>
                <w:szCs w:val="20"/>
              </w:rPr>
            </w:pPr>
            <w:r w:rsidRPr="00523E3E">
              <w:rPr>
                <w:b/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  <w:vMerge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vMerge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начало</w:t>
            </w:r>
          </w:p>
        </w:tc>
        <w:tc>
          <w:tcPr>
            <w:tcW w:w="1243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окончание</w:t>
            </w:r>
          </w:p>
        </w:tc>
        <w:tc>
          <w:tcPr>
            <w:tcW w:w="2976" w:type="dxa"/>
            <w:vMerge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:rsidR="00523E3E" w:rsidRPr="00523E3E" w:rsidRDefault="00523E3E" w:rsidP="004C70E3">
            <w:pPr>
              <w:rPr>
                <w:b/>
                <w:color w:val="auto"/>
                <w:sz w:val="20"/>
                <w:szCs w:val="20"/>
              </w:rPr>
            </w:pPr>
            <w:r w:rsidRPr="00523E3E">
              <w:rPr>
                <w:b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22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 xml:space="preserve">Изучение требований к выполнению и защите КР </w:t>
            </w:r>
          </w:p>
        </w:tc>
        <w:tc>
          <w:tcPr>
            <w:tcW w:w="992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 xml:space="preserve">Изучение положении  </w:t>
            </w:r>
            <w:proofErr w:type="gramStart"/>
            <w:r w:rsidRPr="00523E3E">
              <w:rPr>
                <w:color w:val="auto"/>
                <w:sz w:val="20"/>
                <w:szCs w:val="20"/>
              </w:rPr>
              <w:t>методических</w:t>
            </w:r>
            <w:proofErr w:type="gramEnd"/>
            <w:r w:rsidRPr="00523E3E">
              <w:rPr>
                <w:color w:val="auto"/>
                <w:sz w:val="20"/>
                <w:szCs w:val="20"/>
              </w:rPr>
              <w:t xml:space="preserve"> рекомендации ШФ «О порядке выполнения и защиты КР»</w:t>
            </w: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322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Консультация у руководителя</w:t>
            </w:r>
          </w:p>
        </w:tc>
        <w:tc>
          <w:tcPr>
            <w:tcW w:w="992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Согласование  плана работы над КР, структуры КР</w:t>
            </w: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322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 xml:space="preserve">Поиск и сбор информации по теме исследования  </w:t>
            </w:r>
          </w:p>
        </w:tc>
        <w:tc>
          <w:tcPr>
            <w:tcW w:w="992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Работа в библиотеке, в тематических электронных каталогах российских библиотек, медицинских электронных базах сети Интернет: изучение медицинских журналов, подбор профессиональной специальной литературы, нормативных документов, приказов, постановлений по теме КР</w:t>
            </w: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:rsidR="00523E3E" w:rsidRPr="00523E3E" w:rsidRDefault="00523E3E" w:rsidP="004C70E3">
            <w:pPr>
              <w:rPr>
                <w:b/>
                <w:color w:val="auto"/>
                <w:sz w:val="20"/>
                <w:szCs w:val="20"/>
              </w:rPr>
            </w:pPr>
            <w:r w:rsidRPr="00523E3E">
              <w:rPr>
                <w:b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322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 xml:space="preserve">Консультация у руководителя </w:t>
            </w:r>
          </w:p>
        </w:tc>
        <w:tc>
          <w:tcPr>
            <w:tcW w:w="992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Согласование списка информационных источников: нормативно-правовая база,</w:t>
            </w:r>
          </w:p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научно-методическая литература</w:t>
            </w: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3226" w:type="dxa"/>
          </w:tcPr>
          <w:p w:rsidR="00523E3E" w:rsidRPr="00523E3E" w:rsidRDefault="00523E3E" w:rsidP="004C70E3">
            <w:pPr>
              <w:pStyle w:val="81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23E3E">
              <w:rPr>
                <w:sz w:val="20"/>
                <w:szCs w:val="20"/>
              </w:rPr>
              <w:t xml:space="preserve">Работа над введением </w:t>
            </w:r>
          </w:p>
        </w:tc>
        <w:tc>
          <w:tcPr>
            <w:tcW w:w="992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 xml:space="preserve">Разработка научного аппарата - определение актуальности темы, выявление противоречий, определение проблемы, формулировка конечной цели исследования и основных </w:t>
            </w:r>
            <w:r w:rsidRPr="00523E3E">
              <w:rPr>
                <w:color w:val="auto"/>
                <w:sz w:val="20"/>
                <w:szCs w:val="20"/>
              </w:rPr>
              <w:lastRenderedPageBreak/>
              <w:t xml:space="preserve">задач, определение объекта, предмета исследования, определение методов исследования  </w:t>
            </w: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lastRenderedPageBreak/>
              <w:t>7.</w:t>
            </w:r>
          </w:p>
        </w:tc>
        <w:tc>
          <w:tcPr>
            <w:tcW w:w="322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Консультация у руководителя</w:t>
            </w:r>
          </w:p>
        </w:tc>
        <w:tc>
          <w:tcPr>
            <w:tcW w:w="992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 xml:space="preserve">Согласование текста введения, устранение замечаний </w:t>
            </w: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:rsidR="00523E3E" w:rsidRPr="00523E3E" w:rsidRDefault="00523E3E" w:rsidP="004C70E3">
            <w:pPr>
              <w:rPr>
                <w:b/>
                <w:color w:val="auto"/>
                <w:sz w:val="20"/>
                <w:szCs w:val="20"/>
              </w:rPr>
            </w:pPr>
            <w:r w:rsidRPr="00523E3E">
              <w:rPr>
                <w:b/>
                <w:color w:val="auto"/>
                <w:sz w:val="20"/>
                <w:szCs w:val="20"/>
              </w:rPr>
              <w:t>декабрь - январь</w:t>
            </w: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322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Встречи с консультантом  (при необходимости)</w:t>
            </w:r>
          </w:p>
        </w:tc>
        <w:tc>
          <w:tcPr>
            <w:tcW w:w="992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Работа над главой: наименование, план и его раскрытие, выводы по главе</w:t>
            </w: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322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Консультация у руководителя</w:t>
            </w:r>
          </w:p>
        </w:tc>
        <w:tc>
          <w:tcPr>
            <w:tcW w:w="992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Согласование текста главы,   устранение замечаний</w:t>
            </w: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11.</w:t>
            </w:r>
          </w:p>
        </w:tc>
        <w:tc>
          <w:tcPr>
            <w:tcW w:w="322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 xml:space="preserve">Работа над приложением </w:t>
            </w:r>
          </w:p>
        </w:tc>
        <w:tc>
          <w:tcPr>
            <w:tcW w:w="992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Подготовка таблиц, схем, перечня графического, иллюстративного материала</w:t>
            </w: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12.</w:t>
            </w:r>
          </w:p>
        </w:tc>
        <w:tc>
          <w:tcPr>
            <w:tcW w:w="322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Подготовка текста заключения</w:t>
            </w:r>
          </w:p>
        </w:tc>
        <w:tc>
          <w:tcPr>
            <w:tcW w:w="992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Согласование текста заключения, устранение замечаний</w:t>
            </w: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:rsidR="00523E3E" w:rsidRPr="00523E3E" w:rsidRDefault="00523E3E" w:rsidP="004C70E3">
            <w:pPr>
              <w:rPr>
                <w:b/>
                <w:color w:val="auto"/>
                <w:sz w:val="20"/>
                <w:szCs w:val="20"/>
              </w:rPr>
            </w:pPr>
            <w:r w:rsidRPr="00523E3E">
              <w:rPr>
                <w:b/>
                <w:color w:val="auto"/>
                <w:sz w:val="20"/>
                <w:szCs w:val="20"/>
              </w:rPr>
              <w:t>февраль - март</w:t>
            </w: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14.</w:t>
            </w:r>
          </w:p>
        </w:tc>
        <w:tc>
          <w:tcPr>
            <w:tcW w:w="322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Консультация у руководителя: согласование списка использованной литературы и источников</w:t>
            </w:r>
          </w:p>
        </w:tc>
        <w:tc>
          <w:tcPr>
            <w:tcW w:w="992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Устранение замечаний: оформление списка использованной литературы и источников в соответствии с требованиями ГОСТ</w:t>
            </w: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16.</w:t>
            </w:r>
          </w:p>
        </w:tc>
        <w:tc>
          <w:tcPr>
            <w:tcW w:w="322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Предоставление руководителю полного текста работы</w:t>
            </w:r>
          </w:p>
        </w:tc>
        <w:tc>
          <w:tcPr>
            <w:tcW w:w="992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Согласование полного текста работы, устранение замечаний</w:t>
            </w: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:rsidR="00523E3E" w:rsidRPr="00523E3E" w:rsidRDefault="00523E3E" w:rsidP="004C70E3">
            <w:pPr>
              <w:rPr>
                <w:b/>
                <w:color w:val="auto"/>
                <w:sz w:val="20"/>
                <w:szCs w:val="20"/>
              </w:rPr>
            </w:pPr>
            <w:r w:rsidRPr="00523E3E">
              <w:rPr>
                <w:b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18.</w:t>
            </w:r>
          </w:p>
        </w:tc>
        <w:tc>
          <w:tcPr>
            <w:tcW w:w="322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 xml:space="preserve">Оформление КР </w:t>
            </w:r>
          </w:p>
        </w:tc>
        <w:tc>
          <w:tcPr>
            <w:tcW w:w="992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соблюдение технических требований</w:t>
            </w: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:rsidR="00523E3E" w:rsidRPr="00523E3E" w:rsidRDefault="00523E3E" w:rsidP="004C70E3">
            <w:pPr>
              <w:rPr>
                <w:b/>
                <w:color w:val="auto"/>
                <w:sz w:val="20"/>
                <w:szCs w:val="20"/>
              </w:rPr>
            </w:pPr>
            <w:r w:rsidRPr="00523E3E">
              <w:rPr>
                <w:b/>
                <w:color w:val="auto"/>
                <w:sz w:val="20"/>
                <w:szCs w:val="20"/>
              </w:rPr>
              <w:t>март - апрель</w:t>
            </w: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19.</w:t>
            </w:r>
          </w:p>
        </w:tc>
        <w:tc>
          <w:tcPr>
            <w:tcW w:w="322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Предоставление студентом готовой работы руководителю для написания отзыва на КР</w:t>
            </w:r>
          </w:p>
        </w:tc>
        <w:tc>
          <w:tcPr>
            <w:tcW w:w="2235" w:type="dxa"/>
            <w:gridSpan w:val="2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Не позднее, чем за 7 рабочих дней до защиты КР</w:t>
            </w:r>
          </w:p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Получение отзыва на КР от руководителя</w:t>
            </w: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21.</w:t>
            </w:r>
          </w:p>
        </w:tc>
        <w:tc>
          <w:tcPr>
            <w:tcW w:w="322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Консультация у руководителя</w:t>
            </w:r>
          </w:p>
        </w:tc>
        <w:tc>
          <w:tcPr>
            <w:tcW w:w="992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Предоставление  тезисов выступления для защиты КР и презентации</w:t>
            </w: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22.</w:t>
            </w:r>
          </w:p>
        </w:tc>
        <w:tc>
          <w:tcPr>
            <w:tcW w:w="322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Консультация у руководителя</w:t>
            </w:r>
          </w:p>
        </w:tc>
        <w:tc>
          <w:tcPr>
            <w:tcW w:w="992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Согласование тезисов выступления студента для защиты КР и презентации, устранение замечаний</w:t>
            </w: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23.</w:t>
            </w:r>
          </w:p>
        </w:tc>
        <w:tc>
          <w:tcPr>
            <w:tcW w:w="322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 xml:space="preserve">Сдача </w:t>
            </w:r>
            <w:proofErr w:type="gramStart"/>
            <w:r w:rsidRPr="00523E3E">
              <w:rPr>
                <w:color w:val="auto"/>
                <w:sz w:val="20"/>
                <w:szCs w:val="20"/>
              </w:rPr>
              <w:t>готовой</w:t>
            </w:r>
            <w:proofErr w:type="gramEnd"/>
            <w:r w:rsidRPr="00523E3E">
              <w:rPr>
                <w:color w:val="auto"/>
                <w:sz w:val="20"/>
                <w:szCs w:val="20"/>
              </w:rPr>
              <w:t xml:space="preserve"> КР (в т.ч. диска) руководителю КР </w:t>
            </w:r>
          </w:p>
        </w:tc>
        <w:tc>
          <w:tcPr>
            <w:tcW w:w="2235" w:type="dxa"/>
            <w:gridSpan w:val="2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Не позднее, чем за 3 рабочих дня до защиты КР</w:t>
            </w:r>
          </w:p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 xml:space="preserve">Сдача руководителем </w:t>
            </w:r>
            <w:proofErr w:type="gramStart"/>
            <w:r w:rsidRPr="00523E3E">
              <w:rPr>
                <w:color w:val="auto"/>
                <w:sz w:val="20"/>
                <w:szCs w:val="20"/>
              </w:rPr>
              <w:t>готовой</w:t>
            </w:r>
            <w:proofErr w:type="gramEnd"/>
            <w:r w:rsidRPr="00523E3E">
              <w:rPr>
                <w:color w:val="auto"/>
                <w:sz w:val="20"/>
                <w:szCs w:val="20"/>
              </w:rPr>
              <w:t xml:space="preserve"> КР в учебную часть</w:t>
            </w: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24.</w:t>
            </w:r>
          </w:p>
        </w:tc>
        <w:tc>
          <w:tcPr>
            <w:tcW w:w="322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523E3E">
              <w:rPr>
                <w:rStyle w:val="82"/>
                <w:b/>
                <w:i w:val="0"/>
                <w:color w:val="auto"/>
                <w:sz w:val="20"/>
                <w:szCs w:val="20"/>
              </w:rPr>
              <w:t>Репетиция защиты КР</w:t>
            </w:r>
          </w:p>
        </w:tc>
        <w:tc>
          <w:tcPr>
            <w:tcW w:w="2235" w:type="dxa"/>
            <w:gridSpan w:val="2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523E3E" w:rsidRPr="00523E3E" w:rsidTr="00FA53AB">
        <w:trPr>
          <w:trHeight w:val="20"/>
          <w:jc w:val="center"/>
        </w:trPr>
        <w:tc>
          <w:tcPr>
            <w:tcW w:w="568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25.</w:t>
            </w:r>
          </w:p>
        </w:tc>
        <w:tc>
          <w:tcPr>
            <w:tcW w:w="322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 xml:space="preserve">Защита КР </w:t>
            </w:r>
          </w:p>
        </w:tc>
        <w:tc>
          <w:tcPr>
            <w:tcW w:w="2235" w:type="dxa"/>
            <w:gridSpan w:val="2"/>
          </w:tcPr>
          <w:p w:rsidR="00523E3E" w:rsidRPr="00523E3E" w:rsidRDefault="00523E3E" w:rsidP="004C70E3">
            <w:pPr>
              <w:rPr>
                <w:b/>
                <w:color w:val="auto"/>
                <w:sz w:val="20"/>
                <w:szCs w:val="20"/>
              </w:rPr>
            </w:pPr>
            <w:r w:rsidRPr="00523E3E">
              <w:rPr>
                <w:b/>
                <w:color w:val="auto"/>
                <w:sz w:val="20"/>
                <w:szCs w:val="20"/>
              </w:rPr>
              <w:t>апрель</w:t>
            </w:r>
          </w:p>
          <w:p w:rsidR="00523E3E" w:rsidRPr="00523E3E" w:rsidRDefault="00523E3E" w:rsidP="004C70E3">
            <w:pPr>
              <w:rPr>
                <w:b/>
                <w:color w:val="auto"/>
                <w:sz w:val="20"/>
                <w:szCs w:val="20"/>
              </w:rPr>
            </w:pPr>
          </w:p>
          <w:p w:rsidR="00523E3E" w:rsidRPr="00523E3E" w:rsidRDefault="00523E3E" w:rsidP="004C70E3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  <w:r w:rsidRPr="00523E3E">
              <w:rPr>
                <w:color w:val="auto"/>
                <w:sz w:val="20"/>
                <w:szCs w:val="20"/>
              </w:rPr>
              <w:t>в соответствии с расписанием</w:t>
            </w:r>
          </w:p>
        </w:tc>
        <w:tc>
          <w:tcPr>
            <w:tcW w:w="1559" w:type="dxa"/>
          </w:tcPr>
          <w:p w:rsidR="00523E3E" w:rsidRPr="00523E3E" w:rsidRDefault="00523E3E" w:rsidP="004C70E3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523E3E" w:rsidRPr="00523E3E" w:rsidRDefault="00523E3E" w:rsidP="004C70E3">
      <w:pPr>
        <w:rPr>
          <w:color w:val="auto"/>
        </w:rPr>
      </w:pPr>
    </w:p>
    <w:p w:rsidR="00523E3E" w:rsidRPr="00523E3E" w:rsidRDefault="00523E3E" w:rsidP="004C70E3">
      <w:pPr>
        <w:rPr>
          <w:snapToGrid w:val="0"/>
          <w:color w:val="auto"/>
        </w:rPr>
      </w:pPr>
      <w:r w:rsidRPr="00523E3E">
        <w:rPr>
          <w:color w:val="auto"/>
        </w:rPr>
        <w:t>Дата выдачи задания студенту р</w:t>
      </w:r>
      <w:r w:rsidRPr="00523E3E">
        <w:rPr>
          <w:snapToGrid w:val="0"/>
          <w:color w:val="auto"/>
        </w:rPr>
        <w:t>уководителем КР «__</w:t>
      </w:r>
      <w:r>
        <w:rPr>
          <w:snapToGrid w:val="0"/>
          <w:color w:val="auto"/>
        </w:rPr>
        <w:t>____</w:t>
      </w:r>
      <w:r w:rsidRPr="00523E3E">
        <w:rPr>
          <w:snapToGrid w:val="0"/>
          <w:color w:val="auto"/>
        </w:rPr>
        <w:t>_»_____</w:t>
      </w:r>
      <w:r>
        <w:rPr>
          <w:snapToGrid w:val="0"/>
          <w:color w:val="auto"/>
        </w:rPr>
        <w:t>____</w:t>
      </w:r>
      <w:r w:rsidRPr="00523E3E">
        <w:rPr>
          <w:snapToGrid w:val="0"/>
          <w:color w:val="auto"/>
        </w:rPr>
        <w:t xml:space="preserve">_____ 20 </w:t>
      </w:r>
      <w:proofErr w:type="spellStart"/>
      <w:r w:rsidRPr="00523E3E">
        <w:rPr>
          <w:snapToGrid w:val="0"/>
          <w:color w:val="auto"/>
        </w:rPr>
        <w:t>__</w:t>
      </w:r>
      <w:r>
        <w:rPr>
          <w:snapToGrid w:val="0"/>
          <w:color w:val="auto"/>
        </w:rPr>
        <w:t>__</w:t>
      </w:r>
      <w:r w:rsidRPr="00523E3E">
        <w:rPr>
          <w:snapToGrid w:val="0"/>
          <w:color w:val="auto"/>
        </w:rPr>
        <w:t>__г</w:t>
      </w:r>
      <w:proofErr w:type="spellEnd"/>
      <w:r w:rsidRPr="00523E3E">
        <w:rPr>
          <w:snapToGrid w:val="0"/>
          <w:color w:val="auto"/>
        </w:rPr>
        <w:t>.</w:t>
      </w:r>
    </w:p>
    <w:bookmarkEnd w:id="1"/>
    <w:p w:rsidR="00523E3E" w:rsidRPr="00523E3E" w:rsidRDefault="00523E3E" w:rsidP="004C70E3">
      <w:pPr>
        <w:rPr>
          <w:color w:val="auto"/>
        </w:rPr>
      </w:pPr>
    </w:p>
    <w:p w:rsidR="00523E3E" w:rsidRPr="00523E3E" w:rsidRDefault="00523E3E" w:rsidP="004C70E3">
      <w:pPr>
        <w:rPr>
          <w:color w:val="auto"/>
        </w:rPr>
      </w:pPr>
      <w:r w:rsidRPr="00523E3E">
        <w:rPr>
          <w:color w:val="auto"/>
        </w:rPr>
        <w:t>Руководитель КР  ___________________________________________________</w:t>
      </w:r>
      <w:r>
        <w:rPr>
          <w:color w:val="auto"/>
        </w:rPr>
        <w:t>_________________</w:t>
      </w:r>
      <w:r w:rsidRPr="00523E3E">
        <w:rPr>
          <w:color w:val="auto"/>
        </w:rPr>
        <w:t xml:space="preserve">     </w:t>
      </w:r>
      <w:r w:rsidRPr="00523E3E">
        <w:rPr>
          <w:color w:val="auto"/>
        </w:rPr>
        <w:tab/>
        <w:t xml:space="preserve">                                                </w:t>
      </w:r>
      <w:r w:rsidRPr="00523E3E">
        <w:rPr>
          <w:i/>
          <w:color w:val="auto"/>
        </w:rPr>
        <w:t>(Ф.И.О.)</w:t>
      </w:r>
      <w:r w:rsidRPr="00523E3E">
        <w:rPr>
          <w:color w:val="auto"/>
        </w:rPr>
        <w:t xml:space="preserve">               </w:t>
      </w:r>
      <w:r>
        <w:rPr>
          <w:color w:val="auto"/>
        </w:rPr>
        <w:t xml:space="preserve">                                           </w:t>
      </w:r>
      <w:r w:rsidRPr="00523E3E">
        <w:rPr>
          <w:color w:val="auto"/>
        </w:rPr>
        <w:t xml:space="preserve">      </w:t>
      </w:r>
      <w:r w:rsidRPr="00523E3E">
        <w:rPr>
          <w:i/>
          <w:color w:val="auto"/>
        </w:rPr>
        <w:t>(подпись)</w:t>
      </w:r>
      <w:r w:rsidRPr="00523E3E">
        <w:rPr>
          <w:color w:val="auto"/>
        </w:rPr>
        <w:t xml:space="preserve">                                   </w:t>
      </w:r>
    </w:p>
    <w:p w:rsidR="00523E3E" w:rsidRPr="00523E3E" w:rsidRDefault="00523E3E" w:rsidP="004C70E3">
      <w:pPr>
        <w:rPr>
          <w:color w:val="auto"/>
        </w:rPr>
      </w:pPr>
      <w:r w:rsidRPr="00523E3E">
        <w:rPr>
          <w:color w:val="auto"/>
        </w:rPr>
        <w:t>Студент  __________________________________________________________</w:t>
      </w:r>
      <w:r>
        <w:rPr>
          <w:color w:val="auto"/>
        </w:rPr>
        <w:t>________________</w:t>
      </w:r>
      <w:r w:rsidRPr="00523E3E">
        <w:rPr>
          <w:color w:val="auto"/>
        </w:rPr>
        <w:t xml:space="preserve">_     </w:t>
      </w:r>
    </w:p>
    <w:p w:rsidR="005E2EBD" w:rsidRDefault="00523E3E" w:rsidP="004C70E3">
      <w:pPr>
        <w:rPr>
          <w:bCs/>
          <w:color w:val="auto"/>
          <w:w w:val="101"/>
          <w:sz w:val="28"/>
          <w:szCs w:val="28"/>
        </w:rPr>
      </w:pPr>
      <w:r w:rsidRPr="00523E3E">
        <w:rPr>
          <w:color w:val="auto"/>
        </w:rPr>
        <w:t xml:space="preserve">                                                </w:t>
      </w:r>
      <w:r w:rsidRPr="00523E3E">
        <w:rPr>
          <w:i/>
          <w:color w:val="auto"/>
        </w:rPr>
        <w:t>(Ф.И.О.)</w:t>
      </w:r>
      <w:r w:rsidRPr="00523E3E">
        <w:rPr>
          <w:color w:val="auto"/>
        </w:rPr>
        <w:t xml:space="preserve">                                                                                    </w:t>
      </w:r>
      <w:r w:rsidRPr="00523E3E">
        <w:rPr>
          <w:i/>
          <w:color w:val="auto"/>
        </w:rPr>
        <w:t>(подпись)</w:t>
      </w:r>
      <w:r w:rsidR="000749DC" w:rsidRPr="00523E3E">
        <w:rPr>
          <w:color w:val="auto"/>
          <w:sz w:val="28"/>
          <w:szCs w:val="28"/>
        </w:rPr>
        <w:tab/>
      </w:r>
      <w:r w:rsidR="003975D5" w:rsidRPr="00523E3E">
        <w:rPr>
          <w:snapToGrid w:val="0"/>
          <w:color w:val="auto"/>
          <w:sz w:val="28"/>
          <w:szCs w:val="28"/>
        </w:rPr>
        <w:tab/>
      </w:r>
      <w:r w:rsidR="003975D5" w:rsidRPr="00523E3E">
        <w:rPr>
          <w:snapToGrid w:val="0"/>
          <w:color w:val="auto"/>
          <w:sz w:val="28"/>
          <w:szCs w:val="28"/>
        </w:rPr>
        <w:tab/>
      </w:r>
      <w:r w:rsidR="00346D67" w:rsidRPr="00523E3E">
        <w:rPr>
          <w:bCs/>
          <w:color w:val="auto"/>
          <w:w w:val="101"/>
          <w:sz w:val="28"/>
          <w:szCs w:val="28"/>
        </w:rPr>
        <w:tab/>
      </w:r>
    </w:p>
    <w:p w:rsidR="00B15FC9" w:rsidRDefault="00B15FC9" w:rsidP="004C70E3">
      <w:pPr>
        <w:widowControl w:val="0"/>
        <w:shd w:val="clear" w:color="auto" w:fill="FFFFFF"/>
        <w:tabs>
          <w:tab w:val="left" w:pos="7200"/>
          <w:tab w:val="right" w:pos="9638"/>
        </w:tabs>
        <w:autoSpaceDE w:val="0"/>
        <w:autoSpaceDN w:val="0"/>
        <w:adjustRightInd w:val="0"/>
        <w:jc w:val="right"/>
        <w:rPr>
          <w:bCs/>
          <w:color w:val="auto"/>
          <w:w w:val="101"/>
          <w:sz w:val="28"/>
          <w:szCs w:val="28"/>
        </w:rPr>
        <w:sectPr w:rsidR="00B15FC9" w:rsidSect="008D07A7">
          <w:headerReference w:type="even" r:id="rId14"/>
          <w:footerReference w:type="even" r:id="rId15"/>
          <w:footerReference w:type="default" r:id="rId16"/>
          <w:type w:val="nextColumn"/>
          <w:pgSz w:w="11906" w:h="16838" w:code="9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15FC9" w:rsidRPr="002E1A2C" w:rsidRDefault="00B15FC9" w:rsidP="004C70E3">
      <w:pPr>
        <w:widowControl w:val="0"/>
        <w:shd w:val="clear" w:color="auto" w:fill="FFFFFF"/>
        <w:tabs>
          <w:tab w:val="left" w:pos="7200"/>
          <w:tab w:val="right" w:pos="9638"/>
        </w:tabs>
        <w:autoSpaceDE w:val="0"/>
        <w:autoSpaceDN w:val="0"/>
        <w:adjustRightInd w:val="0"/>
        <w:jc w:val="right"/>
        <w:rPr>
          <w:bCs/>
          <w:color w:val="auto"/>
          <w:w w:val="101"/>
          <w:sz w:val="24"/>
          <w:szCs w:val="24"/>
        </w:rPr>
      </w:pPr>
      <w:r w:rsidRPr="002E1A2C">
        <w:rPr>
          <w:bCs/>
          <w:color w:val="auto"/>
          <w:w w:val="101"/>
          <w:sz w:val="24"/>
          <w:szCs w:val="24"/>
        </w:rPr>
        <w:lastRenderedPageBreak/>
        <w:t>Приложение  3</w:t>
      </w:r>
    </w:p>
    <w:p w:rsidR="00DC25CF" w:rsidRPr="00DC25CF" w:rsidRDefault="006E5F7F" w:rsidP="004C70E3">
      <w:pPr>
        <w:jc w:val="center"/>
        <w:rPr>
          <w:color w:val="auto"/>
        </w:rPr>
      </w:pPr>
      <w:r w:rsidRPr="00DC25CF">
        <w:rPr>
          <w:color w:val="auto"/>
        </w:rPr>
        <w:t>ШАДРИНСКИЙ ФИЛИАЛ</w:t>
      </w:r>
    </w:p>
    <w:p w:rsidR="00DC25CF" w:rsidRPr="00DC25CF" w:rsidRDefault="00DC25CF" w:rsidP="004C70E3">
      <w:pPr>
        <w:jc w:val="center"/>
        <w:rPr>
          <w:snapToGrid w:val="0"/>
          <w:color w:val="auto"/>
        </w:rPr>
      </w:pPr>
      <w:r w:rsidRPr="00DC25CF">
        <w:rPr>
          <w:snapToGrid w:val="0"/>
          <w:color w:val="auto"/>
        </w:rPr>
        <w:t xml:space="preserve">ГБПОУ </w:t>
      </w:r>
      <w:r w:rsidRPr="00DC25CF">
        <w:rPr>
          <w:color w:val="auto"/>
        </w:rPr>
        <w:t>«Курганский базовый медицинский колледж»</w:t>
      </w:r>
    </w:p>
    <w:p w:rsidR="00DC25CF" w:rsidRPr="00DC25CF" w:rsidRDefault="00DC25CF" w:rsidP="004C70E3">
      <w:pPr>
        <w:rPr>
          <w:color w:val="auto"/>
        </w:rPr>
      </w:pPr>
    </w:p>
    <w:tbl>
      <w:tblPr>
        <w:tblW w:w="10031" w:type="dxa"/>
        <w:tblLook w:val="04A0"/>
      </w:tblPr>
      <w:tblGrid>
        <w:gridCol w:w="5353"/>
        <w:gridCol w:w="4678"/>
      </w:tblGrid>
      <w:tr w:rsidR="00DC25CF" w:rsidRPr="00DC25CF" w:rsidTr="00662D04">
        <w:tc>
          <w:tcPr>
            <w:tcW w:w="5353" w:type="dxa"/>
          </w:tcPr>
          <w:p w:rsidR="00DC25CF" w:rsidRPr="00DC25CF" w:rsidRDefault="00DC25CF" w:rsidP="004C70E3">
            <w:pPr>
              <w:rPr>
                <w:color w:val="auto"/>
              </w:rPr>
            </w:pPr>
            <w:r w:rsidRPr="00DC25CF">
              <w:rPr>
                <w:color w:val="auto"/>
              </w:rPr>
              <w:t>Рассмотрено на ЦМК __________________</w:t>
            </w:r>
          </w:p>
        </w:tc>
        <w:tc>
          <w:tcPr>
            <w:tcW w:w="4678" w:type="dxa"/>
          </w:tcPr>
          <w:p w:rsidR="00DC25CF" w:rsidRPr="00DC25CF" w:rsidRDefault="00DC25CF" w:rsidP="004C70E3">
            <w:pPr>
              <w:rPr>
                <w:color w:val="auto"/>
              </w:rPr>
            </w:pPr>
            <w:r w:rsidRPr="00DC25CF">
              <w:rPr>
                <w:snapToGrid w:val="0"/>
                <w:color w:val="auto"/>
              </w:rPr>
              <w:t xml:space="preserve">       «Утверждаю»</w:t>
            </w:r>
          </w:p>
        </w:tc>
      </w:tr>
      <w:tr w:rsidR="00DC25CF" w:rsidRPr="00DC25CF" w:rsidTr="00662D04">
        <w:tc>
          <w:tcPr>
            <w:tcW w:w="5353" w:type="dxa"/>
          </w:tcPr>
          <w:p w:rsidR="00DC25CF" w:rsidRPr="00DC25CF" w:rsidRDefault="002E1A2C" w:rsidP="00376059">
            <w:pPr>
              <w:rPr>
                <w:color w:val="auto"/>
              </w:rPr>
            </w:pPr>
            <w:r w:rsidRPr="00523E3E">
              <w:rPr>
                <w:color w:val="auto"/>
              </w:rPr>
              <w:t xml:space="preserve">протокол от « </w:t>
            </w:r>
            <w:r>
              <w:rPr>
                <w:color w:val="auto"/>
              </w:rPr>
              <w:t>__</w:t>
            </w:r>
            <w:r w:rsidRPr="00523E3E">
              <w:rPr>
                <w:color w:val="auto"/>
              </w:rPr>
              <w:t xml:space="preserve"> »  </w:t>
            </w:r>
            <w:r>
              <w:rPr>
                <w:color w:val="auto"/>
              </w:rPr>
              <w:t>________</w:t>
            </w:r>
            <w:r w:rsidRPr="00523E3E">
              <w:rPr>
                <w:color w:val="auto"/>
              </w:rPr>
              <w:t xml:space="preserve">   20</w:t>
            </w:r>
            <w:r w:rsidR="00376059">
              <w:rPr>
                <w:color w:val="auto"/>
              </w:rPr>
              <w:t>___</w:t>
            </w:r>
            <w:r w:rsidRPr="00523E3E">
              <w:rPr>
                <w:color w:val="auto"/>
              </w:rPr>
              <w:t>г. №_</w:t>
            </w:r>
            <w:r>
              <w:rPr>
                <w:color w:val="auto"/>
              </w:rPr>
              <w:t>_</w:t>
            </w:r>
            <w:r w:rsidRPr="00523E3E">
              <w:rPr>
                <w:color w:val="auto"/>
              </w:rPr>
              <w:t>_</w:t>
            </w:r>
          </w:p>
        </w:tc>
        <w:tc>
          <w:tcPr>
            <w:tcW w:w="4678" w:type="dxa"/>
          </w:tcPr>
          <w:p w:rsidR="00DC25CF" w:rsidRPr="00DC25CF" w:rsidRDefault="00DC25CF" w:rsidP="004C70E3">
            <w:pPr>
              <w:rPr>
                <w:snapToGrid w:val="0"/>
                <w:color w:val="auto"/>
              </w:rPr>
            </w:pPr>
            <w:r w:rsidRPr="00DC25CF">
              <w:rPr>
                <w:snapToGrid w:val="0"/>
                <w:color w:val="auto"/>
              </w:rPr>
              <w:t xml:space="preserve">       Зам. директора  по УВР </w:t>
            </w:r>
          </w:p>
        </w:tc>
      </w:tr>
      <w:tr w:rsidR="00DC25CF" w:rsidRPr="00DC25CF" w:rsidTr="00662D04">
        <w:tc>
          <w:tcPr>
            <w:tcW w:w="5353" w:type="dxa"/>
          </w:tcPr>
          <w:p w:rsidR="00DC25CF" w:rsidRPr="00DC25CF" w:rsidRDefault="00DC25CF" w:rsidP="004C70E3">
            <w:pPr>
              <w:rPr>
                <w:color w:val="auto"/>
              </w:rPr>
            </w:pPr>
            <w:r w:rsidRPr="00DC25CF">
              <w:rPr>
                <w:color w:val="auto"/>
              </w:rPr>
              <w:t>председатель ЦМК _____________________</w:t>
            </w:r>
          </w:p>
        </w:tc>
        <w:tc>
          <w:tcPr>
            <w:tcW w:w="4678" w:type="dxa"/>
          </w:tcPr>
          <w:p w:rsidR="00DC25CF" w:rsidRPr="00DC25CF" w:rsidRDefault="00DC25CF" w:rsidP="004C70E3">
            <w:pPr>
              <w:rPr>
                <w:snapToGrid w:val="0"/>
                <w:color w:val="auto"/>
              </w:rPr>
            </w:pPr>
            <w:r w:rsidRPr="00DC25CF">
              <w:rPr>
                <w:snapToGrid w:val="0"/>
                <w:color w:val="auto"/>
              </w:rPr>
              <w:t xml:space="preserve">       Колесникова О.Ю._____________</w:t>
            </w:r>
          </w:p>
        </w:tc>
      </w:tr>
      <w:tr w:rsidR="00DC25CF" w:rsidRPr="00DC25CF" w:rsidTr="00662D04">
        <w:tc>
          <w:tcPr>
            <w:tcW w:w="5353" w:type="dxa"/>
          </w:tcPr>
          <w:p w:rsidR="00DC25CF" w:rsidRPr="00DC25CF" w:rsidRDefault="00DC25CF" w:rsidP="004C70E3">
            <w:pPr>
              <w:rPr>
                <w:i/>
                <w:color w:val="auto"/>
                <w:sz w:val="20"/>
                <w:szCs w:val="20"/>
              </w:rPr>
            </w:pPr>
            <w:r w:rsidRPr="00DC25CF">
              <w:rPr>
                <w:color w:val="auto"/>
              </w:rPr>
              <w:t xml:space="preserve">                                              </w:t>
            </w:r>
            <w:r w:rsidRPr="00DC25CF">
              <w:rPr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4678" w:type="dxa"/>
          </w:tcPr>
          <w:p w:rsidR="00DC25CF" w:rsidRPr="00DC25CF" w:rsidRDefault="00DC25CF" w:rsidP="004C70E3">
            <w:pPr>
              <w:rPr>
                <w:snapToGrid w:val="0"/>
                <w:color w:val="auto"/>
              </w:rPr>
            </w:pPr>
            <w:r w:rsidRPr="00DC25CF">
              <w:rPr>
                <w:snapToGrid w:val="0"/>
                <w:color w:val="auto"/>
              </w:rPr>
              <w:t xml:space="preserve">       «______»_____________ 20</w:t>
            </w:r>
            <w:r w:rsidR="002E1A2C">
              <w:rPr>
                <w:snapToGrid w:val="0"/>
                <w:color w:val="auto"/>
              </w:rPr>
              <w:t xml:space="preserve">    </w:t>
            </w:r>
            <w:r w:rsidRPr="00DC25CF">
              <w:rPr>
                <w:snapToGrid w:val="0"/>
                <w:color w:val="auto"/>
              </w:rPr>
              <w:t xml:space="preserve"> г.</w:t>
            </w:r>
          </w:p>
        </w:tc>
      </w:tr>
    </w:tbl>
    <w:p w:rsidR="00DC25CF" w:rsidRPr="00DC25CF" w:rsidRDefault="00DC25CF" w:rsidP="004C70E3">
      <w:pPr>
        <w:rPr>
          <w:color w:val="auto"/>
        </w:rPr>
      </w:pPr>
    </w:p>
    <w:p w:rsidR="00DC25CF" w:rsidRPr="00DC25CF" w:rsidRDefault="00DC25CF" w:rsidP="004C70E3">
      <w:pPr>
        <w:jc w:val="center"/>
        <w:rPr>
          <w:b/>
          <w:snapToGrid w:val="0"/>
          <w:color w:val="auto"/>
        </w:rPr>
      </w:pPr>
      <w:r w:rsidRPr="00DC25CF">
        <w:rPr>
          <w:b/>
          <w:snapToGrid w:val="0"/>
          <w:color w:val="auto"/>
        </w:rPr>
        <w:t>ЗАДАНИЕ</w:t>
      </w:r>
    </w:p>
    <w:p w:rsidR="00DC25CF" w:rsidRPr="00DC25CF" w:rsidRDefault="00DC25CF" w:rsidP="004C70E3">
      <w:pPr>
        <w:jc w:val="center"/>
        <w:rPr>
          <w:b/>
          <w:snapToGrid w:val="0"/>
          <w:color w:val="auto"/>
        </w:rPr>
      </w:pPr>
      <w:r w:rsidRPr="00DC25CF">
        <w:rPr>
          <w:b/>
          <w:snapToGrid w:val="0"/>
          <w:color w:val="auto"/>
        </w:rPr>
        <w:t>на выполнение выпускной квалификационной работы</w:t>
      </w:r>
    </w:p>
    <w:p w:rsidR="00DC25CF" w:rsidRPr="00DC25CF" w:rsidRDefault="00DC25CF" w:rsidP="004C70E3">
      <w:pPr>
        <w:rPr>
          <w:snapToGrid w:val="0"/>
          <w:color w:val="auto"/>
        </w:rPr>
      </w:pPr>
    </w:p>
    <w:p w:rsidR="00DC25CF" w:rsidRPr="00DC25CF" w:rsidRDefault="00DC25CF" w:rsidP="004C70E3">
      <w:pPr>
        <w:rPr>
          <w:snapToGrid w:val="0"/>
          <w:color w:val="auto"/>
        </w:rPr>
      </w:pPr>
      <w:r w:rsidRPr="00DC25CF">
        <w:rPr>
          <w:snapToGrid w:val="0"/>
          <w:color w:val="auto"/>
        </w:rPr>
        <w:t>Студенту (</w:t>
      </w:r>
      <w:proofErr w:type="spellStart"/>
      <w:r w:rsidRPr="00DC25CF">
        <w:rPr>
          <w:snapToGrid w:val="0"/>
          <w:color w:val="auto"/>
        </w:rPr>
        <w:t>ке</w:t>
      </w:r>
      <w:proofErr w:type="spellEnd"/>
      <w:r w:rsidRPr="00DC25CF">
        <w:rPr>
          <w:snapToGrid w:val="0"/>
          <w:color w:val="auto"/>
        </w:rPr>
        <w:t>) ___________________________________________________________________</w:t>
      </w:r>
    </w:p>
    <w:p w:rsidR="00DC25CF" w:rsidRPr="00DC25CF" w:rsidRDefault="00DC25CF" w:rsidP="004C70E3">
      <w:pPr>
        <w:rPr>
          <w:snapToGrid w:val="0"/>
          <w:color w:val="auto"/>
        </w:rPr>
      </w:pPr>
      <w:r w:rsidRPr="00DC25CF">
        <w:rPr>
          <w:snapToGrid w:val="0"/>
          <w:color w:val="auto"/>
        </w:rPr>
        <w:t xml:space="preserve">                                                                              (Ф. И.О.)</w:t>
      </w:r>
    </w:p>
    <w:p w:rsidR="00DC25CF" w:rsidRPr="00DC25CF" w:rsidRDefault="00DC25CF" w:rsidP="004C70E3">
      <w:pPr>
        <w:rPr>
          <w:snapToGrid w:val="0"/>
          <w:color w:val="auto"/>
        </w:rPr>
      </w:pPr>
      <w:r w:rsidRPr="00DC25CF">
        <w:rPr>
          <w:snapToGrid w:val="0"/>
          <w:color w:val="auto"/>
        </w:rPr>
        <w:t xml:space="preserve">_________ курса  ________________________________      специальности _________ группы </w:t>
      </w:r>
    </w:p>
    <w:p w:rsidR="00DC25CF" w:rsidRPr="00DC25CF" w:rsidRDefault="00DC25CF" w:rsidP="004C70E3">
      <w:pPr>
        <w:rPr>
          <w:snapToGrid w:val="0"/>
          <w:color w:val="auto"/>
        </w:rPr>
      </w:pPr>
    </w:p>
    <w:p w:rsidR="00DC25CF" w:rsidRPr="00DC25CF" w:rsidRDefault="00DC25CF" w:rsidP="004C70E3">
      <w:pPr>
        <w:rPr>
          <w:snapToGrid w:val="0"/>
          <w:color w:val="auto"/>
        </w:rPr>
      </w:pPr>
      <w:r w:rsidRPr="00DC25CF">
        <w:rPr>
          <w:snapToGrid w:val="0"/>
          <w:color w:val="auto"/>
        </w:rPr>
        <w:t>Тема ВКР _______________________________________________________________________</w:t>
      </w:r>
    </w:p>
    <w:p w:rsidR="00DC25CF" w:rsidRPr="00DC25CF" w:rsidRDefault="00DC25CF" w:rsidP="004C70E3">
      <w:pPr>
        <w:rPr>
          <w:snapToGrid w:val="0"/>
          <w:color w:val="auto"/>
        </w:rPr>
      </w:pPr>
    </w:p>
    <w:p w:rsidR="00DC25CF" w:rsidRPr="00DC25CF" w:rsidRDefault="00DC25CF" w:rsidP="004C70E3">
      <w:pPr>
        <w:rPr>
          <w:snapToGrid w:val="0"/>
          <w:color w:val="auto"/>
        </w:rPr>
      </w:pPr>
      <w:r w:rsidRPr="00DC25CF">
        <w:rPr>
          <w:snapToGrid w:val="0"/>
          <w:color w:val="auto"/>
        </w:rPr>
        <w:t>________________________________________________________________________________</w:t>
      </w:r>
    </w:p>
    <w:p w:rsidR="00DC25CF" w:rsidRPr="00DC25CF" w:rsidRDefault="00DC25CF" w:rsidP="004C70E3">
      <w:pPr>
        <w:rPr>
          <w:snapToGrid w:val="0"/>
          <w:color w:val="auto"/>
        </w:rPr>
      </w:pPr>
    </w:p>
    <w:p w:rsidR="00DC25CF" w:rsidRPr="00DC25CF" w:rsidRDefault="00DC25CF" w:rsidP="004C70E3">
      <w:pPr>
        <w:rPr>
          <w:snapToGrid w:val="0"/>
          <w:color w:val="auto"/>
        </w:rPr>
      </w:pPr>
      <w:r w:rsidRPr="00DC25CF">
        <w:rPr>
          <w:snapToGrid w:val="0"/>
          <w:color w:val="auto"/>
        </w:rPr>
        <w:t>Консультант _______________________ ____________________________________________</w:t>
      </w:r>
    </w:p>
    <w:p w:rsidR="00DC25CF" w:rsidRPr="00DC25CF" w:rsidRDefault="00DC25CF" w:rsidP="004C70E3">
      <w:pPr>
        <w:rPr>
          <w:snapToGrid w:val="0"/>
          <w:color w:val="auto"/>
        </w:rPr>
      </w:pPr>
      <w:r w:rsidRPr="00DC25CF">
        <w:rPr>
          <w:snapToGrid w:val="0"/>
          <w:color w:val="auto"/>
        </w:rPr>
        <w:t xml:space="preserve">                                             (Ф.И.О.)                                          (место работы, должность)</w:t>
      </w:r>
    </w:p>
    <w:p w:rsidR="00DC25CF" w:rsidRPr="00DC25CF" w:rsidRDefault="00DC25CF" w:rsidP="004C70E3">
      <w:pPr>
        <w:rPr>
          <w:snapToGrid w:val="0"/>
          <w:color w:val="auto"/>
        </w:rPr>
      </w:pPr>
      <w:r w:rsidRPr="00DC25CF">
        <w:rPr>
          <w:snapToGrid w:val="0"/>
          <w:color w:val="auto"/>
        </w:rPr>
        <w:t xml:space="preserve"> Рецензент _________________________ _____________________________________________                               </w:t>
      </w:r>
    </w:p>
    <w:p w:rsidR="00DC25CF" w:rsidRPr="00DC25CF" w:rsidRDefault="00DC25CF" w:rsidP="004C70E3">
      <w:pPr>
        <w:rPr>
          <w:snapToGrid w:val="0"/>
          <w:color w:val="auto"/>
        </w:rPr>
      </w:pPr>
      <w:r w:rsidRPr="00DC25CF">
        <w:rPr>
          <w:snapToGrid w:val="0"/>
          <w:color w:val="auto"/>
        </w:rPr>
        <w:t xml:space="preserve">                                             (Ф.И.О.)                                          (место работы, должность)</w:t>
      </w:r>
    </w:p>
    <w:p w:rsidR="00DC25CF" w:rsidRPr="00DC25CF" w:rsidRDefault="00DC25CF" w:rsidP="004C70E3">
      <w:pPr>
        <w:rPr>
          <w:snapToGrid w:val="0"/>
          <w:color w:val="auto"/>
        </w:rPr>
      </w:pPr>
    </w:p>
    <w:p w:rsidR="00DC25CF" w:rsidRPr="00DC25CF" w:rsidRDefault="00DC25CF" w:rsidP="004C70E3">
      <w:pPr>
        <w:jc w:val="center"/>
        <w:rPr>
          <w:b/>
          <w:color w:val="auto"/>
        </w:rPr>
      </w:pPr>
      <w:r w:rsidRPr="00DC25CF">
        <w:rPr>
          <w:b/>
          <w:color w:val="auto"/>
        </w:rPr>
        <w:t>Календарный план-график работы над ВКР</w:t>
      </w:r>
    </w:p>
    <w:p w:rsidR="00DC25CF" w:rsidRPr="00DC25CF" w:rsidRDefault="00DC25CF" w:rsidP="004C70E3">
      <w:pPr>
        <w:rPr>
          <w:color w:val="auto"/>
        </w:rPr>
      </w:pPr>
    </w:p>
    <w:tbl>
      <w:tblPr>
        <w:tblW w:w="112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3"/>
        <w:gridCol w:w="992"/>
        <w:gridCol w:w="1245"/>
        <w:gridCol w:w="3326"/>
        <w:gridCol w:w="1559"/>
      </w:tblGrid>
      <w:tr w:rsidR="00DC25CF" w:rsidRPr="00DC25CF" w:rsidTr="00662D04">
        <w:trPr>
          <w:trHeight w:val="20"/>
        </w:trPr>
        <w:tc>
          <w:tcPr>
            <w:tcW w:w="568" w:type="dxa"/>
            <w:vMerge w:val="restart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C25CF">
              <w:rPr>
                <w:b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25CF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DC25CF">
              <w:rPr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DC25CF">
              <w:rPr>
                <w:b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C25CF">
              <w:rPr>
                <w:b/>
                <w:color w:val="auto"/>
                <w:sz w:val="20"/>
                <w:szCs w:val="20"/>
              </w:rPr>
              <w:t>Этапы работы</w:t>
            </w:r>
          </w:p>
        </w:tc>
        <w:tc>
          <w:tcPr>
            <w:tcW w:w="2237" w:type="dxa"/>
            <w:gridSpan w:val="2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C25CF">
              <w:rPr>
                <w:b/>
                <w:color w:val="auto"/>
                <w:sz w:val="20"/>
                <w:szCs w:val="20"/>
              </w:rPr>
              <w:t>Сроки работ</w:t>
            </w:r>
          </w:p>
        </w:tc>
        <w:tc>
          <w:tcPr>
            <w:tcW w:w="3326" w:type="dxa"/>
            <w:vMerge w:val="restart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C25CF">
              <w:rPr>
                <w:b/>
                <w:color w:val="auto"/>
                <w:sz w:val="20"/>
                <w:szCs w:val="20"/>
              </w:rPr>
              <w:t>Содержание работ</w:t>
            </w:r>
          </w:p>
        </w:tc>
        <w:tc>
          <w:tcPr>
            <w:tcW w:w="1559" w:type="dxa"/>
            <w:vMerge w:val="restart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C25CF">
              <w:rPr>
                <w:b/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  <w:vMerge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начало</w:t>
            </w:r>
          </w:p>
        </w:tc>
        <w:tc>
          <w:tcPr>
            <w:tcW w:w="1245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окончание</w:t>
            </w:r>
          </w:p>
        </w:tc>
        <w:tc>
          <w:tcPr>
            <w:tcW w:w="3326" w:type="dxa"/>
            <w:vMerge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C25CF">
              <w:rPr>
                <w:b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3326" w:type="dxa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 xml:space="preserve">Изучение требований к выполнению и защите ВКР </w:t>
            </w:r>
          </w:p>
        </w:tc>
        <w:tc>
          <w:tcPr>
            <w:tcW w:w="992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Изучение положения,  методических рекомендаций ШФ «О порядке выполнения и защиты ВКР»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Консультация у руководителя</w:t>
            </w:r>
          </w:p>
        </w:tc>
        <w:tc>
          <w:tcPr>
            <w:tcW w:w="992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Согласование  плана работы над ВКР, структуры ВКР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 xml:space="preserve">Поиск и сбор информации по теме исследования  </w:t>
            </w:r>
          </w:p>
        </w:tc>
        <w:tc>
          <w:tcPr>
            <w:tcW w:w="992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Работа в библиотеке, в тематических электронных каталогах российских библиотек, медицинских электронных базах сети Интернет: изучение медицинских журналов, подбор профессиональной специальной литературы, нормативных документов, приказов, постановлений по теме ВКР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C25CF">
              <w:rPr>
                <w:b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3326" w:type="dxa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 xml:space="preserve">Консультация у руководителя </w:t>
            </w:r>
          </w:p>
        </w:tc>
        <w:tc>
          <w:tcPr>
            <w:tcW w:w="992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Согласование списка информационных источников: нормативно-правовая база,</w:t>
            </w:r>
          </w:p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научно-методическая литература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pStyle w:val="81"/>
              <w:spacing w:line="240" w:lineRule="auto"/>
              <w:rPr>
                <w:sz w:val="20"/>
                <w:szCs w:val="20"/>
              </w:rPr>
            </w:pPr>
            <w:r w:rsidRPr="00DC25CF">
              <w:rPr>
                <w:sz w:val="20"/>
                <w:szCs w:val="20"/>
              </w:rPr>
              <w:t xml:space="preserve">Работа над введением </w:t>
            </w:r>
          </w:p>
        </w:tc>
        <w:tc>
          <w:tcPr>
            <w:tcW w:w="992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 xml:space="preserve">Внесение изменений,  дополнений: разработка научного аппарата - определение актуальности темы, выявление противоречий, определение проблемы, формулировка конечной цели исследования и основных задач, </w:t>
            </w:r>
            <w:r w:rsidRPr="00DC25CF">
              <w:rPr>
                <w:color w:val="auto"/>
                <w:sz w:val="20"/>
                <w:szCs w:val="20"/>
              </w:rPr>
              <w:lastRenderedPageBreak/>
              <w:t xml:space="preserve">определение объекта, предмета исследования, определение методов исследования  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lastRenderedPageBreak/>
              <w:t>6.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Консультация у руководителя</w:t>
            </w:r>
          </w:p>
        </w:tc>
        <w:tc>
          <w:tcPr>
            <w:tcW w:w="992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 xml:space="preserve">Согласование текста введения, устранение замечаний 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C25CF">
              <w:rPr>
                <w:b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3326" w:type="dxa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Работа над главой 1</w:t>
            </w:r>
          </w:p>
        </w:tc>
        <w:tc>
          <w:tcPr>
            <w:tcW w:w="992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Внесение изменений,  дополнений: наименование, план и его раскрытие, выводы по главе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Консультация у руководителя</w:t>
            </w:r>
          </w:p>
        </w:tc>
        <w:tc>
          <w:tcPr>
            <w:tcW w:w="992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Согласование текста главы 1,   устранение замечаний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C25CF">
              <w:rPr>
                <w:b/>
                <w:color w:val="auto"/>
                <w:sz w:val="20"/>
                <w:szCs w:val="20"/>
              </w:rPr>
              <w:t>февраль - март</w:t>
            </w:r>
          </w:p>
        </w:tc>
        <w:tc>
          <w:tcPr>
            <w:tcW w:w="3326" w:type="dxa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Работа над главой 2</w:t>
            </w:r>
          </w:p>
        </w:tc>
        <w:tc>
          <w:tcPr>
            <w:tcW w:w="992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Наименование, план практической части, выбор методов и методик для выполнения исследования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10.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 xml:space="preserve">Встречи с консультантом </w:t>
            </w:r>
          </w:p>
        </w:tc>
        <w:tc>
          <w:tcPr>
            <w:tcW w:w="992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При необходимости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11.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i/>
                <w:color w:val="auto"/>
                <w:sz w:val="20"/>
                <w:szCs w:val="20"/>
              </w:rPr>
            </w:pPr>
            <w:r w:rsidRPr="00DC25CF">
              <w:rPr>
                <w:rStyle w:val="82"/>
                <w:i w:val="0"/>
                <w:color w:val="auto"/>
                <w:sz w:val="20"/>
                <w:szCs w:val="20"/>
              </w:rPr>
              <w:t>Встреча с руководителем лечебного отделения ЛПО</w:t>
            </w:r>
          </w:p>
        </w:tc>
        <w:tc>
          <w:tcPr>
            <w:tcW w:w="992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rStyle w:val="82"/>
                <w:i w:val="0"/>
                <w:color w:val="auto"/>
                <w:sz w:val="20"/>
                <w:szCs w:val="20"/>
              </w:rPr>
              <w:t>Получение согласия на проведение исследования,</w:t>
            </w:r>
            <w:r w:rsidRPr="00DC25CF">
              <w:rPr>
                <w:color w:val="auto"/>
                <w:sz w:val="20"/>
                <w:szCs w:val="20"/>
              </w:rPr>
              <w:t xml:space="preserve"> уточнение разработанной программы и внесение корректив в план практического исследования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</w:tcPr>
          <w:p w:rsidR="00DC25CF" w:rsidRPr="00DC25CF" w:rsidRDefault="00DC25CF" w:rsidP="004C70E3">
            <w:pPr>
              <w:jc w:val="center"/>
              <w:rPr>
                <w:rStyle w:val="82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C25CF">
              <w:rPr>
                <w:b/>
                <w:color w:val="auto"/>
                <w:sz w:val="20"/>
                <w:szCs w:val="20"/>
              </w:rPr>
              <w:t>апрель - май</w:t>
            </w:r>
          </w:p>
        </w:tc>
        <w:tc>
          <w:tcPr>
            <w:tcW w:w="3326" w:type="dxa"/>
          </w:tcPr>
          <w:p w:rsidR="00DC25CF" w:rsidRPr="00DC25CF" w:rsidRDefault="00DC25CF" w:rsidP="004C70E3">
            <w:pPr>
              <w:jc w:val="center"/>
              <w:rPr>
                <w:rStyle w:val="82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12.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 xml:space="preserve">Проведение исследования на базе ЛПО </w:t>
            </w:r>
          </w:p>
        </w:tc>
        <w:tc>
          <w:tcPr>
            <w:tcW w:w="992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17.04</w:t>
            </w:r>
          </w:p>
        </w:tc>
        <w:tc>
          <w:tcPr>
            <w:tcW w:w="1245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14.05</w:t>
            </w: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В том числе, во время преддипломной практики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13.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Работа над главой 2</w:t>
            </w:r>
          </w:p>
        </w:tc>
        <w:tc>
          <w:tcPr>
            <w:tcW w:w="992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 xml:space="preserve">Подготовка собранных данных, обработка результатов и представление их в виде, удобном для анализа и описания (таблицы, диаграммы, </w:t>
            </w:r>
            <w:r w:rsidRPr="00DC25CF">
              <w:rPr>
                <w:rStyle w:val="82"/>
                <w:i w:val="0"/>
                <w:color w:val="auto"/>
                <w:sz w:val="20"/>
                <w:szCs w:val="20"/>
              </w:rPr>
              <w:t>графики</w:t>
            </w:r>
            <w:r w:rsidRPr="00DC25CF">
              <w:rPr>
                <w:color w:val="auto"/>
                <w:sz w:val="20"/>
                <w:szCs w:val="20"/>
              </w:rPr>
              <w:t>), формулирование выводов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14.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Консультация у руководителя</w:t>
            </w:r>
          </w:p>
        </w:tc>
        <w:tc>
          <w:tcPr>
            <w:tcW w:w="992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Согласование текста главы 2 с руководителем ВКР, устранение замечаний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15.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Подготовка текста заключения</w:t>
            </w:r>
          </w:p>
        </w:tc>
        <w:tc>
          <w:tcPr>
            <w:tcW w:w="992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Формулирование выводов, предложений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16.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Консультация у руководителя</w:t>
            </w:r>
          </w:p>
        </w:tc>
        <w:tc>
          <w:tcPr>
            <w:tcW w:w="992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Согласование текста заключения, устранение замечаний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17.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 xml:space="preserve">Работа над приложением </w:t>
            </w:r>
          </w:p>
        </w:tc>
        <w:tc>
          <w:tcPr>
            <w:tcW w:w="992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Подготовка таблиц, схем, перечня графического, иллюстративного материала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37" w:type="dxa"/>
            <w:gridSpan w:val="2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C25CF">
              <w:rPr>
                <w:b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3326" w:type="dxa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25CF" w:rsidRPr="00DC25CF" w:rsidRDefault="00DC25CF" w:rsidP="004C70E3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18.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Консультация у руководителя</w:t>
            </w:r>
          </w:p>
        </w:tc>
        <w:tc>
          <w:tcPr>
            <w:tcW w:w="992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Согласование списка использованной литературы и источников, устранение замечаний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19.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Предоставление руководителю полного текста работы</w:t>
            </w:r>
          </w:p>
        </w:tc>
        <w:tc>
          <w:tcPr>
            <w:tcW w:w="992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Согласование полного текста работы, устранение замечаний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20.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b/>
                <w:color w:val="auto"/>
                <w:sz w:val="20"/>
                <w:szCs w:val="20"/>
              </w:rPr>
              <w:t>Предзащита ВКР</w:t>
            </w:r>
            <w:r w:rsidRPr="00DC25CF">
              <w:rPr>
                <w:color w:val="auto"/>
                <w:sz w:val="20"/>
                <w:szCs w:val="20"/>
              </w:rPr>
              <w:t xml:space="preserve">  (в соответствии с расписанием)</w:t>
            </w:r>
          </w:p>
        </w:tc>
        <w:tc>
          <w:tcPr>
            <w:tcW w:w="992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15.05</w:t>
            </w:r>
          </w:p>
        </w:tc>
        <w:tc>
          <w:tcPr>
            <w:tcW w:w="1245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11.06</w:t>
            </w: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Устранение замечаний (при необходимости)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21.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proofErr w:type="spellStart"/>
            <w:r w:rsidRPr="00DC25CF">
              <w:rPr>
                <w:color w:val="auto"/>
                <w:sz w:val="20"/>
                <w:szCs w:val="20"/>
              </w:rPr>
              <w:t>Нормоконтроль</w:t>
            </w:r>
            <w:proofErr w:type="spellEnd"/>
            <w:r w:rsidRPr="00DC25CF">
              <w:rPr>
                <w:color w:val="auto"/>
                <w:sz w:val="20"/>
                <w:szCs w:val="20"/>
              </w:rPr>
              <w:t xml:space="preserve"> ВКР</w:t>
            </w:r>
          </w:p>
        </w:tc>
        <w:tc>
          <w:tcPr>
            <w:tcW w:w="2237" w:type="dxa"/>
            <w:gridSpan w:val="2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Не позднее, чем за 7 рабочих дней до защиты ВКР</w:t>
            </w: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Оформление ВКР с соблюдением технических требований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22.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Предоставление студентом готовой работы руководителю для написания отзыва на ВКР</w:t>
            </w:r>
          </w:p>
        </w:tc>
        <w:tc>
          <w:tcPr>
            <w:tcW w:w="2237" w:type="dxa"/>
            <w:gridSpan w:val="2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Не позднее, чем за 6 рабочих дней до защиты ВКР</w:t>
            </w: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Получение отзыва на ВКР от руководителя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23.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Предоставление студентом готовой работы рецензенту</w:t>
            </w:r>
          </w:p>
        </w:tc>
        <w:tc>
          <w:tcPr>
            <w:tcW w:w="2237" w:type="dxa"/>
            <w:gridSpan w:val="2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Не позднее, чем за 4 рабочих дня до защиты ВКР</w:t>
            </w: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Получение письменной рецензии на ВКР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24.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 xml:space="preserve">Подготовка  тезисов выступления и презентации для защиты ВКР </w:t>
            </w:r>
          </w:p>
        </w:tc>
        <w:tc>
          <w:tcPr>
            <w:tcW w:w="992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Подготовка к защите ВКР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25.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Консультация у руководителя</w:t>
            </w:r>
          </w:p>
        </w:tc>
        <w:tc>
          <w:tcPr>
            <w:tcW w:w="992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 xml:space="preserve">Согласование тезисов выступления и  презентации для защиты ВКР, </w:t>
            </w:r>
            <w:r w:rsidRPr="00DC25CF">
              <w:rPr>
                <w:color w:val="auto"/>
                <w:sz w:val="20"/>
                <w:szCs w:val="20"/>
              </w:rPr>
              <w:lastRenderedPageBreak/>
              <w:t>устранение замечаний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lastRenderedPageBreak/>
              <w:t xml:space="preserve">26. 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 xml:space="preserve">Сдача </w:t>
            </w:r>
            <w:proofErr w:type="gramStart"/>
            <w:r w:rsidRPr="00DC25CF">
              <w:rPr>
                <w:color w:val="auto"/>
                <w:sz w:val="20"/>
                <w:szCs w:val="20"/>
              </w:rPr>
              <w:t>готовой</w:t>
            </w:r>
            <w:proofErr w:type="gramEnd"/>
            <w:r w:rsidRPr="00DC25CF">
              <w:rPr>
                <w:color w:val="auto"/>
                <w:sz w:val="20"/>
                <w:szCs w:val="20"/>
              </w:rPr>
              <w:t xml:space="preserve"> ВКР (в т.ч. диска) руководителю</w:t>
            </w:r>
          </w:p>
        </w:tc>
        <w:tc>
          <w:tcPr>
            <w:tcW w:w="2237" w:type="dxa"/>
            <w:gridSpan w:val="2"/>
            <w:vMerge w:val="restart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Не позднее, чем за 3 рабочих дня до защиты ВКР</w:t>
            </w: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 xml:space="preserve">Сдача руководителем </w:t>
            </w:r>
            <w:proofErr w:type="gramStart"/>
            <w:r w:rsidRPr="00DC25CF">
              <w:rPr>
                <w:color w:val="auto"/>
                <w:sz w:val="20"/>
                <w:szCs w:val="20"/>
              </w:rPr>
              <w:t>готовой</w:t>
            </w:r>
            <w:proofErr w:type="gramEnd"/>
            <w:r w:rsidRPr="00DC25CF">
              <w:rPr>
                <w:color w:val="auto"/>
                <w:sz w:val="20"/>
                <w:szCs w:val="20"/>
              </w:rPr>
              <w:t xml:space="preserve"> ВКР в учебную часть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27.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 xml:space="preserve">Получение допуска к защите ВКР </w:t>
            </w:r>
          </w:p>
        </w:tc>
        <w:tc>
          <w:tcPr>
            <w:tcW w:w="2237" w:type="dxa"/>
            <w:gridSpan w:val="2"/>
            <w:vMerge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28.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Консультация у руководителя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rStyle w:val="82"/>
                <w:i w:val="0"/>
                <w:color w:val="auto"/>
                <w:sz w:val="20"/>
                <w:szCs w:val="20"/>
              </w:rPr>
              <w:t>Репетиция защиты ВКР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  <w:tr w:rsidR="00DC25CF" w:rsidRPr="00DC25CF" w:rsidTr="00662D04">
        <w:trPr>
          <w:trHeight w:val="20"/>
        </w:trPr>
        <w:tc>
          <w:tcPr>
            <w:tcW w:w="568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29.</w:t>
            </w:r>
          </w:p>
        </w:tc>
        <w:tc>
          <w:tcPr>
            <w:tcW w:w="3543" w:type="dxa"/>
          </w:tcPr>
          <w:p w:rsidR="00DC25CF" w:rsidRPr="00DC25CF" w:rsidRDefault="00DC25CF" w:rsidP="004C70E3">
            <w:pPr>
              <w:rPr>
                <w:b/>
                <w:color w:val="auto"/>
                <w:sz w:val="20"/>
                <w:szCs w:val="20"/>
              </w:rPr>
            </w:pPr>
            <w:r w:rsidRPr="00DC25CF">
              <w:rPr>
                <w:b/>
                <w:color w:val="auto"/>
                <w:sz w:val="20"/>
                <w:szCs w:val="20"/>
              </w:rPr>
              <w:t>Защита ВКР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12.06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25.06</w:t>
            </w:r>
          </w:p>
        </w:tc>
        <w:tc>
          <w:tcPr>
            <w:tcW w:w="3326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  <w:r w:rsidRPr="00DC25CF">
              <w:rPr>
                <w:color w:val="auto"/>
                <w:sz w:val="20"/>
                <w:szCs w:val="20"/>
              </w:rPr>
              <w:t>В соответствии с расписанием</w:t>
            </w:r>
          </w:p>
        </w:tc>
        <w:tc>
          <w:tcPr>
            <w:tcW w:w="1559" w:type="dxa"/>
          </w:tcPr>
          <w:p w:rsidR="00DC25CF" w:rsidRPr="00DC25CF" w:rsidRDefault="00DC25CF" w:rsidP="004C70E3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DC25CF" w:rsidRPr="00DC25CF" w:rsidRDefault="00DC25CF" w:rsidP="004C70E3">
      <w:pPr>
        <w:rPr>
          <w:color w:val="auto"/>
        </w:rPr>
      </w:pPr>
    </w:p>
    <w:p w:rsidR="00DC25CF" w:rsidRPr="00DC25CF" w:rsidRDefault="00DC25CF" w:rsidP="004C70E3">
      <w:pPr>
        <w:rPr>
          <w:snapToGrid w:val="0"/>
          <w:color w:val="auto"/>
        </w:rPr>
      </w:pPr>
      <w:r w:rsidRPr="00DC25CF">
        <w:rPr>
          <w:color w:val="auto"/>
        </w:rPr>
        <w:t>Дата выдачи задания студенту р</w:t>
      </w:r>
      <w:r w:rsidRPr="00DC25CF">
        <w:rPr>
          <w:snapToGrid w:val="0"/>
          <w:color w:val="auto"/>
        </w:rPr>
        <w:t xml:space="preserve">уководителем ВКР «___»___________ 20 </w:t>
      </w:r>
      <w:proofErr w:type="spellStart"/>
      <w:r w:rsidRPr="00DC25CF">
        <w:rPr>
          <w:snapToGrid w:val="0"/>
          <w:color w:val="auto"/>
        </w:rPr>
        <w:t>____г</w:t>
      </w:r>
      <w:proofErr w:type="spellEnd"/>
      <w:r w:rsidRPr="00DC25CF">
        <w:rPr>
          <w:snapToGrid w:val="0"/>
          <w:color w:val="auto"/>
        </w:rPr>
        <w:t>.</w:t>
      </w:r>
    </w:p>
    <w:p w:rsidR="00DC25CF" w:rsidRPr="00DC25CF" w:rsidRDefault="00DC25CF" w:rsidP="004C70E3">
      <w:pPr>
        <w:rPr>
          <w:color w:val="auto"/>
        </w:rPr>
      </w:pPr>
    </w:p>
    <w:p w:rsidR="00DC25CF" w:rsidRPr="00DC25CF" w:rsidRDefault="00DC25CF" w:rsidP="004C70E3">
      <w:pPr>
        <w:rPr>
          <w:color w:val="auto"/>
        </w:rPr>
      </w:pPr>
      <w:r w:rsidRPr="00DC25CF">
        <w:rPr>
          <w:color w:val="auto"/>
        </w:rPr>
        <w:t>Руководитель ВКР  _________________________________</w:t>
      </w:r>
      <w:r w:rsidRPr="00DC25CF">
        <w:rPr>
          <w:color w:val="auto"/>
        </w:rPr>
        <w:tab/>
        <w:t>___________________</w:t>
      </w:r>
    </w:p>
    <w:p w:rsidR="00DC25CF" w:rsidRPr="00DC25CF" w:rsidRDefault="00DC25CF" w:rsidP="004C70E3">
      <w:pPr>
        <w:rPr>
          <w:color w:val="auto"/>
        </w:rPr>
      </w:pPr>
      <w:r w:rsidRPr="00DC25CF">
        <w:rPr>
          <w:color w:val="auto"/>
        </w:rPr>
        <w:t xml:space="preserve">                                          </w:t>
      </w:r>
      <w:r w:rsidRPr="00DC25CF">
        <w:rPr>
          <w:i/>
          <w:color w:val="auto"/>
        </w:rPr>
        <w:t>(Ф.И.О.)</w:t>
      </w:r>
      <w:r w:rsidRPr="00DC25CF">
        <w:rPr>
          <w:color w:val="auto"/>
        </w:rPr>
        <w:t xml:space="preserve">                                                            </w:t>
      </w:r>
      <w:r w:rsidRPr="00DC25CF">
        <w:rPr>
          <w:i/>
          <w:color w:val="auto"/>
        </w:rPr>
        <w:t>(подпись)</w:t>
      </w:r>
    </w:p>
    <w:p w:rsidR="00DC25CF" w:rsidRPr="00DC25CF" w:rsidRDefault="00DC25CF" w:rsidP="004C70E3">
      <w:pPr>
        <w:rPr>
          <w:color w:val="auto"/>
        </w:rPr>
      </w:pPr>
      <w:r w:rsidRPr="00DC25CF">
        <w:rPr>
          <w:color w:val="auto"/>
        </w:rPr>
        <w:t xml:space="preserve"> Студент  ________________________________________                  ___________________</w:t>
      </w:r>
      <w:r w:rsidRPr="00DC25CF">
        <w:rPr>
          <w:color w:val="auto"/>
        </w:rPr>
        <w:tab/>
      </w:r>
    </w:p>
    <w:p w:rsidR="00DC25CF" w:rsidRPr="00DC25CF" w:rsidRDefault="00DC25CF" w:rsidP="004C70E3">
      <w:pPr>
        <w:rPr>
          <w:color w:val="auto"/>
        </w:rPr>
      </w:pPr>
      <w:r w:rsidRPr="00DC25CF">
        <w:rPr>
          <w:color w:val="auto"/>
        </w:rPr>
        <w:t xml:space="preserve">                                         </w:t>
      </w:r>
      <w:r w:rsidRPr="00DC25CF">
        <w:rPr>
          <w:i/>
          <w:color w:val="auto"/>
        </w:rPr>
        <w:t>(Ф.И.О.)</w:t>
      </w:r>
      <w:r w:rsidRPr="00DC25CF">
        <w:rPr>
          <w:color w:val="auto"/>
        </w:rPr>
        <w:t xml:space="preserve">                                                                       </w:t>
      </w:r>
      <w:r w:rsidRPr="00DC25CF">
        <w:rPr>
          <w:i/>
          <w:color w:val="auto"/>
        </w:rPr>
        <w:t>(подпись)</w:t>
      </w:r>
    </w:p>
    <w:p w:rsidR="005E2EBD" w:rsidRDefault="005E2EBD" w:rsidP="004C70E3">
      <w:pPr>
        <w:widowControl w:val="0"/>
        <w:shd w:val="clear" w:color="auto" w:fill="FFFFFF"/>
        <w:tabs>
          <w:tab w:val="left" w:pos="7200"/>
          <w:tab w:val="right" w:pos="9638"/>
        </w:tabs>
        <w:autoSpaceDE w:val="0"/>
        <w:autoSpaceDN w:val="0"/>
        <w:adjustRightInd w:val="0"/>
        <w:jc w:val="right"/>
        <w:rPr>
          <w:bCs/>
          <w:color w:val="auto"/>
          <w:w w:val="101"/>
          <w:sz w:val="28"/>
          <w:szCs w:val="28"/>
        </w:rPr>
      </w:pPr>
    </w:p>
    <w:p w:rsidR="005E2EBD" w:rsidRDefault="005E2EBD" w:rsidP="004C70E3">
      <w:pPr>
        <w:widowControl w:val="0"/>
        <w:shd w:val="clear" w:color="auto" w:fill="FFFFFF"/>
        <w:tabs>
          <w:tab w:val="left" w:pos="7200"/>
          <w:tab w:val="right" w:pos="9638"/>
        </w:tabs>
        <w:autoSpaceDE w:val="0"/>
        <w:autoSpaceDN w:val="0"/>
        <w:adjustRightInd w:val="0"/>
        <w:jc w:val="right"/>
        <w:rPr>
          <w:bCs/>
          <w:color w:val="auto"/>
          <w:w w:val="101"/>
          <w:sz w:val="28"/>
          <w:szCs w:val="28"/>
        </w:rPr>
        <w:sectPr w:rsidR="005E2EBD" w:rsidSect="00B15FC9">
          <w:pgSz w:w="11906" w:h="16838" w:code="9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975D5" w:rsidRPr="002E1A2C" w:rsidRDefault="003975D5" w:rsidP="004C70E3">
      <w:pPr>
        <w:jc w:val="right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lastRenderedPageBreak/>
        <w:t xml:space="preserve">Приложение </w:t>
      </w:r>
      <w:r w:rsidR="00A67E99" w:rsidRPr="002E1A2C">
        <w:rPr>
          <w:color w:val="auto"/>
          <w:sz w:val="24"/>
          <w:szCs w:val="24"/>
        </w:rPr>
        <w:t xml:space="preserve"> </w:t>
      </w:r>
      <w:r w:rsidR="00B169CA" w:rsidRPr="002E1A2C">
        <w:rPr>
          <w:color w:val="auto"/>
          <w:sz w:val="24"/>
          <w:szCs w:val="24"/>
        </w:rPr>
        <w:t>4</w:t>
      </w:r>
    </w:p>
    <w:p w:rsidR="00B169CA" w:rsidRDefault="00B169CA" w:rsidP="004C70E3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:rsidR="00675FA1" w:rsidRPr="00D85D87" w:rsidRDefault="00675FA1" w:rsidP="004C70E3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Образец о</w:t>
      </w:r>
      <w:r w:rsidRPr="00D85D87">
        <w:rPr>
          <w:b/>
          <w:color w:val="auto"/>
          <w:sz w:val="28"/>
          <w:szCs w:val="28"/>
        </w:rPr>
        <w:t>формлени</w:t>
      </w:r>
      <w:r>
        <w:rPr>
          <w:b/>
          <w:color w:val="auto"/>
          <w:sz w:val="28"/>
          <w:szCs w:val="28"/>
        </w:rPr>
        <w:t>я</w:t>
      </w:r>
      <w:r w:rsidRPr="00D85D87">
        <w:rPr>
          <w:b/>
          <w:color w:val="auto"/>
          <w:sz w:val="28"/>
          <w:szCs w:val="28"/>
        </w:rPr>
        <w:t xml:space="preserve"> титульного листа</w:t>
      </w:r>
      <w:r>
        <w:rPr>
          <w:b/>
          <w:color w:val="auto"/>
          <w:sz w:val="28"/>
          <w:szCs w:val="28"/>
        </w:rPr>
        <w:t xml:space="preserve"> КР</w:t>
      </w:r>
      <w:bookmarkStart w:id="2" w:name="_GoBack"/>
      <w:bookmarkEnd w:id="2"/>
    </w:p>
    <w:p w:rsidR="00675FA1" w:rsidRPr="00D85D87" w:rsidRDefault="00675FA1" w:rsidP="004C70E3">
      <w:pPr>
        <w:widowControl w:val="0"/>
        <w:autoSpaceDE w:val="0"/>
        <w:autoSpaceDN w:val="0"/>
        <w:adjustRightInd w:val="0"/>
        <w:ind w:firstLine="709"/>
        <w:jc w:val="center"/>
        <w:rPr>
          <w:color w:val="auto"/>
          <w:sz w:val="28"/>
          <w:szCs w:val="28"/>
        </w:rPr>
      </w:pPr>
    </w:p>
    <w:p w:rsidR="00E345B6" w:rsidRPr="00E345B6" w:rsidRDefault="00E345B6" w:rsidP="004C70E3">
      <w:pPr>
        <w:jc w:val="center"/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>ДЕПАРТАМЕНТ ЗДРАВООХРАНЕНИЯ КУРГАНСКОЙ ОБЛАСТИ</w:t>
      </w:r>
    </w:p>
    <w:p w:rsidR="00E345B6" w:rsidRPr="00E345B6" w:rsidRDefault="00E345B6" w:rsidP="004C70E3">
      <w:pPr>
        <w:jc w:val="center"/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>ШАДРИНСКИЙ ФИЛИАЛ</w:t>
      </w:r>
    </w:p>
    <w:p w:rsidR="00E345B6" w:rsidRPr="00E345B6" w:rsidRDefault="00E345B6" w:rsidP="004C70E3">
      <w:pPr>
        <w:jc w:val="center"/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>ГБПОУ «КУРГАНСКИЙ БАЗОВЫЙ МЕДИЦИНСКИЙ КОЛЛЕДЖ»</w:t>
      </w:r>
    </w:p>
    <w:p w:rsidR="00E345B6" w:rsidRPr="00E345B6" w:rsidRDefault="00E345B6" w:rsidP="004C70E3">
      <w:pPr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 xml:space="preserve"> </w:t>
      </w:r>
    </w:p>
    <w:p w:rsidR="00E345B6" w:rsidRPr="00E345B6" w:rsidRDefault="00E345B6" w:rsidP="004C70E3">
      <w:pPr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 xml:space="preserve"> </w:t>
      </w:r>
    </w:p>
    <w:p w:rsidR="00E345B6" w:rsidRPr="00E345B6" w:rsidRDefault="00E345B6" w:rsidP="004C70E3">
      <w:pPr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 xml:space="preserve"> </w:t>
      </w:r>
    </w:p>
    <w:p w:rsidR="00E345B6" w:rsidRPr="00E345B6" w:rsidRDefault="00E345B6" w:rsidP="004C70E3">
      <w:pPr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 xml:space="preserve"> </w:t>
      </w:r>
    </w:p>
    <w:p w:rsidR="00E345B6" w:rsidRDefault="00E345B6" w:rsidP="004C70E3">
      <w:pPr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 xml:space="preserve"> </w:t>
      </w:r>
    </w:p>
    <w:p w:rsidR="00E345B6" w:rsidRPr="00E345B6" w:rsidRDefault="00E345B6" w:rsidP="004C70E3">
      <w:pPr>
        <w:rPr>
          <w:color w:val="auto"/>
          <w:sz w:val="28"/>
          <w:szCs w:val="28"/>
        </w:rPr>
      </w:pPr>
    </w:p>
    <w:p w:rsidR="0003406D" w:rsidRDefault="0003406D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DD590B">
        <w:rPr>
          <w:color w:val="auto"/>
          <w:sz w:val="28"/>
          <w:szCs w:val="28"/>
        </w:rPr>
        <w:t>КУРСОВАЯ РАБОТА</w:t>
      </w:r>
    </w:p>
    <w:p w:rsidR="0003406D" w:rsidRDefault="0003406D" w:rsidP="004C70E3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E345B6" w:rsidRPr="00E345B6">
        <w:rPr>
          <w:color w:val="auto"/>
          <w:sz w:val="28"/>
          <w:szCs w:val="28"/>
        </w:rPr>
        <w:t>пециальность</w:t>
      </w:r>
    </w:p>
    <w:p w:rsidR="0003406D" w:rsidRPr="00675FA1" w:rsidRDefault="0003406D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675FA1">
        <w:rPr>
          <w:color w:val="auto"/>
          <w:sz w:val="28"/>
          <w:szCs w:val="28"/>
        </w:rPr>
        <w:t>34.02.01 Сестринское дело</w:t>
      </w:r>
    </w:p>
    <w:p w:rsidR="0003406D" w:rsidRPr="00675FA1" w:rsidRDefault="0003406D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675FA1">
        <w:rPr>
          <w:color w:val="auto"/>
          <w:sz w:val="28"/>
          <w:szCs w:val="28"/>
        </w:rPr>
        <w:t>31.02.01 Лечебное дело</w:t>
      </w:r>
    </w:p>
    <w:p w:rsidR="0003406D" w:rsidRPr="00675FA1" w:rsidRDefault="0003406D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675FA1">
        <w:rPr>
          <w:color w:val="auto"/>
          <w:sz w:val="28"/>
          <w:szCs w:val="28"/>
        </w:rPr>
        <w:t>31.02.02 Акушерское дело</w:t>
      </w:r>
    </w:p>
    <w:p w:rsidR="0003406D" w:rsidRPr="00675FA1" w:rsidRDefault="0003406D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675FA1">
        <w:rPr>
          <w:color w:val="auto"/>
          <w:sz w:val="28"/>
          <w:szCs w:val="28"/>
        </w:rPr>
        <w:t>31.02.05 Стоматология ортопедическая</w:t>
      </w:r>
    </w:p>
    <w:p w:rsidR="00E345B6" w:rsidRPr="00E345B6" w:rsidRDefault="00E345B6" w:rsidP="004C70E3">
      <w:pPr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 xml:space="preserve"> </w:t>
      </w:r>
    </w:p>
    <w:p w:rsidR="00E345B6" w:rsidRPr="00E345B6" w:rsidRDefault="00E345B6" w:rsidP="004C70E3">
      <w:pPr>
        <w:jc w:val="center"/>
        <w:rPr>
          <w:b/>
          <w:color w:val="auto"/>
          <w:sz w:val="28"/>
          <w:szCs w:val="28"/>
        </w:rPr>
      </w:pPr>
      <w:r w:rsidRPr="00E345B6">
        <w:rPr>
          <w:b/>
          <w:color w:val="auto"/>
          <w:sz w:val="28"/>
          <w:szCs w:val="28"/>
        </w:rPr>
        <w:t>ЛИЧНОСТНЫЕ КАЧЕСТВА МЕДИЦИНСКОЙ СЕСТРЫ И</w:t>
      </w:r>
    </w:p>
    <w:p w:rsidR="00E345B6" w:rsidRPr="00E345B6" w:rsidRDefault="00E345B6" w:rsidP="004C70E3">
      <w:pPr>
        <w:jc w:val="center"/>
        <w:rPr>
          <w:b/>
          <w:color w:val="auto"/>
          <w:sz w:val="28"/>
          <w:szCs w:val="28"/>
        </w:rPr>
      </w:pPr>
      <w:r w:rsidRPr="00E345B6">
        <w:rPr>
          <w:b/>
          <w:color w:val="auto"/>
          <w:sz w:val="28"/>
          <w:szCs w:val="28"/>
        </w:rPr>
        <w:t>ЭФФЕКТИВНОСТЬ СЕСТРИНСКОГО ПРОЦЕССА</w:t>
      </w:r>
    </w:p>
    <w:p w:rsidR="00E345B6" w:rsidRPr="00E345B6" w:rsidRDefault="00E345B6" w:rsidP="004C70E3">
      <w:pPr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 xml:space="preserve"> </w:t>
      </w:r>
    </w:p>
    <w:p w:rsidR="00E345B6" w:rsidRPr="00E345B6" w:rsidRDefault="00E345B6" w:rsidP="004C70E3">
      <w:pPr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 xml:space="preserve"> </w:t>
      </w:r>
    </w:p>
    <w:p w:rsidR="00E345B6" w:rsidRPr="00E345B6" w:rsidRDefault="00E345B6" w:rsidP="004C70E3">
      <w:pPr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 xml:space="preserve"> </w:t>
      </w:r>
    </w:p>
    <w:p w:rsidR="00E345B6" w:rsidRPr="00E345B6" w:rsidRDefault="00E345B6" w:rsidP="004C70E3">
      <w:pPr>
        <w:rPr>
          <w:color w:val="auto"/>
          <w:sz w:val="28"/>
          <w:szCs w:val="28"/>
        </w:rPr>
      </w:pPr>
    </w:p>
    <w:p w:rsidR="00E345B6" w:rsidRDefault="00E345B6" w:rsidP="004C70E3">
      <w:pPr>
        <w:rPr>
          <w:color w:val="auto"/>
          <w:sz w:val="28"/>
          <w:szCs w:val="28"/>
        </w:rPr>
      </w:pPr>
    </w:p>
    <w:p w:rsidR="00E345B6" w:rsidRDefault="00E345B6" w:rsidP="004C70E3">
      <w:pPr>
        <w:rPr>
          <w:color w:val="auto"/>
          <w:sz w:val="28"/>
          <w:szCs w:val="28"/>
        </w:rPr>
      </w:pPr>
    </w:p>
    <w:p w:rsidR="00E345B6" w:rsidRDefault="00E345B6" w:rsidP="004C70E3">
      <w:pPr>
        <w:rPr>
          <w:color w:val="auto"/>
          <w:sz w:val="28"/>
          <w:szCs w:val="28"/>
        </w:rPr>
      </w:pPr>
    </w:p>
    <w:p w:rsidR="00E345B6" w:rsidRDefault="00E345B6" w:rsidP="004C70E3">
      <w:pPr>
        <w:rPr>
          <w:color w:val="auto"/>
          <w:sz w:val="28"/>
          <w:szCs w:val="28"/>
        </w:rPr>
      </w:pPr>
    </w:p>
    <w:p w:rsidR="00E345B6" w:rsidRDefault="00E345B6" w:rsidP="004C70E3">
      <w:pPr>
        <w:rPr>
          <w:color w:val="auto"/>
          <w:sz w:val="28"/>
          <w:szCs w:val="28"/>
        </w:rPr>
      </w:pPr>
    </w:p>
    <w:p w:rsidR="00E345B6" w:rsidRDefault="00E345B6" w:rsidP="004C70E3">
      <w:pPr>
        <w:rPr>
          <w:color w:val="auto"/>
          <w:sz w:val="28"/>
          <w:szCs w:val="28"/>
        </w:rPr>
      </w:pPr>
    </w:p>
    <w:p w:rsidR="00E345B6" w:rsidRDefault="00E345B6" w:rsidP="004C70E3">
      <w:pPr>
        <w:rPr>
          <w:color w:val="auto"/>
          <w:sz w:val="28"/>
          <w:szCs w:val="28"/>
        </w:rPr>
      </w:pPr>
    </w:p>
    <w:p w:rsidR="00E345B6" w:rsidRDefault="00E345B6" w:rsidP="004C70E3">
      <w:pPr>
        <w:rPr>
          <w:color w:val="auto"/>
          <w:sz w:val="28"/>
          <w:szCs w:val="28"/>
        </w:rPr>
      </w:pPr>
    </w:p>
    <w:p w:rsidR="00E345B6" w:rsidRPr="00E345B6" w:rsidRDefault="00E345B6" w:rsidP="004C70E3">
      <w:pPr>
        <w:ind w:left="4111"/>
        <w:rPr>
          <w:color w:val="auto"/>
          <w:sz w:val="28"/>
          <w:szCs w:val="28"/>
        </w:rPr>
      </w:pPr>
    </w:p>
    <w:p w:rsidR="00E345B6" w:rsidRDefault="00E345B6" w:rsidP="004C70E3">
      <w:pPr>
        <w:ind w:left="4111"/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 xml:space="preserve"> ФИО автора</w:t>
      </w:r>
      <w:r>
        <w:rPr>
          <w:color w:val="auto"/>
          <w:sz w:val="28"/>
          <w:szCs w:val="28"/>
        </w:rPr>
        <w:t>___________________________</w:t>
      </w:r>
      <w:r w:rsidRPr="00E345B6">
        <w:rPr>
          <w:color w:val="auto"/>
          <w:sz w:val="28"/>
          <w:szCs w:val="28"/>
        </w:rPr>
        <w:t xml:space="preserve"> </w:t>
      </w:r>
    </w:p>
    <w:p w:rsidR="00E345B6" w:rsidRDefault="00E345B6" w:rsidP="004C70E3">
      <w:pPr>
        <w:ind w:left="4111"/>
        <w:rPr>
          <w:color w:val="auto"/>
          <w:sz w:val="28"/>
          <w:szCs w:val="28"/>
        </w:rPr>
      </w:pPr>
    </w:p>
    <w:p w:rsidR="00E345B6" w:rsidRPr="00E345B6" w:rsidRDefault="00E345B6" w:rsidP="004C70E3">
      <w:pPr>
        <w:ind w:left="4111"/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 xml:space="preserve">группа  _______________________________ </w:t>
      </w:r>
    </w:p>
    <w:p w:rsidR="00E345B6" w:rsidRPr="00E345B6" w:rsidRDefault="00E345B6" w:rsidP="004C70E3">
      <w:pPr>
        <w:ind w:left="4111"/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 xml:space="preserve"> </w:t>
      </w:r>
    </w:p>
    <w:p w:rsidR="00E345B6" w:rsidRPr="00E345B6" w:rsidRDefault="00E345B6" w:rsidP="004C70E3">
      <w:pPr>
        <w:ind w:left="4111"/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>Научный руководитель _____________________________</w:t>
      </w:r>
      <w:r>
        <w:rPr>
          <w:color w:val="auto"/>
          <w:sz w:val="28"/>
          <w:szCs w:val="28"/>
        </w:rPr>
        <w:t>_________</w:t>
      </w:r>
      <w:r w:rsidRPr="00E345B6">
        <w:rPr>
          <w:color w:val="auto"/>
          <w:sz w:val="28"/>
          <w:szCs w:val="28"/>
        </w:rPr>
        <w:t xml:space="preserve"> </w:t>
      </w:r>
    </w:p>
    <w:p w:rsidR="00E345B6" w:rsidRPr="00E345B6" w:rsidRDefault="00E345B6" w:rsidP="004C70E3">
      <w:pPr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 xml:space="preserve"> </w:t>
      </w:r>
    </w:p>
    <w:p w:rsidR="00E345B6" w:rsidRPr="00E345B6" w:rsidRDefault="00E345B6" w:rsidP="004C70E3">
      <w:pPr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 xml:space="preserve"> </w:t>
      </w:r>
    </w:p>
    <w:p w:rsidR="00E345B6" w:rsidRPr="00E345B6" w:rsidRDefault="00E345B6" w:rsidP="004C70E3">
      <w:pPr>
        <w:jc w:val="center"/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>Шадринск 20</w:t>
      </w:r>
      <w:r w:rsidR="00376059">
        <w:rPr>
          <w:color w:val="auto"/>
          <w:sz w:val="28"/>
          <w:szCs w:val="28"/>
        </w:rPr>
        <w:t>___</w:t>
      </w:r>
      <w:r w:rsidRPr="00E345B6">
        <w:rPr>
          <w:color w:val="auto"/>
          <w:sz w:val="28"/>
          <w:szCs w:val="28"/>
        </w:rPr>
        <w:cr/>
      </w:r>
    </w:p>
    <w:p w:rsidR="00675FA1" w:rsidRPr="002E1A2C" w:rsidRDefault="00675FA1" w:rsidP="004C70E3">
      <w:pPr>
        <w:jc w:val="right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lastRenderedPageBreak/>
        <w:t xml:space="preserve">Приложение  </w:t>
      </w:r>
      <w:r w:rsidR="0062418E" w:rsidRPr="002E1A2C">
        <w:rPr>
          <w:color w:val="auto"/>
          <w:sz w:val="24"/>
          <w:szCs w:val="24"/>
        </w:rPr>
        <w:t>5</w:t>
      </w:r>
    </w:p>
    <w:p w:rsidR="0062418E" w:rsidRDefault="0062418E" w:rsidP="004C70E3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:rsidR="00083136" w:rsidRPr="00D85D87" w:rsidRDefault="00083136" w:rsidP="004C70E3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Образец о</w:t>
      </w:r>
      <w:r w:rsidRPr="00D85D87">
        <w:rPr>
          <w:b/>
          <w:color w:val="auto"/>
          <w:sz w:val="28"/>
          <w:szCs w:val="28"/>
        </w:rPr>
        <w:t>формлени</w:t>
      </w:r>
      <w:r>
        <w:rPr>
          <w:b/>
          <w:color w:val="auto"/>
          <w:sz w:val="28"/>
          <w:szCs w:val="28"/>
        </w:rPr>
        <w:t>я</w:t>
      </w:r>
      <w:r w:rsidRPr="00D85D87">
        <w:rPr>
          <w:b/>
          <w:color w:val="auto"/>
          <w:sz w:val="28"/>
          <w:szCs w:val="28"/>
        </w:rPr>
        <w:t xml:space="preserve"> титульного листа</w:t>
      </w:r>
      <w:r w:rsidR="006C2D05">
        <w:rPr>
          <w:b/>
          <w:color w:val="auto"/>
          <w:sz w:val="28"/>
          <w:szCs w:val="28"/>
        </w:rPr>
        <w:t xml:space="preserve"> ВКР</w:t>
      </w:r>
    </w:p>
    <w:p w:rsidR="00083136" w:rsidRPr="00D85D87" w:rsidRDefault="00083136" w:rsidP="004C70E3">
      <w:pPr>
        <w:widowControl w:val="0"/>
        <w:autoSpaceDE w:val="0"/>
        <w:autoSpaceDN w:val="0"/>
        <w:adjustRightInd w:val="0"/>
        <w:ind w:firstLine="709"/>
        <w:jc w:val="center"/>
        <w:rPr>
          <w:color w:val="auto"/>
          <w:sz w:val="28"/>
          <w:szCs w:val="28"/>
        </w:rPr>
      </w:pPr>
    </w:p>
    <w:p w:rsidR="0003406D" w:rsidRPr="00E345B6" w:rsidRDefault="0003406D" w:rsidP="004C70E3">
      <w:pPr>
        <w:jc w:val="center"/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>ДЕПАРТАМЕНТ ЗДРАВООХРАНЕНИЯ КУРГАНСКОЙ ОБЛАСТИ</w:t>
      </w:r>
    </w:p>
    <w:p w:rsidR="0003406D" w:rsidRPr="00E345B6" w:rsidRDefault="0003406D" w:rsidP="004C70E3">
      <w:pPr>
        <w:jc w:val="center"/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>ШАДРИНСКИЙ ФИЛИАЛ</w:t>
      </w:r>
    </w:p>
    <w:p w:rsidR="0003406D" w:rsidRPr="00E345B6" w:rsidRDefault="0003406D" w:rsidP="004C70E3">
      <w:pPr>
        <w:jc w:val="center"/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>ГБПОУ «КУРГАНСКИЙ БАЗОВЫЙ МЕДИЦИНСКИЙ КОЛЛЕДЖ»</w:t>
      </w:r>
    </w:p>
    <w:p w:rsidR="00427F5B" w:rsidRPr="00D85D87" w:rsidRDefault="00427F5B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083136" w:rsidRPr="00D85D87" w:rsidRDefault="00083136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083136" w:rsidRPr="00D85D87" w:rsidRDefault="00083136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083136" w:rsidRDefault="00083136" w:rsidP="004C70E3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:rsidR="00F15B35" w:rsidRDefault="00F15B35" w:rsidP="004C70E3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:rsidR="003F0876" w:rsidRDefault="003F0876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ВЫПУСКНАЯ КВАЛИФИКАЦИОННАЯ РАБОТА</w:t>
      </w:r>
    </w:p>
    <w:p w:rsidR="0003406D" w:rsidRDefault="0003406D" w:rsidP="004C70E3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E345B6">
        <w:rPr>
          <w:color w:val="auto"/>
          <w:sz w:val="28"/>
          <w:szCs w:val="28"/>
        </w:rPr>
        <w:t>пециальность</w:t>
      </w:r>
    </w:p>
    <w:p w:rsidR="0003406D" w:rsidRPr="00675FA1" w:rsidRDefault="0003406D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675FA1">
        <w:rPr>
          <w:color w:val="auto"/>
          <w:sz w:val="28"/>
          <w:szCs w:val="28"/>
        </w:rPr>
        <w:t>34.02.01 Сестринское дело</w:t>
      </w:r>
    </w:p>
    <w:p w:rsidR="0003406D" w:rsidRPr="00675FA1" w:rsidRDefault="0003406D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675FA1">
        <w:rPr>
          <w:color w:val="auto"/>
          <w:sz w:val="28"/>
          <w:szCs w:val="28"/>
        </w:rPr>
        <w:t>31.02.01 Лечебное дело</w:t>
      </w:r>
    </w:p>
    <w:p w:rsidR="0003406D" w:rsidRPr="00675FA1" w:rsidRDefault="0003406D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675FA1">
        <w:rPr>
          <w:color w:val="auto"/>
          <w:sz w:val="28"/>
          <w:szCs w:val="28"/>
        </w:rPr>
        <w:t>31.02.02 Акушерское дело</w:t>
      </w:r>
    </w:p>
    <w:p w:rsidR="0003406D" w:rsidRPr="00675FA1" w:rsidRDefault="0003406D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675FA1">
        <w:rPr>
          <w:color w:val="auto"/>
          <w:sz w:val="28"/>
          <w:szCs w:val="28"/>
        </w:rPr>
        <w:t>31.02.05 Стоматология ортопедическая</w:t>
      </w:r>
    </w:p>
    <w:p w:rsidR="00465E23" w:rsidRPr="00DD590B" w:rsidRDefault="00465E23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AA1138" w:rsidRPr="00AA1138" w:rsidRDefault="00AA1138" w:rsidP="004C70E3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AA1138">
        <w:rPr>
          <w:rFonts w:eastAsia="TimesNewRoman,Bold"/>
          <w:b/>
          <w:iCs/>
          <w:color w:val="auto"/>
          <w:sz w:val="28"/>
          <w:szCs w:val="28"/>
        </w:rPr>
        <w:t>НАРУШЕНИЕ ДЕТСКО-РОДИТЕЛЬСКИХ ОТНОШЕНИЙ КАК ФАКТОР ВОЗНИКНОВЕНИЯ ПСИХОСОМАТИЧЕСКИХ ЗАБОЛЕВАНИЙ</w:t>
      </w:r>
      <w:r w:rsidRPr="00AA1138">
        <w:rPr>
          <w:b/>
          <w:color w:val="auto"/>
          <w:sz w:val="28"/>
          <w:szCs w:val="28"/>
        </w:rPr>
        <w:t xml:space="preserve"> </w:t>
      </w:r>
    </w:p>
    <w:p w:rsidR="00AA1138" w:rsidRDefault="00AA1138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083136" w:rsidRDefault="00083136" w:rsidP="004C70E3">
      <w:pPr>
        <w:widowControl w:val="0"/>
        <w:autoSpaceDE w:val="0"/>
        <w:autoSpaceDN w:val="0"/>
        <w:adjustRightInd w:val="0"/>
        <w:ind w:left="4536"/>
        <w:rPr>
          <w:color w:val="auto"/>
          <w:sz w:val="28"/>
          <w:szCs w:val="28"/>
        </w:rPr>
      </w:pPr>
    </w:p>
    <w:p w:rsidR="00EA05B9" w:rsidRDefault="00EA05B9" w:rsidP="004C70E3">
      <w:pPr>
        <w:widowControl w:val="0"/>
        <w:autoSpaceDE w:val="0"/>
        <w:autoSpaceDN w:val="0"/>
        <w:adjustRightInd w:val="0"/>
        <w:ind w:left="4536"/>
        <w:rPr>
          <w:color w:val="auto"/>
          <w:sz w:val="28"/>
          <w:szCs w:val="28"/>
        </w:rPr>
      </w:pPr>
    </w:p>
    <w:p w:rsidR="00675FA1" w:rsidRDefault="00675FA1" w:rsidP="004C70E3">
      <w:pPr>
        <w:widowControl w:val="0"/>
        <w:autoSpaceDE w:val="0"/>
        <w:autoSpaceDN w:val="0"/>
        <w:adjustRightInd w:val="0"/>
        <w:ind w:left="4536"/>
        <w:rPr>
          <w:color w:val="auto"/>
          <w:sz w:val="28"/>
          <w:szCs w:val="28"/>
        </w:rPr>
      </w:pPr>
    </w:p>
    <w:p w:rsidR="00675FA1" w:rsidRDefault="00675FA1" w:rsidP="004C70E3">
      <w:pPr>
        <w:widowControl w:val="0"/>
        <w:autoSpaceDE w:val="0"/>
        <w:autoSpaceDN w:val="0"/>
        <w:adjustRightInd w:val="0"/>
        <w:ind w:left="4536"/>
        <w:rPr>
          <w:color w:val="auto"/>
          <w:sz w:val="28"/>
          <w:szCs w:val="28"/>
        </w:rPr>
      </w:pPr>
    </w:p>
    <w:p w:rsidR="0003406D" w:rsidRDefault="0003406D" w:rsidP="004C70E3">
      <w:pPr>
        <w:widowControl w:val="0"/>
        <w:autoSpaceDE w:val="0"/>
        <w:autoSpaceDN w:val="0"/>
        <w:adjustRightInd w:val="0"/>
        <w:ind w:left="4536"/>
        <w:rPr>
          <w:color w:val="auto"/>
          <w:sz w:val="28"/>
          <w:szCs w:val="28"/>
        </w:rPr>
      </w:pPr>
    </w:p>
    <w:p w:rsidR="0003406D" w:rsidRDefault="0003406D" w:rsidP="004C70E3">
      <w:pPr>
        <w:widowControl w:val="0"/>
        <w:autoSpaceDE w:val="0"/>
        <w:autoSpaceDN w:val="0"/>
        <w:adjustRightInd w:val="0"/>
        <w:ind w:left="4536"/>
        <w:rPr>
          <w:color w:val="auto"/>
          <w:sz w:val="28"/>
          <w:szCs w:val="28"/>
        </w:rPr>
      </w:pPr>
    </w:p>
    <w:p w:rsidR="0003406D" w:rsidRDefault="0003406D" w:rsidP="004C70E3">
      <w:pPr>
        <w:widowControl w:val="0"/>
        <w:autoSpaceDE w:val="0"/>
        <w:autoSpaceDN w:val="0"/>
        <w:adjustRightInd w:val="0"/>
        <w:ind w:left="4536"/>
        <w:rPr>
          <w:color w:val="auto"/>
          <w:sz w:val="28"/>
          <w:szCs w:val="28"/>
        </w:rPr>
      </w:pPr>
    </w:p>
    <w:p w:rsidR="0003406D" w:rsidRDefault="0003406D" w:rsidP="004C70E3">
      <w:pPr>
        <w:widowControl w:val="0"/>
        <w:autoSpaceDE w:val="0"/>
        <w:autoSpaceDN w:val="0"/>
        <w:adjustRightInd w:val="0"/>
        <w:ind w:left="4536"/>
        <w:rPr>
          <w:color w:val="auto"/>
          <w:sz w:val="28"/>
          <w:szCs w:val="28"/>
        </w:rPr>
      </w:pPr>
    </w:p>
    <w:p w:rsidR="0003406D" w:rsidRDefault="0003406D" w:rsidP="004C70E3">
      <w:pPr>
        <w:widowControl w:val="0"/>
        <w:autoSpaceDE w:val="0"/>
        <w:autoSpaceDN w:val="0"/>
        <w:adjustRightInd w:val="0"/>
        <w:ind w:left="4536"/>
        <w:rPr>
          <w:color w:val="auto"/>
          <w:sz w:val="28"/>
          <w:szCs w:val="28"/>
        </w:rPr>
      </w:pPr>
    </w:p>
    <w:p w:rsidR="0062418E" w:rsidRDefault="0062418E" w:rsidP="004C70E3">
      <w:pPr>
        <w:widowControl w:val="0"/>
        <w:autoSpaceDE w:val="0"/>
        <w:autoSpaceDN w:val="0"/>
        <w:adjustRightInd w:val="0"/>
        <w:ind w:left="4536"/>
        <w:rPr>
          <w:color w:val="auto"/>
          <w:sz w:val="28"/>
          <w:szCs w:val="28"/>
        </w:rPr>
      </w:pPr>
    </w:p>
    <w:p w:rsidR="0003406D" w:rsidRDefault="0003406D" w:rsidP="004C70E3">
      <w:pPr>
        <w:ind w:left="4111"/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>ФИО автора</w:t>
      </w:r>
      <w:r>
        <w:rPr>
          <w:color w:val="auto"/>
          <w:sz w:val="28"/>
          <w:szCs w:val="28"/>
        </w:rPr>
        <w:t>___________________________</w:t>
      </w:r>
      <w:r w:rsidRPr="00E345B6">
        <w:rPr>
          <w:color w:val="auto"/>
          <w:sz w:val="28"/>
          <w:szCs w:val="28"/>
        </w:rPr>
        <w:t xml:space="preserve"> </w:t>
      </w:r>
    </w:p>
    <w:p w:rsidR="0003406D" w:rsidRDefault="0003406D" w:rsidP="004C70E3">
      <w:pPr>
        <w:ind w:left="4111"/>
        <w:rPr>
          <w:color w:val="auto"/>
          <w:sz w:val="28"/>
          <w:szCs w:val="28"/>
        </w:rPr>
      </w:pPr>
    </w:p>
    <w:p w:rsidR="0003406D" w:rsidRPr="00E345B6" w:rsidRDefault="0003406D" w:rsidP="004C70E3">
      <w:pPr>
        <w:ind w:left="4111"/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 xml:space="preserve">группа  _______________________________ </w:t>
      </w:r>
    </w:p>
    <w:p w:rsidR="0003406D" w:rsidRPr="00E345B6" w:rsidRDefault="0003406D" w:rsidP="004C70E3">
      <w:pPr>
        <w:ind w:left="4111"/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 xml:space="preserve"> </w:t>
      </w:r>
    </w:p>
    <w:p w:rsidR="0003406D" w:rsidRPr="00E345B6" w:rsidRDefault="0003406D" w:rsidP="004C70E3">
      <w:pPr>
        <w:ind w:left="4111"/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>Научный руководитель _____________________________</w:t>
      </w:r>
      <w:r>
        <w:rPr>
          <w:color w:val="auto"/>
          <w:sz w:val="28"/>
          <w:szCs w:val="28"/>
        </w:rPr>
        <w:t>_________</w:t>
      </w:r>
      <w:r w:rsidRPr="00E345B6">
        <w:rPr>
          <w:color w:val="auto"/>
          <w:sz w:val="28"/>
          <w:szCs w:val="28"/>
        </w:rPr>
        <w:t xml:space="preserve"> </w:t>
      </w:r>
    </w:p>
    <w:p w:rsidR="0003406D" w:rsidRPr="00E345B6" w:rsidRDefault="0003406D" w:rsidP="004C70E3">
      <w:pPr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 xml:space="preserve"> </w:t>
      </w:r>
    </w:p>
    <w:p w:rsidR="0003406D" w:rsidRPr="00E345B6" w:rsidRDefault="0003406D" w:rsidP="004C70E3">
      <w:pPr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 xml:space="preserve"> </w:t>
      </w:r>
    </w:p>
    <w:p w:rsidR="0003406D" w:rsidRDefault="0003406D" w:rsidP="004C70E3">
      <w:pPr>
        <w:shd w:val="clear" w:color="auto" w:fill="FFFFFF"/>
        <w:ind w:firstLine="709"/>
        <w:jc w:val="center"/>
        <w:rPr>
          <w:color w:val="auto"/>
          <w:sz w:val="28"/>
          <w:szCs w:val="28"/>
        </w:rPr>
      </w:pPr>
    </w:p>
    <w:p w:rsidR="0003406D" w:rsidRDefault="0003406D" w:rsidP="004C70E3">
      <w:pPr>
        <w:shd w:val="clear" w:color="auto" w:fill="FFFFFF"/>
        <w:ind w:firstLine="709"/>
        <w:jc w:val="center"/>
        <w:rPr>
          <w:color w:val="auto"/>
          <w:sz w:val="28"/>
          <w:szCs w:val="28"/>
        </w:rPr>
      </w:pPr>
      <w:r w:rsidRPr="00E345B6">
        <w:rPr>
          <w:color w:val="auto"/>
          <w:sz w:val="28"/>
          <w:szCs w:val="28"/>
        </w:rPr>
        <w:t>Шадринск 20</w:t>
      </w:r>
      <w:r w:rsidR="00376059">
        <w:rPr>
          <w:color w:val="auto"/>
          <w:sz w:val="28"/>
          <w:szCs w:val="28"/>
        </w:rPr>
        <w:t>___</w:t>
      </w:r>
      <w:r w:rsidRPr="00E345B6">
        <w:rPr>
          <w:color w:val="auto"/>
          <w:sz w:val="28"/>
          <w:szCs w:val="28"/>
        </w:rPr>
        <w:cr/>
      </w:r>
    </w:p>
    <w:p w:rsidR="002E1A2C" w:rsidRDefault="002E1A2C" w:rsidP="004C70E3">
      <w:pPr>
        <w:shd w:val="clear" w:color="auto" w:fill="FFFFFF"/>
        <w:ind w:firstLine="709"/>
        <w:jc w:val="right"/>
        <w:rPr>
          <w:bCs/>
          <w:color w:val="auto"/>
          <w:spacing w:val="-9"/>
          <w:sz w:val="28"/>
          <w:szCs w:val="28"/>
        </w:rPr>
      </w:pPr>
    </w:p>
    <w:p w:rsidR="00582451" w:rsidRPr="002E1A2C" w:rsidRDefault="00582451" w:rsidP="004C70E3">
      <w:pPr>
        <w:shd w:val="clear" w:color="auto" w:fill="FFFFFF"/>
        <w:ind w:firstLine="709"/>
        <w:jc w:val="right"/>
        <w:rPr>
          <w:bCs/>
          <w:color w:val="auto"/>
          <w:spacing w:val="-9"/>
          <w:sz w:val="24"/>
          <w:szCs w:val="24"/>
        </w:rPr>
      </w:pPr>
      <w:r w:rsidRPr="002E1A2C">
        <w:rPr>
          <w:bCs/>
          <w:color w:val="auto"/>
          <w:spacing w:val="-9"/>
          <w:sz w:val="24"/>
          <w:szCs w:val="24"/>
        </w:rPr>
        <w:lastRenderedPageBreak/>
        <w:t xml:space="preserve">Приложение </w:t>
      </w:r>
      <w:r w:rsidR="00AA1138" w:rsidRPr="002E1A2C">
        <w:rPr>
          <w:bCs/>
          <w:color w:val="auto"/>
          <w:spacing w:val="-9"/>
          <w:sz w:val="24"/>
          <w:szCs w:val="24"/>
        </w:rPr>
        <w:t>6</w:t>
      </w:r>
    </w:p>
    <w:p w:rsidR="00DC25CF" w:rsidRPr="002E1A2C" w:rsidRDefault="00DC25CF" w:rsidP="004C70E3">
      <w:pPr>
        <w:shd w:val="clear" w:color="auto" w:fill="FFFFFF"/>
        <w:jc w:val="center"/>
        <w:rPr>
          <w:b/>
          <w:bCs/>
          <w:color w:val="auto"/>
          <w:spacing w:val="-9"/>
          <w:sz w:val="24"/>
          <w:szCs w:val="24"/>
        </w:rPr>
      </w:pPr>
    </w:p>
    <w:p w:rsidR="00904EF8" w:rsidRPr="002E1A2C" w:rsidRDefault="00904EF8" w:rsidP="004C70E3">
      <w:pPr>
        <w:shd w:val="clear" w:color="auto" w:fill="FFFFFF"/>
        <w:jc w:val="center"/>
        <w:rPr>
          <w:b/>
          <w:bCs/>
          <w:color w:val="auto"/>
          <w:spacing w:val="-9"/>
          <w:sz w:val="24"/>
          <w:szCs w:val="24"/>
        </w:rPr>
      </w:pPr>
      <w:r w:rsidRPr="002E1A2C">
        <w:rPr>
          <w:b/>
          <w:bCs/>
          <w:color w:val="auto"/>
          <w:spacing w:val="-9"/>
          <w:sz w:val="24"/>
          <w:szCs w:val="24"/>
        </w:rPr>
        <w:t xml:space="preserve">Дополнительные варианты конструкций текста для </w:t>
      </w:r>
      <w:r w:rsidR="00C055E1" w:rsidRPr="002E1A2C">
        <w:rPr>
          <w:b/>
          <w:bCs/>
          <w:color w:val="auto"/>
          <w:spacing w:val="-9"/>
          <w:sz w:val="24"/>
          <w:szCs w:val="24"/>
        </w:rPr>
        <w:t>В</w:t>
      </w:r>
      <w:r w:rsidRPr="002E1A2C">
        <w:rPr>
          <w:b/>
          <w:bCs/>
          <w:color w:val="auto"/>
          <w:spacing w:val="-9"/>
          <w:sz w:val="24"/>
          <w:szCs w:val="24"/>
        </w:rPr>
        <w:t>ведения</w:t>
      </w:r>
    </w:p>
    <w:p w:rsidR="004D6FAD" w:rsidRDefault="004D6FAD" w:rsidP="004C70E3">
      <w:pPr>
        <w:shd w:val="clear" w:color="auto" w:fill="FFFFFF"/>
        <w:jc w:val="center"/>
        <w:rPr>
          <w:b/>
          <w:bCs/>
          <w:color w:val="auto"/>
          <w:spacing w:val="-9"/>
          <w:sz w:val="28"/>
          <w:szCs w:val="28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7938"/>
      </w:tblGrid>
      <w:tr w:rsidR="00904EF8" w:rsidRPr="004D6FAD" w:rsidTr="004D6FAD">
        <w:trPr>
          <w:trHeight w:val="283"/>
        </w:trPr>
        <w:tc>
          <w:tcPr>
            <w:tcW w:w="1853" w:type="dxa"/>
            <w:shd w:val="clear" w:color="auto" w:fill="FFFFFF"/>
          </w:tcPr>
          <w:p w:rsidR="00904EF8" w:rsidRPr="00DA0C5A" w:rsidRDefault="00904EF8" w:rsidP="004C70E3">
            <w:pPr>
              <w:pStyle w:val="25"/>
              <w:shd w:val="clear" w:color="auto" w:fill="auto"/>
              <w:spacing w:line="240" w:lineRule="auto"/>
              <w:ind w:right="10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0C5A">
              <w:rPr>
                <w:rFonts w:ascii="Times New Roman" w:hAnsi="Times New Roman"/>
                <w:b/>
                <w:sz w:val="22"/>
                <w:szCs w:val="22"/>
              </w:rPr>
              <w:t>Аспект</w:t>
            </w:r>
          </w:p>
        </w:tc>
        <w:tc>
          <w:tcPr>
            <w:tcW w:w="7938" w:type="dxa"/>
            <w:shd w:val="clear" w:color="auto" w:fill="FFFFFF"/>
          </w:tcPr>
          <w:p w:rsidR="00904EF8" w:rsidRPr="00DA0C5A" w:rsidRDefault="00904EF8" w:rsidP="004C70E3">
            <w:pPr>
              <w:pStyle w:val="25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0C5A">
              <w:rPr>
                <w:rFonts w:ascii="Times New Roman" w:hAnsi="Times New Roman"/>
                <w:b/>
                <w:sz w:val="22"/>
                <w:szCs w:val="22"/>
              </w:rPr>
              <w:t>Примеры</w:t>
            </w:r>
          </w:p>
        </w:tc>
      </w:tr>
      <w:tr w:rsidR="00904EF8" w:rsidRPr="004D6FAD" w:rsidTr="004D6FAD">
        <w:trPr>
          <w:trHeight w:val="878"/>
        </w:trPr>
        <w:tc>
          <w:tcPr>
            <w:tcW w:w="1853" w:type="dxa"/>
            <w:shd w:val="clear" w:color="auto" w:fill="FFFFFF"/>
          </w:tcPr>
          <w:p w:rsidR="00904EF8" w:rsidRPr="00DA0C5A" w:rsidRDefault="00904EF8" w:rsidP="004C70E3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Актуальность проблемы (темы)</w:t>
            </w:r>
          </w:p>
        </w:tc>
        <w:tc>
          <w:tcPr>
            <w:tcW w:w="7938" w:type="dxa"/>
            <w:shd w:val="clear" w:color="auto" w:fill="FFFFFF"/>
          </w:tcPr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right="13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 xml:space="preserve">В современной науке особенную остроту приобретает тема ... </w:t>
            </w:r>
          </w:p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right="131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Актуальна проблема...</w:t>
            </w:r>
          </w:p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Внимание учёных (критиков и т.д.) привлекают вопросы...</w:t>
            </w:r>
          </w:p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Многочисленные работы ... посвящены ...</w:t>
            </w:r>
          </w:p>
        </w:tc>
      </w:tr>
      <w:tr w:rsidR="00904EF8" w:rsidRPr="004D6FAD" w:rsidTr="004D6FAD">
        <w:trPr>
          <w:trHeight w:val="883"/>
        </w:trPr>
        <w:tc>
          <w:tcPr>
            <w:tcW w:w="1853" w:type="dxa"/>
            <w:shd w:val="clear" w:color="auto" w:fill="FFFFFF"/>
          </w:tcPr>
          <w:p w:rsidR="00904EF8" w:rsidRPr="00DA0C5A" w:rsidRDefault="00904EF8" w:rsidP="004C70E3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Перечисление работ, посвященных проблеме (теме)</w:t>
            </w:r>
          </w:p>
        </w:tc>
        <w:tc>
          <w:tcPr>
            <w:tcW w:w="7938" w:type="dxa"/>
            <w:shd w:val="clear" w:color="auto" w:fill="FFFFFF"/>
          </w:tcPr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 xml:space="preserve">Существует обширная литература, посвященная данной теме. </w:t>
            </w:r>
          </w:p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Данному вопросу (проблеме, теме) посвящены следующие работы (статьи, мо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нографии)...</w:t>
            </w:r>
          </w:p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Эта проблема рассматривается в следующих работах...</w:t>
            </w:r>
          </w:p>
        </w:tc>
      </w:tr>
      <w:tr w:rsidR="00904EF8" w:rsidRPr="004D6FAD" w:rsidTr="004D6FAD">
        <w:trPr>
          <w:trHeight w:val="1474"/>
        </w:trPr>
        <w:tc>
          <w:tcPr>
            <w:tcW w:w="1853" w:type="dxa"/>
            <w:shd w:val="clear" w:color="auto" w:fill="FFFFFF"/>
          </w:tcPr>
          <w:p w:rsidR="00904EF8" w:rsidRPr="00DA0C5A" w:rsidRDefault="00904EF8" w:rsidP="004C70E3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Описание основных подходов</w:t>
            </w:r>
          </w:p>
        </w:tc>
        <w:tc>
          <w:tcPr>
            <w:tcW w:w="7938" w:type="dxa"/>
            <w:shd w:val="clear" w:color="auto" w:fill="FFFFFF"/>
          </w:tcPr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Среди учёных, занимающихся проблемой ..., нет единой концепции ...</w:t>
            </w:r>
          </w:p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Можно выделить несколько подходов к решению данной проблемы. Существует две (три, четыре) основных точки зрения на проблему. Первый подход реализован в работах ..., в основе второго лежит концепция ..., третий подход состоит в том, что...</w:t>
            </w:r>
          </w:p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В исследовании данной проблемы можно выделить несколько школ (направле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ний, точек зрения)</w:t>
            </w:r>
          </w:p>
        </w:tc>
      </w:tr>
      <w:tr w:rsidR="00904EF8" w:rsidRPr="004D6FAD" w:rsidTr="004D6FAD">
        <w:trPr>
          <w:trHeight w:val="2069"/>
        </w:trPr>
        <w:tc>
          <w:tcPr>
            <w:tcW w:w="1853" w:type="dxa"/>
            <w:shd w:val="clear" w:color="auto" w:fill="FFFFFF"/>
          </w:tcPr>
          <w:p w:rsidR="00904EF8" w:rsidRPr="00DA0C5A" w:rsidRDefault="00904EF8" w:rsidP="004C70E3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Изложение сущности различ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ных точек зрения</w:t>
            </w:r>
          </w:p>
        </w:tc>
        <w:tc>
          <w:tcPr>
            <w:tcW w:w="7938" w:type="dxa"/>
            <w:shd w:val="clear" w:color="auto" w:fill="FFFFFF"/>
          </w:tcPr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 xml:space="preserve">Одна из точек зрения принадлежит ... и заключается в ... Вторая точка зрения противостоит первой и утверждает ... Этой точки зрения придерживается ... Третий подход представлен в работах ... и сводится к ... </w:t>
            </w:r>
          </w:p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Автор ... считает, что ...</w:t>
            </w:r>
          </w:p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 xml:space="preserve">Автор выдвигает положение (концепцию, теорию), в которой ... </w:t>
            </w:r>
          </w:p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Как считает... По мнению ... С точки зрения ...</w:t>
            </w:r>
          </w:p>
          <w:p w:rsidR="00194D40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 xml:space="preserve">Сущность (суть, основное положение)... состоит (заключается в..., сводится к...) </w:t>
            </w:r>
          </w:p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Согласно теории (концепции, трактовке, точке зрения, мнению)...</w:t>
            </w:r>
          </w:p>
        </w:tc>
      </w:tr>
      <w:tr w:rsidR="00904EF8" w:rsidRPr="004D6FAD" w:rsidTr="004D6FAD">
        <w:trPr>
          <w:trHeight w:val="983"/>
        </w:trPr>
        <w:tc>
          <w:tcPr>
            <w:tcW w:w="1853" w:type="dxa"/>
            <w:shd w:val="clear" w:color="auto" w:fill="FFFFFF"/>
          </w:tcPr>
          <w:p w:rsidR="00904EF8" w:rsidRPr="00DA0C5A" w:rsidRDefault="00904EF8" w:rsidP="004C70E3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Сравнение точек зрения. Сходство</w:t>
            </w:r>
          </w:p>
        </w:tc>
        <w:tc>
          <w:tcPr>
            <w:tcW w:w="7938" w:type="dxa"/>
            <w:shd w:val="clear" w:color="auto" w:fill="FFFFFF"/>
          </w:tcPr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Автор высказывает мнение, сходное с мнением ...</w:t>
            </w:r>
          </w:p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Автор придерживается тех же взглядов, что и ...</w:t>
            </w:r>
          </w:p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Позиция автора близка взглядам ...</w:t>
            </w:r>
          </w:p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Автор опирается на концепцию ...</w:t>
            </w:r>
          </w:p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Автор является представителем школы ...</w:t>
            </w:r>
          </w:p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Автор разделяет мнение ... по вопросу ...</w:t>
            </w:r>
            <w:r w:rsidR="00194D40" w:rsidRPr="00DA0C5A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A0C5A">
              <w:rPr>
                <w:rFonts w:ascii="Times New Roman" w:hAnsi="Times New Roman"/>
                <w:sz w:val="22"/>
                <w:szCs w:val="22"/>
              </w:rPr>
              <w:t>... объединяет с ... во взглядах на ...</w:t>
            </w:r>
            <w:r w:rsidR="00194D40" w:rsidRPr="00DA0C5A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A0C5A">
              <w:rPr>
                <w:rFonts w:ascii="Times New Roman" w:hAnsi="Times New Roman"/>
                <w:sz w:val="22"/>
                <w:szCs w:val="22"/>
              </w:rPr>
              <w:t>... по своей позиции близок ...</w:t>
            </w:r>
            <w:r w:rsidR="00194D40" w:rsidRPr="00DA0C5A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A0C5A">
              <w:rPr>
                <w:rFonts w:ascii="Times New Roman" w:hAnsi="Times New Roman"/>
                <w:sz w:val="22"/>
                <w:szCs w:val="22"/>
              </w:rPr>
              <w:t xml:space="preserve">... так </w:t>
            </w:r>
            <w:r w:rsidR="00194D40" w:rsidRPr="00DA0C5A">
              <w:rPr>
                <w:rFonts w:ascii="Times New Roman" w:hAnsi="Times New Roman"/>
                <w:sz w:val="22"/>
                <w:szCs w:val="22"/>
              </w:rPr>
              <w:t xml:space="preserve">же, как и ...; </w:t>
            </w:r>
            <w:r w:rsidRPr="00DA0C5A">
              <w:rPr>
                <w:rFonts w:ascii="Times New Roman" w:hAnsi="Times New Roman"/>
                <w:sz w:val="22"/>
                <w:szCs w:val="22"/>
              </w:rPr>
              <w:t>утверждает, что ...</w:t>
            </w:r>
          </w:p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Авторы придерживаются одинакового мнения по вопросу ...</w:t>
            </w:r>
          </w:p>
        </w:tc>
      </w:tr>
      <w:tr w:rsidR="00904EF8" w:rsidRPr="004D6FAD" w:rsidTr="004D6FAD">
        <w:trPr>
          <w:trHeight w:val="1248"/>
        </w:trPr>
        <w:tc>
          <w:tcPr>
            <w:tcW w:w="1853" w:type="dxa"/>
            <w:shd w:val="clear" w:color="auto" w:fill="FFFFFF"/>
          </w:tcPr>
          <w:p w:rsidR="00904EF8" w:rsidRPr="00DA0C5A" w:rsidRDefault="00904EF8" w:rsidP="004C70E3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Сравнение точек зрения. Раз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личие</w:t>
            </w:r>
          </w:p>
        </w:tc>
        <w:tc>
          <w:tcPr>
            <w:tcW w:w="7938" w:type="dxa"/>
            <w:shd w:val="clear" w:color="auto" w:fill="FFFFFF"/>
          </w:tcPr>
          <w:p w:rsidR="00194D40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 xml:space="preserve">Точка зрения ... коренным образом отличается от взглядов ... на ... </w:t>
            </w:r>
          </w:p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Взгляды ... значительно (незначительно, принципиально) отличаются от точки зрения ...</w:t>
            </w:r>
          </w:p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... диаметрально противоположно...</w:t>
            </w:r>
          </w:p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... отличается от ... тем, что...</w:t>
            </w:r>
          </w:p>
          <w:p w:rsidR="00904EF8" w:rsidRPr="00DA0C5A" w:rsidRDefault="00904EF8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Если ... утверждает, что ..., то ... считает, что...</w:t>
            </w:r>
          </w:p>
        </w:tc>
      </w:tr>
      <w:tr w:rsidR="00D11051" w:rsidRPr="009D2A41" w:rsidTr="004D6FAD">
        <w:trPr>
          <w:trHeight w:val="907"/>
        </w:trPr>
        <w:tc>
          <w:tcPr>
            <w:tcW w:w="1853" w:type="dxa"/>
            <w:shd w:val="clear" w:color="auto" w:fill="FFFFFF"/>
          </w:tcPr>
          <w:p w:rsidR="00D11051" w:rsidRPr="00DA0C5A" w:rsidRDefault="00D11051" w:rsidP="004C70E3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C5A">
              <w:rPr>
                <w:rFonts w:ascii="Times New Roman" w:hAnsi="Times New Roman"/>
                <w:sz w:val="24"/>
                <w:szCs w:val="24"/>
              </w:rPr>
              <w:t>Отношение к рассматривае</w:t>
            </w:r>
            <w:r w:rsidRPr="00DA0C5A">
              <w:rPr>
                <w:rFonts w:ascii="Times New Roman" w:hAnsi="Times New Roman"/>
                <w:sz w:val="24"/>
                <w:szCs w:val="24"/>
              </w:rPr>
              <w:softHyphen/>
              <w:t>мым точкам зрения (согла</w:t>
            </w:r>
            <w:r w:rsidRPr="00DA0C5A">
              <w:rPr>
                <w:rFonts w:ascii="Times New Roman" w:hAnsi="Times New Roman"/>
                <w:sz w:val="24"/>
                <w:szCs w:val="24"/>
              </w:rPr>
              <w:softHyphen/>
              <w:t>сие / несогласие)</w:t>
            </w:r>
          </w:p>
        </w:tc>
        <w:tc>
          <w:tcPr>
            <w:tcW w:w="7938" w:type="dxa"/>
            <w:shd w:val="clear" w:color="auto" w:fill="FFFFFF"/>
          </w:tcPr>
          <w:p w:rsidR="00D11051" w:rsidRPr="00DA0C5A" w:rsidRDefault="00D11051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5A">
              <w:rPr>
                <w:rFonts w:ascii="Times New Roman" w:hAnsi="Times New Roman"/>
                <w:sz w:val="24"/>
                <w:szCs w:val="24"/>
              </w:rPr>
              <w:t>Можно согласиться ...</w:t>
            </w:r>
          </w:p>
          <w:p w:rsidR="00D11051" w:rsidRPr="00DA0C5A" w:rsidRDefault="00D11051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5A">
              <w:rPr>
                <w:rFonts w:ascii="Times New Roman" w:hAnsi="Times New Roman"/>
                <w:sz w:val="24"/>
                <w:szCs w:val="24"/>
              </w:rPr>
              <w:t>Трудно согласиться с....</w:t>
            </w:r>
          </w:p>
          <w:p w:rsidR="00D11051" w:rsidRPr="00DA0C5A" w:rsidRDefault="00D11051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5A">
              <w:rPr>
                <w:rFonts w:ascii="Times New Roman" w:hAnsi="Times New Roman"/>
                <w:sz w:val="24"/>
                <w:szCs w:val="24"/>
              </w:rPr>
              <w:t>Трудно принять точку зрения...</w:t>
            </w:r>
          </w:p>
          <w:p w:rsidR="00D11051" w:rsidRPr="00DA0C5A" w:rsidRDefault="00D11051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5A">
              <w:rPr>
                <w:rFonts w:ascii="Times New Roman" w:hAnsi="Times New Roman"/>
                <w:sz w:val="24"/>
                <w:szCs w:val="24"/>
              </w:rPr>
              <w:t>Нельзя принять утверждение..., потому что...</w:t>
            </w:r>
          </w:p>
        </w:tc>
      </w:tr>
      <w:tr w:rsidR="00D11051" w:rsidRPr="009D2A41" w:rsidTr="004D6FAD">
        <w:trPr>
          <w:trHeight w:val="340"/>
        </w:trPr>
        <w:tc>
          <w:tcPr>
            <w:tcW w:w="1853" w:type="dxa"/>
            <w:shd w:val="clear" w:color="auto" w:fill="FFFFFF"/>
          </w:tcPr>
          <w:p w:rsidR="00D11051" w:rsidRPr="00DA0C5A" w:rsidRDefault="00D11051" w:rsidP="004C70E3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C5A">
              <w:rPr>
                <w:rFonts w:ascii="Times New Roman" w:hAnsi="Times New Roman"/>
                <w:sz w:val="24"/>
                <w:szCs w:val="24"/>
              </w:rPr>
              <w:t>Мотивированный выбор точки зрения</w:t>
            </w:r>
          </w:p>
        </w:tc>
        <w:tc>
          <w:tcPr>
            <w:tcW w:w="7938" w:type="dxa"/>
            <w:shd w:val="clear" w:color="auto" w:fill="FFFFFF"/>
          </w:tcPr>
          <w:p w:rsidR="00D11051" w:rsidRPr="00DA0C5A" w:rsidRDefault="00D11051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5A">
              <w:rPr>
                <w:rFonts w:ascii="Times New Roman" w:hAnsi="Times New Roman"/>
                <w:sz w:val="24"/>
                <w:szCs w:val="24"/>
              </w:rPr>
              <w:t xml:space="preserve">Из всего сказанного следует, что наиболее обоснованной является точка зрения ... </w:t>
            </w:r>
          </w:p>
          <w:p w:rsidR="00D11051" w:rsidRPr="00DA0C5A" w:rsidRDefault="00D11051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5A">
              <w:rPr>
                <w:rFonts w:ascii="Times New Roman" w:hAnsi="Times New Roman"/>
                <w:sz w:val="24"/>
                <w:szCs w:val="24"/>
              </w:rPr>
              <w:t xml:space="preserve">Таким образом, можно остановиться на ..., так как ... </w:t>
            </w:r>
          </w:p>
          <w:p w:rsidR="00D11051" w:rsidRPr="00DA0C5A" w:rsidRDefault="00D11051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5A">
              <w:rPr>
                <w:rFonts w:ascii="Times New Roman" w:hAnsi="Times New Roman"/>
                <w:sz w:val="24"/>
                <w:szCs w:val="24"/>
              </w:rPr>
              <w:t xml:space="preserve">Мы принимаем точку зрения ..., исходя из следующих соображений... </w:t>
            </w:r>
          </w:p>
          <w:p w:rsidR="00D11051" w:rsidRPr="00DA0C5A" w:rsidRDefault="00D11051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5A">
              <w:rPr>
                <w:rFonts w:ascii="Times New Roman" w:hAnsi="Times New Roman"/>
                <w:sz w:val="24"/>
                <w:szCs w:val="24"/>
              </w:rPr>
              <w:t>Мы считаем наиболее убедительными аргументы...</w:t>
            </w:r>
          </w:p>
          <w:p w:rsidR="00D11051" w:rsidRPr="00DA0C5A" w:rsidRDefault="00D11051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5A">
              <w:rPr>
                <w:rFonts w:ascii="Times New Roman" w:hAnsi="Times New Roman"/>
                <w:sz w:val="24"/>
                <w:szCs w:val="24"/>
              </w:rPr>
              <w:t>Неоспоримость доводов ... заключается в том, что ...</w:t>
            </w:r>
          </w:p>
          <w:p w:rsidR="00D11051" w:rsidRPr="00DA0C5A" w:rsidRDefault="00D11051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5A">
              <w:rPr>
                <w:rFonts w:ascii="Times New Roman" w:hAnsi="Times New Roman"/>
                <w:sz w:val="24"/>
                <w:szCs w:val="24"/>
              </w:rPr>
              <w:lastRenderedPageBreak/>
              <w:t>Описание результатов экспериментов ... представляется нам наиболее весо</w:t>
            </w:r>
            <w:r w:rsidRPr="00DA0C5A">
              <w:rPr>
                <w:rFonts w:ascii="Times New Roman" w:hAnsi="Times New Roman"/>
                <w:sz w:val="24"/>
                <w:szCs w:val="24"/>
              </w:rPr>
              <w:softHyphen/>
              <w:t>мым аргументом к признанию точки зрения ...</w:t>
            </w:r>
          </w:p>
        </w:tc>
      </w:tr>
      <w:tr w:rsidR="00D11051" w:rsidRPr="009D2A41" w:rsidTr="004D6FAD">
        <w:trPr>
          <w:trHeight w:val="826"/>
        </w:trPr>
        <w:tc>
          <w:tcPr>
            <w:tcW w:w="1853" w:type="dxa"/>
            <w:shd w:val="clear" w:color="auto" w:fill="FFFFFF"/>
          </w:tcPr>
          <w:p w:rsidR="00D11051" w:rsidRPr="00DA0C5A" w:rsidRDefault="00D11051" w:rsidP="004C70E3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C5A">
              <w:rPr>
                <w:rFonts w:ascii="Times New Roman" w:hAnsi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7938" w:type="dxa"/>
            <w:shd w:val="clear" w:color="auto" w:fill="FFFFFF"/>
          </w:tcPr>
          <w:p w:rsidR="00D11051" w:rsidRPr="00DA0C5A" w:rsidRDefault="00D11051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5A">
              <w:rPr>
                <w:rFonts w:ascii="Times New Roman" w:hAnsi="Times New Roman"/>
                <w:sz w:val="24"/>
                <w:szCs w:val="24"/>
              </w:rPr>
              <w:t>Данная точка зрения оригинальна (интересна, любопытна, наиболее адекватна нашему пониманию проблемы)</w:t>
            </w:r>
          </w:p>
          <w:p w:rsidR="00D11051" w:rsidRPr="00DA0C5A" w:rsidRDefault="00D11051" w:rsidP="004C70E3">
            <w:pPr>
              <w:pStyle w:val="10"/>
              <w:numPr>
                <w:ilvl w:val="0"/>
                <w:numId w:val="54"/>
              </w:numPr>
              <w:shd w:val="clear" w:color="auto" w:fill="auto"/>
              <w:spacing w:line="240" w:lineRule="auto"/>
              <w:ind w:left="3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5A">
              <w:rPr>
                <w:rFonts w:ascii="Times New Roman" w:hAnsi="Times New Roman"/>
                <w:sz w:val="24"/>
                <w:szCs w:val="24"/>
              </w:rPr>
              <w:t>Нельзя не отметить достоинство ...</w:t>
            </w:r>
          </w:p>
        </w:tc>
      </w:tr>
    </w:tbl>
    <w:p w:rsidR="004D6FAD" w:rsidRDefault="004D6FAD" w:rsidP="004C70E3">
      <w:pPr>
        <w:tabs>
          <w:tab w:val="left" w:pos="1523"/>
        </w:tabs>
        <w:jc w:val="center"/>
        <w:rPr>
          <w:b/>
          <w:color w:val="auto"/>
          <w:sz w:val="28"/>
          <w:szCs w:val="28"/>
        </w:rPr>
      </w:pPr>
    </w:p>
    <w:p w:rsidR="00160964" w:rsidRPr="002E1A2C" w:rsidRDefault="00160964" w:rsidP="004C70E3">
      <w:pPr>
        <w:tabs>
          <w:tab w:val="left" w:pos="1523"/>
        </w:tabs>
        <w:jc w:val="center"/>
        <w:rPr>
          <w:b/>
          <w:color w:val="auto"/>
          <w:sz w:val="24"/>
          <w:szCs w:val="24"/>
        </w:rPr>
      </w:pPr>
      <w:r w:rsidRPr="002E1A2C">
        <w:rPr>
          <w:b/>
          <w:color w:val="auto"/>
          <w:sz w:val="24"/>
          <w:szCs w:val="24"/>
        </w:rPr>
        <w:t>Формулирование темы исследовательской работы</w:t>
      </w:r>
    </w:p>
    <w:p w:rsidR="004D6FAD" w:rsidRDefault="004D6FAD" w:rsidP="004C70E3">
      <w:pPr>
        <w:tabs>
          <w:tab w:val="left" w:pos="1523"/>
        </w:tabs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160964" w:rsidRPr="009D2A41" w:rsidTr="00165807">
        <w:trPr>
          <w:jc w:val="center"/>
        </w:trPr>
        <w:tc>
          <w:tcPr>
            <w:tcW w:w="3190" w:type="dxa"/>
            <w:shd w:val="clear" w:color="auto" w:fill="auto"/>
          </w:tcPr>
          <w:p w:rsidR="00160964" w:rsidRPr="009D2A41" w:rsidRDefault="00160964" w:rsidP="004C70E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D2A41">
              <w:rPr>
                <w:b/>
                <w:color w:val="auto"/>
                <w:sz w:val="24"/>
                <w:szCs w:val="24"/>
              </w:rPr>
              <w:t>Направленность</w:t>
            </w:r>
          </w:p>
        </w:tc>
        <w:tc>
          <w:tcPr>
            <w:tcW w:w="3190" w:type="dxa"/>
            <w:shd w:val="clear" w:color="auto" w:fill="auto"/>
          </w:tcPr>
          <w:p w:rsidR="00160964" w:rsidRPr="009D2A41" w:rsidRDefault="00160964" w:rsidP="004C70E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D2A41">
              <w:rPr>
                <w:b/>
                <w:color w:val="auto"/>
                <w:sz w:val="24"/>
                <w:szCs w:val="24"/>
              </w:rPr>
              <w:t>Объект исследования</w:t>
            </w:r>
          </w:p>
        </w:tc>
        <w:tc>
          <w:tcPr>
            <w:tcW w:w="3191" w:type="dxa"/>
            <w:shd w:val="clear" w:color="auto" w:fill="auto"/>
          </w:tcPr>
          <w:p w:rsidR="00160964" w:rsidRPr="009D2A41" w:rsidRDefault="00160964" w:rsidP="004C70E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D2A41">
              <w:rPr>
                <w:b/>
                <w:color w:val="auto"/>
                <w:sz w:val="24"/>
                <w:szCs w:val="24"/>
              </w:rPr>
              <w:t>Предмет исследования</w:t>
            </w:r>
          </w:p>
        </w:tc>
      </w:tr>
      <w:tr w:rsidR="004D6FAD" w:rsidRPr="009D2A41" w:rsidTr="004D6FAD">
        <w:trPr>
          <w:trHeight w:val="4139"/>
          <w:jc w:val="center"/>
        </w:trPr>
        <w:tc>
          <w:tcPr>
            <w:tcW w:w="3190" w:type="dxa"/>
            <w:shd w:val="clear" w:color="auto" w:fill="auto"/>
          </w:tcPr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Анализ…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Разработка…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Изучение…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Обоснование…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Улучшение…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Возможности…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Исследование…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Проблемы…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Диагностика…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Формирование…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Подготовка…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Активизация…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Организация…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Становление…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Влияние…</w:t>
            </w:r>
          </w:p>
        </w:tc>
        <w:tc>
          <w:tcPr>
            <w:tcW w:w="3190" w:type="dxa"/>
            <w:shd w:val="clear" w:color="auto" w:fill="auto"/>
          </w:tcPr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Технологии…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Теории…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Практики…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Структуры…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Особенностей…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Принципов…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Уровня…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Подготовки…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Эффективности…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Способа…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Устройства…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Зависимости…</w:t>
            </w:r>
          </w:p>
        </w:tc>
        <w:tc>
          <w:tcPr>
            <w:tcW w:w="3191" w:type="dxa"/>
            <w:shd w:val="clear" w:color="auto" w:fill="auto"/>
          </w:tcPr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В условиях…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С учетом…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Для (чего?)…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За счет (чего)…</w:t>
            </w:r>
          </w:p>
          <w:p w:rsidR="004D6FAD" w:rsidRPr="009D2A41" w:rsidRDefault="004D6FAD" w:rsidP="004C70E3">
            <w:pPr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С использованием…</w:t>
            </w:r>
          </w:p>
        </w:tc>
      </w:tr>
    </w:tbl>
    <w:p w:rsidR="004D6FAD" w:rsidRDefault="004D6FAD" w:rsidP="004C70E3">
      <w:pPr>
        <w:jc w:val="center"/>
        <w:rPr>
          <w:b/>
          <w:color w:val="auto"/>
          <w:sz w:val="28"/>
          <w:szCs w:val="28"/>
        </w:rPr>
      </w:pPr>
    </w:p>
    <w:p w:rsidR="00E45782" w:rsidRPr="002E1A2C" w:rsidRDefault="00E45782" w:rsidP="004C70E3">
      <w:pPr>
        <w:jc w:val="center"/>
        <w:rPr>
          <w:b/>
          <w:color w:val="auto"/>
          <w:sz w:val="24"/>
          <w:szCs w:val="24"/>
        </w:rPr>
      </w:pPr>
      <w:r w:rsidRPr="002E1A2C">
        <w:rPr>
          <w:b/>
          <w:color w:val="auto"/>
          <w:sz w:val="24"/>
          <w:szCs w:val="24"/>
        </w:rPr>
        <w:t xml:space="preserve">Формулирование задач </w:t>
      </w:r>
      <w:r w:rsidR="009D2A41" w:rsidRPr="002E1A2C">
        <w:rPr>
          <w:b/>
          <w:color w:val="auto"/>
          <w:sz w:val="24"/>
          <w:szCs w:val="24"/>
        </w:rPr>
        <w:t>исследовательской</w:t>
      </w:r>
      <w:r w:rsidRPr="002E1A2C">
        <w:rPr>
          <w:b/>
          <w:color w:val="auto"/>
          <w:sz w:val="24"/>
          <w:szCs w:val="24"/>
        </w:rPr>
        <w:t xml:space="preserve"> работы</w:t>
      </w:r>
    </w:p>
    <w:p w:rsidR="004D6FAD" w:rsidRDefault="004D6FAD" w:rsidP="004C70E3">
      <w:pPr>
        <w:jc w:val="center"/>
        <w:rPr>
          <w:b/>
          <w:color w:val="auto"/>
          <w:sz w:val="28"/>
          <w:szCs w:val="28"/>
        </w:rPr>
      </w:pPr>
    </w:p>
    <w:tbl>
      <w:tblPr>
        <w:tblW w:w="936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46"/>
        <w:gridCol w:w="4820"/>
      </w:tblGrid>
      <w:tr w:rsidR="00160964" w:rsidRPr="009D2A41" w:rsidTr="00A10100">
        <w:trPr>
          <w:trHeight w:val="28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782" w:rsidRPr="00DA0C5A" w:rsidRDefault="00E45782" w:rsidP="004C70E3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C5A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782" w:rsidRPr="00DA0C5A" w:rsidRDefault="00E45782" w:rsidP="004C70E3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C5A">
              <w:rPr>
                <w:rFonts w:ascii="Times New Roman" w:hAnsi="Times New Roman"/>
                <w:b/>
                <w:sz w:val="24"/>
                <w:szCs w:val="24"/>
              </w:rPr>
              <w:t>«Частный» предмет деятельности</w:t>
            </w:r>
          </w:p>
        </w:tc>
      </w:tr>
      <w:tr w:rsidR="00160964" w:rsidRPr="009D2A41" w:rsidTr="009D2A41">
        <w:trPr>
          <w:trHeight w:val="438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изучить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исследовать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проанализировать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рассмотреть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обосновать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объяснить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выявить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дать анализ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разработать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определить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экспериментально проверить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доказать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показать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апробировать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выработать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условия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факторы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подходы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роль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значение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место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средства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литературе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возможности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целесообразность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методику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приемы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технологии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причины</w:t>
            </w:r>
          </w:p>
          <w:p w:rsidR="00160964" w:rsidRPr="009D2A41" w:rsidRDefault="00160964" w:rsidP="004C70E3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критерии</w:t>
            </w:r>
          </w:p>
          <w:p w:rsidR="00160964" w:rsidRPr="009D2A41" w:rsidRDefault="00160964" w:rsidP="004C70E3">
            <w:pPr>
              <w:pStyle w:val="1"/>
              <w:jc w:val="center"/>
              <w:rPr>
                <w:sz w:val="24"/>
                <w:szCs w:val="24"/>
              </w:rPr>
            </w:pPr>
            <w:r w:rsidRPr="009D2A41">
              <w:rPr>
                <w:color w:val="auto"/>
                <w:sz w:val="24"/>
                <w:szCs w:val="24"/>
              </w:rPr>
              <w:t>особенности</w:t>
            </w:r>
          </w:p>
        </w:tc>
      </w:tr>
    </w:tbl>
    <w:p w:rsidR="00E45782" w:rsidRPr="003466CC" w:rsidRDefault="00E45782" w:rsidP="004C70E3">
      <w:pPr>
        <w:ind w:firstLine="709"/>
        <w:jc w:val="right"/>
        <w:rPr>
          <w:color w:val="auto"/>
        </w:rPr>
      </w:pPr>
    </w:p>
    <w:p w:rsidR="00D11051" w:rsidRDefault="00D11051" w:rsidP="004C70E3">
      <w:pPr>
        <w:shd w:val="clear" w:color="auto" w:fill="FFFFFF"/>
        <w:jc w:val="right"/>
        <w:rPr>
          <w:bCs/>
          <w:iCs/>
          <w:color w:val="auto"/>
          <w:sz w:val="28"/>
          <w:szCs w:val="28"/>
        </w:rPr>
      </w:pPr>
    </w:p>
    <w:p w:rsidR="00D11051" w:rsidRDefault="00D11051" w:rsidP="004C70E3">
      <w:pPr>
        <w:shd w:val="clear" w:color="auto" w:fill="FFFFFF"/>
        <w:jc w:val="right"/>
        <w:rPr>
          <w:bCs/>
          <w:iCs/>
          <w:color w:val="auto"/>
          <w:sz w:val="28"/>
          <w:szCs w:val="28"/>
        </w:rPr>
      </w:pPr>
    </w:p>
    <w:p w:rsidR="00D11051" w:rsidRDefault="00D11051" w:rsidP="004C70E3">
      <w:pPr>
        <w:shd w:val="clear" w:color="auto" w:fill="FFFFFF"/>
        <w:jc w:val="right"/>
        <w:rPr>
          <w:bCs/>
          <w:iCs/>
          <w:color w:val="auto"/>
          <w:sz w:val="28"/>
          <w:szCs w:val="28"/>
        </w:rPr>
      </w:pPr>
    </w:p>
    <w:p w:rsidR="00D11051" w:rsidRDefault="00D11051" w:rsidP="004C70E3">
      <w:pPr>
        <w:shd w:val="clear" w:color="auto" w:fill="FFFFFF"/>
        <w:jc w:val="right"/>
        <w:rPr>
          <w:bCs/>
          <w:iCs/>
          <w:color w:val="auto"/>
          <w:sz w:val="28"/>
          <w:szCs w:val="28"/>
        </w:rPr>
      </w:pPr>
    </w:p>
    <w:p w:rsidR="002E1A2C" w:rsidRDefault="002E1A2C" w:rsidP="004C70E3">
      <w:pPr>
        <w:shd w:val="clear" w:color="auto" w:fill="FFFFFF"/>
        <w:jc w:val="right"/>
        <w:rPr>
          <w:bCs/>
          <w:iCs/>
          <w:color w:val="auto"/>
          <w:sz w:val="24"/>
          <w:szCs w:val="24"/>
        </w:rPr>
      </w:pPr>
    </w:p>
    <w:p w:rsidR="00194D40" w:rsidRPr="002E1A2C" w:rsidRDefault="00194D40" w:rsidP="004C70E3">
      <w:pPr>
        <w:shd w:val="clear" w:color="auto" w:fill="FFFFFF"/>
        <w:jc w:val="right"/>
        <w:rPr>
          <w:bCs/>
          <w:iCs/>
          <w:color w:val="auto"/>
          <w:sz w:val="24"/>
          <w:szCs w:val="24"/>
        </w:rPr>
      </w:pPr>
      <w:r w:rsidRPr="002E1A2C">
        <w:rPr>
          <w:bCs/>
          <w:iCs/>
          <w:color w:val="auto"/>
          <w:sz w:val="24"/>
          <w:szCs w:val="24"/>
        </w:rPr>
        <w:lastRenderedPageBreak/>
        <w:t xml:space="preserve">Приложение </w:t>
      </w:r>
      <w:r w:rsidR="004D6FAD" w:rsidRPr="002E1A2C">
        <w:rPr>
          <w:bCs/>
          <w:iCs/>
          <w:color w:val="auto"/>
          <w:sz w:val="24"/>
          <w:szCs w:val="24"/>
        </w:rPr>
        <w:t>7</w:t>
      </w:r>
    </w:p>
    <w:p w:rsidR="00582451" w:rsidRPr="002E1A2C" w:rsidRDefault="000E4D82" w:rsidP="004C70E3">
      <w:pPr>
        <w:shd w:val="clear" w:color="auto" w:fill="FFFFFF"/>
        <w:jc w:val="center"/>
        <w:rPr>
          <w:b/>
          <w:bCs/>
          <w:iCs/>
          <w:color w:val="auto"/>
          <w:sz w:val="24"/>
          <w:szCs w:val="24"/>
        </w:rPr>
      </w:pPr>
      <w:r w:rsidRPr="002E1A2C">
        <w:rPr>
          <w:b/>
          <w:bCs/>
          <w:iCs/>
          <w:color w:val="auto"/>
          <w:sz w:val="24"/>
          <w:szCs w:val="24"/>
        </w:rPr>
        <w:t xml:space="preserve">Образец оформления </w:t>
      </w:r>
      <w:r w:rsidR="00582451" w:rsidRPr="002E1A2C">
        <w:rPr>
          <w:b/>
          <w:bCs/>
          <w:iCs/>
          <w:color w:val="auto"/>
          <w:sz w:val="24"/>
          <w:szCs w:val="24"/>
        </w:rPr>
        <w:t>глоссари</w:t>
      </w:r>
      <w:r w:rsidRPr="002E1A2C">
        <w:rPr>
          <w:b/>
          <w:bCs/>
          <w:iCs/>
          <w:color w:val="auto"/>
          <w:sz w:val="24"/>
          <w:szCs w:val="24"/>
        </w:rPr>
        <w:t>я</w:t>
      </w:r>
    </w:p>
    <w:p w:rsidR="00133E91" w:rsidRPr="00582451" w:rsidRDefault="00133E91" w:rsidP="004C70E3">
      <w:pPr>
        <w:shd w:val="clear" w:color="auto" w:fill="FFFFFF"/>
        <w:jc w:val="center"/>
        <w:rPr>
          <w:b/>
          <w:bCs/>
          <w:iCs/>
          <w:color w:val="auto"/>
          <w:sz w:val="28"/>
          <w:szCs w:val="28"/>
        </w:rPr>
      </w:pPr>
    </w:p>
    <w:p w:rsidR="00D36B8A" w:rsidRPr="002E1A2C" w:rsidRDefault="00D36B8A" w:rsidP="004C70E3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2E1A2C">
        <w:rPr>
          <w:b/>
          <w:color w:val="auto"/>
          <w:sz w:val="24"/>
          <w:szCs w:val="24"/>
        </w:rPr>
        <w:t xml:space="preserve">Воспитание – </w:t>
      </w:r>
      <w:r w:rsidRPr="002E1A2C">
        <w:rPr>
          <w:color w:val="auto"/>
          <w:sz w:val="24"/>
          <w:szCs w:val="24"/>
        </w:rPr>
        <w:t>процесс передачи норм поведения, ценностных ориентаций, выстраиваемый на основе сложившихся устойчивых общественных   представлений об идеале личности.</w:t>
      </w:r>
    </w:p>
    <w:p w:rsidR="00D36B8A" w:rsidRPr="002E1A2C" w:rsidRDefault="00D36B8A" w:rsidP="004C70E3">
      <w:pPr>
        <w:tabs>
          <w:tab w:val="left" w:pos="365"/>
        </w:tabs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2E1A2C">
        <w:rPr>
          <w:b/>
          <w:bCs/>
          <w:color w:val="auto"/>
          <w:sz w:val="24"/>
          <w:szCs w:val="24"/>
        </w:rPr>
        <w:t>Мотивация</w:t>
      </w:r>
      <w:r w:rsidRPr="002E1A2C">
        <w:rPr>
          <w:color w:val="auto"/>
          <w:sz w:val="24"/>
          <w:szCs w:val="24"/>
        </w:rPr>
        <w:t xml:space="preserve"> – это процесс, побуждающий двигаться к поставленной цели; фактор, определяющий поведение и побуждающий к деятельности.</w:t>
      </w:r>
    </w:p>
    <w:p w:rsidR="00D36B8A" w:rsidRPr="002E1A2C" w:rsidRDefault="00D36B8A" w:rsidP="004C70E3">
      <w:pPr>
        <w:ind w:firstLine="709"/>
        <w:jc w:val="both"/>
        <w:rPr>
          <w:color w:val="auto"/>
          <w:sz w:val="24"/>
          <w:szCs w:val="24"/>
        </w:rPr>
      </w:pPr>
      <w:r w:rsidRPr="002E1A2C">
        <w:rPr>
          <w:b/>
          <w:color w:val="auto"/>
          <w:sz w:val="24"/>
          <w:szCs w:val="24"/>
        </w:rPr>
        <w:t>Мышление</w:t>
      </w:r>
      <w:r w:rsidRPr="002E1A2C">
        <w:rPr>
          <w:color w:val="auto"/>
          <w:sz w:val="24"/>
          <w:szCs w:val="24"/>
        </w:rPr>
        <w:t xml:space="preserve"> — высшая ступень человеческого познания, процесс отражения в мозге окружающего реального мира, основанная на двух принципиально различных психофизиологических механизмах: образования и непрерывного пополнения запаса понятий, представлений и вывода новых суждений и умозаключений.</w:t>
      </w:r>
    </w:p>
    <w:p w:rsidR="00D36B8A" w:rsidRPr="002E1A2C" w:rsidRDefault="00D36B8A" w:rsidP="004C70E3">
      <w:pPr>
        <w:tabs>
          <w:tab w:val="left" w:pos="365"/>
        </w:tabs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2E1A2C">
        <w:rPr>
          <w:b/>
          <w:bCs/>
          <w:iCs/>
          <w:color w:val="auto"/>
          <w:sz w:val="24"/>
          <w:szCs w:val="24"/>
        </w:rPr>
        <w:t>Навык</w:t>
      </w:r>
      <w:r w:rsidRPr="002E1A2C">
        <w:rPr>
          <w:iCs/>
          <w:color w:val="auto"/>
          <w:sz w:val="24"/>
          <w:szCs w:val="24"/>
        </w:rPr>
        <w:t xml:space="preserve"> </w:t>
      </w:r>
      <w:r w:rsidR="00EA05B9" w:rsidRPr="002E1A2C">
        <w:rPr>
          <w:color w:val="auto"/>
          <w:sz w:val="24"/>
          <w:szCs w:val="24"/>
        </w:rPr>
        <w:t>—</w:t>
      </w:r>
      <w:r w:rsidRPr="002E1A2C">
        <w:rPr>
          <w:iCs/>
          <w:color w:val="auto"/>
          <w:sz w:val="24"/>
          <w:szCs w:val="24"/>
        </w:rPr>
        <w:t xml:space="preserve"> это способность к действию, достигшему наивысшего уровня сформированности, совершаемому автоматизировано, без осознания промежуточных шагов</w:t>
      </w:r>
      <w:r w:rsidRPr="002E1A2C">
        <w:rPr>
          <w:color w:val="auto"/>
          <w:sz w:val="24"/>
          <w:szCs w:val="24"/>
        </w:rPr>
        <w:t>.</w:t>
      </w:r>
    </w:p>
    <w:p w:rsidR="00D36B8A" w:rsidRPr="002E1A2C" w:rsidRDefault="00D36B8A" w:rsidP="004C70E3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2E1A2C">
        <w:rPr>
          <w:b/>
          <w:color w:val="auto"/>
          <w:sz w:val="24"/>
          <w:szCs w:val="24"/>
        </w:rPr>
        <w:t xml:space="preserve">Образование – </w:t>
      </w:r>
      <w:r w:rsidRPr="002E1A2C">
        <w:rPr>
          <w:color w:val="auto"/>
          <w:sz w:val="24"/>
          <w:szCs w:val="24"/>
        </w:rPr>
        <w:t>результат процесса обучения, в ходе которого учащиеся овладевают  системой знаний, умений и навыков из определённых областей науки, техники,  культуры.</w:t>
      </w:r>
    </w:p>
    <w:p w:rsidR="00D36B8A" w:rsidRPr="002E1A2C" w:rsidRDefault="00D36B8A" w:rsidP="004C70E3">
      <w:pPr>
        <w:tabs>
          <w:tab w:val="left" w:pos="365"/>
        </w:tabs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2E1A2C">
        <w:rPr>
          <w:b/>
          <w:bCs/>
          <w:color w:val="auto"/>
          <w:sz w:val="24"/>
          <w:szCs w:val="24"/>
        </w:rPr>
        <w:t>Обучение</w:t>
      </w:r>
      <w:r w:rsidRPr="002E1A2C">
        <w:rPr>
          <w:color w:val="auto"/>
          <w:sz w:val="24"/>
          <w:szCs w:val="24"/>
        </w:rPr>
        <w:t xml:space="preserve"> – особый вид человеческих отношений, в процессе которых осуществляется образование, воспитание и передача субъекту обучения опыта человеческой деятельности.</w:t>
      </w:r>
    </w:p>
    <w:p w:rsidR="00D36B8A" w:rsidRPr="002E1A2C" w:rsidRDefault="00D36B8A" w:rsidP="004C70E3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2E1A2C">
        <w:rPr>
          <w:b/>
          <w:color w:val="auto"/>
          <w:sz w:val="24"/>
          <w:szCs w:val="24"/>
        </w:rPr>
        <w:t xml:space="preserve">Обучение - </w:t>
      </w:r>
      <w:r w:rsidRPr="002E1A2C">
        <w:rPr>
          <w:color w:val="auto"/>
          <w:sz w:val="24"/>
          <w:szCs w:val="24"/>
        </w:rPr>
        <w:t>систематическое, планомерное и непосредственное руководство процессом учения в течение относительно долгого (многолетнего) периода.</w:t>
      </w:r>
    </w:p>
    <w:p w:rsidR="00D36B8A" w:rsidRPr="002E1A2C" w:rsidRDefault="00D36B8A" w:rsidP="004C70E3">
      <w:pPr>
        <w:tabs>
          <w:tab w:val="left" w:pos="365"/>
        </w:tabs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2E1A2C">
        <w:rPr>
          <w:b/>
          <w:bCs/>
          <w:color w:val="auto"/>
          <w:sz w:val="24"/>
          <w:szCs w:val="24"/>
        </w:rPr>
        <w:t>Процесс обучения</w:t>
      </w:r>
      <w:r w:rsidRPr="002E1A2C">
        <w:rPr>
          <w:color w:val="auto"/>
          <w:sz w:val="24"/>
          <w:szCs w:val="24"/>
        </w:rPr>
        <w:t xml:space="preserve"> – совокупность последовательных действий учителя и руководимых им учащихся, направленных на сознательное и прочное усвоение системы знаний, в ходе чего осуществляются развитие познавательных сил, овладение элементами культуры умственного и физического труда.</w:t>
      </w:r>
    </w:p>
    <w:p w:rsidR="00D36B8A" w:rsidRPr="002E1A2C" w:rsidRDefault="00D36B8A" w:rsidP="004C70E3">
      <w:pPr>
        <w:tabs>
          <w:tab w:val="left" w:pos="365"/>
        </w:tabs>
        <w:autoSpaceDE w:val="0"/>
        <w:autoSpaceDN w:val="0"/>
        <w:adjustRightInd w:val="0"/>
        <w:ind w:firstLine="709"/>
        <w:jc w:val="both"/>
        <w:rPr>
          <w:b/>
          <w:bCs/>
          <w:iCs/>
          <w:color w:val="auto"/>
          <w:sz w:val="24"/>
          <w:szCs w:val="24"/>
        </w:rPr>
      </w:pPr>
      <w:r w:rsidRPr="002E1A2C">
        <w:rPr>
          <w:b/>
          <w:bCs/>
          <w:iCs/>
          <w:color w:val="auto"/>
          <w:sz w:val="24"/>
          <w:szCs w:val="24"/>
        </w:rPr>
        <w:t>Умение</w:t>
      </w:r>
      <w:r w:rsidRPr="002E1A2C">
        <w:rPr>
          <w:iCs/>
          <w:color w:val="auto"/>
          <w:sz w:val="24"/>
          <w:szCs w:val="24"/>
        </w:rPr>
        <w:t xml:space="preserve"> </w:t>
      </w:r>
      <w:r w:rsidR="00EA05B9" w:rsidRPr="002E1A2C">
        <w:rPr>
          <w:color w:val="auto"/>
          <w:sz w:val="24"/>
          <w:szCs w:val="24"/>
        </w:rPr>
        <w:t>—</w:t>
      </w:r>
      <w:r w:rsidRPr="002E1A2C">
        <w:rPr>
          <w:iCs/>
          <w:color w:val="auto"/>
          <w:sz w:val="24"/>
          <w:szCs w:val="24"/>
        </w:rPr>
        <w:t xml:space="preserve"> это способность к действию, не достигшему наивысшего уровня сформированности, совершаемому полностью сознательно</w:t>
      </w:r>
      <w:r w:rsidRPr="002E1A2C">
        <w:rPr>
          <w:color w:val="auto"/>
          <w:sz w:val="24"/>
          <w:szCs w:val="24"/>
        </w:rPr>
        <w:t>.</w:t>
      </w:r>
    </w:p>
    <w:p w:rsidR="00D36B8A" w:rsidRPr="002E1A2C" w:rsidRDefault="00D36B8A" w:rsidP="004C70E3">
      <w:pPr>
        <w:tabs>
          <w:tab w:val="left" w:pos="365"/>
        </w:tabs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2E1A2C">
        <w:rPr>
          <w:b/>
          <w:bCs/>
          <w:color w:val="auto"/>
          <w:sz w:val="24"/>
          <w:szCs w:val="24"/>
        </w:rPr>
        <w:t>Усвоение</w:t>
      </w:r>
      <w:r w:rsidRPr="002E1A2C">
        <w:rPr>
          <w:color w:val="auto"/>
          <w:sz w:val="24"/>
          <w:szCs w:val="24"/>
        </w:rPr>
        <w:t xml:space="preserve"> – это организованная познавательная деятельность ученика, которая включает деятельность ряда познавательных психических процессов – восприятия, памяти, мышления, воображения.</w:t>
      </w:r>
    </w:p>
    <w:p w:rsidR="00D36B8A" w:rsidRPr="002E1A2C" w:rsidRDefault="00D36B8A" w:rsidP="004C70E3">
      <w:pPr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2E1A2C">
        <w:rPr>
          <w:b/>
          <w:color w:val="auto"/>
          <w:sz w:val="24"/>
          <w:szCs w:val="24"/>
        </w:rPr>
        <w:t xml:space="preserve">Учение </w:t>
      </w:r>
      <w:r w:rsidRPr="002E1A2C">
        <w:rPr>
          <w:color w:val="auto"/>
          <w:sz w:val="24"/>
          <w:szCs w:val="24"/>
        </w:rPr>
        <w:t xml:space="preserve">–  активный процесс усвоения знаний, умений и навыков. </w:t>
      </w:r>
    </w:p>
    <w:p w:rsidR="00D85D87" w:rsidRPr="002E1A2C" w:rsidRDefault="00D85D87" w:rsidP="004C70E3">
      <w:pPr>
        <w:shd w:val="clear" w:color="auto" w:fill="FFFFFF"/>
        <w:ind w:left="2141" w:right="76" w:firstLine="709"/>
        <w:jc w:val="right"/>
        <w:rPr>
          <w:b/>
          <w:bCs/>
          <w:color w:val="auto"/>
          <w:spacing w:val="-4"/>
          <w:sz w:val="24"/>
          <w:szCs w:val="24"/>
        </w:rPr>
      </w:pPr>
    </w:p>
    <w:p w:rsidR="008834A2" w:rsidRPr="00D85D87" w:rsidRDefault="008834A2" w:rsidP="004C70E3">
      <w:pPr>
        <w:widowControl w:val="0"/>
        <w:shd w:val="clear" w:color="auto" w:fill="FFFFFF"/>
        <w:autoSpaceDE w:val="0"/>
        <w:autoSpaceDN w:val="0"/>
        <w:adjustRightInd w:val="0"/>
        <w:ind w:left="67" w:firstLine="709"/>
        <w:jc w:val="right"/>
        <w:rPr>
          <w:b/>
          <w:bCs/>
          <w:color w:val="auto"/>
          <w:w w:val="101"/>
          <w:sz w:val="28"/>
          <w:szCs w:val="28"/>
        </w:rPr>
      </w:pPr>
    </w:p>
    <w:p w:rsidR="00AB4090" w:rsidRDefault="00AB4090" w:rsidP="004C70E3">
      <w:pPr>
        <w:shd w:val="clear" w:color="auto" w:fill="FFFFFF"/>
        <w:ind w:firstLine="709"/>
        <w:jc w:val="right"/>
        <w:rPr>
          <w:bCs/>
          <w:color w:val="auto"/>
          <w:sz w:val="28"/>
          <w:szCs w:val="28"/>
        </w:rPr>
      </w:pPr>
    </w:p>
    <w:p w:rsidR="006703B8" w:rsidRDefault="006703B8" w:rsidP="004C70E3">
      <w:pPr>
        <w:shd w:val="clear" w:color="auto" w:fill="FFFFFF"/>
        <w:ind w:firstLine="709"/>
        <w:jc w:val="right"/>
        <w:rPr>
          <w:bCs/>
          <w:color w:val="auto"/>
          <w:sz w:val="28"/>
          <w:szCs w:val="28"/>
        </w:rPr>
      </w:pPr>
    </w:p>
    <w:p w:rsidR="002E1A2C" w:rsidRDefault="002E1A2C" w:rsidP="004C70E3">
      <w:pPr>
        <w:shd w:val="clear" w:color="auto" w:fill="FFFFFF"/>
        <w:ind w:firstLine="709"/>
        <w:jc w:val="right"/>
        <w:rPr>
          <w:bCs/>
          <w:color w:val="auto"/>
          <w:sz w:val="28"/>
          <w:szCs w:val="28"/>
        </w:rPr>
      </w:pPr>
    </w:p>
    <w:p w:rsidR="002E1A2C" w:rsidRDefault="002E1A2C" w:rsidP="004C70E3">
      <w:pPr>
        <w:shd w:val="clear" w:color="auto" w:fill="FFFFFF"/>
        <w:ind w:firstLine="709"/>
        <w:jc w:val="right"/>
        <w:rPr>
          <w:bCs/>
          <w:color w:val="auto"/>
          <w:sz w:val="28"/>
          <w:szCs w:val="28"/>
        </w:rPr>
      </w:pPr>
    </w:p>
    <w:p w:rsidR="002E1A2C" w:rsidRDefault="002E1A2C" w:rsidP="004C70E3">
      <w:pPr>
        <w:shd w:val="clear" w:color="auto" w:fill="FFFFFF"/>
        <w:ind w:firstLine="709"/>
        <w:jc w:val="right"/>
        <w:rPr>
          <w:bCs/>
          <w:color w:val="auto"/>
          <w:sz w:val="28"/>
          <w:szCs w:val="28"/>
        </w:rPr>
      </w:pPr>
    </w:p>
    <w:p w:rsidR="002E1A2C" w:rsidRDefault="002E1A2C" w:rsidP="004C70E3">
      <w:pPr>
        <w:shd w:val="clear" w:color="auto" w:fill="FFFFFF"/>
        <w:ind w:firstLine="709"/>
        <w:jc w:val="right"/>
        <w:rPr>
          <w:bCs/>
          <w:color w:val="auto"/>
          <w:sz w:val="28"/>
          <w:szCs w:val="28"/>
        </w:rPr>
      </w:pPr>
    </w:p>
    <w:p w:rsidR="002E1A2C" w:rsidRDefault="002E1A2C" w:rsidP="004C70E3">
      <w:pPr>
        <w:shd w:val="clear" w:color="auto" w:fill="FFFFFF"/>
        <w:ind w:firstLine="709"/>
        <w:jc w:val="right"/>
        <w:rPr>
          <w:bCs/>
          <w:color w:val="auto"/>
          <w:sz w:val="28"/>
          <w:szCs w:val="28"/>
        </w:rPr>
      </w:pPr>
    </w:p>
    <w:p w:rsidR="002E1A2C" w:rsidRDefault="002E1A2C" w:rsidP="004C70E3">
      <w:pPr>
        <w:shd w:val="clear" w:color="auto" w:fill="FFFFFF"/>
        <w:ind w:firstLine="709"/>
        <w:jc w:val="right"/>
        <w:rPr>
          <w:bCs/>
          <w:color w:val="auto"/>
          <w:sz w:val="28"/>
          <w:szCs w:val="28"/>
        </w:rPr>
      </w:pPr>
    </w:p>
    <w:p w:rsidR="002E1A2C" w:rsidRDefault="002E1A2C" w:rsidP="004C70E3">
      <w:pPr>
        <w:shd w:val="clear" w:color="auto" w:fill="FFFFFF"/>
        <w:ind w:firstLine="709"/>
        <w:jc w:val="right"/>
        <w:rPr>
          <w:bCs/>
          <w:color w:val="auto"/>
          <w:sz w:val="28"/>
          <w:szCs w:val="28"/>
        </w:rPr>
      </w:pPr>
    </w:p>
    <w:p w:rsidR="002E1A2C" w:rsidRDefault="002E1A2C" w:rsidP="004C70E3">
      <w:pPr>
        <w:shd w:val="clear" w:color="auto" w:fill="FFFFFF"/>
        <w:ind w:firstLine="709"/>
        <w:jc w:val="right"/>
        <w:rPr>
          <w:bCs/>
          <w:color w:val="auto"/>
          <w:sz w:val="28"/>
          <w:szCs w:val="28"/>
        </w:rPr>
      </w:pPr>
    </w:p>
    <w:p w:rsidR="002E1A2C" w:rsidRDefault="002E1A2C" w:rsidP="004C70E3">
      <w:pPr>
        <w:shd w:val="clear" w:color="auto" w:fill="FFFFFF"/>
        <w:ind w:firstLine="709"/>
        <w:jc w:val="right"/>
        <w:rPr>
          <w:bCs/>
          <w:color w:val="auto"/>
          <w:sz w:val="28"/>
          <w:szCs w:val="28"/>
        </w:rPr>
      </w:pPr>
    </w:p>
    <w:p w:rsidR="002E1A2C" w:rsidRDefault="002E1A2C" w:rsidP="004C70E3">
      <w:pPr>
        <w:shd w:val="clear" w:color="auto" w:fill="FFFFFF"/>
        <w:ind w:firstLine="709"/>
        <w:jc w:val="right"/>
        <w:rPr>
          <w:bCs/>
          <w:color w:val="auto"/>
          <w:sz w:val="28"/>
          <w:szCs w:val="28"/>
        </w:rPr>
      </w:pPr>
    </w:p>
    <w:p w:rsidR="006E5F7F" w:rsidRDefault="006E5F7F" w:rsidP="004C70E3">
      <w:pPr>
        <w:shd w:val="clear" w:color="auto" w:fill="FFFFFF"/>
        <w:ind w:firstLine="709"/>
        <w:jc w:val="right"/>
        <w:rPr>
          <w:bCs/>
          <w:color w:val="auto"/>
          <w:sz w:val="24"/>
          <w:szCs w:val="24"/>
        </w:rPr>
      </w:pPr>
    </w:p>
    <w:p w:rsidR="006E5F7F" w:rsidRDefault="006E5F7F" w:rsidP="004C70E3">
      <w:pPr>
        <w:shd w:val="clear" w:color="auto" w:fill="FFFFFF"/>
        <w:ind w:firstLine="709"/>
        <w:jc w:val="right"/>
        <w:rPr>
          <w:bCs/>
          <w:color w:val="auto"/>
          <w:sz w:val="24"/>
          <w:szCs w:val="24"/>
        </w:rPr>
      </w:pPr>
    </w:p>
    <w:p w:rsidR="006E5F7F" w:rsidRDefault="006E5F7F" w:rsidP="004C70E3">
      <w:pPr>
        <w:shd w:val="clear" w:color="auto" w:fill="FFFFFF"/>
        <w:ind w:firstLine="709"/>
        <w:jc w:val="right"/>
        <w:rPr>
          <w:bCs/>
          <w:color w:val="auto"/>
          <w:sz w:val="24"/>
          <w:szCs w:val="24"/>
        </w:rPr>
      </w:pPr>
    </w:p>
    <w:p w:rsidR="006E5F7F" w:rsidRDefault="006E5F7F" w:rsidP="004C70E3">
      <w:pPr>
        <w:shd w:val="clear" w:color="auto" w:fill="FFFFFF"/>
        <w:ind w:firstLine="709"/>
        <w:jc w:val="right"/>
        <w:rPr>
          <w:bCs/>
          <w:color w:val="auto"/>
          <w:sz w:val="24"/>
          <w:szCs w:val="24"/>
        </w:rPr>
      </w:pPr>
    </w:p>
    <w:p w:rsidR="006E5F7F" w:rsidRDefault="006E5F7F" w:rsidP="004C70E3">
      <w:pPr>
        <w:shd w:val="clear" w:color="auto" w:fill="FFFFFF"/>
        <w:ind w:firstLine="709"/>
        <w:jc w:val="right"/>
        <w:rPr>
          <w:bCs/>
          <w:color w:val="auto"/>
          <w:sz w:val="24"/>
          <w:szCs w:val="24"/>
        </w:rPr>
      </w:pPr>
    </w:p>
    <w:p w:rsidR="00952804" w:rsidRPr="002E1A2C" w:rsidRDefault="00952804" w:rsidP="004C70E3">
      <w:pPr>
        <w:shd w:val="clear" w:color="auto" w:fill="FFFFFF"/>
        <w:ind w:firstLine="709"/>
        <w:jc w:val="right"/>
        <w:rPr>
          <w:color w:val="auto"/>
          <w:sz w:val="24"/>
          <w:szCs w:val="24"/>
        </w:rPr>
      </w:pPr>
      <w:r w:rsidRPr="002E1A2C">
        <w:rPr>
          <w:bCs/>
          <w:color w:val="auto"/>
          <w:sz w:val="24"/>
          <w:szCs w:val="24"/>
        </w:rPr>
        <w:lastRenderedPageBreak/>
        <w:t xml:space="preserve">Приложение </w:t>
      </w:r>
      <w:r w:rsidR="004D6FAD" w:rsidRPr="002E1A2C">
        <w:rPr>
          <w:bCs/>
          <w:color w:val="auto"/>
          <w:sz w:val="24"/>
          <w:szCs w:val="24"/>
        </w:rPr>
        <w:t>8</w:t>
      </w:r>
    </w:p>
    <w:p w:rsidR="00DC25CF" w:rsidRPr="002E1A2C" w:rsidRDefault="00DC25CF" w:rsidP="004C70E3">
      <w:pPr>
        <w:shd w:val="clear" w:color="auto" w:fill="FFFFFF"/>
        <w:jc w:val="center"/>
        <w:rPr>
          <w:b/>
          <w:bCs/>
          <w:color w:val="auto"/>
          <w:spacing w:val="-9"/>
          <w:sz w:val="24"/>
          <w:szCs w:val="24"/>
        </w:rPr>
      </w:pPr>
    </w:p>
    <w:p w:rsidR="00C55353" w:rsidRPr="002E1A2C" w:rsidRDefault="00C55353" w:rsidP="004C70E3">
      <w:pPr>
        <w:shd w:val="clear" w:color="auto" w:fill="FFFFFF"/>
        <w:jc w:val="center"/>
        <w:rPr>
          <w:b/>
          <w:bCs/>
          <w:color w:val="auto"/>
          <w:spacing w:val="-9"/>
          <w:sz w:val="24"/>
          <w:szCs w:val="24"/>
        </w:rPr>
      </w:pPr>
      <w:r w:rsidRPr="002E1A2C">
        <w:rPr>
          <w:b/>
          <w:bCs/>
          <w:color w:val="auto"/>
          <w:spacing w:val="-9"/>
          <w:sz w:val="24"/>
          <w:szCs w:val="24"/>
        </w:rPr>
        <w:t>Дополнительные варианты конструкций текста для цитирования</w:t>
      </w:r>
    </w:p>
    <w:p w:rsidR="00133E91" w:rsidRPr="002E1A2C" w:rsidRDefault="00133E91" w:rsidP="004C70E3">
      <w:pPr>
        <w:shd w:val="clear" w:color="auto" w:fill="FFFFFF"/>
        <w:jc w:val="center"/>
        <w:rPr>
          <w:b/>
          <w:bCs/>
          <w:color w:val="auto"/>
          <w:spacing w:val="-9"/>
          <w:sz w:val="24"/>
          <w:szCs w:val="24"/>
        </w:rPr>
      </w:pPr>
    </w:p>
    <w:p w:rsidR="00C55353" w:rsidRPr="002E1A2C" w:rsidRDefault="00C55353" w:rsidP="004C70E3">
      <w:pPr>
        <w:shd w:val="clear" w:color="auto" w:fill="FFFFFF"/>
        <w:ind w:firstLine="709"/>
        <w:jc w:val="both"/>
        <w:rPr>
          <w:i/>
          <w:color w:val="auto"/>
          <w:sz w:val="24"/>
          <w:szCs w:val="24"/>
        </w:rPr>
      </w:pPr>
      <w:r w:rsidRPr="002E1A2C">
        <w:rPr>
          <w:i/>
          <w:color w:val="auto"/>
          <w:sz w:val="24"/>
          <w:szCs w:val="24"/>
        </w:rPr>
        <w:t xml:space="preserve">При ссылке на высказывания (суждения) цитируемых авторов и выражении </w:t>
      </w:r>
      <w:r w:rsidR="003F0876" w:rsidRPr="002E1A2C">
        <w:rPr>
          <w:i/>
          <w:color w:val="auto"/>
          <w:sz w:val="24"/>
          <w:szCs w:val="24"/>
        </w:rPr>
        <w:t>В</w:t>
      </w:r>
      <w:r w:rsidRPr="002E1A2C">
        <w:rPr>
          <w:i/>
          <w:color w:val="auto"/>
          <w:sz w:val="24"/>
          <w:szCs w:val="24"/>
        </w:rPr>
        <w:t xml:space="preserve">ашего к ним отношения (а это главное при написании первой главы работы!) рекомендуется использовать следующие глаголы: </w:t>
      </w:r>
    </w:p>
    <w:p w:rsidR="00C55353" w:rsidRPr="002E1A2C" w:rsidRDefault="00C55353" w:rsidP="004C70E3">
      <w:pPr>
        <w:shd w:val="clear" w:color="auto" w:fill="FFFFFF"/>
        <w:jc w:val="both"/>
        <w:rPr>
          <w:color w:val="auto"/>
          <w:sz w:val="24"/>
          <w:szCs w:val="24"/>
        </w:rPr>
      </w:pPr>
      <w:proofErr w:type="gramStart"/>
      <w:r w:rsidRPr="002E1A2C">
        <w:rPr>
          <w:b/>
          <w:bCs/>
          <w:color w:val="auto"/>
          <w:sz w:val="24"/>
          <w:szCs w:val="24"/>
        </w:rPr>
        <w:t>акцентирует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 xml:space="preserve">(внимание), </w:t>
      </w:r>
      <w:r w:rsidRPr="002E1A2C">
        <w:rPr>
          <w:b/>
          <w:color w:val="auto"/>
          <w:sz w:val="24"/>
          <w:szCs w:val="24"/>
        </w:rPr>
        <w:t>ана</w:t>
      </w:r>
      <w:r w:rsidRPr="002E1A2C">
        <w:rPr>
          <w:b/>
          <w:color w:val="auto"/>
          <w:sz w:val="24"/>
          <w:szCs w:val="24"/>
        </w:rPr>
        <w:softHyphen/>
        <w:t>лизирует</w:t>
      </w:r>
      <w:r w:rsidRPr="002E1A2C">
        <w:rPr>
          <w:color w:val="auto"/>
          <w:sz w:val="24"/>
          <w:szCs w:val="24"/>
        </w:rPr>
        <w:t xml:space="preserve"> (ситуацию, положение), </w:t>
      </w:r>
      <w:r w:rsidRPr="002E1A2C">
        <w:rPr>
          <w:b/>
          <w:bCs/>
          <w:color w:val="auto"/>
          <w:sz w:val="24"/>
          <w:szCs w:val="24"/>
        </w:rPr>
        <w:t>видит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 xml:space="preserve">(необходимость, целесообразность), </w:t>
      </w:r>
      <w:r w:rsidRPr="002E1A2C">
        <w:rPr>
          <w:b/>
          <w:bCs/>
          <w:color w:val="auto"/>
          <w:sz w:val="24"/>
          <w:szCs w:val="24"/>
        </w:rPr>
        <w:t>вносит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 xml:space="preserve">(коррективы), </w:t>
      </w:r>
      <w:r w:rsidRPr="002E1A2C">
        <w:rPr>
          <w:b/>
          <w:bCs/>
          <w:color w:val="auto"/>
          <w:sz w:val="24"/>
          <w:szCs w:val="24"/>
        </w:rPr>
        <w:t>выдвигает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 xml:space="preserve">(гипотезу, концепцию, точку зрения, положение), </w:t>
      </w:r>
      <w:r w:rsidRPr="002E1A2C">
        <w:rPr>
          <w:b/>
          <w:bCs/>
          <w:color w:val="auto"/>
          <w:sz w:val="24"/>
          <w:szCs w:val="24"/>
        </w:rPr>
        <w:t>выделил</w:t>
      </w:r>
      <w:r w:rsidRPr="002E1A2C">
        <w:rPr>
          <w:bCs/>
          <w:color w:val="auto"/>
          <w:sz w:val="24"/>
          <w:szCs w:val="24"/>
        </w:rPr>
        <w:t xml:space="preserve">, </w:t>
      </w:r>
      <w:r w:rsidRPr="002E1A2C">
        <w:rPr>
          <w:b/>
          <w:color w:val="auto"/>
          <w:sz w:val="24"/>
          <w:szCs w:val="24"/>
        </w:rPr>
        <w:t>выс</w:t>
      </w:r>
      <w:r w:rsidRPr="002E1A2C">
        <w:rPr>
          <w:b/>
          <w:color w:val="auto"/>
          <w:sz w:val="24"/>
          <w:szCs w:val="24"/>
        </w:rPr>
        <w:softHyphen/>
        <w:t>казывает</w:t>
      </w:r>
      <w:r w:rsidRPr="002E1A2C">
        <w:rPr>
          <w:color w:val="auto"/>
          <w:sz w:val="24"/>
          <w:szCs w:val="24"/>
        </w:rPr>
        <w:t xml:space="preserve"> (мнение, мысль), </w:t>
      </w:r>
      <w:r w:rsidRPr="002E1A2C">
        <w:rPr>
          <w:b/>
          <w:bCs/>
          <w:color w:val="auto"/>
          <w:sz w:val="24"/>
          <w:szCs w:val="24"/>
        </w:rPr>
        <w:t>выявил</w:t>
      </w:r>
      <w:r w:rsidRPr="002E1A2C">
        <w:rPr>
          <w:bCs/>
          <w:color w:val="auto"/>
          <w:sz w:val="24"/>
          <w:szCs w:val="24"/>
        </w:rPr>
        <w:t xml:space="preserve">, </w:t>
      </w:r>
      <w:r w:rsidRPr="002E1A2C">
        <w:rPr>
          <w:b/>
          <w:bCs/>
          <w:color w:val="auto"/>
          <w:sz w:val="24"/>
          <w:szCs w:val="24"/>
        </w:rPr>
        <w:t>выяснил, говорит о..., дает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 xml:space="preserve">(критерии, определение, конкретные предложения), </w:t>
      </w:r>
      <w:r w:rsidRPr="002E1A2C">
        <w:rPr>
          <w:b/>
          <w:color w:val="auto"/>
          <w:sz w:val="24"/>
          <w:szCs w:val="24"/>
        </w:rPr>
        <w:t>делает</w:t>
      </w:r>
      <w:r w:rsidRPr="002E1A2C">
        <w:rPr>
          <w:color w:val="auto"/>
          <w:sz w:val="24"/>
          <w:szCs w:val="24"/>
        </w:rPr>
        <w:t xml:space="preserve"> (вывод, заключение, предположение), </w:t>
      </w:r>
      <w:r w:rsidRPr="002E1A2C">
        <w:rPr>
          <w:b/>
          <w:bCs/>
          <w:color w:val="auto"/>
          <w:sz w:val="24"/>
          <w:szCs w:val="24"/>
        </w:rPr>
        <w:t xml:space="preserve">добавляет, </w:t>
      </w:r>
      <w:r w:rsidRPr="002E1A2C">
        <w:rPr>
          <w:b/>
          <w:color w:val="auto"/>
          <w:sz w:val="24"/>
          <w:szCs w:val="24"/>
        </w:rPr>
        <w:t xml:space="preserve">доказывает, </w:t>
      </w:r>
      <w:r w:rsidRPr="002E1A2C">
        <w:rPr>
          <w:b/>
          <w:bCs/>
          <w:color w:val="auto"/>
          <w:sz w:val="24"/>
          <w:szCs w:val="24"/>
        </w:rPr>
        <w:t>допускает, задает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 xml:space="preserve">(вопрос), </w:t>
      </w:r>
      <w:r w:rsidRPr="002E1A2C">
        <w:rPr>
          <w:b/>
          <w:bCs/>
          <w:color w:val="auto"/>
          <w:sz w:val="24"/>
          <w:szCs w:val="24"/>
        </w:rPr>
        <w:t>затрагивает, изла</w:t>
      </w:r>
      <w:r w:rsidRPr="002E1A2C">
        <w:rPr>
          <w:b/>
          <w:bCs/>
          <w:color w:val="auto"/>
          <w:sz w:val="24"/>
          <w:szCs w:val="24"/>
        </w:rPr>
        <w:softHyphen/>
        <w:t>гает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 xml:space="preserve">(тезис, положение, мнение, доводы), </w:t>
      </w:r>
      <w:r w:rsidRPr="002E1A2C">
        <w:rPr>
          <w:b/>
          <w:bCs/>
          <w:color w:val="auto"/>
          <w:sz w:val="24"/>
          <w:szCs w:val="24"/>
        </w:rPr>
        <w:t>изучил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>(особен</w:t>
      </w:r>
      <w:r w:rsidRPr="002E1A2C">
        <w:rPr>
          <w:color w:val="auto"/>
          <w:sz w:val="24"/>
          <w:szCs w:val="24"/>
        </w:rPr>
        <w:softHyphen/>
        <w:t xml:space="preserve">ности), </w:t>
      </w:r>
      <w:r w:rsidRPr="002E1A2C">
        <w:rPr>
          <w:b/>
          <w:bCs/>
          <w:color w:val="auto"/>
          <w:sz w:val="24"/>
          <w:szCs w:val="24"/>
        </w:rPr>
        <w:t>исследовал, квалифицировал, классифицировал, кон</w:t>
      </w:r>
      <w:r w:rsidRPr="002E1A2C">
        <w:rPr>
          <w:b/>
          <w:bCs/>
          <w:color w:val="auto"/>
          <w:sz w:val="24"/>
          <w:szCs w:val="24"/>
        </w:rPr>
        <w:softHyphen/>
        <w:t>статировал, конкретизировал, находит, обнаружил, обобщает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 xml:space="preserve">(опыт, исследования, данные), </w:t>
      </w:r>
      <w:r w:rsidRPr="002E1A2C">
        <w:rPr>
          <w:b/>
          <w:bCs/>
          <w:color w:val="auto"/>
          <w:sz w:val="24"/>
          <w:szCs w:val="24"/>
        </w:rPr>
        <w:t>обосновал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>(научно, практи</w:t>
      </w:r>
      <w:r w:rsidRPr="002E1A2C">
        <w:rPr>
          <w:color w:val="auto"/>
          <w:sz w:val="24"/>
          <w:szCs w:val="24"/>
        </w:rPr>
        <w:softHyphen/>
        <w:t>чески</w:t>
      </w:r>
      <w:proofErr w:type="gramEnd"/>
      <w:r w:rsidRPr="002E1A2C">
        <w:rPr>
          <w:color w:val="auto"/>
          <w:sz w:val="24"/>
          <w:szCs w:val="24"/>
        </w:rPr>
        <w:t xml:space="preserve">, </w:t>
      </w:r>
      <w:proofErr w:type="gramStart"/>
      <w:r w:rsidRPr="002E1A2C">
        <w:rPr>
          <w:color w:val="auto"/>
          <w:sz w:val="24"/>
          <w:szCs w:val="24"/>
        </w:rPr>
        <w:t xml:space="preserve">точку зрения), </w:t>
      </w:r>
      <w:r w:rsidRPr="002E1A2C">
        <w:rPr>
          <w:b/>
          <w:bCs/>
          <w:color w:val="auto"/>
          <w:sz w:val="24"/>
          <w:szCs w:val="24"/>
        </w:rPr>
        <w:t>обращает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 xml:space="preserve">(внимание), </w:t>
      </w:r>
      <w:r w:rsidRPr="002E1A2C">
        <w:rPr>
          <w:b/>
          <w:bCs/>
          <w:color w:val="auto"/>
          <w:sz w:val="24"/>
          <w:szCs w:val="24"/>
        </w:rPr>
        <w:t xml:space="preserve">обсуждает, </w:t>
      </w:r>
      <w:r w:rsidRPr="002E1A2C">
        <w:rPr>
          <w:b/>
          <w:color w:val="auto"/>
          <w:sz w:val="24"/>
          <w:szCs w:val="24"/>
        </w:rPr>
        <w:t>объясняет</w:t>
      </w:r>
      <w:r w:rsidRPr="002E1A2C">
        <w:rPr>
          <w:color w:val="auto"/>
          <w:sz w:val="24"/>
          <w:szCs w:val="24"/>
        </w:rPr>
        <w:t xml:space="preserve"> (что, это тем, данный факт), </w:t>
      </w:r>
      <w:r w:rsidRPr="002E1A2C">
        <w:rPr>
          <w:b/>
          <w:bCs/>
          <w:color w:val="auto"/>
          <w:sz w:val="24"/>
          <w:szCs w:val="24"/>
        </w:rPr>
        <w:t>определил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>(крите</w:t>
      </w:r>
      <w:r w:rsidRPr="002E1A2C">
        <w:rPr>
          <w:color w:val="auto"/>
          <w:sz w:val="24"/>
          <w:szCs w:val="24"/>
        </w:rPr>
        <w:softHyphen/>
        <w:t xml:space="preserve">рии, характеристики, параметры, компоненты), </w:t>
      </w:r>
      <w:r w:rsidRPr="002E1A2C">
        <w:rPr>
          <w:b/>
          <w:bCs/>
          <w:color w:val="auto"/>
          <w:sz w:val="24"/>
          <w:szCs w:val="24"/>
        </w:rPr>
        <w:t>определя</w:t>
      </w:r>
      <w:r w:rsidRPr="002E1A2C">
        <w:rPr>
          <w:b/>
          <w:bCs/>
          <w:color w:val="auto"/>
          <w:sz w:val="24"/>
          <w:szCs w:val="24"/>
        </w:rPr>
        <w:softHyphen/>
        <w:t>ет, остановился на..., отдает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 xml:space="preserve">(предпочтение), </w:t>
      </w:r>
      <w:r w:rsidRPr="002E1A2C">
        <w:rPr>
          <w:b/>
          <w:bCs/>
          <w:color w:val="auto"/>
          <w:sz w:val="24"/>
          <w:szCs w:val="24"/>
        </w:rPr>
        <w:t>отметил, отме</w:t>
      </w:r>
      <w:r w:rsidRPr="002E1A2C">
        <w:rPr>
          <w:b/>
          <w:bCs/>
          <w:color w:val="auto"/>
          <w:sz w:val="24"/>
          <w:szCs w:val="24"/>
        </w:rPr>
        <w:softHyphen/>
        <w:t>чает, отражает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 xml:space="preserve">(спектр мнений), </w:t>
      </w:r>
      <w:r w:rsidRPr="002E1A2C">
        <w:rPr>
          <w:b/>
          <w:bCs/>
          <w:color w:val="auto"/>
          <w:sz w:val="24"/>
          <w:szCs w:val="24"/>
        </w:rPr>
        <w:t>отстаивает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 xml:space="preserve">(мысль, точку зрения, положение), </w:t>
      </w:r>
      <w:r w:rsidRPr="002E1A2C">
        <w:rPr>
          <w:b/>
          <w:bCs/>
          <w:color w:val="auto"/>
          <w:sz w:val="24"/>
          <w:szCs w:val="24"/>
        </w:rPr>
        <w:t>охарактеризовал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 xml:space="preserve">(процесс, ситуацию), </w:t>
      </w:r>
      <w:r w:rsidRPr="002E1A2C">
        <w:rPr>
          <w:b/>
          <w:bCs/>
          <w:color w:val="auto"/>
          <w:sz w:val="24"/>
          <w:szCs w:val="24"/>
        </w:rPr>
        <w:t>пишет, повторяет, поддерживает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 xml:space="preserve">(точку зрения, мнение), </w:t>
      </w:r>
      <w:r w:rsidRPr="002E1A2C">
        <w:rPr>
          <w:b/>
          <w:bCs/>
          <w:color w:val="auto"/>
          <w:sz w:val="24"/>
          <w:szCs w:val="24"/>
        </w:rPr>
        <w:t>подтверждает, подчеркивает, показывает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 xml:space="preserve">(на примере), </w:t>
      </w:r>
      <w:r w:rsidRPr="002E1A2C">
        <w:rPr>
          <w:b/>
          <w:color w:val="auto"/>
          <w:sz w:val="24"/>
          <w:szCs w:val="24"/>
        </w:rPr>
        <w:t>по</w:t>
      </w:r>
      <w:r w:rsidRPr="002E1A2C">
        <w:rPr>
          <w:b/>
          <w:bCs/>
          <w:color w:val="auto"/>
          <w:sz w:val="24"/>
          <w:szCs w:val="24"/>
        </w:rPr>
        <w:t xml:space="preserve">лагает, предлагает, предполагает, поставил </w:t>
      </w:r>
      <w:r w:rsidRPr="002E1A2C">
        <w:rPr>
          <w:color w:val="auto"/>
          <w:sz w:val="24"/>
          <w:szCs w:val="24"/>
        </w:rPr>
        <w:t xml:space="preserve">(целью, задачей), </w:t>
      </w:r>
      <w:r w:rsidRPr="002E1A2C">
        <w:rPr>
          <w:b/>
          <w:bCs/>
          <w:color w:val="auto"/>
          <w:sz w:val="24"/>
          <w:szCs w:val="24"/>
        </w:rPr>
        <w:t xml:space="preserve">представил, предоставляет, приводит </w:t>
      </w:r>
      <w:r w:rsidRPr="002E1A2C">
        <w:rPr>
          <w:color w:val="auto"/>
          <w:sz w:val="24"/>
          <w:szCs w:val="24"/>
        </w:rPr>
        <w:t>(данные, факты, ре</w:t>
      </w:r>
      <w:r w:rsidRPr="002E1A2C">
        <w:rPr>
          <w:color w:val="auto"/>
          <w:sz w:val="24"/>
          <w:szCs w:val="24"/>
        </w:rPr>
        <w:softHyphen/>
        <w:t xml:space="preserve">зультаты, аргументы), </w:t>
      </w:r>
      <w:r w:rsidRPr="002E1A2C">
        <w:rPr>
          <w:b/>
          <w:bCs/>
          <w:color w:val="auto"/>
          <w:sz w:val="24"/>
          <w:szCs w:val="24"/>
        </w:rPr>
        <w:t>придерживается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>(мнения</w:t>
      </w:r>
      <w:proofErr w:type="gramEnd"/>
      <w:r w:rsidRPr="002E1A2C">
        <w:rPr>
          <w:color w:val="auto"/>
          <w:sz w:val="24"/>
          <w:szCs w:val="24"/>
        </w:rPr>
        <w:t xml:space="preserve">, </w:t>
      </w:r>
      <w:proofErr w:type="gramStart"/>
      <w:r w:rsidRPr="002E1A2C">
        <w:rPr>
          <w:color w:val="auto"/>
          <w:sz w:val="24"/>
          <w:szCs w:val="24"/>
        </w:rPr>
        <w:t>точки зре</w:t>
      </w:r>
      <w:r w:rsidRPr="002E1A2C">
        <w:rPr>
          <w:color w:val="auto"/>
          <w:sz w:val="24"/>
          <w:szCs w:val="24"/>
        </w:rPr>
        <w:softHyphen/>
        <w:t xml:space="preserve">ния, положения, мысли), </w:t>
      </w:r>
      <w:r w:rsidRPr="002E1A2C">
        <w:rPr>
          <w:b/>
          <w:bCs/>
          <w:color w:val="auto"/>
          <w:sz w:val="24"/>
          <w:szCs w:val="24"/>
        </w:rPr>
        <w:t>признает, принимает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>(точку зре</w:t>
      </w:r>
      <w:r w:rsidRPr="002E1A2C">
        <w:rPr>
          <w:color w:val="auto"/>
          <w:sz w:val="24"/>
          <w:szCs w:val="24"/>
        </w:rPr>
        <w:softHyphen/>
        <w:t xml:space="preserve">ния, положение), </w:t>
      </w:r>
      <w:r w:rsidRPr="002E1A2C">
        <w:rPr>
          <w:b/>
          <w:bCs/>
          <w:color w:val="auto"/>
          <w:sz w:val="24"/>
          <w:szCs w:val="24"/>
        </w:rPr>
        <w:t>пришел, приходит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>(к выводу, к заключе</w:t>
      </w:r>
      <w:r w:rsidRPr="002E1A2C">
        <w:rPr>
          <w:color w:val="auto"/>
          <w:sz w:val="24"/>
          <w:szCs w:val="24"/>
        </w:rPr>
        <w:softHyphen/>
        <w:t xml:space="preserve">нию, к мнению), </w:t>
      </w:r>
      <w:r w:rsidRPr="002E1A2C">
        <w:rPr>
          <w:b/>
          <w:bCs/>
          <w:color w:val="auto"/>
          <w:sz w:val="24"/>
          <w:szCs w:val="24"/>
        </w:rPr>
        <w:t xml:space="preserve">разделяет, размышляет, разработал </w:t>
      </w:r>
      <w:r w:rsidRPr="002E1A2C">
        <w:rPr>
          <w:color w:val="auto"/>
          <w:sz w:val="24"/>
          <w:szCs w:val="24"/>
        </w:rPr>
        <w:t>(пред</w:t>
      </w:r>
      <w:r w:rsidRPr="002E1A2C">
        <w:rPr>
          <w:color w:val="auto"/>
          <w:sz w:val="24"/>
          <w:szCs w:val="24"/>
        </w:rPr>
        <w:softHyphen/>
        <w:t xml:space="preserve">ложения, положения), </w:t>
      </w:r>
      <w:r w:rsidRPr="002E1A2C">
        <w:rPr>
          <w:b/>
          <w:bCs/>
          <w:color w:val="auto"/>
          <w:sz w:val="24"/>
          <w:szCs w:val="24"/>
        </w:rPr>
        <w:t>разъясняет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>(точку зрения, положе</w:t>
      </w:r>
      <w:r w:rsidRPr="002E1A2C">
        <w:rPr>
          <w:color w:val="auto"/>
          <w:sz w:val="24"/>
          <w:szCs w:val="24"/>
        </w:rPr>
        <w:softHyphen/>
        <w:t xml:space="preserve">ние, мнение), </w:t>
      </w:r>
      <w:r w:rsidRPr="002E1A2C">
        <w:rPr>
          <w:b/>
          <w:bCs/>
          <w:color w:val="auto"/>
          <w:sz w:val="24"/>
          <w:szCs w:val="24"/>
        </w:rPr>
        <w:t>раскрывает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 xml:space="preserve">(закономерности, особенности), </w:t>
      </w:r>
      <w:r w:rsidRPr="002E1A2C">
        <w:rPr>
          <w:b/>
          <w:bCs/>
          <w:color w:val="auto"/>
          <w:sz w:val="24"/>
          <w:szCs w:val="24"/>
        </w:rPr>
        <w:t>рассматривает, резюмирует, рекомендует, решает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 xml:space="preserve">(проблему, вопрос), </w:t>
      </w:r>
      <w:r w:rsidRPr="002E1A2C">
        <w:rPr>
          <w:b/>
          <w:bCs/>
          <w:color w:val="auto"/>
          <w:sz w:val="24"/>
          <w:szCs w:val="24"/>
        </w:rPr>
        <w:t>свидетельствует, сделал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 xml:space="preserve">(попытку), </w:t>
      </w:r>
      <w:r w:rsidRPr="002E1A2C">
        <w:rPr>
          <w:b/>
          <w:bCs/>
          <w:color w:val="auto"/>
          <w:sz w:val="24"/>
          <w:szCs w:val="24"/>
        </w:rPr>
        <w:t>советует, согла</w:t>
      </w:r>
      <w:r w:rsidRPr="002E1A2C">
        <w:rPr>
          <w:b/>
          <w:bCs/>
          <w:color w:val="auto"/>
          <w:sz w:val="24"/>
          <w:szCs w:val="24"/>
        </w:rPr>
        <w:softHyphen/>
        <w:t xml:space="preserve">шается, сомневается, сообщает, ссылается на..., ставит </w:t>
      </w:r>
      <w:r w:rsidRPr="002E1A2C">
        <w:rPr>
          <w:color w:val="auto"/>
          <w:sz w:val="24"/>
          <w:szCs w:val="24"/>
        </w:rPr>
        <w:t>(сво</w:t>
      </w:r>
      <w:r w:rsidRPr="002E1A2C">
        <w:rPr>
          <w:color w:val="auto"/>
          <w:sz w:val="24"/>
          <w:szCs w:val="24"/>
        </w:rPr>
        <w:softHyphen/>
        <w:t xml:space="preserve">ей целью), </w:t>
      </w:r>
      <w:r w:rsidRPr="002E1A2C">
        <w:rPr>
          <w:b/>
          <w:bCs/>
          <w:color w:val="auto"/>
          <w:sz w:val="24"/>
          <w:szCs w:val="24"/>
        </w:rPr>
        <w:t>сформулировал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 xml:space="preserve">(вывод, тезис, положение), </w:t>
      </w:r>
      <w:r w:rsidRPr="002E1A2C">
        <w:rPr>
          <w:b/>
          <w:bCs/>
          <w:color w:val="auto"/>
          <w:sz w:val="24"/>
          <w:szCs w:val="24"/>
        </w:rPr>
        <w:t>счи</w:t>
      </w:r>
      <w:r w:rsidRPr="002E1A2C">
        <w:rPr>
          <w:b/>
          <w:bCs/>
          <w:color w:val="auto"/>
          <w:sz w:val="24"/>
          <w:szCs w:val="24"/>
        </w:rPr>
        <w:softHyphen/>
        <w:t>тает, счел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>(необходимым, эффективным, возможным, обо</w:t>
      </w:r>
      <w:r w:rsidRPr="002E1A2C">
        <w:rPr>
          <w:color w:val="auto"/>
          <w:sz w:val="24"/>
          <w:szCs w:val="24"/>
        </w:rPr>
        <w:softHyphen/>
        <w:t xml:space="preserve">снованным), </w:t>
      </w:r>
      <w:r w:rsidRPr="002E1A2C">
        <w:rPr>
          <w:b/>
          <w:bCs/>
          <w:color w:val="auto"/>
          <w:sz w:val="24"/>
          <w:szCs w:val="24"/>
        </w:rPr>
        <w:t>установил, уточнил</w:t>
      </w:r>
      <w:proofErr w:type="gramEnd"/>
      <w:r w:rsidRPr="002E1A2C">
        <w:rPr>
          <w:b/>
          <w:bCs/>
          <w:color w:val="auto"/>
          <w:sz w:val="24"/>
          <w:szCs w:val="24"/>
        </w:rPr>
        <w:t>, фиксирует</w:t>
      </w:r>
      <w:r w:rsidRPr="002E1A2C">
        <w:rPr>
          <w:bCs/>
          <w:color w:val="auto"/>
          <w:sz w:val="24"/>
          <w:szCs w:val="24"/>
        </w:rPr>
        <w:t xml:space="preserve"> </w:t>
      </w:r>
      <w:r w:rsidRPr="002E1A2C">
        <w:rPr>
          <w:color w:val="auto"/>
          <w:sz w:val="24"/>
          <w:szCs w:val="24"/>
        </w:rPr>
        <w:t>(факт, наличие).</w:t>
      </w:r>
    </w:p>
    <w:p w:rsidR="00C55353" w:rsidRPr="002E1A2C" w:rsidRDefault="00C55353" w:rsidP="004C70E3">
      <w:pPr>
        <w:shd w:val="clear" w:color="auto" w:fill="FFFFFF"/>
        <w:ind w:right="10" w:firstLine="709"/>
        <w:jc w:val="both"/>
        <w:rPr>
          <w:color w:val="auto"/>
          <w:sz w:val="24"/>
          <w:szCs w:val="24"/>
        </w:rPr>
      </w:pPr>
      <w:proofErr w:type="gramStart"/>
      <w:r w:rsidRPr="002E1A2C">
        <w:rPr>
          <w:i/>
          <w:color w:val="auto"/>
          <w:sz w:val="24"/>
          <w:szCs w:val="24"/>
        </w:rPr>
        <w:t>Перед данными глаголами могут стоять следующие существительные:</w:t>
      </w:r>
      <w:r w:rsidRPr="002E1A2C">
        <w:rPr>
          <w:color w:val="auto"/>
          <w:sz w:val="24"/>
          <w:szCs w:val="24"/>
        </w:rPr>
        <w:t xml:space="preserve"> </w:t>
      </w:r>
      <w:r w:rsidRPr="002E1A2C">
        <w:rPr>
          <w:iCs/>
          <w:color w:val="auto"/>
          <w:sz w:val="24"/>
          <w:szCs w:val="24"/>
        </w:rPr>
        <w:t xml:space="preserve">автор, авторы, ученые, специалисты, исследователи, работники (практические) </w:t>
      </w:r>
      <w:r w:rsidRPr="002E1A2C">
        <w:rPr>
          <w:color w:val="auto"/>
          <w:sz w:val="24"/>
          <w:szCs w:val="24"/>
        </w:rPr>
        <w:t xml:space="preserve">и т.д. в сочетании со следующими словами: </w:t>
      </w:r>
      <w:r w:rsidRPr="002E1A2C">
        <w:rPr>
          <w:iCs/>
          <w:color w:val="auto"/>
          <w:sz w:val="24"/>
          <w:szCs w:val="24"/>
        </w:rPr>
        <w:t>большинство, некото</w:t>
      </w:r>
      <w:r w:rsidRPr="002E1A2C">
        <w:rPr>
          <w:iCs/>
          <w:color w:val="auto"/>
          <w:sz w:val="24"/>
          <w:szCs w:val="24"/>
        </w:rPr>
        <w:softHyphen/>
        <w:t xml:space="preserve">рые, ряд, группа, отдельные, многие, следующие </w:t>
      </w:r>
      <w:r w:rsidRPr="002E1A2C">
        <w:rPr>
          <w:color w:val="auto"/>
          <w:sz w:val="24"/>
          <w:szCs w:val="24"/>
        </w:rPr>
        <w:t>и т.п.</w:t>
      </w:r>
      <w:proofErr w:type="gramEnd"/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FF0000"/>
          <w:sz w:val="24"/>
          <w:szCs w:val="24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FF0000"/>
          <w:sz w:val="24"/>
          <w:szCs w:val="24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FF0000"/>
          <w:sz w:val="24"/>
          <w:szCs w:val="24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FF0000"/>
          <w:sz w:val="24"/>
          <w:szCs w:val="24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FF0000"/>
          <w:sz w:val="24"/>
          <w:szCs w:val="24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FF0000"/>
          <w:sz w:val="24"/>
          <w:szCs w:val="24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FF0000"/>
          <w:sz w:val="24"/>
          <w:szCs w:val="24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FF0000"/>
          <w:sz w:val="24"/>
          <w:szCs w:val="24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FF0000"/>
          <w:sz w:val="24"/>
          <w:szCs w:val="24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FF0000"/>
          <w:sz w:val="24"/>
          <w:szCs w:val="24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FF0000"/>
          <w:sz w:val="24"/>
          <w:szCs w:val="24"/>
        </w:rPr>
      </w:pPr>
    </w:p>
    <w:p w:rsidR="006E5F7F" w:rsidRDefault="006E5F7F" w:rsidP="004C70E3">
      <w:pPr>
        <w:shd w:val="clear" w:color="auto" w:fill="FFFFFF"/>
        <w:ind w:firstLine="709"/>
        <w:jc w:val="right"/>
        <w:rPr>
          <w:bCs/>
          <w:color w:val="FF0000"/>
          <w:sz w:val="24"/>
          <w:szCs w:val="24"/>
        </w:rPr>
      </w:pPr>
    </w:p>
    <w:p w:rsidR="006E5F7F" w:rsidRDefault="006E5F7F" w:rsidP="004C70E3">
      <w:pPr>
        <w:shd w:val="clear" w:color="auto" w:fill="FFFFFF"/>
        <w:ind w:firstLine="709"/>
        <w:jc w:val="right"/>
        <w:rPr>
          <w:bCs/>
          <w:color w:val="FF0000"/>
          <w:sz w:val="24"/>
          <w:szCs w:val="24"/>
        </w:rPr>
      </w:pPr>
    </w:p>
    <w:p w:rsidR="006E5F7F" w:rsidRDefault="006E5F7F" w:rsidP="004C70E3">
      <w:pPr>
        <w:shd w:val="clear" w:color="auto" w:fill="FFFFFF"/>
        <w:ind w:firstLine="709"/>
        <w:jc w:val="right"/>
        <w:rPr>
          <w:bCs/>
          <w:color w:val="FF0000"/>
          <w:sz w:val="24"/>
          <w:szCs w:val="24"/>
        </w:rPr>
      </w:pPr>
    </w:p>
    <w:p w:rsidR="006E5F7F" w:rsidRDefault="006E5F7F" w:rsidP="004C70E3">
      <w:pPr>
        <w:shd w:val="clear" w:color="auto" w:fill="FFFFFF"/>
        <w:ind w:firstLine="709"/>
        <w:jc w:val="right"/>
        <w:rPr>
          <w:bCs/>
          <w:color w:val="FF0000"/>
          <w:sz w:val="24"/>
          <w:szCs w:val="24"/>
        </w:rPr>
      </w:pPr>
    </w:p>
    <w:p w:rsidR="006E5F7F" w:rsidRDefault="006E5F7F" w:rsidP="004C70E3">
      <w:pPr>
        <w:shd w:val="clear" w:color="auto" w:fill="FFFFFF"/>
        <w:ind w:firstLine="709"/>
        <w:jc w:val="right"/>
        <w:rPr>
          <w:bCs/>
          <w:color w:val="FF0000"/>
          <w:sz w:val="24"/>
          <w:szCs w:val="24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FF0000"/>
          <w:sz w:val="24"/>
          <w:szCs w:val="24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FF0000"/>
          <w:sz w:val="24"/>
          <w:szCs w:val="24"/>
        </w:rPr>
      </w:pPr>
    </w:p>
    <w:p w:rsidR="004D6FAD" w:rsidRPr="002E1A2C" w:rsidRDefault="004D6FAD" w:rsidP="004C70E3">
      <w:pPr>
        <w:ind w:firstLine="709"/>
        <w:jc w:val="right"/>
        <w:rPr>
          <w:bCs/>
          <w:color w:val="auto"/>
          <w:spacing w:val="-8"/>
          <w:sz w:val="24"/>
          <w:szCs w:val="24"/>
        </w:rPr>
      </w:pPr>
      <w:r w:rsidRPr="002E1A2C">
        <w:rPr>
          <w:bCs/>
          <w:color w:val="auto"/>
          <w:spacing w:val="-8"/>
          <w:sz w:val="24"/>
          <w:szCs w:val="24"/>
        </w:rPr>
        <w:lastRenderedPageBreak/>
        <w:t>Приложение 10</w:t>
      </w:r>
    </w:p>
    <w:p w:rsidR="004D6FAD" w:rsidRPr="002E1A2C" w:rsidRDefault="004D6FAD" w:rsidP="004C70E3">
      <w:pPr>
        <w:pStyle w:val="6"/>
        <w:rPr>
          <w:i w:val="0"/>
          <w:sz w:val="24"/>
          <w:szCs w:val="24"/>
        </w:rPr>
      </w:pPr>
      <w:r w:rsidRPr="002E1A2C">
        <w:rPr>
          <w:i w:val="0"/>
          <w:sz w:val="24"/>
          <w:szCs w:val="24"/>
        </w:rPr>
        <w:t>Рекомендации по составлению отзыва для КР и ВКР</w:t>
      </w:r>
    </w:p>
    <w:p w:rsidR="004D6FAD" w:rsidRPr="002E1A2C" w:rsidRDefault="004D6FAD" w:rsidP="004C70E3">
      <w:pPr>
        <w:rPr>
          <w:sz w:val="24"/>
          <w:szCs w:val="24"/>
        </w:rPr>
      </w:pPr>
    </w:p>
    <w:p w:rsidR="004D6FAD" w:rsidRPr="002E1A2C" w:rsidRDefault="004D6FAD" w:rsidP="004C70E3">
      <w:pPr>
        <w:pStyle w:val="afd"/>
        <w:rPr>
          <w:szCs w:val="24"/>
        </w:rPr>
      </w:pPr>
      <w:r w:rsidRPr="002E1A2C">
        <w:rPr>
          <w:szCs w:val="24"/>
        </w:rPr>
        <w:t xml:space="preserve">Отзыв руководителя должен быть </w:t>
      </w:r>
      <w:r w:rsidRPr="002E1A2C">
        <w:rPr>
          <w:i/>
          <w:szCs w:val="24"/>
        </w:rPr>
        <w:t>строго индивидуальным.</w:t>
      </w:r>
      <w:r w:rsidRPr="002E1A2C">
        <w:rPr>
          <w:szCs w:val="24"/>
        </w:rPr>
        <w:t xml:space="preserve"> Он составляется с обязательным освещением следующих основных вопросов, касающихся качества работы студента над КР или ВКР:</w:t>
      </w:r>
    </w:p>
    <w:p w:rsidR="004D6FAD" w:rsidRPr="002E1A2C" w:rsidRDefault="004D6FAD" w:rsidP="004C70E3">
      <w:pPr>
        <w:numPr>
          <w:ilvl w:val="0"/>
          <w:numId w:val="64"/>
        </w:numPr>
        <w:tabs>
          <w:tab w:val="clear" w:pos="1097"/>
          <w:tab w:val="num" w:pos="567"/>
        </w:tabs>
        <w:ind w:left="567" w:hanging="567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>сроки получения студентом задания на УИР, время начала выполнения работы;</w:t>
      </w:r>
    </w:p>
    <w:p w:rsidR="004D6FAD" w:rsidRPr="002E1A2C" w:rsidRDefault="004D6FAD" w:rsidP="004C70E3">
      <w:pPr>
        <w:numPr>
          <w:ilvl w:val="0"/>
          <w:numId w:val="64"/>
        </w:numPr>
        <w:tabs>
          <w:tab w:val="clear" w:pos="1097"/>
          <w:tab w:val="num" w:pos="567"/>
        </w:tabs>
        <w:ind w:left="567" w:hanging="567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>посещение студентом консультаций руководителя;</w:t>
      </w:r>
    </w:p>
    <w:p w:rsidR="004D6FAD" w:rsidRPr="002E1A2C" w:rsidRDefault="004D6FAD" w:rsidP="004C70E3">
      <w:pPr>
        <w:pStyle w:val="afd"/>
        <w:numPr>
          <w:ilvl w:val="0"/>
          <w:numId w:val="64"/>
        </w:numPr>
        <w:tabs>
          <w:tab w:val="clear" w:pos="1097"/>
          <w:tab w:val="num" w:pos="567"/>
        </w:tabs>
        <w:ind w:left="567" w:hanging="567"/>
        <w:rPr>
          <w:szCs w:val="24"/>
        </w:rPr>
      </w:pPr>
      <w:r w:rsidRPr="002E1A2C">
        <w:rPr>
          <w:szCs w:val="24"/>
        </w:rPr>
        <w:t>степень самостоятельности</w:t>
      </w:r>
      <w:r w:rsidR="00317137" w:rsidRPr="002E1A2C">
        <w:rPr>
          <w:szCs w:val="24"/>
        </w:rPr>
        <w:t xml:space="preserve"> студента</w:t>
      </w:r>
      <w:r w:rsidRPr="002E1A2C">
        <w:rPr>
          <w:szCs w:val="24"/>
        </w:rPr>
        <w:t>, инициативность при поиске информации, умение обобщать данные практики и научной литературы и делать правильные выводы;</w:t>
      </w:r>
    </w:p>
    <w:p w:rsidR="004D6FAD" w:rsidRPr="002E1A2C" w:rsidRDefault="004D6FAD" w:rsidP="004C70E3">
      <w:pPr>
        <w:numPr>
          <w:ilvl w:val="0"/>
          <w:numId w:val="64"/>
        </w:numPr>
        <w:tabs>
          <w:tab w:val="clear" w:pos="1097"/>
          <w:tab w:val="num" w:pos="567"/>
        </w:tabs>
        <w:ind w:left="567" w:hanging="567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>использование в работе средств современной вычислительной техники;</w:t>
      </w:r>
    </w:p>
    <w:p w:rsidR="004D6FAD" w:rsidRPr="002E1A2C" w:rsidRDefault="004D6FAD" w:rsidP="004C70E3">
      <w:pPr>
        <w:numPr>
          <w:ilvl w:val="0"/>
          <w:numId w:val="64"/>
        </w:numPr>
        <w:tabs>
          <w:tab w:val="clear" w:pos="1097"/>
          <w:tab w:val="num" w:pos="567"/>
        </w:tabs>
        <w:ind w:left="567" w:hanging="567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>реагирование студента на замечания руководителя, своевременность исправления замечаний;</w:t>
      </w:r>
    </w:p>
    <w:p w:rsidR="004D6FAD" w:rsidRPr="002E1A2C" w:rsidRDefault="004D6FAD" w:rsidP="004C70E3">
      <w:pPr>
        <w:numPr>
          <w:ilvl w:val="0"/>
          <w:numId w:val="64"/>
        </w:numPr>
        <w:tabs>
          <w:tab w:val="clear" w:pos="1097"/>
          <w:tab w:val="num" w:pos="567"/>
        </w:tabs>
        <w:ind w:left="567" w:hanging="567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 xml:space="preserve">полнота выполнения задания на </w:t>
      </w:r>
      <w:r w:rsidR="00317137" w:rsidRPr="002E1A2C">
        <w:rPr>
          <w:color w:val="auto"/>
          <w:sz w:val="24"/>
          <w:szCs w:val="24"/>
        </w:rPr>
        <w:t>КР или ВКР;</w:t>
      </w:r>
    </w:p>
    <w:p w:rsidR="00317137" w:rsidRPr="002E1A2C" w:rsidRDefault="00317137" w:rsidP="004C70E3">
      <w:pPr>
        <w:numPr>
          <w:ilvl w:val="0"/>
          <w:numId w:val="64"/>
        </w:numPr>
        <w:tabs>
          <w:tab w:val="clear" w:pos="1097"/>
          <w:tab w:val="num" w:pos="567"/>
        </w:tabs>
        <w:ind w:left="567" w:hanging="567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>наличие ссылок (например, источников – 22, ссылок на источники – 12)</w:t>
      </w:r>
    </w:p>
    <w:p w:rsidR="004D6FAD" w:rsidRPr="002E1A2C" w:rsidRDefault="004D6FAD" w:rsidP="004C70E3">
      <w:pPr>
        <w:numPr>
          <w:ilvl w:val="0"/>
          <w:numId w:val="64"/>
        </w:numPr>
        <w:shd w:val="clear" w:color="auto" w:fill="FFFFFF"/>
        <w:tabs>
          <w:tab w:val="clear" w:pos="1097"/>
          <w:tab w:val="num" w:pos="567"/>
        </w:tabs>
        <w:ind w:left="567" w:right="461" w:hanging="567"/>
        <w:jc w:val="both"/>
        <w:rPr>
          <w:color w:val="auto"/>
          <w:sz w:val="24"/>
          <w:szCs w:val="24"/>
        </w:rPr>
      </w:pPr>
      <w:r w:rsidRPr="002E1A2C">
        <w:rPr>
          <w:color w:val="auto"/>
          <w:spacing w:val="-3"/>
          <w:sz w:val="24"/>
          <w:szCs w:val="24"/>
        </w:rPr>
        <w:t xml:space="preserve">заключение о соответствии работы предъявляемым требованиям и </w:t>
      </w:r>
      <w:r w:rsidRPr="002E1A2C">
        <w:rPr>
          <w:color w:val="auto"/>
          <w:spacing w:val="-5"/>
          <w:sz w:val="24"/>
          <w:szCs w:val="24"/>
        </w:rPr>
        <w:t xml:space="preserve">предложение об оценке по пятибалльной системе. </w:t>
      </w:r>
    </w:p>
    <w:p w:rsidR="004D6FAD" w:rsidRPr="002E1A2C" w:rsidRDefault="004D6FAD" w:rsidP="004C70E3">
      <w:pPr>
        <w:jc w:val="both"/>
        <w:rPr>
          <w:color w:val="auto"/>
          <w:sz w:val="24"/>
          <w:szCs w:val="24"/>
        </w:rPr>
      </w:pPr>
    </w:p>
    <w:p w:rsidR="00D9136E" w:rsidRPr="002E1A2C" w:rsidRDefault="00D9136E" w:rsidP="004C70E3">
      <w:pPr>
        <w:pStyle w:val="6"/>
        <w:rPr>
          <w:i w:val="0"/>
          <w:sz w:val="24"/>
          <w:szCs w:val="24"/>
        </w:rPr>
      </w:pPr>
      <w:r w:rsidRPr="002E1A2C">
        <w:rPr>
          <w:i w:val="0"/>
          <w:sz w:val="24"/>
          <w:szCs w:val="24"/>
        </w:rPr>
        <w:t>Рекомендации по составлению отзыва для КР и ВКР (</w:t>
      </w:r>
      <w:proofErr w:type="spellStart"/>
      <w:r w:rsidRPr="002E1A2C">
        <w:rPr>
          <w:i w:val="0"/>
          <w:sz w:val="24"/>
          <w:szCs w:val="24"/>
        </w:rPr>
        <w:t>КбМК</w:t>
      </w:r>
      <w:proofErr w:type="spellEnd"/>
      <w:r w:rsidRPr="002E1A2C">
        <w:rPr>
          <w:i w:val="0"/>
          <w:sz w:val="24"/>
          <w:szCs w:val="24"/>
        </w:rPr>
        <w:t>)</w:t>
      </w:r>
    </w:p>
    <w:p w:rsidR="00DC25CF" w:rsidRPr="002E1A2C" w:rsidRDefault="00DC25CF" w:rsidP="004C70E3">
      <w:pPr>
        <w:rPr>
          <w:sz w:val="24"/>
          <w:szCs w:val="24"/>
        </w:rPr>
      </w:pPr>
    </w:p>
    <w:p w:rsidR="00D9136E" w:rsidRPr="002E1A2C" w:rsidRDefault="00D9136E" w:rsidP="004C70E3">
      <w:pPr>
        <w:numPr>
          <w:ilvl w:val="1"/>
          <w:numId w:val="48"/>
        </w:numPr>
        <w:ind w:left="709" w:hanging="709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 xml:space="preserve">Соответствие  содержания  работы  плану-заданию на КР или ВКР,  актуальность темы. </w:t>
      </w:r>
    </w:p>
    <w:p w:rsidR="00D9136E" w:rsidRPr="002E1A2C" w:rsidRDefault="00D9136E" w:rsidP="004C70E3">
      <w:pPr>
        <w:numPr>
          <w:ilvl w:val="1"/>
          <w:numId w:val="48"/>
        </w:numPr>
        <w:ind w:left="709" w:hanging="709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 xml:space="preserve">Полнота и глубина анализа теоретических и практических исследований по изучаемой теме (по литературным источникам). </w:t>
      </w:r>
    </w:p>
    <w:p w:rsidR="00D9136E" w:rsidRPr="002E1A2C" w:rsidRDefault="00D9136E" w:rsidP="004C70E3">
      <w:pPr>
        <w:numPr>
          <w:ilvl w:val="1"/>
          <w:numId w:val="48"/>
        </w:numPr>
        <w:ind w:left="709" w:hanging="709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 xml:space="preserve">Степень самостоятельности студента в решении поставленных вопросов, его  инициативность. Умение принимать самостоятельные решения, использовать в  работе  современные  достижения  науки  и техники. </w:t>
      </w:r>
    </w:p>
    <w:p w:rsidR="00D9136E" w:rsidRPr="002E1A2C" w:rsidRDefault="00D9136E" w:rsidP="004C70E3">
      <w:pPr>
        <w:numPr>
          <w:ilvl w:val="1"/>
          <w:numId w:val="48"/>
        </w:numPr>
        <w:ind w:left="709" w:hanging="709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 xml:space="preserve">Способность к  проведению экспериментов, умение делать выводы из проведенных экспериментов (если предусмотрены заданием). </w:t>
      </w:r>
    </w:p>
    <w:p w:rsidR="00D9136E" w:rsidRPr="002E1A2C" w:rsidRDefault="00D9136E" w:rsidP="004C70E3">
      <w:pPr>
        <w:numPr>
          <w:ilvl w:val="1"/>
          <w:numId w:val="48"/>
        </w:numPr>
        <w:ind w:left="709" w:hanging="709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 xml:space="preserve">Степень усвоения, способность и умение использовать знания по дисциплинам,  профессиональным модулям в самостоятельной работе, грамотность изложения материала и качество графических приложений. </w:t>
      </w:r>
    </w:p>
    <w:p w:rsidR="00D9136E" w:rsidRPr="002E1A2C" w:rsidRDefault="00D9136E" w:rsidP="004C70E3">
      <w:pPr>
        <w:numPr>
          <w:ilvl w:val="1"/>
          <w:numId w:val="48"/>
        </w:numPr>
        <w:ind w:left="709" w:hanging="709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 xml:space="preserve">Другие вопросы по усмотрению руководителя. </w:t>
      </w:r>
    </w:p>
    <w:p w:rsidR="00D9136E" w:rsidRPr="002E1A2C" w:rsidRDefault="00D9136E" w:rsidP="004C70E3">
      <w:pPr>
        <w:numPr>
          <w:ilvl w:val="1"/>
          <w:numId w:val="48"/>
        </w:numPr>
        <w:ind w:left="709" w:hanging="709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 xml:space="preserve">Недостатки КР или ВКР. </w:t>
      </w:r>
    </w:p>
    <w:p w:rsidR="00D9136E" w:rsidRPr="002E1A2C" w:rsidRDefault="00D9136E" w:rsidP="004C70E3">
      <w:pPr>
        <w:numPr>
          <w:ilvl w:val="1"/>
          <w:numId w:val="48"/>
        </w:numPr>
        <w:ind w:left="709" w:hanging="709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 xml:space="preserve">Возможности и место практического  использования ВКР или ее отдельных  частей  (в    практическом  здравоохранении  или  образовательном процессе). </w:t>
      </w:r>
    </w:p>
    <w:p w:rsidR="00D9136E" w:rsidRPr="002E1A2C" w:rsidRDefault="00D9136E" w:rsidP="004C70E3">
      <w:pPr>
        <w:numPr>
          <w:ilvl w:val="1"/>
          <w:numId w:val="48"/>
        </w:numPr>
        <w:ind w:left="709" w:hanging="709"/>
        <w:jc w:val="both"/>
        <w:rPr>
          <w:color w:val="auto"/>
          <w:sz w:val="24"/>
          <w:szCs w:val="24"/>
        </w:rPr>
      </w:pPr>
      <w:r w:rsidRPr="002E1A2C">
        <w:rPr>
          <w:color w:val="auto"/>
          <w:sz w:val="24"/>
          <w:szCs w:val="24"/>
        </w:rPr>
        <w:t xml:space="preserve">Предлагаемая оценка КР или ВКР. </w:t>
      </w:r>
    </w:p>
    <w:p w:rsidR="00D9136E" w:rsidRPr="002E1A2C" w:rsidRDefault="00D9136E" w:rsidP="004C70E3">
      <w:pPr>
        <w:jc w:val="both"/>
        <w:rPr>
          <w:color w:val="auto"/>
          <w:sz w:val="24"/>
          <w:szCs w:val="24"/>
        </w:rPr>
      </w:pPr>
    </w:p>
    <w:p w:rsidR="004D6FAD" w:rsidRPr="002E1A2C" w:rsidRDefault="004D6FAD" w:rsidP="004C70E3">
      <w:pPr>
        <w:shd w:val="clear" w:color="auto" w:fill="FFFFFF"/>
        <w:tabs>
          <w:tab w:val="left" w:pos="9720"/>
        </w:tabs>
        <w:ind w:right="76" w:firstLine="709"/>
        <w:jc w:val="right"/>
        <w:rPr>
          <w:bCs/>
          <w:color w:val="auto"/>
          <w:spacing w:val="-9"/>
          <w:sz w:val="24"/>
          <w:szCs w:val="24"/>
        </w:rPr>
      </w:pPr>
    </w:p>
    <w:p w:rsidR="004D6FAD" w:rsidRDefault="004D6FAD" w:rsidP="004C70E3">
      <w:pPr>
        <w:shd w:val="clear" w:color="auto" w:fill="FFFFFF"/>
        <w:tabs>
          <w:tab w:val="left" w:pos="9720"/>
        </w:tabs>
        <w:ind w:right="76" w:firstLine="709"/>
        <w:jc w:val="right"/>
        <w:rPr>
          <w:bCs/>
          <w:color w:val="auto"/>
          <w:spacing w:val="-9"/>
          <w:sz w:val="28"/>
          <w:szCs w:val="28"/>
        </w:rPr>
      </w:pPr>
    </w:p>
    <w:p w:rsidR="00D9136E" w:rsidRDefault="00D9136E" w:rsidP="004C70E3">
      <w:pPr>
        <w:shd w:val="clear" w:color="auto" w:fill="FFFFFF"/>
        <w:tabs>
          <w:tab w:val="left" w:pos="9720"/>
        </w:tabs>
        <w:ind w:right="76" w:firstLine="709"/>
        <w:jc w:val="right"/>
        <w:rPr>
          <w:bCs/>
          <w:color w:val="auto"/>
          <w:spacing w:val="-9"/>
          <w:sz w:val="28"/>
          <w:szCs w:val="28"/>
        </w:rPr>
      </w:pPr>
    </w:p>
    <w:p w:rsidR="004C70E3" w:rsidRDefault="004C70E3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4C70E3" w:rsidRDefault="004C70E3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4C70E3" w:rsidRDefault="004C70E3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4C70E3" w:rsidRDefault="004C70E3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6E5F7F" w:rsidRDefault="006E5F7F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6E5F7F" w:rsidRDefault="006E5F7F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6E5F7F" w:rsidRDefault="006E5F7F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6E5F7F" w:rsidRDefault="006E5F7F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6E5F7F" w:rsidRDefault="006E5F7F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4D6FAD" w:rsidRPr="00D85D87" w:rsidRDefault="004D6FAD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D85D87">
        <w:rPr>
          <w:color w:val="auto"/>
          <w:sz w:val="28"/>
          <w:szCs w:val="28"/>
        </w:rPr>
        <w:lastRenderedPageBreak/>
        <w:t>Департамент здравоохранения Курганской области</w:t>
      </w:r>
    </w:p>
    <w:p w:rsidR="00D9136E" w:rsidRPr="00D85D87" w:rsidRDefault="00D9136E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proofErr w:type="spellStart"/>
      <w:r w:rsidRPr="00D85D87">
        <w:rPr>
          <w:color w:val="auto"/>
          <w:sz w:val="28"/>
          <w:szCs w:val="28"/>
        </w:rPr>
        <w:t>Шадринский</w:t>
      </w:r>
      <w:proofErr w:type="spellEnd"/>
      <w:r w:rsidRPr="00D85D8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филиал</w:t>
      </w:r>
    </w:p>
    <w:p w:rsidR="004D6FAD" w:rsidRPr="00D85D87" w:rsidRDefault="00D9136E" w:rsidP="004C70E3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ГБПОУ «</w:t>
      </w:r>
      <w:r w:rsidR="004D6FAD">
        <w:rPr>
          <w:color w:val="auto"/>
          <w:sz w:val="28"/>
          <w:szCs w:val="28"/>
        </w:rPr>
        <w:t>Курганский базовый медицинский колледж</w:t>
      </w:r>
      <w:r>
        <w:rPr>
          <w:color w:val="auto"/>
          <w:sz w:val="28"/>
          <w:szCs w:val="28"/>
        </w:rPr>
        <w:t>»</w:t>
      </w:r>
    </w:p>
    <w:p w:rsidR="004D6FAD" w:rsidRPr="00A05264" w:rsidRDefault="004D6FAD" w:rsidP="004C70E3">
      <w:pPr>
        <w:ind w:firstLine="709"/>
        <w:jc w:val="center"/>
        <w:rPr>
          <w:color w:val="auto"/>
          <w:sz w:val="28"/>
          <w:szCs w:val="28"/>
        </w:rPr>
      </w:pPr>
    </w:p>
    <w:p w:rsidR="004D6FAD" w:rsidRPr="00FD3C35" w:rsidRDefault="004D6FAD" w:rsidP="004C70E3">
      <w:pPr>
        <w:jc w:val="center"/>
        <w:rPr>
          <w:b/>
          <w:bCs/>
          <w:color w:val="auto"/>
          <w:sz w:val="28"/>
          <w:szCs w:val="28"/>
        </w:rPr>
      </w:pPr>
      <w:r w:rsidRPr="00FD3C35">
        <w:rPr>
          <w:b/>
          <w:bCs/>
          <w:color w:val="auto"/>
          <w:sz w:val="28"/>
          <w:szCs w:val="28"/>
        </w:rPr>
        <w:t>ОТЗЫВ НА КУРСОВУЮ РАБОТУ</w:t>
      </w:r>
    </w:p>
    <w:p w:rsidR="004D6FAD" w:rsidRDefault="004D6FAD" w:rsidP="004C70E3">
      <w:pPr>
        <w:rPr>
          <w:color w:val="auto"/>
          <w:sz w:val="28"/>
          <w:szCs w:val="28"/>
        </w:rPr>
      </w:pPr>
    </w:p>
    <w:p w:rsidR="004D6FAD" w:rsidRDefault="004D6FAD" w:rsidP="004C70E3">
      <w:pPr>
        <w:rPr>
          <w:color w:val="auto"/>
          <w:sz w:val="28"/>
          <w:szCs w:val="28"/>
        </w:rPr>
      </w:pPr>
      <w:r w:rsidRPr="00A05264">
        <w:rPr>
          <w:color w:val="auto"/>
          <w:sz w:val="28"/>
          <w:szCs w:val="28"/>
        </w:rPr>
        <w:t>по теме</w:t>
      </w:r>
      <w:r>
        <w:rPr>
          <w:color w:val="auto"/>
          <w:sz w:val="28"/>
          <w:szCs w:val="28"/>
        </w:rPr>
        <w:t>…</w:t>
      </w:r>
      <w:r w:rsidRPr="00A05264">
        <w:rPr>
          <w:color w:val="auto"/>
          <w:sz w:val="28"/>
          <w:szCs w:val="28"/>
        </w:rPr>
        <w:t>.............................................................................................</w:t>
      </w:r>
      <w:r>
        <w:rPr>
          <w:color w:val="auto"/>
          <w:sz w:val="28"/>
          <w:szCs w:val="28"/>
        </w:rPr>
        <w:t>...........................</w:t>
      </w:r>
    </w:p>
    <w:p w:rsidR="004D6FAD" w:rsidRPr="00A05264" w:rsidRDefault="004D6FAD" w:rsidP="004C70E3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……………………………………………………………………………………….....</w:t>
      </w:r>
    </w:p>
    <w:p w:rsidR="004D6FAD" w:rsidRDefault="004D6FAD" w:rsidP="004C70E3">
      <w:pPr>
        <w:rPr>
          <w:color w:val="auto"/>
          <w:sz w:val="28"/>
          <w:szCs w:val="28"/>
        </w:rPr>
      </w:pPr>
    </w:p>
    <w:p w:rsidR="004D6FAD" w:rsidRPr="00A05264" w:rsidRDefault="004D6FAD" w:rsidP="004C70E3">
      <w:pPr>
        <w:rPr>
          <w:color w:val="auto"/>
          <w:sz w:val="28"/>
          <w:szCs w:val="28"/>
        </w:rPr>
      </w:pPr>
      <w:r w:rsidRPr="00A05264">
        <w:rPr>
          <w:color w:val="auto"/>
          <w:sz w:val="28"/>
          <w:szCs w:val="28"/>
        </w:rPr>
        <w:t>студента…………………………………………………………</w:t>
      </w:r>
      <w:r>
        <w:rPr>
          <w:color w:val="auto"/>
          <w:sz w:val="28"/>
          <w:szCs w:val="28"/>
        </w:rPr>
        <w:t>……………………..</w:t>
      </w:r>
    </w:p>
    <w:p w:rsidR="004D6FAD" w:rsidRPr="00A57741" w:rsidRDefault="004D6FAD" w:rsidP="004C70E3">
      <w:pPr>
        <w:jc w:val="center"/>
        <w:rPr>
          <w:color w:val="auto"/>
          <w:sz w:val="18"/>
          <w:szCs w:val="18"/>
        </w:rPr>
      </w:pPr>
      <w:r w:rsidRPr="00A57741">
        <w:rPr>
          <w:color w:val="auto"/>
          <w:sz w:val="18"/>
          <w:szCs w:val="18"/>
        </w:rPr>
        <w:t>(фамилия, имя, отчество)</w:t>
      </w:r>
    </w:p>
    <w:p w:rsidR="004D6FAD" w:rsidRDefault="004D6FAD" w:rsidP="004C70E3">
      <w:pPr>
        <w:rPr>
          <w:color w:val="auto"/>
          <w:sz w:val="28"/>
          <w:szCs w:val="28"/>
        </w:rPr>
      </w:pPr>
    </w:p>
    <w:p w:rsidR="004D6FAD" w:rsidRPr="00A05264" w:rsidRDefault="004D6FAD" w:rsidP="004C70E3">
      <w:pPr>
        <w:rPr>
          <w:color w:val="auto"/>
          <w:sz w:val="28"/>
          <w:szCs w:val="28"/>
        </w:rPr>
      </w:pPr>
      <w:r w:rsidRPr="00A05264">
        <w:rPr>
          <w:color w:val="auto"/>
          <w:sz w:val="28"/>
          <w:szCs w:val="28"/>
        </w:rPr>
        <w:t>по специальности ………………………………………………………………</w:t>
      </w:r>
      <w:r>
        <w:rPr>
          <w:color w:val="auto"/>
          <w:sz w:val="28"/>
          <w:szCs w:val="28"/>
        </w:rPr>
        <w:t>……..</w:t>
      </w:r>
    </w:p>
    <w:p w:rsidR="004D6FAD" w:rsidRPr="00A57741" w:rsidRDefault="004D6FAD" w:rsidP="004C70E3">
      <w:pPr>
        <w:jc w:val="center"/>
        <w:rPr>
          <w:color w:val="auto"/>
          <w:sz w:val="18"/>
          <w:szCs w:val="18"/>
        </w:rPr>
      </w:pPr>
      <w:r w:rsidRPr="00A57741">
        <w:rPr>
          <w:color w:val="auto"/>
          <w:sz w:val="18"/>
          <w:szCs w:val="18"/>
        </w:rPr>
        <w:t>(шифр и наименование специальности)</w:t>
      </w:r>
    </w:p>
    <w:p w:rsidR="004D6FAD" w:rsidRDefault="004D6FAD" w:rsidP="004C70E3">
      <w:pPr>
        <w:rPr>
          <w:color w:val="auto"/>
          <w:sz w:val="28"/>
          <w:szCs w:val="28"/>
        </w:rPr>
      </w:pPr>
    </w:p>
    <w:p w:rsidR="004D6FAD" w:rsidRPr="00A05264" w:rsidRDefault="004D6FAD" w:rsidP="004C70E3">
      <w:pPr>
        <w:rPr>
          <w:color w:val="auto"/>
          <w:sz w:val="28"/>
          <w:szCs w:val="28"/>
        </w:rPr>
      </w:pPr>
      <w:r w:rsidRPr="00A05264">
        <w:rPr>
          <w:color w:val="auto"/>
          <w:sz w:val="28"/>
          <w:szCs w:val="28"/>
        </w:rPr>
        <w:t>Работа ……………………………………………………………………</w:t>
      </w:r>
      <w:r>
        <w:rPr>
          <w:color w:val="auto"/>
          <w:sz w:val="28"/>
          <w:szCs w:val="28"/>
        </w:rPr>
        <w:t>…………….</w:t>
      </w:r>
    </w:p>
    <w:p w:rsidR="004D6FAD" w:rsidRPr="00A57741" w:rsidRDefault="004D6FAD" w:rsidP="004C70E3">
      <w:pPr>
        <w:jc w:val="center"/>
        <w:rPr>
          <w:color w:val="auto"/>
          <w:sz w:val="18"/>
          <w:szCs w:val="18"/>
        </w:rPr>
      </w:pPr>
      <w:r w:rsidRPr="00A57741">
        <w:rPr>
          <w:color w:val="auto"/>
          <w:sz w:val="18"/>
          <w:szCs w:val="18"/>
        </w:rPr>
        <w:t>(соответствие темы заданию, полнота раскрытия темы, теоретический уровень и практическая значимость работы)</w:t>
      </w:r>
    </w:p>
    <w:p w:rsidR="004D6FAD" w:rsidRPr="00A05264" w:rsidRDefault="004D6FAD" w:rsidP="004C70E3">
      <w:pPr>
        <w:rPr>
          <w:color w:val="auto"/>
          <w:sz w:val="28"/>
          <w:szCs w:val="28"/>
        </w:rPr>
      </w:pPr>
      <w:r w:rsidRPr="00A05264">
        <w:rPr>
          <w:color w:val="auto"/>
          <w:sz w:val="28"/>
          <w:szCs w:val="28"/>
        </w:rPr>
        <w:t>……………………………………………………………………</w:t>
      </w:r>
      <w:r>
        <w:rPr>
          <w:color w:val="auto"/>
          <w:sz w:val="28"/>
          <w:szCs w:val="28"/>
        </w:rPr>
        <w:t>…………………….</w:t>
      </w:r>
    </w:p>
    <w:p w:rsidR="004D6FAD" w:rsidRPr="00A05264" w:rsidRDefault="004D6FAD" w:rsidP="004C70E3">
      <w:pPr>
        <w:rPr>
          <w:color w:val="auto"/>
          <w:sz w:val="28"/>
          <w:szCs w:val="28"/>
        </w:rPr>
      </w:pPr>
      <w:r w:rsidRPr="00A05264">
        <w:rPr>
          <w:color w:val="auto"/>
          <w:sz w:val="28"/>
          <w:szCs w:val="28"/>
        </w:rPr>
        <w:t>……………………………………………………………………</w:t>
      </w:r>
      <w:r>
        <w:rPr>
          <w:color w:val="auto"/>
          <w:sz w:val="28"/>
          <w:szCs w:val="28"/>
        </w:rPr>
        <w:t>…………………….</w:t>
      </w:r>
    </w:p>
    <w:p w:rsidR="004D6FAD" w:rsidRDefault="004D6FAD" w:rsidP="004C70E3">
      <w:pPr>
        <w:rPr>
          <w:color w:val="auto"/>
          <w:sz w:val="28"/>
          <w:szCs w:val="28"/>
        </w:rPr>
      </w:pPr>
    </w:p>
    <w:p w:rsidR="004D6FAD" w:rsidRPr="00A05264" w:rsidRDefault="004D6FAD" w:rsidP="004C70E3">
      <w:pPr>
        <w:rPr>
          <w:color w:val="auto"/>
          <w:sz w:val="28"/>
          <w:szCs w:val="28"/>
        </w:rPr>
      </w:pPr>
      <w:r w:rsidRPr="00A05264">
        <w:rPr>
          <w:color w:val="auto"/>
          <w:sz w:val="28"/>
          <w:szCs w:val="28"/>
        </w:rPr>
        <w:t>За время работы студент проявил ……………………………………………</w:t>
      </w:r>
      <w:r>
        <w:rPr>
          <w:color w:val="auto"/>
          <w:sz w:val="28"/>
          <w:szCs w:val="28"/>
        </w:rPr>
        <w:t>……..</w:t>
      </w:r>
    </w:p>
    <w:p w:rsidR="004D6FAD" w:rsidRPr="00A57741" w:rsidRDefault="004D6FAD" w:rsidP="004C70E3">
      <w:pPr>
        <w:jc w:val="center"/>
        <w:rPr>
          <w:color w:val="auto"/>
          <w:sz w:val="18"/>
          <w:szCs w:val="18"/>
        </w:rPr>
      </w:pPr>
      <w:r w:rsidRPr="00A57741">
        <w:rPr>
          <w:color w:val="auto"/>
          <w:sz w:val="18"/>
          <w:szCs w:val="18"/>
        </w:rPr>
        <w:t>(степень самостоятельности и творческой инициативы, деловые качества)</w:t>
      </w:r>
    </w:p>
    <w:p w:rsidR="004D6FAD" w:rsidRPr="00A05264" w:rsidRDefault="004D6FAD" w:rsidP="004C70E3">
      <w:pPr>
        <w:rPr>
          <w:color w:val="auto"/>
          <w:sz w:val="28"/>
          <w:szCs w:val="28"/>
        </w:rPr>
      </w:pPr>
      <w:r w:rsidRPr="00A05264">
        <w:rPr>
          <w:color w:val="auto"/>
          <w:sz w:val="28"/>
          <w:szCs w:val="28"/>
        </w:rPr>
        <w:t>……………………………………………………………………</w:t>
      </w:r>
      <w:r>
        <w:rPr>
          <w:color w:val="auto"/>
          <w:sz w:val="28"/>
          <w:szCs w:val="28"/>
        </w:rPr>
        <w:t>…………………….</w:t>
      </w:r>
    </w:p>
    <w:p w:rsidR="004D6FAD" w:rsidRDefault="004D6FAD" w:rsidP="004C70E3">
      <w:pPr>
        <w:rPr>
          <w:color w:val="auto"/>
          <w:sz w:val="28"/>
          <w:szCs w:val="28"/>
        </w:rPr>
      </w:pPr>
      <w:r w:rsidRPr="00A05264">
        <w:rPr>
          <w:color w:val="auto"/>
          <w:sz w:val="28"/>
          <w:szCs w:val="28"/>
        </w:rPr>
        <w:t>……………………………………………………………………</w:t>
      </w:r>
      <w:r>
        <w:rPr>
          <w:color w:val="auto"/>
          <w:sz w:val="28"/>
          <w:szCs w:val="28"/>
        </w:rPr>
        <w:t>…………………….</w:t>
      </w:r>
    </w:p>
    <w:p w:rsidR="004D6FAD" w:rsidRDefault="004D6FAD" w:rsidP="004C70E3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4D6FAD" w:rsidRPr="00A05264" w:rsidRDefault="004D6FAD" w:rsidP="004C70E3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………………………………………………………………………………………….</w:t>
      </w:r>
    </w:p>
    <w:p w:rsidR="004D6FAD" w:rsidRDefault="004D6FAD" w:rsidP="004C70E3">
      <w:pPr>
        <w:rPr>
          <w:color w:val="auto"/>
          <w:sz w:val="28"/>
          <w:szCs w:val="28"/>
        </w:rPr>
      </w:pPr>
    </w:p>
    <w:p w:rsidR="004D6FAD" w:rsidRPr="00A05264" w:rsidRDefault="004D6FAD" w:rsidP="004C70E3">
      <w:pPr>
        <w:rPr>
          <w:color w:val="auto"/>
          <w:sz w:val="28"/>
          <w:szCs w:val="28"/>
        </w:rPr>
      </w:pPr>
      <w:r w:rsidRPr="00A05264">
        <w:rPr>
          <w:color w:val="auto"/>
          <w:sz w:val="28"/>
          <w:szCs w:val="28"/>
        </w:rPr>
        <w:t>Работа выполнена ………………………………………………………………</w:t>
      </w:r>
      <w:r>
        <w:rPr>
          <w:color w:val="auto"/>
          <w:sz w:val="28"/>
          <w:szCs w:val="28"/>
        </w:rPr>
        <w:t>…….</w:t>
      </w:r>
    </w:p>
    <w:p w:rsidR="004D6FAD" w:rsidRPr="00A57741" w:rsidRDefault="004D6FAD" w:rsidP="004C70E3">
      <w:pPr>
        <w:jc w:val="center"/>
        <w:rPr>
          <w:color w:val="auto"/>
          <w:sz w:val="18"/>
          <w:szCs w:val="18"/>
        </w:rPr>
      </w:pPr>
      <w:r w:rsidRPr="00A57741">
        <w:rPr>
          <w:color w:val="auto"/>
          <w:sz w:val="18"/>
          <w:szCs w:val="18"/>
        </w:rPr>
        <w:t>(качество оформления работы)</w:t>
      </w:r>
    </w:p>
    <w:p w:rsidR="004D6FAD" w:rsidRPr="00A05264" w:rsidRDefault="004D6FAD" w:rsidP="004C70E3">
      <w:pPr>
        <w:rPr>
          <w:color w:val="auto"/>
          <w:sz w:val="28"/>
          <w:szCs w:val="28"/>
        </w:rPr>
      </w:pPr>
      <w:r w:rsidRPr="00A05264">
        <w:rPr>
          <w:color w:val="auto"/>
          <w:sz w:val="28"/>
          <w:szCs w:val="28"/>
        </w:rPr>
        <w:t>……………………………………………………………………</w:t>
      </w:r>
      <w:r>
        <w:rPr>
          <w:color w:val="auto"/>
          <w:sz w:val="28"/>
          <w:szCs w:val="28"/>
        </w:rPr>
        <w:t>……………………</w:t>
      </w:r>
    </w:p>
    <w:p w:rsidR="004D6FAD" w:rsidRPr="00A05264" w:rsidRDefault="004D6FAD" w:rsidP="004C70E3">
      <w:pPr>
        <w:rPr>
          <w:color w:val="auto"/>
          <w:sz w:val="28"/>
          <w:szCs w:val="28"/>
        </w:rPr>
      </w:pPr>
      <w:r w:rsidRPr="00A05264">
        <w:rPr>
          <w:color w:val="auto"/>
          <w:sz w:val="28"/>
          <w:szCs w:val="28"/>
        </w:rPr>
        <w:t>……………………………………………………………………</w:t>
      </w:r>
      <w:r>
        <w:rPr>
          <w:color w:val="auto"/>
          <w:sz w:val="28"/>
          <w:szCs w:val="28"/>
        </w:rPr>
        <w:t>…………………….</w:t>
      </w:r>
    </w:p>
    <w:p w:rsidR="004D6FAD" w:rsidRPr="00A05264" w:rsidRDefault="00317137" w:rsidP="004C70E3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библиографическом списке ___</w:t>
      </w:r>
      <w:r w:rsidRPr="0031713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источника</w:t>
      </w:r>
      <w:r w:rsidR="00864EA0">
        <w:rPr>
          <w:color w:val="auto"/>
          <w:sz w:val="28"/>
          <w:szCs w:val="28"/>
        </w:rPr>
        <w:t>(ов)</w:t>
      </w:r>
      <w:r>
        <w:rPr>
          <w:color w:val="auto"/>
          <w:sz w:val="28"/>
          <w:szCs w:val="28"/>
        </w:rPr>
        <w:t xml:space="preserve">, в работе имеется ссылки на </w:t>
      </w:r>
      <w:r w:rsidR="00864EA0">
        <w:rPr>
          <w:color w:val="auto"/>
          <w:sz w:val="28"/>
          <w:szCs w:val="28"/>
        </w:rPr>
        <w:t xml:space="preserve">___ </w:t>
      </w:r>
      <w:r>
        <w:rPr>
          <w:color w:val="auto"/>
          <w:sz w:val="28"/>
          <w:szCs w:val="28"/>
        </w:rPr>
        <w:t>источник</w:t>
      </w:r>
      <w:r w:rsidR="00864EA0">
        <w:rPr>
          <w:color w:val="auto"/>
          <w:sz w:val="28"/>
          <w:szCs w:val="28"/>
        </w:rPr>
        <w:t>а(ов)</w:t>
      </w:r>
    </w:p>
    <w:p w:rsidR="004D6FAD" w:rsidRDefault="004D6FAD" w:rsidP="004C70E3">
      <w:pPr>
        <w:rPr>
          <w:color w:val="auto"/>
          <w:sz w:val="28"/>
          <w:szCs w:val="28"/>
        </w:rPr>
      </w:pPr>
    </w:p>
    <w:p w:rsidR="004D6FAD" w:rsidRDefault="004D6FAD" w:rsidP="004C70E3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Оценка руководителя ………………………………………………………………..</w:t>
      </w:r>
    </w:p>
    <w:p w:rsidR="004D6FAD" w:rsidRDefault="004D6FAD" w:rsidP="004C70E3">
      <w:pPr>
        <w:rPr>
          <w:color w:val="auto"/>
          <w:sz w:val="28"/>
          <w:szCs w:val="28"/>
        </w:rPr>
      </w:pPr>
    </w:p>
    <w:p w:rsidR="004D6FAD" w:rsidRPr="00A05264" w:rsidRDefault="004D6FAD" w:rsidP="004C70E3">
      <w:pPr>
        <w:rPr>
          <w:color w:val="auto"/>
          <w:sz w:val="28"/>
          <w:szCs w:val="28"/>
        </w:rPr>
      </w:pPr>
      <w:r w:rsidRPr="00A05264">
        <w:rPr>
          <w:color w:val="auto"/>
          <w:sz w:val="28"/>
          <w:szCs w:val="28"/>
        </w:rPr>
        <w:t>Руководитель ……………………………………………………………………</w:t>
      </w:r>
      <w:r>
        <w:rPr>
          <w:color w:val="auto"/>
          <w:sz w:val="28"/>
          <w:szCs w:val="28"/>
        </w:rPr>
        <w:t>…….</w:t>
      </w:r>
    </w:p>
    <w:p w:rsidR="004D6FAD" w:rsidRPr="00A510AF" w:rsidRDefault="004D6FAD" w:rsidP="004C70E3">
      <w:pPr>
        <w:jc w:val="center"/>
        <w:rPr>
          <w:color w:val="auto"/>
          <w:sz w:val="18"/>
          <w:szCs w:val="18"/>
        </w:rPr>
      </w:pPr>
      <w:r w:rsidRPr="00A510AF">
        <w:rPr>
          <w:color w:val="auto"/>
          <w:sz w:val="18"/>
          <w:szCs w:val="18"/>
        </w:rPr>
        <w:t>(Ф.И.О., должность)</w:t>
      </w:r>
    </w:p>
    <w:p w:rsidR="004D6FAD" w:rsidRDefault="004D6FAD" w:rsidP="004C70E3">
      <w:pPr>
        <w:rPr>
          <w:color w:val="auto"/>
          <w:sz w:val="28"/>
          <w:szCs w:val="28"/>
        </w:rPr>
      </w:pPr>
    </w:p>
    <w:p w:rsidR="004D6FAD" w:rsidRPr="00A05264" w:rsidRDefault="004D6FAD" w:rsidP="004C70E3">
      <w:pPr>
        <w:rPr>
          <w:color w:val="auto"/>
          <w:sz w:val="28"/>
          <w:szCs w:val="28"/>
        </w:rPr>
      </w:pPr>
      <w:r w:rsidRPr="00A05264">
        <w:rPr>
          <w:color w:val="auto"/>
          <w:sz w:val="28"/>
          <w:szCs w:val="28"/>
        </w:rPr>
        <w:t>Подпись……………………………</w:t>
      </w:r>
      <w:r>
        <w:rPr>
          <w:color w:val="auto"/>
          <w:sz w:val="28"/>
          <w:szCs w:val="28"/>
        </w:rPr>
        <w:t xml:space="preserve">            </w:t>
      </w:r>
      <w:r w:rsidRPr="00A05264">
        <w:rPr>
          <w:color w:val="auto"/>
          <w:sz w:val="28"/>
          <w:szCs w:val="28"/>
        </w:rPr>
        <w:t>Дата ……………………………………</w:t>
      </w:r>
    </w:p>
    <w:p w:rsidR="004D6FAD" w:rsidRPr="00A05264" w:rsidRDefault="004D6FAD" w:rsidP="004C70E3">
      <w:pPr>
        <w:shd w:val="clear" w:color="auto" w:fill="FFFFFF"/>
        <w:tabs>
          <w:tab w:val="left" w:pos="9720"/>
        </w:tabs>
        <w:ind w:right="76"/>
        <w:jc w:val="right"/>
        <w:rPr>
          <w:b/>
          <w:bCs/>
          <w:color w:val="auto"/>
          <w:spacing w:val="-9"/>
          <w:sz w:val="28"/>
          <w:szCs w:val="28"/>
        </w:rPr>
      </w:pPr>
    </w:p>
    <w:p w:rsidR="004D6FAD" w:rsidRDefault="004D6FAD" w:rsidP="004C70E3">
      <w:pPr>
        <w:shd w:val="clear" w:color="auto" w:fill="FFFFFF"/>
        <w:tabs>
          <w:tab w:val="left" w:pos="9720"/>
        </w:tabs>
        <w:ind w:right="76" w:firstLine="709"/>
        <w:jc w:val="right"/>
        <w:rPr>
          <w:bCs/>
          <w:color w:val="auto"/>
          <w:spacing w:val="-9"/>
          <w:sz w:val="28"/>
          <w:szCs w:val="28"/>
        </w:rPr>
      </w:pPr>
    </w:p>
    <w:p w:rsidR="004D6FAD" w:rsidRDefault="004D6FAD" w:rsidP="004C70E3">
      <w:pPr>
        <w:ind w:firstLine="709"/>
        <w:jc w:val="right"/>
        <w:rPr>
          <w:bCs/>
          <w:color w:val="auto"/>
          <w:spacing w:val="-8"/>
          <w:sz w:val="28"/>
          <w:szCs w:val="28"/>
        </w:rPr>
      </w:pPr>
    </w:p>
    <w:p w:rsidR="004D6FAD" w:rsidRDefault="004D6FAD" w:rsidP="004C70E3">
      <w:pPr>
        <w:ind w:firstLine="709"/>
        <w:jc w:val="right"/>
        <w:rPr>
          <w:bCs/>
          <w:color w:val="auto"/>
          <w:spacing w:val="-8"/>
          <w:sz w:val="28"/>
          <w:szCs w:val="28"/>
        </w:rPr>
      </w:pPr>
    </w:p>
    <w:p w:rsidR="004D6FAD" w:rsidRDefault="004D6FAD" w:rsidP="004C70E3">
      <w:pPr>
        <w:ind w:firstLine="709"/>
        <w:jc w:val="right"/>
        <w:rPr>
          <w:bCs/>
          <w:color w:val="auto"/>
          <w:spacing w:val="-8"/>
          <w:sz w:val="28"/>
          <w:szCs w:val="28"/>
        </w:rPr>
      </w:pPr>
    </w:p>
    <w:p w:rsidR="004D6FAD" w:rsidRDefault="004D6FAD" w:rsidP="004C70E3">
      <w:pPr>
        <w:ind w:firstLine="709"/>
        <w:jc w:val="right"/>
        <w:rPr>
          <w:bCs/>
          <w:color w:val="auto"/>
          <w:spacing w:val="-8"/>
          <w:sz w:val="28"/>
          <w:szCs w:val="28"/>
        </w:rPr>
      </w:pPr>
    </w:p>
    <w:p w:rsidR="00D9136E" w:rsidRDefault="00D9136E" w:rsidP="004C70E3">
      <w:pPr>
        <w:ind w:firstLine="709"/>
        <w:jc w:val="right"/>
        <w:rPr>
          <w:bCs/>
          <w:color w:val="auto"/>
          <w:spacing w:val="-8"/>
          <w:sz w:val="28"/>
          <w:szCs w:val="28"/>
        </w:rPr>
      </w:pPr>
    </w:p>
    <w:p w:rsidR="00377655" w:rsidRPr="004C70E3" w:rsidRDefault="00377655" w:rsidP="004C70E3">
      <w:pPr>
        <w:ind w:firstLine="709"/>
        <w:jc w:val="right"/>
        <w:rPr>
          <w:bCs/>
          <w:color w:val="auto"/>
          <w:spacing w:val="-8"/>
          <w:sz w:val="24"/>
          <w:szCs w:val="24"/>
        </w:rPr>
      </w:pPr>
      <w:r w:rsidRPr="004C70E3">
        <w:rPr>
          <w:bCs/>
          <w:color w:val="auto"/>
          <w:spacing w:val="-8"/>
          <w:sz w:val="24"/>
          <w:szCs w:val="24"/>
        </w:rPr>
        <w:lastRenderedPageBreak/>
        <w:t xml:space="preserve">Приложение </w:t>
      </w:r>
      <w:r w:rsidR="00D11051" w:rsidRPr="004C70E3">
        <w:rPr>
          <w:bCs/>
          <w:color w:val="auto"/>
          <w:spacing w:val="-8"/>
          <w:sz w:val="24"/>
          <w:szCs w:val="24"/>
        </w:rPr>
        <w:t>11</w:t>
      </w:r>
    </w:p>
    <w:p w:rsidR="004C70E3" w:rsidRDefault="004C70E3" w:rsidP="004C70E3">
      <w:pPr>
        <w:pStyle w:val="6"/>
        <w:rPr>
          <w:i w:val="0"/>
          <w:sz w:val="24"/>
          <w:szCs w:val="24"/>
        </w:rPr>
      </w:pPr>
    </w:p>
    <w:p w:rsidR="004D6FAD" w:rsidRPr="004C70E3" w:rsidRDefault="004D6FAD" w:rsidP="004C70E3">
      <w:pPr>
        <w:pStyle w:val="6"/>
        <w:rPr>
          <w:i w:val="0"/>
          <w:sz w:val="24"/>
          <w:szCs w:val="24"/>
        </w:rPr>
      </w:pPr>
      <w:r w:rsidRPr="004C70E3">
        <w:rPr>
          <w:i w:val="0"/>
          <w:sz w:val="24"/>
          <w:szCs w:val="24"/>
        </w:rPr>
        <w:t xml:space="preserve">Рекомендации по составлению </w:t>
      </w:r>
      <w:r w:rsidR="004B0A52" w:rsidRPr="004C70E3">
        <w:rPr>
          <w:i w:val="0"/>
          <w:sz w:val="24"/>
          <w:szCs w:val="24"/>
        </w:rPr>
        <w:t>рецензии</w:t>
      </w:r>
      <w:r w:rsidRPr="004C70E3">
        <w:rPr>
          <w:i w:val="0"/>
          <w:sz w:val="24"/>
          <w:szCs w:val="24"/>
        </w:rPr>
        <w:t xml:space="preserve"> для ВКР</w:t>
      </w:r>
    </w:p>
    <w:p w:rsidR="00D9136E" w:rsidRPr="004C70E3" w:rsidRDefault="00D9136E" w:rsidP="004C70E3">
      <w:pPr>
        <w:rPr>
          <w:sz w:val="24"/>
          <w:szCs w:val="24"/>
        </w:rPr>
      </w:pPr>
    </w:p>
    <w:p w:rsidR="004D6FAD" w:rsidRPr="004C70E3" w:rsidRDefault="004D6FAD" w:rsidP="004C70E3">
      <w:pPr>
        <w:shd w:val="clear" w:color="auto" w:fill="FFFFFF"/>
        <w:ind w:left="5" w:right="14" w:firstLine="709"/>
        <w:jc w:val="both"/>
        <w:rPr>
          <w:color w:val="auto"/>
          <w:spacing w:val="-5"/>
          <w:sz w:val="24"/>
          <w:szCs w:val="24"/>
        </w:rPr>
      </w:pPr>
      <w:r w:rsidRPr="004C70E3">
        <w:rPr>
          <w:color w:val="auto"/>
          <w:spacing w:val="-5"/>
          <w:sz w:val="24"/>
          <w:szCs w:val="24"/>
        </w:rPr>
        <w:t>В рецензии необходимо отразить достоинства и недостатки работы. Обычно она пишется по следующей схеме:</w:t>
      </w:r>
    </w:p>
    <w:p w:rsidR="004D6FAD" w:rsidRPr="004C70E3" w:rsidRDefault="004D6FAD" w:rsidP="004C70E3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ind w:left="709" w:right="2765" w:hanging="709"/>
        <w:jc w:val="both"/>
        <w:rPr>
          <w:color w:val="auto"/>
          <w:spacing w:val="-1"/>
          <w:sz w:val="24"/>
          <w:szCs w:val="24"/>
        </w:rPr>
      </w:pPr>
      <w:r w:rsidRPr="004C70E3">
        <w:rPr>
          <w:color w:val="auto"/>
          <w:spacing w:val="-1"/>
          <w:sz w:val="24"/>
          <w:szCs w:val="24"/>
        </w:rPr>
        <w:t xml:space="preserve">актуальность и новизна темы; </w:t>
      </w:r>
    </w:p>
    <w:p w:rsidR="004D6FAD" w:rsidRPr="004C70E3" w:rsidRDefault="004D6FAD" w:rsidP="004C70E3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ind w:left="709" w:right="2765" w:hanging="709"/>
        <w:jc w:val="both"/>
        <w:rPr>
          <w:color w:val="auto"/>
          <w:spacing w:val="-3"/>
          <w:sz w:val="24"/>
          <w:szCs w:val="24"/>
        </w:rPr>
      </w:pPr>
      <w:r w:rsidRPr="004C70E3">
        <w:rPr>
          <w:color w:val="auto"/>
          <w:spacing w:val="-3"/>
          <w:sz w:val="24"/>
          <w:szCs w:val="24"/>
        </w:rPr>
        <w:t xml:space="preserve">степень решения студентом поставленных задач; </w:t>
      </w:r>
    </w:p>
    <w:p w:rsidR="004D6FAD" w:rsidRPr="004C70E3" w:rsidRDefault="004D6FAD" w:rsidP="004C70E3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ind w:left="709" w:right="2765" w:hanging="709"/>
        <w:jc w:val="both"/>
        <w:rPr>
          <w:color w:val="auto"/>
          <w:spacing w:val="-1"/>
          <w:sz w:val="24"/>
          <w:szCs w:val="24"/>
        </w:rPr>
      </w:pPr>
      <w:r w:rsidRPr="004C70E3">
        <w:rPr>
          <w:color w:val="auto"/>
          <w:spacing w:val="-1"/>
          <w:sz w:val="24"/>
          <w:szCs w:val="24"/>
        </w:rPr>
        <w:t xml:space="preserve">оценка структуры работы; </w:t>
      </w:r>
    </w:p>
    <w:p w:rsidR="004D6FAD" w:rsidRPr="004C70E3" w:rsidRDefault="004D6FAD" w:rsidP="004C70E3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ind w:left="709" w:right="2765" w:hanging="709"/>
        <w:jc w:val="both"/>
        <w:rPr>
          <w:color w:val="auto"/>
          <w:sz w:val="24"/>
          <w:szCs w:val="24"/>
        </w:rPr>
      </w:pPr>
      <w:r w:rsidRPr="004C70E3">
        <w:rPr>
          <w:color w:val="auto"/>
          <w:spacing w:val="-2"/>
          <w:sz w:val="24"/>
          <w:szCs w:val="24"/>
        </w:rPr>
        <w:t>полнота изложения вопросов темы;</w:t>
      </w:r>
    </w:p>
    <w:p w:rsidR="004D6FAD" w:rsidRPr="004C70E3" w:rsidRDefault="004D6FAD" w:rsidP="004C70E3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ind w:left="709" w:hanging="709"/>
        <w:jc w:val="both"/>
        <w:rPr>
          <w:color w:val="auto"/>
          <w:sz w:val="24"/>
          <w:szCs w:val="24"/>
        </w:rPr>
      </w:pPr>
      <w:r w:rsidRPr="004C70E3">
        <w:rPr>
          <w:color w:val="auto"/>
          <w:spacing w:val="-4"/>
          <w:sz w:val="24"/>
          <w:szCs w:val="24"/>
        </w:rPr>
        <w:t xml:space="preserve">степень научности (методы исследования, постановка проблемы, анализ </w:t>
      </w:r>
      <w:r w:rsidRPr="004C70E3">
        <w:rPr>
          <w:color w:val="auto"/>
          <w:spacing w:val="-5"/>
          <w:sz w:val="24"/>
          <w:szCs w:val="24"/>
        </w:rPr>
        <w:t>научных взглядов, обоснованность и аргументированность выводов и предложений, их значимость, степень самостоятельности автора в раскрытии вопросов темы и т.д.);</w:t>
      </w:r>
    </w:p>
    <w:p w:rsidR="004D6FAD" w:rsidRPr="004C70E3" w:rsidRDefault="004D6FAD" w:rsidP="004C70E3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ind w:left="709" w:hanging="709"/>
        <w:jc w:val="both"/>
        <w:rPr>
          <w:color w:val="auto"/>
          <w:sz w:val="24"/>
          <w:szCs w:val="24"/>
        </w:rPr>
      </w:pPr>
      <w:r w:rsidRPr="004C70E3">
        <w:rPr>
          <w:color w:val="auto"/>
          <w:spacing w:val="-3"/>
          <w:sz w:val="24"/>
          <w:szCs w:val="24"/>
        </w:rPr>
        <w:t xml:space="preserve">объём, достаточность и достоверность практических материалов, умение </w:t>
      </w:r>
      <w:r w:rsidRPr="004C70E3">
        <w:rPr>
          <w:color w:val="auto"/>
          <w:spacing w:val="-5"/>
          <w:sz w:val="24"/>
          <w:szCs w:val="24"/>
        </w:rPr>
        <w:t>анализировать и обобщать практику;</w:t>
      </w:r>
    </w:p>
    <w:p w:rsidR="004D6FAD" w:rsidRPr="004C70E3" w:rsidRDefault="004D6FAD" w:rsidP="004C70E3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ind w:left="709" w:right="-1" w:hanging="709"/>
        <w:jc w:val="both"/>
        <w:rPr>
          <w:color w:val="auto"/>
          <w:sz w:val="24"/>
          <w:szCs w:val="24"/>
        </w:rPr>
      </w:pPr>
      <w:r w:rsidRPr="004C70E3">
        <w:rPr>
          <w:color w:val="auto"/>
          <w:spacing w:val="-4"/>
          <w:sz w:val="24"/>
          <w:szCs w:val="24"/>
        </w:rPr>
        <w:t xml:space="preserve">полнота использования нормативных актов и других литературных </w:t>
      </w:r>
      <w:r w:rsidRPr="004C70E3">
        <w:rPr>
          <w:color w:val="auto"/>
          <w:spacing w:val="-7"/>
          <w:sz w:val="24"/>
          <w:szCs w:val="24"/>
        </w:rPr>
        <w:t>источников;</w:t>
      </w:r>
    </w:p>
    <w:p w:rsidR="004D6FAD" w:rsidRPr="004C70E3" w:rsidRDefault="004D6FAD" w:rsidP="004C70E3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ind w:left="709" w:hanging="709"/>
        <w:jc w:val="both"/>
        <w:rPr>
          <w:color w:val="auto"/>
          <w:spacing w:val="-2"/>
          <w:sz w:val="24"/>
          <w:szCs w:val="24"/>
        </w:rPr>
      </w:pPr>
      <w:r w:rsidRPr="004C70E3">
        <w:rPr>
          <w:color w:val="auto"/>
          <w:spacing w:val="-5"/>
          <w:sz w:val="24"/>
          <w:szCs w:val="24"/>
        </w:rPr>
        <w:t>ошибки, неточности, спорные положения, замечания по отдельным вопросам и в целом по работе (с указанием страниц);</w:t>
      </w:r>
    </w:p>
    <w:p w:rsidR="004D6FAD" w:rsidRPr="004C70E3" w:rsidRDefault="004D6FAD" w:rsidP="004C70E3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ind w:left="709" w:hanging="709"/>
        <w:jc w:val="both"/>
        <w:rPr>
          <w:color w:val="auto"/>
          <w:spacing w:val="-2"/>
          <w:sz w:val="24"/>
          <w:szCs w:val="24"/>
        </w:rPr>
      </w:pPr>
      <w:r w:rsidRPr="004C70E3">
        <w:rPr>
          <w:color w:val="auto"/>
          <w:spacing w:val="-2"/>
          <w:sz w:val="24"/>
          <w:szCs w:val="24"/>
        </w:rPr>
        <w:t xml:space="preserve">оформление работы в соответствии с требованиями; </w:t>
      </w:r>
    </w:p>
    <w:p w:rsidR="004D6FAD" w:rsidRPr="004C70E3" w:rsidRDefault="004D6FAD" w:rsidP="004C70E3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ind w:left="709" w:right="-1" w:hanging="709"/>
        <w:jc w:val="both"/>
        <w:rPr>
          <w:color w:val="auto"/>
          <w:sz w:val="24"/>
          <w:szCs w:val="24"/>
        </w:rPr>
      </w:pPr>
      <w:r w:rsidRPr="004C70E3">
        <w:rPr>
          <w:color w:val="auto"/>
          <w:spacing w:val="-3"/>
          <w:sz w:val="24"/>
          <w:szCs w:val="24"/>
        </w:rPr>
        <w:t xml:space="preserve">заключение о соответствии работы предъявляемым требованиям и </w:t>
      </w:r>
      <w:r w:rsidRPr="004C70E3">
        <w:rPr>
          <w:color w:val="auto"/>
          <w:spacing w:val="-5"/>
          <w:sz w:val="24"/>
          <w:szCs w:val="24"/>
        </w:rPr>
        <w:t xml:space="preserve">предложение об оценке: </w:t>
      </w:r>
    </w:p>
    <w:p w:rsidR="004D6FAD" w:rsidRPr="004C70E3" w:rsidRDefault="004D6FAD" w:rsidP="004C70E3">
      <w:pPr>
        <w:numPr>
          <w:ilvl w:val="0"/>
          <w:numId w:val="75"/>
        </w:numPr>
        <w:shd w:val="clear" w:color="auto" w:fill="FFFFFF"/>
        <w:tabs>
          <w:tab w:val="num" w:pos="709"/>
        </w:tabs>
        <w:ind w:left="1134" w:right="461" w:hanging="425"/>
        <w:jc w:val="both"/>
        <w:rPr>
          <w:i/>
          <w:color w:val="auto"/>
          <w:sz w:val="24"/>
          <w:szCs w:val="24"/>
        </w:rPr>
      </w:pPr>
      <w:r w:rsidRPr="004C70E3">
        <w:rPr>
          <w:i/>
          <w:color w:val="auto"/>
          <w:spacing w:val="-5"/>
          <w:sz w:val="24"/>
          <w:szCs w:val="24"/>
        </w:rPr>
        <w:t xml:space="preserve">работа </w:t>
      </w:r>
      <w:r w:rsidRPr="004C70E3">
        <w:rPr>
          <w:rFonts w:eastAsia="TimesNewRoman"/>
          <w:i/>
          <w:color w:val="auto"/>
          <w:sz w:val="24"/>
          <w:szCs w:val="24"/>
        </w:rPr>
        <w:t>оценена положительно</w:t>
      </w:r>
    </w:p>
    <w:p w:rsidR="004D6FAD" w:rsidRPr="004C70E3" w:rsidRDefault="004D6FAD" w:rsidP="004C70E3">
      <w:pPr>
        <w:numPr>
          <w:ilvl w:val="0"/>
          <w:numId w:val="75"/>
        </w:numPr>
        <w:shd w:val="clear" w:color="auto" w:fill="FFFFFF"/>
        <w:tabs>
          <w:tab w:val="num" w:pos="709"/>
        </w:tabs>
        <w:ind w:left="1134" w:right="461" w:hanging="425"/>
        <w:jc w:val="both"/>
        <w:rPr>
          <w:i/>
          <w:color w:val="auto"/>
          <w:sz w:val="24"/>
          <w:szCs w:val="24"/>
        </w:rPr>
      </w:pPr>
      <w:r w:rsidRPr="004C70E3">
        <w:rPr>
          <w:i/>
          <w:color w:val="auto"/>
          <w:spacing w:val="-5"/>
          <w:sz w:val="24"/>
          <w:szCs w:val="24"/>
        </w:rPr>
        <w:t xml:space="preserve">работа </w:t>
      </w:r>
      <w:r w:rsidRPr="004C70E3">
        <w:rPr>
          <w:rFonts w:eastAsia="TimesNewRoman"/>
          <w:i/>
          <w:color w:val="auto"/>
          <w:sz w:val="24"/>
          <w:szCs w:val="24"/>
        </w:rPr>
        <w:t>оценена отрицательно</w:t>
      </w:r>
    </w:p>
    <w:p w:rsidR="004D6FAD" w:rsidRPr="004C70E3" w:rsidRDefault="004D6FAD" w:rsidP="004C70E3">
      <w:pPr>
        <w:autoSpaceDE w:val="0"/>
        <w:autoSpaceDN w:val="0"/>
        <w:adjustRightInd w:val="0"/>
        <w:ind w:firstLine="709"/>
        <w:jc w:val="center"/>
        <w:rPr>
          <w:b/>
          <w:bCs/>
          <w:iCs/>
          <w:color w:val="auto"/>
          <w:sz w:val="24"/>
          <w:szCs w:val="24"/>
        </w:rPr>
      </w:pPr>
    </w:p>
    <w:p w:rsidR="00D9136E" w:rsidRPr="004C70E3" w:rsidRDefault="00D9136E" w:rsidP="004C70E3">
      <w:pPr>
        <w:pStyle w:val="6"/>
        <w:rPr>
          <w:i w:val="0"/>
          <w:sz w:val="24"/>
          <w:szCs w:val="24"/>
        </w:rPr>
      </w:pPr>
      <w:r w:rsidRPr="004C70E3">
        <w:rPr>
          <w:i w:val="0"/>
          <w:sz w:val="24"/>
          <w:szCs w:val="24"/>
        </w:rPr>
        <w:t>Рекомендации по составлению рецензии для ВКР (</w:t>
      </w:r>
      <w:proofErr w:type="spellStart"/>
      <w:r w:rsidRPr="004C70E3">
        <w:rPr>
          <w:i w:val="0"/>
          <w:sz w:val="24"/>
          <w:szCs w:val="24"/>
        </w:rPr>
        <w:t>КбМК</w:t>
      </w:r>
      <w:proofErr w:type="spellEnd"/>
      <w:r w:rsidRPr="004C70E3">
        <w:rPr>
          <w:i w:val="0"/>
          <w:sz w:val="24"/>
          <w:szCs w:val="24"/>
        </w:rPr>
        <w:t>)</w:t>
      </w:r>
    </w:p>
    <w:p w:rsidR="00D9136E" w:rsidRPr="004C70E3" w:rsidRDefault="00D9136E" w:rsidP="004C70E3">
      <w:pPr>
        <w:numPr>
          <w:ilvl w:val="1"/>
          <w:numId w:val="105"/>
        </w:numPr>
        <w:ind w:left="567" w:hanging="567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 xml:space="preserve">актуальность выбранной темы; </w:t>
      </w:r>
    </w:p>
    <w:p w:rsidR="00D9136E" w:rsidRPr="004C70E3" w:rsidRDefault="00D9136E" w:rsidP="004C70E3">
      <w:pPr>
        <w:numPr>
          <w:ilvl w:val="1"/>
          <w:numId w:val="105"/>
        </w:numPr>
        <w:ind w:left="567" w:hanging="567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 xml:space="preserve">полнота выполнения задания; </w:t>
      </w:r>
    </w:p>
    <w:p w:rsidR="00D9136E" w:rsidRPr="004C70E3" w:rsidRDefault="00D9136E" w:rsidP="004C70E3">
      <w:pPr>
        <w:numPr>
          <w:ilvl w:val="1"/>
          <w:numId w:val="105"/>
        </w:numPr>
        <w:ind w:left="567" w:hanging="567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 xml:space="preserve">эффективность методов, избранных для достижения цели и задач ВКР; </w:t>
      </w:r>
    </w:p>
    <w:p w:rsidR="00D9136E" w:rsidRPr="004C70E3" w:rsidRDefault="00D9136E" w:rsidP="004C70E3">
      <w:pPr>
        <w:numPr>
          <w:ilvl w:val="1"/>
          <w:numId w:val="105"/>
        </w:numPr>
        <w:ind w:left="567" w:hanging="567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 xml:space="preserve">насколько  точно  соответствует  излагаемый  материал  теме  работы,  в какой степени раскрыты важнейшие проблемы, отраженные в содержании; </w:t>
      </w:r>
    </w:p>
    <w:p w:rsidR="00D9136E" w:rsidRPr="004C70E3" w:rsidRDefault="00D9136E" w:rsidP="004C70E3">
      <w:pPr>
        <w:numPr>
          <w:ilvl w:val="1"/>
          <w:numId w:val="105"/>
        </w:numPr>
        <w:ind w:left="567" w:hanging="567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 xml:space="preserve">практицизм результатов работы; </w:t>
      </w:r>
    </w:p>
    <w:p w:rsidR="00D9136E" w:rsidRPr="004C70E3" w:rsidRDefault="00D9136E" w:rsidP="004C70E3">
      <w:pPr>
        <w:numPr>
          <w:ilvl w:val="1"/>
          <w:numId w:val="105"/>
        </w:numPr>
        <w:ind w:left="567" w:hanging="567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 xml:space="preserve">оценка перспектив дальнейшей разработки данной темы. </w:t>
      </w:r>
      <w:r w:rsidRPr="004C70E3">
        <w:rPr>
          <w:color w:val="auto"/>
          <w:sz w:val="24"/>
          <w:szCs w:val="24"/>
        </w:rPr>
        <w:cr/>
        <w:t xml:space="preserve">7.  знания дипломника в области теории и практики. </w:t>
      </w:r>
    </w:p>
    <w:p w:rsidR="00D9136E" w:rsidRPr="004C70E3" w:rsidRDefault="00D9136E" w:rsidP="004C70E3">
      <w:pPr>
        <w:numPr>
          <w:ilvl w:val="1"/>
          <w:numId w:val="105"/>
        </w:numPr>
        <w:ind w:left="567" w:hanging="567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 xml:space="preserve">умение  дипломника  прилагать  свои  знания  к  решению  практических вопросов; </w:t>
      </w:r>
    </w:p>
    <w:p w:rsidR="00D9136E" w:rsidRPr="004C70E3" w:rsidRDefault="00D9136E" w:rsidP="004C70E3">
      <w:pPr>
        <w:numPr>
          <w:ilvl w:val="1"/>
          <w:numId w:val="105"/>
        </w:numPr>
        <w:ind w:left="567" w:hanging="567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 xml:space="preserve">прочие замечания руководителя; </w:t>
      </w:r>
    </w:p>
    <w:p w:rsidR="00D9136E" w:rsidRPr="004C70E3" w:rsidRDefault="00D9136E" w:rsidP="004C70E3">
      <w:pPr>
        <w:numPr>
          <w:ilvl w:val="1"/>
          <w:numId w:val="105"/>
        </w:numPr>
        <w:ind w:left="567" w:hanging="567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 xml:space="preserve">имеются  ли  в  работе  какие-либо  самостоятельные  и  оригинальные решения. </w:t>
      </w:r>
    </w:p>
    <w:p w:rsidR="00D9136E" w:rsidRPr="004C70E3" w:rsidRDefault="00D9136E" w:rsidP="004C70E3">
      <w:pPr>
        <w:numPr>
          <w:ilvl w:val="1"/>
          <w:numId w:val="105"/>
        </w:numPr>
        <w:ind w:left="567" w:hanging="567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 xml:space="preserve">все ли вопросы достаточно полно разработаны, в какой части имеются недостатки, какие вопросы разработаны особенно полно. </w:t>
      </w:r>
    </w:p>
    <w:p w:rsidR="00D9136E" w:rsidRPr="004C70E3" w:rsidRDefault="00D9136E" w:rsidP="004C70E3">
      <w:pPr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 xml:space="preserve">Заканчивается  текст  рецензии  общим  выводом  о  полноте  и  качестве выполнения ВКР и рекомендацией относительно допуска студента к защите ВКР. Выставляется оценка выполненной работы. </w:t>
      </w:r>
      <w:r w:rsidRPr="004C70E3">
        <w:rPr>
          <w:color w:val="auto"/>
          <w:sz w:val="24"/>
          <w:szCs w:val="24"/>
        </w:rPr>
        <w:cr/>
      </w:r>
    </w:p>
    <w:p w:rsidR="004C70E3" w:rsidRDefault="004C70E3" w:rsidP="004C70E3">
      <w:pPr>
        <w:pStyle w:val="a7"/>
        <w:spacing w:before="0"/>
        <w:rPr>
          <w:color w:val="auto"/>
          <w:sz w:val="28"/>
          <w:szCs w:val="28"/>
        </w:rPr>
      </w:pPr>
    </w:p>
    <w:p w:rsidR="004C70E3" w:rsidRDefault="004C70E3" w:rsidP="004C70E3">
      <w:pPr>
        <w:pStyle w:val="a7"/>
        <w:spacing w:before="0"/>
        <w:rPr>
          <w:color w:val="auto"/>
          <w:sz w:val="28"/>
          <w:szCs w:val="28"/>
        </w:rPr>
      </w:pPr>
    </w:p>
    <w:p w:rsidR="006E5F7F" w:rsidRDefault="006E5F7F" w:rsidP="004C70E3">
      <w:pPr>
        <w:pStyle w:val="a7"/>
        <w:spacing w:before="0"/>
        <w:rPr>
          <w:color w:val="auto"/>
          <w:sz w:val="28"/>
          <w:szCs w:val="28"/>
        </w:rPr>
      </w:pPr>
    </w:p>
    <w:p w:rsidR="006E5F7F" w:rsidRDefault="006E5F7F" w:rsidP="004C70E3">
      <w:pPr>
        <w:pStyle w:val="a7"/>
        <w:spacing w:before="0"/>
        <w:rPr>
          <w:color w:val="auto"/>
          <w:sz w:val="28"/>
          <w:szCs w:val="28"/>
        </w:rPr>
      </w:pPr>
    </w:p>
    <w:p w:rsidR="006E5F7F" w:rsidRDefault="006E5F7F" w:rsidP="004C70E3">
      <w:pPr>
        <w:pStyle w:val="a7"/>
        <w:spacing w:before="0"/>
        <w:rPr>
          <w:color w:val="auto"/>
          <w:sz w:val="28"/>
          <w:szCs w:val="28"/>
        </w:rPr>
      </w:pPr>
    </w:p>
    <w:p w:rsidR="004C70E3" w:rsidRDefault="004C70E3" w:rsidP="004C70E3">
      <w:pPr>
        <w:pStyle w:val="a7"/>
        <w:spacing w:before="0"/>
        <w:rPr>
          <w:color w:val="auto"/>
          <w:sz w:val="28"/>
          <w:szCs w:val="28"/>
        </w:rPr>
      </w:pPr>
    </w:p>
    <w:p w:rsidR="004C70E3" w:rsidRDefault="004C70E3" w:rsidP="004C70E3">
      <w:pPr>
        <w:pStyle w:val="a7"/>
        <w:spacing w:before="0"/>
        <w:rPr>
          <w:color w:val="auto"/>
          <w:sz w:val="28"/>
          <w:szCs w:val="28"/>
        </w:rPr>
      </w:pPr>
    </w:p>
    <w:p w:rsidR="004C70E3" w:rsidRDefault="004C70E3" w:rsidP="004C70E3">
      <w:pPr>
        <w:pStyle w:val="a7"/>
        <w:spacing w:before="0"/>
        <w:rPr>
          <w:color w:val="auto"/>
          <w:sz w:val="28"/>
          <w:szCs w:val="28"/>
        </w:rPr>
      </w:pPr>
    </w:p>
    <w:p w:rsidR="004B0A52" w:rsidRDefault="004B0A52" w:rsidP="004C70E3">
      <w:pPr>
        <w:pStyle w:val="a7"/>
        <w:spacing w:before="0"/>
        <w:rPr>
          <w:color w:val="auto"/>
          <w:sz w:val="28"/>
        </w:rPr>
      </w:pPr>
      <w:r w:rsidRPr="007A6E25">
        <w:rPr>
          <w:color w:val="auto"/>
          <w:sz w:val="28"/>
          <w:szCs w:val="28"/>
        </w:rPr>
        <w:lastRenderedPageBreak/>
        <w:t xml:space="preserve">РЕЦЕНЗИЯ НА </w:t>
      </w:r>
      <w:r>
        <w:rPr>
          <w:color w:val="auto"/>
          <w:sz w:val="28"/>
          <w:szCs w:val="28"/>
        </w:rPr>
        <w:t xml:space="preserve">ВЫПУСКНУЮ КВАЛИФИКАЦИОННУЮ </w:t>
      </w:r>
      <w:r w:rsidRPr="007A6E25">
        <w:rPr>
          <w:color w:val="auto"/>
          <w:sz w:val="28"/>
        </w:rPr>
        <w:t>РАБОТУ</w:t>
      </w:r>
    </w:p>
    <w:p w:rsidR="004B0A52" w:rsidRPr="007A6E25" w:rsidRDefault="004B0A52" w:rsidP="004C70E3">
      <w:pPr>
        <w:pStyle w:val="a7"/>
        <w:spacing w:before="0"/>
        <w:rPr>
          <w:color w:val="FF0000"/>
          <w:sz w:val="20"/>
          <w:szCs w:val="20"/>
        </w:rPr>
      </w:pPr>
    </w:p>
    <w:p w:rsidR="004B0A52" w:rsidRPr="007A6E25" w:rsidRDefault="004B0A52" w:rsidP="004C70E3">
      <w:pPr>
        <w:pStyle w:val="ad"/>
        <w:jc w:val="left"/>
        <w:rPr>
          <w:b w:val="0"/>
          <w:i w:val="0"/>
        </w:rPr>
      </w:pPr>
      <w:r>
        <w:rPr>
          <w:b w:val="0"/>
          <w:i w:val="0"/>
        </w:rPr>
        <w:t>С</w:t>
      </w:r>
      <w:r w:rsidRPr="00DF371B">
        <w:rPr>
          <w:b w:val="0"/>
          <w:i w:val="0"/>
        </w:rPr>
        <w:t>тудента</w:t>
      </w:r>
      <w:r>
        <w:rPr>
          <w:b w:val="0"/>
          <w:i w:val="0"/>
        </w:rPr>
        <w:t>(ки)</w:t>
      </w:r>
      <w:r w:rsidRPr="00DF371B">
        <w:rPr>
          <w:b w:val="0"/>
          <w:i w:val="0"/>
        </w:rPr>
        <w:t xml:space="preserve"> </w:t>
      </w:r>
      <w:r>
        <w:rPr>
          <w:b w:val="0"/>
          <w:i w:val="0"/>
        </w:rPr>
        <w:t>………………………………………………………………………..</w:t>
      </w:r>
    </w:p>
    <w:p w:rsidR="004B0A52" w:rsidRPr="00DF371B" w:rsidRDefault="004B0A52" w:rsidP="004C70E3">
      <w:pPr>
        <w:jc w:val="both"/>
        <w:rPr>
          <w:color w:val="auto"/>
          <w:sz w:val="28"/>
        </w:rPr>
      </w:pPr>
    </w:p>
    <w:p w:rsidR="004B0A52" w:rsidRPr="00DF371B" w:rsidRDefault="004B0A52" w:rsidP="004C70E3">
      <w:pPr>
        <w:jc w:val="both"/>
        <w:rPr>
          <w:color w:val="auto"/>
          <w:sz w:val="28"/>
        </w:rPr>
      </w:pPr>
      <w:r>
        <w:rPr>
          <w:color w:val="auto"/>
          <w:sz w:val="28"/>
        </w:rPr>
        <w:t>п</w:t>
      </w:r>
      <w:r w:rsidRPr="00DF371B">
        <w:rPr>
          <w:color w:val="auto"/>
          <w:sz w:val="28"/>
        </w:rPr>
        <w:t xml:space="preserve">о специальности </w:t>
      </w:r>
      <w:r>
        <w:rPr>
          <w:color w:val="auto"/>
          <w:sz w:val="28"/>
        </w:rPr>
        <w:t>…………………………………………………………………….</w:t>
      </w:r>
    </w:p>
    <w:p w:rsidR="004B0A52" w:rsidRPr="00DF371B" w:rsidRDefault="004B0A52" w:rsidP="004C70E3">
      <w:pPr>
        <w:jc w:val="both"/>
        <w:rPr>
          <w:color w:val="auto"/>
          <w:sz w:val="28"/>
        </w:rPr>
      </w:pPr>
    </w:p>
    <w:p w:rsidR="004B0A52" w:rsidRDefault="004B0A52" w:rsidP="004C70E3">
      <w:pPr>
        <w:pBdr>
          <w:bottom w:val="single" w:sz="12" w:space="1" w:color="auto"/>
        </w:pBdr>
        <w:jc w:val="both"/>
        <w:rPr>
          <w:color w:val="auto"/>
          <w:sz w:val="28"/>
        </w:rPr>
      </w:pPr>
      <w:r w:rsidRPr="00DF371B">
        <w:rPr>
          <w:color w:val="auto"/>
          <w:sz w:val="28"/>
        </w:rPr>
        <w:t xml:space="preserve">Тема ВКР </w:t>
      </w:r>
      <w:r>
        <w:rPr>
          <w:color w:val="auto"/>
          <w:sz w:val="28"/>
        </w:rPr>
        <w:t>……………………………………………………………………………...</w:t>
      </w:r>
    </w:p>
    <w:p w:rsidR="004B0A52" w:rsidRDefault="004B0A52" w:rsidP="004C70E3">
      <w:pPr>
        <w:pBdr>
          <w:bottom w:val="single" w:sz="12" w:space="1" w:color="auto"/>
        </w:pBdr>
        <w:jc w:val="both"/>
        <w:rPr>
          <w:color w:val="auto"/>
          <w:sz w:val="28"/>
        </w:rPr>
      </w:pPr>
      <w:r>
        <w:rPr>
          <w:color w:val="auto"/>
          <w:sz w:val="28"/>
        </w:rPr>
        <w:t>………………………………………………………………………………………….</w:t>
      </w:r>
    </w:p>
    <w:p w:rsidR="004B0A52" w:rsidRDefault="004B0A52" w:rsidP="004C70E3">
      <w:pPr>
        <w:pBdr>
          <w:bottom w:val="single" w:sz="12" w:space="1" w:color="auto"/>
        </w:pBdr>
        <w:jc w:val="both"/>
        <w:rPr>
          <w:color w:val="auto"/>
          <w:sz w:val="28"/>
        </w:rPr>
      </w:pPr>
    </w:p>
    <w:p w:rsidR="004B0A52" w:rsidRPr="00DF371B" w:rsidRDefault="004B0A52" w:rsidP="004C70E3">
      <w:pPr>
        <w:pBdr>
          <w:bottom w:val="single" w:sz="12" w:space="1" w:color="auto"/>
        </w:pBdr>
        <w:jc w:val="both"/>
        <w:rPr>
          <w:color w:val="auto"/>
          <w:sz w:val="28"/>
        </w:rPr>
      </w:pPr>
      <w:r w:rsidRPr="00DF371B">
        <w:rPr>
          <w:color w:val="auto"/>
          <w:sz w:val="28"/>
        </w:rPr>
        <w:t xml:space="preserve">Объём ВКР </w:t>
      </w:r>
      <w:r>
        <w:rPr>
          <w:color w:val="auto"/>
          <w:sz w:val="28"/>
        </w:rPr>
        <w:t>составляет…..……………………………………………………………</w:t>
      </w:r>
    </w:p>
    <w:p w:rsidR="004B0A52" w:rsidRDefault="004B0A52" w:rsidP="004C70E3">
      <w:pPr>
        <w:pBdr>
          <w:bottom w:val="single" w:sz="12" w:space="1" w:color="auto"/>
        </w:pBdr>
        <w:jc w:val="both"/>
        <w:rPr>
          <w:color w:val="auto"/>
          <w:sz w:val="28"/>
        </w:rPr>
      </w:pPr>
    </w:p>
    <w:p w:rsidR="004B0A52" w:rsidRDefault="004B0A52" w:rsidP="004C70E3">
      <w:pPr>
        <w:pBdr>
          <w:bottom w:val="single" w:sz="12" w:space="1" w:color="auto"/>
        </w:pBdr>
        <w:jc w:val="both"/>
        <w:rPr>
          <w:color w:val="auto"/>
          <w:sz w:val="28"/>
        </w:rPr>
      </w:pPr>
      <w:r w:rsidRPr="00DF371B">
        <w:rPr>
          <w:color w:val="auto"/>
          <w:sz w:val="28"/>
        </w:rPr>
        <w:t xml:space="preserve">Заключение о степени соответствия выполнения ВКР </w:t>
      </w:r>
      <w:r>
        <w:rPr>
          <w:color w:val="auto"/>
          <w:sz w:val="28"/>
        </w:rPr>
        <w:t>……………………………</w:t>
      </w:r>
    </w:p>
    <w:p w:rsidR="004B0A52" w:rsidRDefault="004B0A52" w:rsidP="004C70E3">
      <w:pPr>
        <w:pBdr>
          <w:bottom w:val="single" w:sz="12" w:space="1" w:color="auto"/>
        </w:pBdr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…………………………………………………………………………………………. </w:t>
      </w:r>
    </w:p>
    <w:p w:rsidR="004B0A52" w:rsidRDefault="004B0A52" w:rsidP="004C70E3">
      <w:pPr>
        <w:pBdr>
          <w:bottom w:val="single" w:sz="12" w:space="1" w:color="auto"/>
        </w:pBdr>
        <w:jc w:val="both"/>
        <w:rPr>
          <w:color w:val="auto"/>
          <w:sz w:val="28"/>
        </w:rPr>
      </w:pPr>
    </w:p>
    <w:p w:rsidR="004B0A52" w:rsidRDefault="004B0A52" w:rsidP="004C70E3">
      <w:pPr>
        <w:pBdr>
          <w:bottom w:val="single" w:sz="12" w:space="1" w:color="auto"/>
        </w:pBdr>
        <w:jc w:val="both"/>
        <w:rPr>
          <w:color w:val="auto"/>
          <w:sz w:val="28"/>
        </w:rPr>
      </w:pPr>
      <w:r w:rsidRPr="00DF371B">
        <w:rPr>
          <w:color w:val="auto"/>
          <w:sz w:val="28"/>
        </w:rPr>
        <w:t xml:space="preserve">Отзыв о работе и предлагаемая оценка </w:t>
      </w:r>
      <w:r>
        <w:rPr>
          <w:color w:val="auto"/>
          <w:sz w:val="28"/>
        </w:rPr>
        <w:t>……………………………………………..</w:t>
      </w:r>
    </w:p>
    <w:p w:rsidR="004B0A52" w:rsidRDefault="004B0A52" w:rsidP="004C70E3">
      <w:pPr>
        <w:pBdr>
          <w:bottom w:val="single" w:sz="12" w:space="1" w:color="auto"/>
        </w:pBdr>
        <w:jc w:val="both"/>
        <w:rPr>
          <w:rFonts w:eastAsia="TimesNewRoman"/>
          <w:color w:val="auto"/>
          <w:sz w:val="28"/>
          <w:szCs w:val="28"/>
        </w:rPr>
      </w:pPr>
      <w:r>
        <w:rPr>
          <w:color w:val="auto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01DDB">
        <w:rPr>
          <w:rFonts w:eastAsia="TimesNewRoman"/>
          <w:color w:val="auto"/>
          <w:sz w:val="28"/>
          <w:szCs w:val="28"/>
        </w:rPr>
        <w:t xml:space="preserve"> </w:t>
      </w:r>
    </w:p>
    <w:p w:rsidR="004B0A52" w:rsidRDefault="004B0A52" w:rsidP="004C70E3">
      <w:pPr>
        <w:pBdr>
          <w:bottom w:val="single" w:sz="12" w:space="1" w:color="auto"/>
        </w:pBdr>
        <w:jc w:val="both"/>
        <w:rPr>
          <w:rFonts w:eastAsia="TimesNewRoman"/>
          <w:color w:val="auto"/>
          <w:sz w:val="28"/>
          <w:szCs w:val="28"/>
        </w:rPr>
      </w:pPr>
    </w:p>
    <w:p w:rsidR="004B0A52" w:rsidRDefault="004B0A52" w:rsidP="004C70E3">
      <w:pPr>
        <w:pBdr>
          <w:bottom w:val="single" w:sz="12" w:space="1" w:color="auto"/>
        </w:pBdr>
        <w:jc w:val="both"/>
        <w:rPr>
          <w:color w:val="auto"/>
          <w:sz w:val="28"/>
        </w:rPr>
      </w:pPr>
      <w:r w:rsidRPr="006D4761">
        <w:rPr>
          <w:rFonts w:eastAsia="TimesNewRoman"/>
          <w:color w:val="auto"/>
          <w:sz w:val="28"/>
          <w:szCs w:val="28"/>
        </w:rPr>
        <w:t>Работа может быть оценена положительно</w:t>
      </w:r>
    </w:p>
    <w:p w:rsidR="004B0A52" w:rsidRDefault="004B0A52" w:rsidP="004C70E3">
      <w:pPr>
        <w:pBdr>
          <w:bottom w:val="single" w:sz="12" w:space="1" w:color="auto"/>
        </w:pBdr>
        <w:jc w:val="both"/>
        <w:rPr>
          <w:color w:val="auto"/>
          <w:sz w:val="28"/>
        </w:rPr>
      </w:pPr>
    </w:p>
    <w:p w:rsidR="004B0A52" w:rsidRDefault="004B0A52" w:rsidP="004C70E3">
      <w:pPr>
        <w:pBdr>
          <w:bottom w:val="single" w:sz="12" w:space="1" w:color="auto"/>
        </w:pBdr>
        <w:jc w:val="both"/>
        <w:rPr>
          <w:color w:val="auto"/>
          <w:sz w:val="28"/>
        </w:rPr>
      </w:pPr>
      <w:r w:rsidRPr="00DF371B">
        <w:rPr>
          <w:color w:val="auto"/>
          <w:sz w:val="28"/>
        </w:rPr>
        <w:t xml:space="preserve">Рецензент </w:t>
      </w:r>
      <w:r>
        <w:rPr>
          <w:color w:val="auto"/>
          <w:sz w:val="28"/>
        </w:rPr>
        <w:t xml:space="preserve">                                                               </w:t>
      </w:r>
      <w:r w:rsidRPr="00DF371B">
        <w:rPr>
          <w:color w:val="auto"/>
          <w:sz w:val="28"/>
        </w:rPr>
        <w:t xml:space="preserve"> (</w:t>
      </w:r>
      <w:r>
        <w:rPr>
          <w:color w:val="auto"/>
          <w:sz w:val="28"/>
        </w:rPr>
        <w:t xml:space="preserve">                                           </w:t>
      </w:r>
      <w:r w:rsidRPr="00DF371B">
        <w:rPr>
          <w:color w:val="auto"/>
          <w:sz w:val="28"/>
        </w:rPr>
        <w:t>)</w:t>
      </w:r>
    </w:p>
    <w:p w:rsidR="004B0A52" w:rsidRDefault="004B0A52" w:rsidP="004C70E3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auto"/>
          <w:sz w:val="28"/>
          <w:szCs w:val="28"/>
        </w:rPr>
      </w:pPr>
    </w:p>
    <w:p w:rsidR="004B0A52" w:rsidRDefault="004B0A52" w:rsidP="004C70E3">
      <w:pPr>
        <w:pBdr>
          <w:bottom w:val="single" w:sz="12" w:space="1" w:color="auto"/>
        </w:pBdr>
        <w:jc w:val="both"/>
        <w:rPr>
          <w:color w:val="auto"/>
          <w:sz w:val="28"/>
        </w:rPr>
      </w:pPr>
      <w:r w:rsidRPr="00DF371B">
        <w:rPr>
          <w:color w:val="auto"/>
          <w:sz w:val="28"/>
        </w:rPr>
        <w:t>Где и в качестве кого работает</w:t>
      </w:r>
      <w:r>
        <w:rPr>
          <w:color w:val="auto"/>
          <w:sz w:val="28"/>
        </w:rPr>
        <w:t>………………………………………………………</w:t>
      </w:r>
      <w:r w:rsidRPr="00DF371B">
        <w:rPr>
          <w:color w:val="auto"/>
          <w:sz w:val="28"/>
        </w:rPr>
        <w:t xml:space="preserve"> </w:t>
      </w:r>
    </w:p>
    <w:p w:rsidR="004B0A52" w:rsidRDefault="004B0A52" w:rsidP="004C70E3">
      <w:pPr>
        <w:pBdr>
          <w:bottom w:val="single" w:sz="12" w:space="1" w:color="auto"/>
        </w:pBdr>
        <w:jc w:val="both"/>
        <w:rPr>
          <w:color w:val="auto"/>
          <w:sz w:val="28"/>
        </w:rPr>
      </w:pPr>
      <w:r>
        <w:rPr>
          <w:color w:val="auto"/>
          <w:sz w:val="28"/>
        </w:rPr>
        <w:t>…………………………………………………………………………………………</w:t>
      </w:r>
    </w:p>
    <w:p w:rsidR="004B0A52" w:rsidRDefault="004B0A52" w:rsidP="004C70E3">
      <w:pPr>
        <w:pBdr>
          <w:bottom w:val="single" w:sz="12" w:space="1" w:color="auto"/>
        </w:pBdr>
        <w:jc w:val="both"/>
        <w:rPr>
          <w:color w:val="auto"/>
          <w:sz w:val="28"/>
        </w:rPr>
      </w:pPr>
    </w:p>
    <w:p w:rsidR="004B0A52" w:rsidRDefault="004B0A52" w:rsidP="004C70E3">
      <w:pPr>
        <w:pBdr>
          <w:bottom w:val="single" w:sz="12" w:space="1" w:color="auto"/>
        </w:pBdr>
        <w:jc w:val="both"/>
        <w:rPr>
          <w:color w:val="auto"/>
          <w:sz w:val="28"/>
        </w:rPr>
      </w:pPr>
    </w:p>
    <w:p w:rsidR="004B0A52" w:rsidRDefault="004B0A52" w:rsidP="004C70E3">
      <w:pPr>
        <w:pBdr>
          <w:bottom w:val="single" w:sz="12" w:space="1" w:color="auto"/>
        </w:pBdr>
        <w:jc w:val="both"/>
        <w:rPr>
          <w:rFonts w:eastAsia="TimesNewRoman,Bold"/>
          <w:b/>
          <w:bCs/>
          <w:color w:val="auto"/>
          <w:sz w:val="28"/>
          <w:szCs w:val="28"/>
        </w:rPr>
      </w:pPr>
      <w:r w:rsidRPr="00DF371B">
        <w:rPr>
          <w:color w:val="auto"/>
          <w:sz w:val="28"/>
        </w:rPr>
        <w:t>«</w:t>
      </w:r>
      <w:r>
        <w:rPr>
          <w:color w:val="auto"/>
          <w:sz w:val="28"/>
        </w:rPr>
        <w:t xml:space="preserve">          </w:t>
      </w:r>
      <w:r w:rsidRPr="00DF371B">
        <w:rPr>
          <w:color w:val="auto"/>
          <w:sz w:val="28"/>
        </w:rPr>
        <w:t xml:space="preserve">» </w:t>
      </w:r>
      <w:r>
        <w:rPr>
          <w:color w:val="auto"/>
          <w:sz w:val="28"/>
        </w:rPr>
        <w:t xml:space="preserve">                             </w:t>
      </w:r>
      <w:r w:rsidRPr="00DF371B">
        <w:rPr>
          <w:color w:val="auto"/>
          <w:sz w:val="28"/>
        </w:rPr>
        <w:t>20     г.</w:t>
      </w:r>
    </w:p>
    <w:p w:rsidR="004D6FAD" w:rsidRDefault="004D6FAD" w:rsidP="004C70E3">
      <w:pPr>
        <w:autoSpaceDE w:val="0"/>
        <w:autoSpaceDN w:val="0"/>
        <w:adjustRightInd w:val="0"/>
        <w:ind w:firstLine="709"/>
        <w:jc w:val="center"/>
        <w:rPr>
          <w:b/>
          <w:bCs/>
          <w:iCs/>
          <w:color w:val="auto"/>
          <w:sz w:val="28"/>
          <w:szCs w:val="28"/>
        </w:rPr>
      </w:pPr>
    </w:p>
    <w:p w:rsidR="004D6FAD" w:rsidRDefault="004D6FAD" w:rsidP="004C70E3">
      <w:pPr>
        <w:autoSpaceDE w:val="0"/>
        <w:autoSpaceDN w:val="0"/>
        <w:adjustRightInd w:val="0"/>
        <w:ind w:firstLine="709"/>
        <w:jc w:val="center"/>
        <w:rPr>
          <w:b/>
          <w:bCs/>
          <w:iCs/>
          <w:color w:val="auto"/>
          <w:sz w:val="28"/>
          <w:szCs w:val="28"/>
        </w:rPr>
      </w:pPr>
    </w:p>
    <w:p w:rsidR="004D6FAD" w:rsidRDefault="004D6FAD" w:rsidP="004C70E3">
      <w:pPr>
        <w:autoSpaceDE w:val="0"/>
        <w:autoSpaceDN w:val="0"/>
        <w:adjustRightInd w:val="0"/>
        <w:ind w:firstLine="709"/>
        <w:jc w:val="center"/>
        <w:rPr>
          <w:b/>
          <w:bCs/>
          <w:iCs/>
          <w:color w:val="auto"/>
          <w:sz w:val="28"/>
          <w:szCs w:val="28"/>
        </w:rPr>
      </w:pPr>
    </w:p>
    <w:p w:rsidR="00864EA0" w:rsidRDefault="00864EA0" w:rsidP="004C70E3">
      <w:pPr>
        <w:ind w:firstLine="709"/>
        <w:jc w:val="right"/>
        <w:rPr>
          <w:bCs/>
          <w:color w:val="auto"/>
          <w:spacing w:val="-8"/>
          <w:sz w:val="28"/>
          <w:szCs w:val="28"/>
        </w:rPr>
      </w:pPr>
    </w:p>
    <w:p w:rsidR="00376059" w:rsidRDefault="00376059" w:rsidP="004C70E3">
      <w:pPr>
        <w:ind w:firstLine="709"/>
        <w:jc w:val="right"/>
        <w:rPr>
          <w:bCs/>
          <w:color w:val="auto"/>
          <w:spacing w:val="-8"/>
          <w:sz w:val="24"/>
          <w:szCs w:val="24"/>
        </w:rPr>
      </w:pPr>
    </w:p>
    <w:p w:rsidR="004B0A52" w:rsidRPr="004C70E3" w:rsidRDefault="004B0A52" w:rsidP="004C70E3">
      <w:pPr>
        <w:ind w:firstLine="709"/>
        <w:jc w:val="right"/>
        <w:rPr>
          <w:bCs/>
          <w:color w:val="auto"/>
          <w:spacing w:val="-8"/>
          <w:sz w:val="24"/>
          <w:szCs w:val="24"/>
        </w:rPr>
      </w:pPr>
      <w:r w:rsidRPr="004C70E3">
        <w:rPr>
          <w:bCs/>
          <w:color w:val="auto"/>
          <w:spacing w:val="-8"/>
          <w:sz w:val="24"/>
          <w:szCs w:val="24"/>
        </w:rPr>
        <w:lastRenderedPageBreak/>
        <w:t>Приложение 12</w:t>
      </w:r>
    </w:p>
    <w:p w:rsidR="004D6FAD" w:rsidRPr="004C70E3" w:rsidRDefault="004D6FAD" w:rsidP="004C70E3">
      <w:pPr>
        <w:autoSpaceDE w:val="0"/>
        <w:autoSpaceDN w:val="0"/>
        <w:adjustRightInd w:val="0"/>
        <w:ind w:firstLine="709"/>
        <w:jc w:val="center"/>
        <w:rPr>
          <w:b/>
          <w:bCs/>
          <w:iCs/>
          <w:color w:val="auto"/>
          <w:sz w:val="24"/>
          <w:szCs w:val="24"/>
        </w:rPr>
      </w:pPr>
    </w:p>
    <w:p w:rsidR="00377655" w:rsidRPr="004C70E3" w:rsidRDefault="00377655" w:rsidP="004C70E3">
      <w:pPr>
        <w:autoSpaceDE w:val="0"/>
        <w:autoSpaceDN w:val="0"/>
        <w:adjustRightInd w:val="0"/>
        <w:ind w:firstLine="709"/>
        <w:jc w:val="center"/>
        <w:rPr>
          <w:b/>
          <w:iCs/>
          <w:color w:val="auto"/>
          <w:sz w:val="24"/>
          <w:szCs w:val="24"/>
        </w:rPr>
      </w:pPr>
      <w:r w:rsidRPr="004C70E3">
        <w:rPr>
          <w:b/>
          <w:bCs/>
          <w:iCs/>
          <w:color w:val="auto"/>
          <w:sz w:val="24"/>
          <w:szCs w:val="24"/>
        </w:rPr>
        <w:t>Памятка с</w:t>
      </w:r>
      <w:r w:rsidRPr="004C70E3">
        <w:rPr>
          <w:b/>
          <w:iCs/>
          <w:color w:val="auto"/>
          <w:sz w:val="24"/>
          <w:szCs w:val="24"/>
        </w:rPr>
        <w:t xml:space="preserve">туденту, </w:t>
      </w:r>
    </w:p>
    <w:p w:rsidR="00377655" w:rsidRPr="004C70E3" w:rsidRDefault="00377655" w:rsidP="004C70E3">
      <w:pPr>
        <w:autoSpaceDE w:val="0"/>
        <w:autoSpaceDN w:val="0"/>
        <w:adjustRightInd w:val="0"/>
        <w:ind w:firstLine="709"/>
        <w:jc w:val="center"/>
        <w:rPr>
          <w:b/>
          <w:iCs/>
          <w:color w:val="auto"/>
          <w:sz w:val="24"/>
          <w:szCs w:val="24"/>
        </w:rPr>
      </w:pPr>
      <w:proofErr w:type="gramStart"/>
      <w:r w:rsidRPr="004C70E3">
        <w:rPr>
          <w:b/>
          <w:iCs/>
          <w:color w:val="auto"/>
          <w:sz w:val="24"/>
          <w:szCs w:val="24"/>
        </w:rPr>
        <w:t>выступающему</w:t>
      </w:r>
      <w:proofErr w:type="gramEnd"/>
      <w:r w:rsidRPr="004C70E3">
        <w:rPr>
          <w:b/>
          <w:iCs/>
          <w:color w:val="auto"/>
          <w:sz w:val="24"/>
          <w:szCs w:val="24"/>
        </w:rPr>
        <w:t xml:space="preserve"> с докладом об исследовательской работе</w:t>
      </w:r>
    </w:p>
    <w:p w:rsidR="00133E91" w:rsidRPr="004C70E3" w:rsidRDefault="00133E91" w:rsidP="004C70E3">
      <w:pPr>
        <w:autoSpaceDE w:val="0"/>
        <w:autoSpaceDN w:val="0"/>
        <w:adjustRightInd w:val="0"/>
        <w:ind w:firstLine="709"/>
        <w:jc w:val="center"/>
        <w:rPr>
          <w:b/>
          <w:iCs/>
          <w:color w:val="auto"/>
          <w:sz w:val="24"/>
          <w:szCs w:val="24"/>
        </w:rPr>
      </w:pPr>
    </w:p>
    <w:p w:rsidR="00377655" w:rsidRPr="004C70E3" w:rsidRDefault="00377655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 xml:space="preserve">Чтобы </w:t>
      </w:r>
      <w:r w:rsidR="003F0876" w:rsidRPr="004C70E3">
        <w:rPr>
          <w:color w:val="auto"/>
          <w:sz w:val="24"/>
          <w:szCs w:val="24"/>
        </w:rPr>
        <w:t>В</w:t>
      </w:r>
      <w:r w:rsidRPr="004C70E3">
        <w:rPr>
          <w:color w:val="auto"/>
          <w:sz w:val="24"/>
          <w:szCs w:val="24"/>
        </w:rPr>
        <w:t xml:space="preserve">аше выступление было интересным, доходчивым и представляло выполненную </w:t>
      </w:r>
      <w:r w:rsidR="003F0876" w:rsidRPr="004C70E3">
        <w:rPr>
          <w:color w:val="auto"/>
          <w:sz w:val="24"/>
          <w:szCs w:val="24"/>
        </w:rPr>
        <w:t>В</w:t>
      </w:r>
      <w:r w:rsidRPr="004C70E3">
        <w:rPr>
          <w:color w:val="auto"/>
          <w:sz w:val="24"/>
          <w:szCs w:val="24"/>
        </w:rPr>
        <w:t>ами работу наилучшим образом, рекомендуется воспользоваться советами, изложенными ниже.</w:t>
      </w:r>
    </w:p>
    <w:p w:rsidR="00377655" w:rsidRPr="004C70E3" w:rsidRDefault="00377655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 xml:space="preserve">При подготовке к защите работы помните, что </w:t>
      </w:r>
      <w:r w:rsidR="003F0876" w:rsidRPr="004C70E3">
        <w:rPr>
          <w:color w:val="auto"/>
          <w:sz w:val="24"/>
          <w:szCs w:val="24"/>
        </w:rPr>
        <w:t>В</w:t>
      </w:r>
      <w:r w:rsidRPr="004C70E3">
        <w:rPr>
          <w:color w:val="auto"/>
          <w:sz w:val="24"/>
          <w:szCs w:val="24"/>
        </w:rPr>
        <w:t>аш доклад должен отвечать на вопросы:</w:t>
      </w:r>
    </w:p>
    <w:p w:rsidR="00377655" w:rsidRPr="004C70E3" w:rsidRDefault="00CA7315" w:rsidP="004C70E3">
      <w:pPr>
        <w:numPr>
          <w:ilvl w:val="0"/>
          <w:numId w:val="40"/>
        </w:numPr>
        <w:autoSpaceDE w:val="0"/>
        <w:autoSpaceDN w:val="0"/>
        <w:adjustRightInd w:val="0"/>
        <w:ind w:left="709" w:hanging="709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>Объект и предмет, ц</w:t>
      </w:r>
      <w:r w:rsidR="00377655" w:rsidRPr="004C70E3">
        <w:rPr>
          <w:color w:val="auto"/>
          <w:sz w:val="24"/>
          <w:szCs w:val="24"/>
        </w:rPr>
        <w:t>ель и задачи исследования.</w:t>
      </w:r>
    </w:p>
    <w:p w:rsidR="00377655" w:rsidRPr="004C70E3" w:rsidRDefault="003F0876" w:rsidP="004C70E3">
      <w:pPr>
        <w:numPr>
          <w:ilvl w:val="0"/>
          <w:numId w:val="40"/>
        </w:numPr>
        <w:autoSpaceDE w:val="0"/>
        <w:autoSpaceDN w:val="0"/>
        <w:adjustRightInd w:val="0"/>
        <w:ind w:left="709" w:hanging="709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>С</w:t>
      </w:r>
      <w:r w:rsidR="00377655" w:rsidRPr="004C70E3">
        <w:rPr>
          <w:color w:val="auto"/>
          <w:sz w:val="24"/>
          <w:szCs w:val="24"/>
        </w:rPr>
        <w:t>тепень разработки данной проблемы по литературным данным.</w:t>
      </w:r>
    </w:p>
    <w:p w:rsidR="00377655" w:rsidRPr="004C70E3" w:rsidRDefault="003F0876" w:rsidP="004C70E3">
      <w:pPr>
        <w:numPr>
          <w:ilvl w:val="0"/>
          <w:numId w:val="40"/>
        </w:numPr>
        <w:autoSpaceDE w:val="0"/>
        <w:autoSpaceDN w:val="0"/>
        <w:adjustRightInd w:val="0"/>
        <w:ind w:left="709" w:hanging="709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>Г</w:t>
      </w:r>
      <w:r w:rsidR="00377655" w:rsidRPr="004C70E3">
        <w:rPr>
          <w:color w:val="auto"/>
          <w:sz w:val="24"/>
          <w:szCs w:val="24"/>
        </w:rPr>
        <w:t>де и когда проводились исследования?</w:t>
      </w:r>
    </w:p>
    <w:p w:rsidR="00377655" w:rsidRPr="004C70E3" w:rsidRDefault="003F0876" w:rsidP="004C70E3">
      <w:pPr>
        <w:numPr>
          <w:ilvl w:val="0"/>
          <w:numId w:val="40"/>
        </w:numPr>
        <w:autoSpaceDE w:val="0"/>
        <w:autoSpaceDN w:val="0"/>
        <w:adjustRightInd w:val="0"/>
        <w:ind w:left="709" w:hanging="709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>К</w:t>
      </w:r>
      <w:r w:rsidR="00377655" w:rsidRPr="004C70E3">
        <w:rPr>
          <w:color w:val="auto"/>
          <w:sz w:val="24"/>
          <w:szCs w:val="24"/>
        </w:rPr>
        <w:t>акие методы сбора материала использовались и почему?</w:t>
      </w:r>
    </w:p>
    <w:p w:rsidR="00377655" w:rsidRPr="004C70E3" w:rsidRDefault="003F0876" w:rsidP="004C70E3">
      <w:pPr>
        <w:numPr>
          <w:ilvl w:val="0"/>
          <w:numId w:val="40"/>
        </w:numPr>
        <w:autoSpaceDE w:val="0"/>
        <w:autoSpaceDN w:val="0"/>
        <w:adjustRightInd w:val="0"/>
        <w:ind w:left="709" w:hanging="709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>В</w:t>
      </w:r>
      <w:r w:rsidR="00377655" w:rsidRPr="004C70E3">
        <w:rPr>
          <w:color w:val="auto"/>
          <w:sz w:val="24"/>
          <w:szCs w:val="24"/>
        </w:rPr>
        <w:t xml:space="preserve"> каких условиях проводился сбор материала?</w:t>
      </w:r>
    </w:p>
    <w:p w:rsidR="00377655" w:rsidRPr="004C70E3" w:rsidRDefault="003F0876" w:rsidP="004C70E3">
      <w:pPr>
        <w:numPr>
          <w:ilvl w:val="0"/>
          <w:numId w:val="40"/>
        </w:numPr>
        <w:autoSpaceDE w:val="0"/>
        <w:autoSpaceDN w:val="0"/>
        <w:adjustRightInd w:val="0"/>
        <w:ind w:left="709" w:hanging="709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>П</w:t>
      </w:r>
      <w:r w:rsidR="00377655" w:rsidRPr="004C70E3">
        <w:rPr>
          <w:color w:val="auto"/>
          <w:sz w:val="24"/>
          <w:szCs w:val="24"/>
        </w:rPr>
        <w:t>араметры, используемые при исследовании.</w:t>
      </w:r>
    </w:p>
    <w:p w:rsidR="00377655" w:rsidRPr="004C70E3" w:rsidRDefault="003F0876" w:rsidP="004C70E3">
      <w:pPr>
        <w:numPr>
          <w:ilvl w:val="0"/>
          <w:numId w:val="40"/>
        </w:numPr>
        <w:autoSpaceDE w:val="0"/>
        <w:autoSpaceDN w:val="0"/>
        <w:adjustRightInd w:val="0"/>
        <w:ind w:left="709" w:hanging="709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>К</w:t>
      </w:r>
      <w:r w:rsidR="00377655" w:rsidRPr="004C70E3">
        <w:rPr>
          <w:color w:val="auto"/>
          <w:sz w:val="24"/>
          <w:szCs w:val="24"/>
        </w:rPr>
        <w:t>акие результаты получены?</w:t>
      </w:r>
    </w:p>
    <w:p w:rsidR="00377655" w:rsidRPr="004C70E3" w:rsidRDefault="003F0876" w:rsidP="004C70E3">
      <w:pPr>
        <w:numPr>
          <w:ilvl w:val="0"/>
          <w:numId w:val="40"/>
        </w:numPr>
        <w:autoSpaceDE w:val="0"/>
        <w:autoSpaceDN w:val="0"/>
        <w:adjustRightInd w:val="0"/>
        <w:ind w:left="709" w:hanging="709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>К</w:t>
      </w:r>
      <w:r w:rsidR="00377655" w:rsidRPr="004C70E3">
        <w:rPr>
          <w:color w:val="auto"/>
          <w:sz w:val="24"/>
          <w:szCs w:val="24"/>
        </w:rPr>
        <w:t>аким образом вы объясните полученные вами результаты?</w:t>
      </w:r>
    </w:p>
    <w:p w:rsidR="00377655" w:rsidRPr="004C70E3" w:rsidRDefault="003F0876" w:rsidP="004C70E3">
      <w:pPr>
        <w:numPr>
          <w:ilvl w:val="0"/>
          <w:numId w:val="40"/>
        </w:numPr>
        <w:autoSpaceDE w:val="0"/>
        <w:autoSpaceDN w:val="0"/>
        <w:adjustRightInd w:val="0"/>
        <w:ind w:left="709" w:hanging="709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>К</w:t>
      </w:r>
      <w:r w:rsidR="00377655" w:rsidRPr="004C70E3">
        <w:rPr>
          <w:color w:val="auto"/>
          <w:sz w:val="24"/>
          <w:szCs w:val="24"/>
        </w:rPr>
        <w:t>акие выводы сделаны?</w:t>
      </w:r>
    </w:p>
    <w:p w:rsidR="00377655" w:rsidRPr="004C70E3" w:rsidRDefault="00377655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>Ответить на данные вопросы (в указанной последовательности) необходимо при защите любо</w:t>
      </w:r>
      <w:r w:rsidR="001D5D7A" w:rsidRPr="004C70E3">
        <w:rPr>
          <w:color w:val="auto"/>
          <w:sz w:val="24"/>
          <w:szCs w:val="24"/>
        </w:rPr>
        <w:t>й</w:t>
      </w:r>
      <w:r w:rsidRPr="004C70E3">
        <w:rPr>
          <w:color w:val="auto"/>
          <w:sz w:val="24"/>
          <w:szCs w:val="24"/>
        </w:rPr>
        <w:t xml:space="preserve"> исследовательско</w:t>
      </w:r>
      <w:r w:rsidR="001D5D7A" w:rsidRPr="004C70E3">
        <w:rPr>
          <w:color w:val="auto"/>
          <w:sz w:val="24"/>
          <w:szCs w:val="24"/>
        </w:rPr>
        <w:t>й</w:t>
      </w:r>
      <w:r w:rsidRPr="004C70E3">
        <w:rPr>
          <w:color w:val="auto"/>
          <w:sz w:val="24"/>
          <w:szCs w:val="24"/>
        </w:rPr>
        <w:t xml:space="preserve"> </w:t>
      </w:r>
      <w:r w:rsidR="001D5D7A" w:rsidRPr="004C70E3">
        <w:rPr>
          <w:color w:val="auto"/>
          <w:sz w:val="24"/>
          <w:szCs w:val="24"/>
        </w:rPr>
        <w:t>работы</w:t>
      </w:r>
      <w:r w:rsidRPr="004C70E3">
        <w:rPr>
          <w:color w:val="auto"/>
          <w:sz w:val="24"/>
          <w:szCs w:val="24"/>
        </w:rPr>
        <w:t>.</w:t>
      </w:r>
    </w:p>
    <w:p w:rsidR="001C0663" w:rsidRPr="004C70E3" w:rsidRDefault="001C0663" w:rsidP="004C70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</w:p>
    <w:p w:rsidR="00377655" w:rsidRPr="004C70E3" w:rsidRDefault="00377655" w:rsidP="004C70E3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 xml:space="preserve">При подготовке выступления следует учесть, что доклады </w:t>
      </w:r>
      <w:r w:rsidRPr="004C70E3">
        <w:rPr>
          <w:iCs/>
          <w:color w:val="auto"/>
          <w:sz w:val="24"/>
          <w:szCs w:val="24"/>
        </w:rPr>
        <w:t>не читают по тексту</w:t>
      </w:r>
      <w:r w:rsidRPr="004C70E3">
        <w:rPr>
          <w:bCs/>
          <w:iCs/>
          <w:color w:val="auto"/>
          <w:sz w:val="24"/>
          <w:szCs w:val="24"/>
        </w:rPr>
        <w:t xml:space="preserve">, </w:t>
      </w:r>
      <w:r w:rsidRPr="004C70E3">
        <w:rPr>
          <w:iCs/>
          <w:color w:val="auto"/>
          <w:sz w:val="24"/>
          <w:szCs w:val="24"/>
        </w:rPr>
        <w:t xml:space="preserve">а рассказывают. </w:t>
      </w:r>
      <w:r w:rsidRPr="004C70E3">
        <w:rPr>
          <w:color w:val="auto"/>
          <w:sz w:val="24"/>
          <w:szCs w:val="24"/>
        </w:rPr>
        <w:t>Поэтому необходимо подготовить конспект (план) выступления. В качестве такового можно использовать тезисы вашей работы с подчёркнутыми в них основными мыслями.</w:t>
      </w:r>
    </w:p>
    <w:p w:rsidR="00377655" w:rsidRPr="004C70E3" w:rsidRDefault="00377655" w:rsidP="004C70E3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 xml:space="preserve">Чтобы говорить без «бумажки», </w:t>
      </w:r>
      <w:r w:rsidRPr="004C70E3">
        <w:rPr>
          <w:iCs/>
          <w:color w:val="auto"/>
          <w:sz w:val="24"/>
          <w:szCs w:val="24"/>
        </w:rPr>
        <w:t>не стоит заучивать текст выступления наизусть</w:t>
      </w:r>
      <w:r w:rsidRPr="004C70E3">
        <w:rPr>
          <w:bCs/>
          <w:iCs/>
          <w:color w:val="auto"/>
          <w:sz w:val="24"/>
          <w:szCs w:val="24"/>
        </w:rPr>
        <w:t xml:space="preserve">. </w:t>
      </w:r>
      <w:r w:rsidRPr="004C70E3">
        <w:rPr>
          <w:color w:val="auto"/>
          <w:sz w:val="24"/>
          <w:szCs w:val="24"/>
        </w:rPr>
        <w:t>Гораздо полезнее понять, что именно требуется рассказать и выбрать из отчёта основные цифры, факты и утверждения, раскрывающие суть выполненной работы.</w:t>
      </w:r>
    </w:p>
    <w:p w:rsidR="00377655" w:rsidRPr="004C70E3" w:rsidRDefault="00377655" w:rsidP="004C70E3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  <w:sz w:val="24"/>
          <w:szCs w:val="24"/>
        </w:rPr>
      </w:pPr>
      <w:r w:rsidRPr="004C70E3">
        <w:rPr>
          <w:iCs/>
          <w:color w:val="auto"/>
          <w:sz w:val="24"/>
          <w:szCs w:val="24"/>
        </w:rPr>
        <w:t xml:space="preserve">Все наглядно-иллюстративные материалы </w:t>
      </w:r>
      <w:r w:rsidRPr="004C70E3">
        <w:rPr>
          <w:color w:val="auto"/>
          <w:sz w:val="24"/>
          <w:szCs w:val="24"/>
        </w:rPr>
        <w:t xml:space="preserve">(диаграммы, графики, схемы, таблицы и т.п.), используемые вами при выступлении, </w:t>
      </w:r>
      <w:r w:rsidRPr="004C70E3">
        <w:rPr>
          <w:iCs/>
          <w:color w:val="auto"/>
          <w:sz w:val="24"/>
          <w:szCs w:val="24"/>
        </w:rPr>
        <w:t xml:space="preserve">должны быть легко читаемыми сидящими в зале и понятными без дополнительных объяснений. </w:t>
      </w:r>
      <w:r w:rsidRPr="004C70E3">
        <w:rPr>
          <w:color w:val="auto"/>
          <w:sz w:val="24"/>
          <w:szCs w:val="24"/>
        </w:rPr>
        <w:t>Поэтому они должны быть подписаны и иметь расшифровку условных обозначений.</w:t>
      </w:r>
    </w:p>
    <w:p w:rsidR="00377655" w:rsidRPr="004C70E3" w:rsidRDefault="00377655" w:rsidP="004C70E3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  <w:sz w:val="24"/>
          <w:szCs w:val="24"/>
        </w:rPr>
      </w:pPr>
      <w:r w:rsidRPr="004C70E3">
        <w:rPr>
          <w:iCs/>
          <w:color w:val="auto"/>
          <w:sz w:val="24"/>
          <w:szCs w:val="24"/>
        </w:rPr>
        <w:t xml:space="preserve">Во время выступления </w:t>
      </w:r>
      <w:r w:rsidR="00D11051" w:rsidRPr="004C70E3">
        <w:rPr>
          <w:iCs/>
          <w:color w:val="auto"/>
          <w:sz w:val="24"/>
          <w:szCs w:val="24"/>
        </w:rPr>
        <w:t xml:space="preserve">должен использоваться </w:t>
      </w:r>
      <w:r w:rsidRPr="004C70E3">
        <w:rPr>
          <w:iCs/>
          <w:color w:val="auto"/>
          <w:sz w:val="24"/>
          <w:szCs w:val="24"/>
        </w:rPr>
        <w:t xml:space="preserve">наглядно-иллюстративный материал. </w:t>
      </w:r>
      <w:r w:rsidRPr="004C70E3">
        <w:rPr>
          <w:color w:val="auto"/>
          <w:sz w:val="24"/>
          <w:szCs w:val="24"/>
        </w:rPr>
        <w:t>Если речь идёт о цифрах, показанных в таблице или проиллюстрированных графиком, то нужно обращаться к соответствующей таблице или графику.</w:t>
      </w:r>
    </w:p>
    <w:p w:rsidR="00377655" w:rsidRPr="004C70E3" w:rsidRDefault="00377655" w:rsidP="004C70E3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iCs/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 xml:space="preserve">При демонстрации наглядно-иллюстративного материала </w:t>
      </w:r>
      <w:r w:rsidRPr="004C70E3">
        <w:rPr>
          <w:iCs/>
          <w:color w:val="auto"/>
          <w:sz w:val="24"/>
          <w:szCs w:val="24"/>
        </w:rPr>
        <w:t>следует использовать указку</w:t>
      </w:r>
      <w:r w:rsidRPr="004C70E3">
        <w:rPr>
          <w:bCs/>
          <w:iCs/>
          <w:color w:val="auto"/>
          <w:sz w:val="24"/>
          <w:szCs w:val="24"/>
        </w:rPr>
        <w:t xml:space="preserve">, </w:t>
      </w:r>
      <w:r w:rsidRPr="004C70E3">
        <w:rPr>
          <w:color w:val="auto"/>
          <w:sz w:val="24"/>
          <w:szCs w:val="24"/>
        </w:rPr>
        <w:t xml:space="preserve">авторучку, карандаш. При этом нужно </w:t>
      </w:r>
      <w:r w:rsidRPr="004C70E3">
        <w:rPr>
          <w:iCs/>
          <w:color w:val="auto"/>
          <w:sz w:val="24"/>
          <w:szCs w:val="24"/>
        </w:rPr>
        <w:t>повернуться к слушателям лицом.</w:t>
      </w:r>
    </w:p>
    <w:p w:rsidR="00377655" w:rsidRPr="004C70E3" w:rsidRDefault="00377655" w:rsidP="004C70E3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>Во время выступления смотрите на своих слушателей, лишь по необходимости заглядывая в конспект (план) выступления.</w:t>
      </w:r>
    </w:p>
    <w:p w:rsidR="00377655" w:rsidRPr="004C70E3" w:rsidRDefault="00377655" w:rsidP="004C70E3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  <w:sz w:val="24"/>
          <w:szCs w:val="24"/>
        </w:rPr>
      </w:pPr>
      <w:r w:rsidRPr="004C70E3">
        <w:rPr>
          <w:iCs/>
          <w:color w:val="auto"/>
          <w:sz w:val="24"/>
          <w:szCs w:val="24"/>
        </w:rPr>
        <w:t>Чтобы преодолеть неуверенность</w:t>
      </w:r>
      <w:r w:rsidRPr="004C70E3">
        <w:rPr>
          <w:color w:val="auto"/>
          <w:sz w:val="24"/>
          <w:szCs w:val="24"/>
        </w:rPr>
        <w:t xml:space="preserve">, полезно </w:t>
      </w:r>
      <w:r w:rsidRPr="004C70E3">
        <w:rPr>
          <w:iCs/>
          <w:color w:val="auto"/>
          <w:sz w:val="24"/>
          <w:szCs w:val="24"/>
        </w:rPr>
        <w:t xml:space="preserve">найти </w:t>
      </w:r>
      <w:r w:rsidRPr="004C70E3">
        <w:rPr>
          <w:color w:val="auto"/>
          <w:sz w:val="24"/>
          <w:szCs w:val="24"/>
        </w:rPr>
        <w:t xml:space="preserve">(глазами) в зале </w:t>
      </w:r>
      <w:r w:rsidRPr="004C70E3">
        <w:rPr>
          <w:iCs/>
          <w:color w:val="auto"/>
          <w:sz w:val="24"/>
          <w:szCs w:val="24"/>
        </w:rPr>
        <w:t xml:space="preserve">внимательно слушающего и доброжелательно смотрящего </w:t>
      </w:r>
      <w:r w:rsidRPr="004C70E3">
        <w:rPr>
          <w:color w:val="auto"/>
          <w:sz w:val="24"/>
          <w:szCs w:val="24"/>
        </w:rPr>
        <w:t xml:space="preserve">на вас </w:t>
      </w:r>
      <w:r w:rsidR="00CA7315" w:rsidRPr="004C70E3">
        <w:rPr>
          <w:color w:val="auto"/>
          <w:sz w:val="24"/>
          <w:szCs w:val="24"/>
        </w:rPr>
        <w:t xml:space="preserve">человека </w:t>
      </w:r>
      <w:r w:rsidRPr="004C70E3">
        <w:rPr>
          <w:color w:val="auto"/>
          <w:sz w:val="24"/>
          <w:szCs w:val="24"/>
        </w:rPr>
        <w:t>(</w:t>
      </w:r>
      <w:r w:rsidR="00CA7315" w:rsidRPr="004C70E3">
        <w:rPr>
          <w:color w:val="auto"/>
          <w:sz w:val="24"/>
          <w:szCs w:val="24"/>
        </w:rPr>
        <w:t xml:space="preserve">им </w:t>
      </w:r>
      <w:r w:rsidRPr="004C70E3">
        <w:rPr>
          <w:color w:val="auto"/>
          <w:sz w:val="24"/>
          <w:szCs w:val="24"/>
        </w:rPr>
        <w:t>может быть ваш друг</w:t>
      </w:r>
      <w:r w:rsidR="00CA7315" w:rsidRPr="004C70E3">
        <w:rPr>
          <w:color w:val="auto"/>
          <w:sz w:val="24"/>
          <w:szCs w:val="24"/>
        </w:rPr>
        <w:t xml:space="preserve"> или преподаватель</w:t>
      </w:r>
      <w:r w:rsidRPr="004C70E3">
        <w:rPr>
          <w:color w:val="auto"/>
          <w:sz w:val="24"/>
          <w:szCs w:val="24"/>
        </w:rPr>
        <w:t xml:space="preserve">). Чаще смотрите на него </w:t>
      </w:r>
      <w:r w:rsidRPr="004C70E3">
        <w:rPr>
          <w:iCs/>
          <w:color w:val="auto"/>
          <w:sz w:val="24"/>
          <w:szCs w:val="24"/>
        </w:rPr>
        <w:t xml:space="preserve">(или на неё) </w:t>
      </w:r>
      <w:r w:rsidRPr="004C70E3">
        <w:rPr>
          <w:color w:val="auto"/>
          <w:sz w:val="24"/>
          <w:szCs w:val="24"/>
        </w:rPr>
        <w:t>во время выступления.</w:t>
      </w:r>
    </w:p>
    <w:p w:rsidR="00377655" w:rsidRPr="004C70E3" w:rsidRDefault="00377655" w:rsidP="004C70E3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>Старайтесь уложиться в регламент (10 минут на доклад). Для этого полезно потренироваться заранее, засекая время. Сокращать доклад можно, убирая из него все то, что не соответствует плану, предложенному в пункте 1.</w:t>
      </w:r>
    </w:p>
    <w:p w:rsidR="00377655" w:rsidRPr="004C70E3" w:rsidRDefault="00377655" w:rsidP="004C70E3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iCs/>
          <w:color w:val="auto"/>
          <w:sz w:val="24"/>
          <w:szCs w:val="24"/>
        </w:rPr>
      </w:pPr>
      <w:r w:rsidRPr="004C70E3">
        <w:rPr>
          <w:iCs/>
          <w:color w:val="auto"/>
          <w:sz w:val="24"/>
          <w:szCs w:val="24"/>
        </w:rPr>
        <w:t xml:space="preserve">Не бойтесь вопросов, </w:t>
      </w:r>
      <w:r w:rsidRPr="004C70E3">
        <w:rPr>
          <w:color w:val="auto"/>
          <w:sz w:val="24"/>
          <w:szCs w:val="24"/>
        </w:rPr>
        <w:t xml:space="preserve">так как они обычно (как из зала, так и от жюри) задаются не для того, чтобы уличить вас в незнании, а для того, чтобы лучше понять суть вашей работы. Кроме того, наличие вопросов свидетельствует о том, что сказанное вами заинтересовало слушателей. Отвечая на вопросы, вы можете показать свой уровень владения материалом. </w:t>
      </w:r>
      <w:r w:rsidRPr="004C70E3">
        <w:rPr>
          <w:iCs/>
          <w:color w:val="auto"/>
          <w:sz w:val="24"/>
          <w:szCs w:val="24"/>
        </w:rPr>
        <w:t>Не упускайте такую возможность!</w:t>
      </w:r>
    </w:p>
    <w:p w:rsidR="00377655" w:rsidRPr="004C70E3" w:rsidRDefault="00377655" w:rsidP="004C70E3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lastRenderedPageBreak/>
        <w:t xml:space="preserve">Выступая, </w:t>
      </w:r>
      <w:r w:rsidRPr="004C70E3">
        <w:rPr>
          <w:iCs/>
          <w:color w:val="auto"/>
          <w:sz w:val="24"/>
          <w:szCs w:val="24"/>
        </w:rPr>
        <w:t xml:space="preserve">помните, </w:t>
      </w:r>
      <w:r w:rsidRPr="004C70E3">
        <w:rPr>
          <w:color w:val="auto"/>
          <w:sz w:val="24"/>
          <w:szCs w:val="24"/>
        </w:rPr>
        <w:t xml:space="preserve">что вы имеете, по крайней мере, </w:t>
      </w:r>
      <w:r w:rsidRPr="004C70E3">
        <w:rPr>
          <w:iCs/>
          <w:color w:val="auto"/>
          <w:sz w:val="24"/>
          <w:szCs w:val="24"/>
        </w:rPr>
        <w:t xml:space="preserve">два преимущества. Во-первых, </w:t>
      </w:r>
      <w:r w:rsidRPr="004C70E3">
        <w:rPr>
          <w:color w:val="auto"/>
          <w:sz w:val="24"/>
          <w:szCs w:val="24"/>
        </w:rPr>
        <w:t xml:space="preserve">вы рассказываете об интересующих вас исследованиях или опытах тем, кому это также весьма интересно, а </w:t>
      </w:r>
      <w:r w:rsidRPr="004C70E3">
        <w:rPr>
          <w:iCs/>
          <w:color w:val="auto"/>
          <w:sz w:val="24"/>
          <w:szCs w:val="24"/>
        </w:rPr>
        <w:t xml:space="preserve">во-вторых, </w:t>
      </w:r>
      <w:r w:rsidRPr="004C70E3">
        <w:rPr>
          <w:color w:val="auto"/>
          <w:sz w:val="24"/>
          <w:szCs w:val="24"/>
        </w:rPr>
        <w:t>вы лучше всех владеете данным материалом, так как никто, кроме вас (не считая соавторов и руководителя), эту работу не выполнял.</w:t>
      </w:r>
    </w:p>
    <w:p w:rsidR="00377655" w:rsidRPr="004C70E3" w:rsidRDefault="00377655" w:rsidP="004C70E3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auto"/>
          <w:sz w:val="24"/>
          <w:szCs w:val="24"/>
        </w:rPr>
      </w:pPr>
      <w:r w:rsidRPr="004C70E3">
        <w:rPr>
          <w:bCs/>
          <w:color w:val="auto"/>
          <w:sz w:val="24"/>
          <w:szCs w:val="24"/>
        </w:rPr>
        <w:t>Свое выступление необходимо рассматривать как обмен опытом работы с коллегами по интересующей вас тематике. Не надо волноваться, вы обязательно успешно защитите свою работу.</w:t>
      </w:r>
    </w:p>
    <w:p w:rsidR="00377655" w:rsidRPr="004C70E3" w:rsidRDefault="00377655" w:rsidP="004C70E3">
      <w:pPr>
        <w:ind w:hanging="540"/>
        <w:jc w:val="right"/>
        <w:rPr>
          <w:b/>
          <w:bCs/>
          <w:color w:val="auto"/>
          <w:spacing w:val="-8"/>
          <w:sz w:val="24"/>
          <w:szCs w:val="24"/>
        </w:rPr>
      </w:pPr>
    </w:p>
    <w:p w:rsidR="009D15B1" w:rsidRPr="004C70E3" w:rsidRDefault="009D15B1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4"/>
          <w:szCs w:val="24"/>
        </w:rPr>
      </w:pPr>
    </w:p>
    <w:p w:rsidR="008978C0" w:rsidRPr="004C70E3" w:rsidRDefault="008978C0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4"/>
          <w:szCs w:val="24"/>
        </w:rPr>
      </w:pPr>
    </w:p>
    <w:p w:rsidR="008978C0" w:rsidRPr="004C70E3" w:rsidRDefault="008978C0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4"/>
          <w:szCs w:val="24"/>
        </w:rPr>
      </w:pPr>
    </w:p>
    <w:p w:rsidR="008978C0" w:rsidRPr="004C70E3" w:rsidRDefault="008978C0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4"/>
          <w:szCs w:val="24"/>
        </w:rPr>
      </w:pPr>
    </w:p>
    <w:p w:rsidR="008978C0" w:rsidRDefault="008978C0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8"/>
          <w:szCs w:val="28"/>
        </w:rPr>
      </w:pPr>
    </w:p>
    <w:p w:rsidR="008978C0" w:rsidRDefault="008978C0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8"/>
          <w:szCs w:val="28"/>
        </w:rPr>
      </w:pPr>
    </w:p>
    <w:p w:rsidR="008978C0" w:rsidRDefault="008978C0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8"/>
          <w:szCs w:val="28"/>
        </w:rPr>
      </w:pPr>
    </w:p>
    <w:p w:rsidR="008978C0" w:rsidRDefault="008978C0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8"/>
          <w:szCs w:val="28"/>
        </w:rPr>
      </w:pPr>
    </w:p>
    <w:p w:rsidR="00864EA0" w:rsidRDefault="00864EA0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8"/>
          <w:szCs w:val="28"/>
        </w:rPr>
      </w:pPr>
    </w:p>
    <w:p w:rsidR="00864EA0" w:rsidRDefault="00864EA0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8"/>
          <w:szCs w:val="28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8"/>
          <w:szCs w:val="28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8"/>
          <w:szCs w:val="28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8"/>
          <w:szCs w:val="28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8"/>
          <w:szCs w:val="28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8"/>
          <w:szCs w:val="28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8"/>
          <w:szCs w:val="28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8"/>
          <w:szCs w:val="28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8"/>
          <w:szCs w:val="28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8"/>
          <w:szCs w:val="28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8"/>
          <w:szCs w:val="28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8"/>
          <w:szCs w:val="28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8"/>
          <w:szCs w:val="28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8"/>
          <w:szCs w:val="28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8"/>
          <w:szCs w:val="28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8"/>
          <w:szCs w:val="28"/>
        </w:rPr>
      </w:pPr>
    </w:p>
    <w:p w:rsidR="004C70E3" w:rsidRDefault="004C70E3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8"/>
          <w:szCs w:val="28"/>
        </w:rPr>
      </w:pPr>
    </w:p>
    <w:p w:rsidR="006E5F7F" w:rsidRDefault="006E5F7F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4"/>
          <w:szCs w:val="24"/>
        </w:rPr>
      </w:pPr>
    </w:p>
    <w:p w:rsidR="006E5F7F" w:rsidRDefault="006E5F7F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4"/>
          <w:szCs w:val="24"/>
        </w:rPr>
      </w:pPr>
    </w:p>
    <w:p w:rsidR="006E5F7F" w:rsidRDefault="006E5F7F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4"/>
          <w:szCs w:val="24"/>
        </w:rPr>
      </w:pPr>
    </w:p>
    <w:p w:rsidR="006E5F7F" w:rsidRDefault="006E5F7F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4"/>
          <w:szCs w:val="24"/>
        </w:rPr>
      </w:pPr>
    </w:p>
    <w:p w:rsidR="006E5F7F" w:rsidRDefault="006E5F7F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4"/>
          <w:szCs w:val="24"/>
        </w:rPr>
      </w:pPr>
    </w:p>
    <w:p w:rsidR="006E5F7F" w:rsidRDefault="006E5F7F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4"/>
          <w:szCs w:val="24"/>
        </w:rPr>
      </w:pPr>
    </w:p>
    <w:p w:rsidR="006E5F7F" w:rsidRDefault="006E5F7F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4"/>
          <w:szCs w:val="24"/>
        </w:rPr>
      </w:pPr>
    </w:p>
    <w:p w:rsidR="006E5F7F" w:rsidRDefault="006E5F7F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4"/>
          <w:szCs w:val="24"/>
        </w:rPr>
      </w:pPr>
    </w:p>
    <w:p w:rsidR="006E5F7F" w:rsidRDefault="006E5F7F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4"/>
          <w:szCs w:val="24"/>
        </w:rPr>
      </w:pPr>
    </w:p>
    <w:p w:rsidR="006E5F7F" w:rsidRDefault="006E5F7F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4"/>
          <w:szCs w:val="24"/>
        </w:rPr>
      </w:pPr>
    </w:p>
    <w:p w:rsidR="006E5F7F" w:rsidRDefault="006E5F7F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4"/>
          <w:szCs w:val="24"/>
        </w:rPr>
      </w:pPr>
    </w:p>
    <w:p w:rsidR="006E5F7F" w:rsidRDefault="006E5F7F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4"/>
          <w:szCs w:val="24"/>
        </w:rPr>
      </w:pPr>
    </w:p>
    <w:p w:rsidR="006E5F7F" w:rsidRDefault="006E5F7F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4"/>
          <w:szCs w:val="24"/>
        </w:rPr>
      </w:pPr>
    </w:p>
    <w:p w:rsidR="006E5F7F" w:rsidRDefault="006E5F7F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4"/>
          <w:szCs w:val="24"/>
        </w:rPr>
      </w:pPr>
    </w:p>
    <w:p w:rsidR="00377655" w:rsidRPr="004C70E3" w:rsidRDefault="00377655" w:rsidP="004C70E3">
      <w:pPr>
        <w:shd w:val="clear" w:color="auto" w:fill="FFFFFF"/>
        <w:ind w:firstLine="709"/>
        <w:jc w:val="right"/>
        <w:rPr>
          <w:bCs/>
          <w:color w:val="auto"/>
          <w:spacing w:val="-1"/>
          <w:sz w:val="24"/>
          <w:szCs w:val="24"/>
        </w:rPr>
      </w:pPr>
      <w:r w:rsidRPr="004C70E3">
        <w:rPr>
          <w:bCs/>
          <w:color w:val="auto"/>
          <w:spacing w:val="-1"/>
          <w:sz w:val="24"/>
          <w:szCs w:val="24"/>
        </w:rPr>
        <w:lastRenderedPageBreak/>
        <w:t xml:space="preserve">Приложение </w:t>
      </w:r>
      <w:r w:rsidR="00D11051" w:rsidRPr="004C70E3">
        <w:rPr>
          <w:bCs/>
          <w:color w:val="auto"/>
          <w:spacing w:val="-1"/>
          <w:sz w:val="24"/>
          <w:szCs w:val="24"/>
        </w:rPr>
        <w:t>1</w:t>
      </w:r>
      <w:r w:rsidR="004B0A52" w:rsidRPr="004C70E3">
        <w:rPr>
          <w:bCs/>
          <w:color w:val="auto"/>
          <w:spacing w:val="-1"/>
          <w:sz w:val="24"/>
          <w:szCs w:val="24"/>
        </w:rPr>
        <w:t>3</w:t>
      </w:r>
    </w:p>
    <w:p w:rsidR="00D11051" w:rsidRPr="004C70E3" w:rsidRDefault="00D11051" w:rsidP="004C70E3">
      <w:pPr>
        <w:ind w:firstLine="709"/>
        <w:jc w:val="center"/>
        <w:rPr>
          <w:rFonts w:eastAsia="Calibri"/>
          <w:b/>
          <w:color w:val="auto"/>
          <w:sz w:val="24"/>
          <w:szCs w:val="24"/>
        </w:rPr>
      </w:pPr>
    </w:p>
    <w:p w:rsidR="00377655" w:rsidRPr="004C70E3" w:rsidRDefault="00377655" w:rsidP="004C70E3">
      <w:pPr>
        <w:ind w:firstLine="709"/>
        <w:jc w:val="center"/>
        <w:rPr>
          <w:rFonts w:eastAsia="Calibri"/>
          <w:b/>
          <w:color w:val="auto"/>
          <w:sz w:val="24"/>
          <w:szCs w:val="24"/>
        </w:rPr>
      </w:pPr>
      <w:r w:rsidRPr="004C70E3">
        <w:rPr>
          <w:rFonts w:eastAsia="Calibri"/>
          <w:b/>
          <w:color w:val="auto"/>
          <w:sz w:val="24"/>
          <w:szCs w:val="24"/>
        </w:rPr>
        <w:t xml:space="preserve">Примерная формулировка фраз </w:t>
      </w:r>
    </w:p>
    <w:p w:rsidR="00377655" w:rsidRPr="004C70E3" w:rsidRDefault="00377655" w:rsidP="004C70E3">
      <w:pPr>
        <w:ind w:firstLine="709"/>
        <w:jc w:val="center"/>
        <w:rPr>
          <w:rFonts w:eastAsia="Calibri"/>
          <w:b/>
          <w:color w:val="auto"/>
          <w:sz w:val="24"/>
          <w:szCs w:val="24"/>
        </w:rPr>
      </w:pPr>
      <w:r w:rsidRPr="004C70E3">
        <w:rPr>
          <w:rFonts w:eastAsia="Calibri"/>
          <w:b/>
          <w:color w:val="auto"/>
          <w:sz w:val="24"/>
          <w:szCs w:val="24"/>
        </w:rPr>
        <w:t xml:space="preserve">для выступления на защите </w:t>
      </w:r>
      <w:r w:rsidRPr="004C70E3">
        <w:rPr>
          <w:b/>
          <w:color w:val="auto"/>
          <w:sz w:val="24"/>
          <w:szCs w:val="24"/>
        </w:rPr>
        <w:t>исследовательской</w:t>
      </w:r>
      <w:r w:rsidRPr="004C70E3">
        <w:rPr>
          <w:rFonts w:eastAsia="Calibri"/>
          <w:b/>
          <w:color w:val="auto"/>
          <w:sz w:val="24"/>
          <w:szCs w:val="24"/>
        </w:rPr>
        <w:t xml:space="preserve"> работы</w:t>
      </w:r>
    </w:p>
    <w:p w:rsidR="00377655" w:rsidRPr="004C70E3" w:rsidRDefault="00377655" w:rsidP="004C70E3">
      <w:pPr>
        <w:ind w:firstLine="709"/>
        <w:jc w:val="both"/>
        <w:rPr>
          <w:rFonts w:eastAsia="Calibri"/>
          <w:b/>
          <w:color w:val="auto"/>
          <w:sz w:val="24"/>
          <w:szCs w:val="24"/>
        </w:rPr>
      </w:pPr>
    </w:p>
    <w:p w:rsidR="006E5F7F" w:rsidRDefault="00377655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  <w:r w:rsidRPr="004C70E3">
        <w:rPr>
          <w:rFonts w:eastAsia="Calibri"/>
          <w:color w:val="auto"/>
          <w:sz w:val="24"/>
          <w:szCs w:val="24"/>
        </w:rPr>
        <w:t xml:space="preserve">Уважаемые члены аттестационной комиссии! Вашему вниманию предлагается </w:t>
      </w:r>
      <w:r w:rsidR="009D15B1" w:rsidRPr="004C70E3">
        <w:rPr>
          <w:rFonts w:eastAsia="Calibri"/>
          <w:color w:val="auto"/>
          <w:sz w:val="24"/>
          <w:szCs w:val="24"/>
        </w:rPr>
        <w:t>выпускная квалификационная (</w:t>
      </w:r>
      <w:r w:rsidRPr="004C70E3">
        <w:rPr>
          <w:color w:val="auto"/>
          <w:sz w:val="24"/>
          <w:szCs w:val="24"/>
        </w:rPr>
        <w:t>курсовая</w:t>
      </w:r>
      <w:r w:rsidR="009D15B1" w:rsidRPr="004C70E3">
        <w:rPr>
          <w:color w:val="auto"/>
          <w:sz w:val="24"/>
          <w:szCs w:val="24"/>
        </w:rPr>
        <w:t>)</w:t>
      </w:r>
      <w:r w:rsidRPr="004C70E3">
        <w:rPr>
          <w:rFonts w:eastAsia="Calibri"/>
          <w:color w:val="auto"/>
          <w:sz w:val="24"/>
          <w:szCs w:val="24"/>
        </w:rPr>
        <w:t xml:space="preserve"> работа на тему</w:t>
      </w:r>
    </w:p>
    <w:p w:rsidR="009D15B1" w:rsidRPr="004C70E3" w:rsidRDefault="006E5F7F" w:rsidP="006E5F7F">
      <w:pPr>
        <w:jc w:val="both"/>
        <w:rPr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____</w:t>
      </w:r>
      <w:r w:rsidR="00377655" w:rsidRPr="004C70E3">
        <w:rPr>
          <w:rFonts w:eastAsia="Calibri"/>
          <w:color w:val="auto"/>
          <w:sz w:val="24"/>
          <w:szCs w:val="24"/>
        </w:rPr>
        <w:t>__</w:t>
      </w:r>
      <w:r w:rsidR="00377655" w:rsidRPr="004C70E3">
        <w:rPr>
          <w:color w:val="auto"/>
          <w:sz w:val="24"/>
          <w:szCs w:val="24"/>
        </w:rPr>
        <w:t>_____</w:t>
      </w:r>
      <w:r w:rsidR="009D15B1" w:rsidRPr="004C70E3">
        <w:rPr>
          <w:color w:val="auto"/>
          <w:sz w:val="24"/>
          <w:szCs w:val="24"/>
        </w:rPr>
        <w:t>_________________________________________________________</w:t>
      </w:r>
      <w:r>
        <w:rPr>
          <w:color w:val="auto"/>
          <w:sz w:val="24"/>
          <w:szCs w:val="24"/>
        </w:rPr>
        <w:t>____________</w:t>
      </w:r>
    </w:p>
    <w:p w:rsidR="00377655" w:rsidRPr="004C70E3" w:rsidRDefault="009D15B1" w:rsidP="004C70E3">
      <w:pPr>
        <w:rPr>
          <w:rFonts w:eastAsia="Calibri"/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 xml:space="preserve">         </w:t>
      </w:r>
      <w:r w:rsidR="00377655" w:rsidRPr="004C70E3">
        <w:rPr>
          <w:color w:val="auto"/>
          <w:sz w:val="24"/>
          <w:szCs w:val="24"/>
        </w:rPr>
        <w:t>(приводится название темы</w:t>
      </w:r>
      <w:r w:rsidR="00377655" w:rsidRPr="004C70E3">
        <w:rPr>
          <w:rFonts w:eastAsia="Calibri"/>
          <w:color w:val="auto"/>
          <w:sz w:val="24"/>
          <w:szCs w:val="24"/>
        </w:rPr>
        <w:t xml:space="preserve">, указывается </w:t>
      </w:r>
      <w:r w:rsidRPr="004C70E3">
        <w:rPr>
          <w:rFonts w:eastAsia="Calibri"/>
          <w:color w:val="auto"/>
          <w:sz w:val="24"/>
          <w:szCs w:val="24"/>
        </w:rPr>
        <w:t xml:space="preserve">учебная </w:t>
      </w:r>
      <w:r w:rsidR="00377655" w:rsidRPr="004C70E3">
        <w:rPr>
          <w:rFonts w:eastAsia="Calibri"/>
          <w:color w:val="auto"/>
          <w:sz w:val="24"/>
          <w:szCs w:val="24"/>
        </w:rPr>
        <w:t>дисциплина</w:t>
      </w:r>
      <w:r w:rsidRPr="004C70E3">
        <w:rPr>
          <w:rFonts w:eastAsia="Calibri"/>
          <w:color w:val="auto"/>
          <w:sz w:val="24"/>
          <w:szCs w:val="24"/>
        </w:rPr>
        <w:t xml:space="preserve"> (ПМ, МДК)</w:t>
      </w:r>
      <w:r w:rsidR="00377655" w:rsidRPr="004C70E3">
        <w:rPr>
          <w:rFonts w:eastAsia="Calibri"/>
          <w:color w:val="auto"/>
          <w:sz w:val="24"/>
          <w:szCs w:val="24"/>
        </w:rPr>
        <w:t>, по которой написана работа</w:t>
      </w:r>
      <w:r w:rsidR="00377655" w:rsidRPr="004C70E3">
        <w:rPr>
          <w:color w:val="auto"/>
          <w:sz w:val="24"/>
          <w:szCs w:val="24"/>
        </w:rPr>
        <w:t>)</w:t>
      </w:r>
      <w:r w:rsidR="00377655" w:rsidRPr="004C70E3">
        <w:rPr>
          <w:rFonts w:eastAsia="Calibri"/>
          <w:color w:val="auto"/>
          <w:sz w:val="24"/>
          <w:szCs w:val="24"/>
        </w:rPr>
        <w:t xml:space="preserve">                            </w:t>
      </w:r>
      <w:r w:rsidR="00377655" w:rsidRPr="004C70E3">
        <w:rPr>
          <w:color w:val="auto"/>
          <w:sz w:val="24"/>
          <w:szCs w:val="24"/>
        </w:rPr>
        <w:t xml:space="preserve">                               </w:t>
      </w:r>
    </w:p>
    <w:p w:rsidR="00377655" w:rsidRPr="004C70E3" w:rsidRDefault="00377655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</w:p>
    <w:p w:rsidR="00377655" w:rsidRPr="004C70E3" w:rsidRDefault="00377655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  <w:r w:rsidRPr="004C70E3">
        <w:rPr>
          <w:rFonts w:eastAsia="Calibri"/>
          <w:color w:val="auto"/>
          <w:sz w:val="24"/>
          <w:szCs w:val="24"/>
        </w:rPr>
        <w:t>Работа на избранную тему является актуальной в связи с</w:t>
      </w:r>
      <w:r w:rsidR="00A86AC1" w:rsidRPr="004C70E3">
        <w:rPr>
          <w:rFonts w:eastAsia="Calibri"/>
          <w:color w:val="auto"/>
          <w:sz w:val="24"/>
          <w:szCs w:val="24"/>
        </w:rPr>
        <w:t xml:space="preserve"> </w:t>
      </w:r>
      <w:r w:rsidRPr="004C70E3">
        <w:rPr>
          <w:rFonts w:eastAsia="Calibri"/>
          <w:color w:val="auto"/>
          <w:sz w:val="24"/>
          <w:szCs w:val="24"/>
        </w:rPr>
        <w:t>…</w:t>
      </w:r>
      <w:r w:rsidR="00A86AC1" w:rsidRPr="004C70E3">
        <w:rPr>
          <w:rFonts w:eastAsia="Calibri"/>
          <w:color w:val="auto"/>
          <w:sz w:val="24"/>
          <w:szCs w:val="24"/>
        </w:rPr>
        <w:t xml:space="preserve">…,  </w:t>
      </w:r>
      <w:r w:rsidRPr="004C70E3">
        <w:rPr>
          <w:rFonts w:eastAsia="Calibri"/>
          <w:color w:val="auto"/>
          <w:sz w:val="24"/>
          <w:szCs w:val="24"/>
        </w:rPr>
        <w:t>или</w:t>
      </w:r>
      <w:r w:rsidR="00A86AC1" w:rsidRPr="004C70E3">
        <w:rPr>
          <w:rFonts w:eastAsia="Calibri"/>
          <w:color w:val="auto"/>
          <w:sz w:val="24"/>
          <w:szCs w:val="24"/>
        </w:rPr>
        <w:t xml:space="preserve"> - </w:t>
      </w:r>
      <w:r w:rsidRPr="004C70E3">
        <w:rPr>
          <w:rFonts w:eastAsia="Calibri"/>
          <w:color w:val="auto"/>
          <w:sz w:val="24"/>
          <w:szCs w:val="24"/>
        </w:rPr>
        <w:t xml:space="preserve"> актуальность</w:t>
      </w:r>
      <w:r w:rsidR="00A86AC1" w:rsidRPr="004C70E3">
        <w:rPr>
          <w:rFonts w:eastAsia="Calibri"/>
          <w:color w:val="auto"/>
          <w:sz w:val="24"/>
          <w:szCs w:val="24"/>
        </w:rPr>
        <w:t xml:space="preserve"> </w:t>
      </w:r>
      <w:r w:rsidRPr="004C70E3">
        <w:rPr>
          <w:rFonts w:eastAsia="Calibri"/>
          <w:color w:val="auto"/>
          <w:sz w:val="24"/>
          <w:szCs w:val="24"/>
        </w:rPr>
        <w:t>выбранной темы обусловлена</w:t>
      </w:r>
      <w:r w:rsidR="00A86AC1" w:rsidRPr="004C70E3">
        <w:rPr>
          <w:rFonts w:eastAsia="Calibri"/>
          <w:color w:val="auto"/>
          <w:sz w:val="24"/>
          <w:szCs w:val="24"/>
        </w:rPr>
        <w:t xml:space="preserve"> </w:t>
      </w:r>
      <w:r w:rsidRPr="004C70E3">
        <w:rPr>
          <w:rFonts w:eastAsia="Calibri"/>
          <w:color w:val="auto"/>
          <w:sz w:val="24"/>
          <w:szCs w:val="24"/>
        </w:rPr>
        <w:t>…</w:t>
      </w:r>
      <w:r w:rsidR="00A86AC1" w:rsidRPr="004C70E3">
        <w:rPr>
          <w:rFonts w:eastAsia="Calibri"/>
          <w:color w:val="auto"/>
          <w:sz w:val="24"/>
          <w:szCs w:val="24"/>
        </w:rPr>
        <w:t>….</w:t>
      </w:r>
    </w:p>
    <w:p w:rsidR="00377655" w:rsidRPr="004C70E3" w:rsidRDefault="00377655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</w:p>
    <w:p w:rsidR="00377655" w:rsidRPr="004C70E3" w:rsidRDefault="00377655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  <w:r w:rsidRPr="004C70E3">
        <w:rPr>
          <w:rFonts w:eastAsia="Calibri"/>
          <w:color w:val="auto"/>
          <w:sz w:val="24"/>
          <w:szCs w:val="24"/>
        </w:rPr>
        <w:t>Поднятая в работе проблема заинтересовала нас</w:t>
      </w:r>
      <w:r w:rsidR="00A86AC1" w:rsidRPr="004C70E3">
        <w:rPr>
          <w:rFonts w:eastAsia="Calibri"/>
          <w:color w:val="auto"/>
          <w:sz w:val="24"/>
          <w:szCs w:val="24"/>
        </w:rPr>
        <w:t xml:space="preserve"> …</w:t>
      </w:r>
      <w:r w:rsidRPr="004C70E3">
        <w:rPr>
          <w:rFonts w:eastAsia="Calibri"/>
          <w:color w:val="auto"/>
          <w:sz w:val="24"/>
          <w:szCs w:val="24"/>
        </w:rPr>
        <w:t>…</w:t>
      </w:r>
      <w:r w:rsidR="00A86AC1" w:rsidRPr="004C70E3">
        <w:rPr>
          <w:rFonts w:eastAsia="Calibri"/>
          <w:color w:val="auto"/>
          <w:sz w:val="24"/>
          <w:szCs w:val="24"/>
        </w:rPr>
        <w:t xml:space="preserve"> </w:t>
      </w:r>
      <w:r w:rsidRPr="004C70E3">
        <w:rPr>
          <w:rFonts w:eastAsia="Calibri"/>
          <w:color w:val="auto"/>
          <w:sz w:val="24"/>
          <w:szCs w:val="24"/>
        </w:rPr>
        <w:t>(может быть представлена причина личного интереса к теме).</w:t>
      </w:r>
    </w:p>
    <w:p w:rsidR="004546D0" w:rsidRPr="004C70E3" w:rsidRDefault="004546D0" w:rsidP="004C70E3">
      <w:pPr>
        <w:ind w:firstLine="720"/>
        <w:jc w:val="both"/>
        <w:rPr>
          <w:color w:val="auto"/>
          <w:sz w:val="24"/>
          <w:szCs w:val="24"/>
        </w:rPr>
      </w:pPr>
    </w:p>
    <w:p w:rsidR="00377655" w:rsidRPr="004C70E3" w:rsidRDefault="00377655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  <w:r w:rsidRPr="004C70E3">
        <w:rPr>
          <w:rFonts w:eastAsia="Calibri"/>
          <w:color w:val="auto"/>
          <w:sz w:val="24"/>
          <w:szCs w:val="24"/>
        </w:rPr>
        <w:t>Целью данной работы является___________</w:t>
      </w:r>
      <w:r w:rsidR="00A86AC1" w:rsidRPr="004C70E3">
        <w:rPr>
          <w:rFonts w:eastAsia="Calibri"/>
          <w:color w:val="auto"/>
          <w:sz w:val="24"/>
          <w:szCs w:val="24"/>
        </w:rPr>
        <w:t>___</w:t>
      </w:r>
      <w:r w:rsidRPr="004C70E3">
        <w:rPr>
          <w:rFonts w:eastAsia="Calibri"/>
          <w:color w:val="auto"/>
          <w:sz w:val="24"/>
          <w:szCs w:val="24"/>
        </w:rPr>
        <w:t>______________________</w:t>
      </w:r>
    </w:p>
    <w:p w:rsidR="00377655" w:rsidRPr="004C70E3" w:rsidRDefault="00377655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</w:p>
    <w:p w:rsidR="00377655" w:rsidRPr="004C70E3" w:rsidRDefault="00377655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  <w:r w:rsidRPr="004C70E3">
        <w:rPr>
          <w:rFonts w:eastAsia="Calibri"/>
          <w:color w:val="auto"/>
          <w:sz w:val="24"/>
          <w:szCs w:val="24"/>
        </w:rPr>
        <w:t xml:space="preserve">Задачи </w:t>
      </w:r>
      <w:r w:rsidR="00A86AC1" w:rsidRPr="004C70E3">
        <w:rPr>
          <w:rFonts w:eastAsia="Calibri"/>
          <w:color w:val="auto"/>
          <w:sz w:val="24"/>
          <w:szCs w:val="24"/>
        </w:rPr>
        <w:t>___________________</w:t>
      </w:r>
      <w:r w:rsidRPr="004C70E3">
        <w:rPr>
          <w:rFonts w:eastAsia="Calibri"/>
          <w:color w:val="auto"/>
          <w:sz w:val="24"/>
          <w:szCs w:val="24"/>
        </w:rPr>
        <w:t>______________________________________</w:t>
      </w:r>
    </w:p>
    <w:p w:rsidR="00377655" w:rsidRPr="004C70E3" w:rsidRDefault="00377655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</w:p>
    <w:p w:rsidR="00377655" w:rsidRPr="004C70E3" w:rsidRDefault="00377655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  <w:r w:rsidRPr="004C70E3">
        <w:rPr>
          <w:rFonts w:eastAsia="Calibri"/>
          <w:color w:val="auto"/>
          <w:sz w:val="24"/>
          <w:szCs w:val="24"/>
        </w:rPr>
        <w:t>На основе проведенного исследования</w:t>
      </w:r>
      <w:r w:rsidR="00A86AC1" w:rsidRPr="004C70E3">
        <w:rPr>
          <w:rFonts w:eastAsia="Calibri"/>
          <w:color w:val="auto"/>
          <w:sz w:val="24"/>
          <w:szCs w:val="24"/>
        </w:rPr>
        <w:t xml:space="preserve"> (анализа; изучения)</w:t>
      </w:r>
      <w:r w:rsidRPr="004C70E3">
        <w:rPr>
          <w:rFonts w:eastAsia="Calibri"/>
          <w:color w:val="auto"/>
          <w:sz w:val="24"/>
          <w:szCs w:val="24"/>
        </w:rPr>
        <w:t xml:space="preserve"> можно сделать следующие основные выводы:________</w:t>
      </w:r>
      <w:r w:rsidR="00A86AC1" w:rsidRPr="004C70E3">
        <w:rPr>
          <w:rFonts w:eastAsia="Calibri"/>
          <w:color w:val="auto"/>
          <w:sz w:val="24"/>
          <w:szCs w:val="24"/>
        </w:rPr>
        <w:t>_____</w:t>
      </w:r>
      <w:r w:rsidRPr="004C70E3">
        <w:rPr>
          <w:rFonts w:eastAsia="Calibri"/>
          <w:color w:val="auto"/>
          <w:sz w:val="24"/>
          <w:szCs w:val="24"/>
        </w:rPr>
        <w:t>________</w:t>
      </w:r>
      <w:r w:rsidR="00A86AC1" w:rsidRPr="004C70E3">
        <w:rPr>
          <w:rFonts w:eastAsia="Calibri"/>
          <w:color w:val="auto"/>
          <w:sz w:val="24"/>
          <w:szCs w:val="24"/>
        </w:rPr>
        <w:t>_____</w:t>
      </w:r>
      <w:r w:rsidRPr="004C70E3">
        <w:rPr>
          <w:rFonts w:eastAsia="Calibri"/>
          <w:color w:val="auto"/>
          <w:sz w:val="24"/>
          <w:szCs w:val="24"/>
        </w:rPr>
        <w:t>________________</w:t>
      </w:r>
    </w:p>
    <w:p w:rsidR="00377655" w:rsidRPr="004C70E3" w:rsidRDefault="00377655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</w:p>
    <w:p w:rsidR="00377655" w:rsidRPr="004C70E3" w:rsidRDefault="00377655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  <w:r w:rsidRPr="004C70E3">
        <w:rPr>
          <w:rFonts w:eastAsia="Calibri"/>
          <w:color w:val="auto"/>
          <w:sz w:val="24"/>
          <w:szCs w:val="24"/>
        </w:rPr>
        <w:t>В ходе работы был проведен подбор, анализ и  систематизация источников по теме, из которых…(представляется анализ (обзор) основных источников, возможно по главам, разделам, предметным областям)</w:t>
      </w:r>
    </w:p>
    <w:p w:rsidR="00377655" w:rsidRPr="004C70E3" w:rsidRDefault="00377655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</w:p>
    <w:p w:rsidR="00377655" w:rsidRPr="004C70E3" w:rsidRDefault="00377655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  <w:r w:rsidRPr="004C70E3">
        <w:rPr>
          <w:rFonts w:eastAsia="Calibri"/>
          <w:color w:val="auto"/>
          <w:sz w:val="24"/>
          <w:szCs w:val="24"/>
        </w:rPr>
        <w:t>Результаты работы и сделанные выводы могут быть использованы…(сообщается как значение работы для автора, так и возможность дальнейшего применения материалов и выводов)</w:t>
      </w:r>
    </w:p>
    <w:p w:rsidR="00377655" w:rsidRPr="004C70E3" w:rsidRDefault="00377655" w:rsidP="004C70E3">
      <w:pPr>
        <w:ind w:firstLine="709"/>
        <w:jc w:val="both"/>
        <w:rPr>
          <w:color w:val="auto"/>
          <w:sz w:val="24"/>
          <w:szCs w:val="24"/>
        </w:rPr>
      </w:pPr>
    </w:p>
    <w:p w:rsidR="00377655" w:rsidRPr="004C70E3" w:rsidRDefault="00377655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  <w:r w:rsidRPr="004C70E3">
        <w:rPr>
          <w:color w:val="auto"/>
          <w:sz w:val="24"/>
          <w:szCs w:val="24"/>
        </w:rPr>
        <w:t>Студент</w:t>
      </w:r>
      <w:r w:rsidRPr="004C70E3">
        <w:rPr>
          <w:rFonts w:eastAsia="Calibri"/>
          <w:color w:val="auto"/>
          <w:sz w:val="24"/>
          <w:szCs w:val="24"/>
        </w:rPr>
        <w:t xml:space="preserve"> также может высказать несколько слов в адрес руководителей и рецензентов; может сообщить, где были представлены доклады и сообщения по исследованию.</w:t>
      </w:r>
    </w:p>
    <w:p w:rsidR="00377655" w:rsidRPr="004C70E3" w:rsidRDefault="00377655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</w:p>
    <w:p w:rsidR="00377655" w:rsidRPr="004C70E3" w:rsidRDefault="00377655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  <w:r w:rsidRPr="004C70E3">
        <w:rPr>
          <w:rFonts w:eastAsia="Calibri"/>
          <w:color w:val="auto"/>
          <w:sz w:val="24"/>
          <w:szCs w:val="24"/>
        </w:rPr>
        <w:t>Благодарю за внимание!</w:t>
      </w:r>
    </w:p>
    <w:p w:rsidR="00377655" w:rsidRPr="004C70E3" w:rsidRDefault="00377655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</w:p>
    <w:p w:rsidR="004C70E3" w:rsidRDefault="00377655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  <w:r w:rsidRPr="004C70E3">
        <w:rPr>
          <w:rFonts w:eastAsia="Calibri"/>
          <w:color w:val="auto"/>
          <w:sz w:val="24"/>
          <w:szCs w:val="24"/>
        </w:rPr>
        <w:t>Защищающий может несколько изменить порядок выступления, использовать иные формулировки.</w:t>
      </w:r>
    </w:p>
    <w:p w:rsidR="004C70E3" w:rsidRDefault="004C70E3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</w:p>
    <w:p w:rsidR="004C70E3" w:rsidRDefault="004C70E3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</w:p>
    <w:p w:rsidR="004C70E3" w:rsidRDefault="004C70E3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</w:p>
    <w:p w:rsidR="004C70E3" w:rsidRDefault="004C70E3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</w:p>
    <w:p w:rsidR="004C70E3" w:rsidRDefault="004C70E3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</w:p>
    <w:p w:rsidR="004C70E3" w:rsidRDefault="004C70E3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</w:p>
    <w:p w:rsidR="004C70E3" w:rsidRDefault="004C70E3" w:rsidP="004C70E3">
      <w:pPr>
        <w:ind w:firstLine="709"/>
        <w:jc w:val="both"/>
        <w:rPr>
          <w:rFonts w:eastAsia="Calibri"/>
          <w:color w:val="auto"/>
          <w:sz w:val="24"/>
          <w:szCs w:val="24"/>
        </w:rPr>
      </w:pPr>
    </w:p>
    <w:p w:rsidR="006E5F7F" w:rsidRDefault="006E5F7F" w:rsidP="004C70E3">
      <w:pPr>
        <w:ind w:firstLine="709"/>
        <w:jc w:val="center"/>
        <w:rPr>
          <w:b/>
          <w:color w:val="7030A0"/>
          <w:spacing w:val="6"/>
          <w:sz w:val="28"/>
          <w:szCs w:val="28"/>
          <w:u w:val="single"/>
        </w:rPr>
      </w:pPr>
    </w:p>
    <w:p w:rsidR="006E5F7F" w:rsidRDefault="006E5F7F" w:rsidP="004C70E3">
      <w:pPr>
        <w:ind w:firstLine="709"/>
        <w:jc w:val="center"/>
        <w:rPr>
          <w:b/>
          <w:color w:val="7030A0"/>
          <w:spacing w:val="6"/>
          <w:sz w:val="28"/>
          <w:szCs w:val="28"/>
          <w:u w:val="single"/>
        </w:rPr>
      </w:pPr>
    </w:p>
    <w:p w:rsidR="006E5F7F" w:rsidRDefault="006E5F7F" w:rsidP="004C70E3">
      <w:pPr>
        <w:ind w:firstLine="709"/>
        <w:jc w:val="center"/>
        <w:rPr>
          <w:b/>
          <w:color w:val="7030A0"/>
          <w:spacing w:val="6"/>
          <w:sz w:val="28"/>
          <w:szCs w:val="28"/>
          <w:u w:val="single"/>
        </w:rPr>
      </w:pPr>
    </w:p>
    <w:p w:rsidR="006E5F7F" w:rsidRDefault="006E5F7F" w:rsidP="004C70E3">
      <w:pPr>
        <w:ind w:firstLine="709"/>
        <w:jc w:val="center"/>
        <w:rPr>
          <w:b/>
          <w:color w:val="7030A0"/>
          <w:spacing w:val="6"/>
          <w:sz w:val="28"/>
          <w:szCs w:val="28"/>
          <w:u w:val="single"/>
        </w:rPr>
      </w:pPr>
    </w:p>
    <w:p w:rsidR="006E5F7F" w:rsidRDefault="006E5F7F" w:rsidP="004C70E3">
      <w:pPr>
        <w:ind w:firstLine="709"/>
        <w:jc w:val="center"/>
        <w:rPr>
          <w:b/>
          <w:color w:val="7030A0"/>
          <w:spacing w:val="6"/>
          <w:sz w:val="28"/>
          <w:szCs w:val="28"/>
          <w:u w:val="single"/>
        </w:rPr>
      </w:pPr>
    </w:p>
    <w:p w:rsidR="00FE36B0" w:rsidRDefault="00A13232" w:rsidP="004C70E3">
      <w:pPr>
        <w:ind w:firstLine="709"/>
        <w:jc w:val="center"/>
        <w:rPr>
          <w:b/>
          <w:color w:val="7030A0"/>
          <w:spacing w:val="6"/>
          <w:sz w:val="28"/>
          <w:szCs w:val="28"/>
          <w:u w:val="single"/>
        </w:rPr>
      </w:pPr>
      <w:r w:rsidRPr="00B62428">
        <w:rPr>
          <w:b/>
          <w:color w:val="7030A0"/>
          <w:spacing w:val="6"/>
          <w:sz w:val="28"/>
          <w:szCs w:val="28"/>
          <w:u w:val="single"/>
        </w:rPr>
        <w:lastRenderedPageBreak/>
        <w:t>ДОПОЛНИТЕЛЬНЫЕ МАТЕРИАЛЫ</w:t>
      </w:r>
    </w:p>
    <w:p w:rsidR="004B0A52" w:rsidRDefault="004B0A52" w:rsidP="004C70E3">
      <w:pPr>
        <w:keepNext/>
        <w:shd w:val="clear" w:color="auto" w:fill="FFFFFF"/>
        <w:contextualSpacing/>
        <w:jc w:val="center"/>
        <w:rPr>
          <w:b/>
          <w:color w:val="7030A0"/>
          <w:spacing w:val="6"/>
          <w:sz w:val="28"/>
          <w:szCs w:val="28"/>
          <w:u w:val="single"/>
        </w:rPr>
      </w:pPr>
    </w:p>
    <w:p w:rsidR="004B0A52" w:rsidRDefault="004B0A52" w:rsidP="004C70E3">
      <w:pPr>
        <w:autoSpaceDE w:val="0"/>
        <w:autoSpaceDN w:val="0"/>
        <w:adjustRightInd w:val="0"/>
        <w:jc w:val="center"/>
        <w:rPr>
          <w:rFonts w:eastAsia="TimesNewRoman,Bold"/>
          <w:b/>
          <w:bCs/>
          <w:i/>
          <w:color w:val="7030A0"/>
          <w:sz w:val="28"/>
          <w:szCs w:val="28"/>
        </w:rPr>
      </w:pPr>
      <w:r w:rsidRPr="004B0A52">
        <w:rPr>
          <w:rFonts w:eastAsia="TimesNewRoman,Bold"/>
          <w:b/>
          <w:bCs/>
          <w:i/>
          <w:color w:val="7030A0"/>
          <w:sz w:val="28"/>
          <w:szCs w:val="28"/>
        </w:rPr>
        <w:t>Типовой план для написания рецензии и отзыва</w:t>
      </w:r>
    </w:p>
    <w:p w:rsidR="004B0A52" w:rsidRPr="00C01DDB" w:rsidRDefault="004B0A52" w:rsidP="006E5F7F">
      <w:pPr>
        <w:numPr>
          <w:ilvl w:val="1"/>
          <w:numId w:val="10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NewRoman"/>
          <w:b/>
          <w:color w:val="auto"/>
          <w:sz w:val="27"/>
          <w:szCs w:val="27"/>
        </w:rPr>
      </w:pPr>
      <w:r w:rsidRPr="00C01DDB">
        <w:rPr>
          <w:rFonts w:eastAsia="TimesNewRoman"/>
          <w:b/>
          <w:color w:val="auto"/>
          <w:sz w:val="27"/>
          <w:szCs w:val="27"/>
        </w:rPr>
        <w:t>Описательная часть</w:t>
      </w:r>
    </w:p>
    <w:p w:rsidR="004B0A52" w:rsidRPr="00C01DDB" w:rsidRDefault="004B0A52" w:rsidP="004C70E3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TimesNewRoman"/>
          <w:color w:val="auto"/>
          <w:sz w:val="27"/>
          <w:szCs w:val="27"/>
        </w:rPr>
      </w:pPr>
      <w:r w:rsidRPr="00C01DDB">
        <w:rPr>
          <w:rFonts w:eastAsia="TimesNewRoman"/>
          <w:color w:val="auto"/>
          <w:sz w:val="27"/>
          <w:szCs w:val="27"/>
        </w:rPr>
        <w:t>Работа выполнена на ….. стр., набрана шрифтом …. Учебно-исследовательская работа содержит … глав,  …. параграфов, …. таблиц, …. рисунков. Имеет выводы, список использованной литературы и источников</w:t>
      </w:r>
      <w:r w:rsidR="00A6443D">
        <w:rPr>
          <w:rFonts w:eastAsia="TimesNewRoman"/>
          <w:color w:val="auto"/>
          <w:sz w:val="27"/>
          <w:szCs w:val="27"/>
        </w:rPr>
        <w:t xml:space="preserve"> </w:t>
      </w:r>
      <w:r w:rsidRPr="00C01DDB">
        <w:rPr>
          <w:rFonts w:eastAsia="TimesNewRoman"/>
          <w:color w:val="auto"/>
          <w:sz w:val="27"/>
          <w:szCs w:val="27"/>
        </w:rPr>
        <w:t xml:space="preserve">… </w:t>
      </w:r>
      <w:r w:rsidR="00A6443D">
        <w:rPr>
          <w:rFonts w:eastAsia="TimesNewRoman"/>
          <w:color w:val="auto"/>
          <w:sz w:val="27"/>
          <w:szCs w:val="27"/>
        </w:rPr>
        <w:t xml:space="preserve">наименований, </w:t>
      </w:r>
      <w:proofErr w:type="gramStart"/>
      <w:r w:rsidR="00A6443D">
        <w:rPr>
          <w:rFonts w:eastAsia="TimesNewRoman"/>
          <w:color w:val="auto"/>
          <w:sz w:val="27"/>
          <w:szCs w:val="27"/>
        </w:rPr>
        <w:t>на</w:t>
      </w:r>
      <w:proofErr w:type="gramEnd"/>
      <w:r w:rsidR="00A6443D">
        <w:rPr>
          <w:rFonts w:eastAsia="TimesNewRoman"/>
          <w:color w:val="auto"/>
          <w:sz w:val="27"/>
          <w:szCs w:val="27"/>
        </w:rPr>
        <w:t xml:space="preserve"> ……</w:t>
      </w:r>
      <w:r w:rsidRPr="00C01DDB">
        <w:rPr>
          <w:rFonts w:eastAsia="TimesNewRoman"/>
          <w:color w:val="auto"/>
          <w:sz w:val="27"/>
          <w:szCs w:val="27"/>
        </w:rPr>
        <w:t>.</w:t>
      </w:r>
      <w:r w:rsidR="00A6443D">
        <w:rPr>
          <w:rFonts w:eastAsia="TimesNewRoman"/>
          <w:color w:val="auto"/>
          <w:sz w:val="27"/>
          <w:szCs w:val="27"/>
        </w:rPr>
        <w:t xml:space="preserve"> </w:t>
      </w:r>
      <w:proofErr w:type="gramStart"/>
      <w:r w:rsidR="00A6443D">
        <w:rPr>
          <w:rFonts w:eastAsia="TimesNewRoman"/>
          <w:color w:val="auto"/>
          <w:sz w:val="27"/>
          <w:szCs w:val="27"/>
        </w:rPr>
        <w:t>источников</w:t>
      </w:r>
      <w:proofErr w:type="gramEnd"/>
      <w:r w:rsidR="00A6443D">
        <w:rPr>
          <w:rFonts w:eastAsia="TimesNewRoman"/>
          <w:color w:val="auto"/>
          <w:sz w:val="27"/>
          <w:szCs w:val="27"/>
        </w:rPr>
        <w:t xml:space="preserve"> есть ссылки в работе</w:t>
      </w:r>
    </w:p>
    <w:p w:rsidR="004B0A52" w:rsidRPr="00C01DDB" w:rsidRDefault="004B0A52" w:rsidP="006E5F7F">
      <w:pPr>
        <w:numPr>
          <w:ilvl w:val="1"/>
          <w:numId w:val="10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NewRoman"/>
          <w:b/>
          <w:color w:val="auto"/>
          <w:sz w:val="27"/>
          <w:szCs w:val="27"/>
        </w:rPr>
      </w:pPr>
      <w:r w:rsidRPr="00C01DDB">
        <w:rPr>
          <w:rFonts w:eastAsia="TimesNewRoman"/>
          <w:b/>
          <w:color w:val="auto"/>
          <w:sz w:val="27"/>
          <w:szCs w:val="27"/>
        </w:rPr>
        <w:t xml:space="preserve">Предмет анализа </w:t>
      </w:r>
    </w:p>
    <w:p w:rsidR="004B0A52" w:rsidRPr="00C01DDB" w:rsidRDefault="004B0A52" w:rsidP="004C70E3">
      <w:pPr>
        <w:autoSpaceDE w:val="0"/>
        <w:autoSpaceDN w:val="0"/>
        <w:adjustRightInd w:val="0"/>
        <w:jc w:val="both"/>
        <w:rPr>
          <w:rFonts w:eastAsia="TimesNewRoman,Bold"/>
          <w:color w:val="auto"/>
          <w:sz w:val="27"/>
          <w:szCs w:val="27"/>
        </w:rPr>
      </w:pPr>
      <w:r w:rsidRPr="00C01DDB">
        <w:rPr>
          <w:rFonts w:eastAsia="TimesNewRoman"/>
          <w:color w:val="auto"/>
          <w:sz w:val="27"/>
          <w:szCs w:val="27"/>
        </w:rPr>
        <w:t>В работе автора</w:t>
      </w:r>
      <w:r w:rsidRPr="00C01DDB">
        <w:rPr>
          <w:rFonts w:eastAsia="TimesNewRoman,Bold"/>
          <w:color w:val="auto"/>
          <w:sz w:val="27"/>
          <w:szCs w:val="27"/>
        </w:rPr>
        <w:t xml:space="preserve">… </w:t>
      </w:r>
      <w:r w:rsidRPr="00C01DDB">
        <w:rPr>
          <w:rFonts w:eastAsia="TimesNewRoman"/>
          <w:color w:val="auto"/>
          <w:sz w:val="27"/>
          <w:szCs w:val="27"/>
        </w:rPr>
        <w:t>В рецензируемой работе</w:t>
      </w:r>
      <w:r w:rsidRPr="00C01DDB">
        <w:rPr>
          <w:rFonts w:eastAsia="TimesNewRoman,Bold"/>
          <w:color w:val="auto"/>
          <w:sz w:val="27"/>
          <w:szCs w:val="27"/>
        </w:rPr>
        <w:t xml:space="preserve">… </w:t>
      </w:r>
      <w:r w:rsidRPr="00C01DDB">
        <w:rPr>
          <w:rFonts w:eastAsia="TimesNewRoman"/>
          <w:color w:val="auto"/>
          <w:sz w:val="27"/>
          <w:szCs w:val="27"/>
        </w:rPr>
        <w:t>В предмете анализа</w:t>
      </w:r>
      <w:r w:rsidRPr="00C01DDB">
        <w:rPr>
          <w:rFonts w:eastAsia="TimesNewRoman,Bold"/>
          <w:color w:val="auto"/>
          <w:sz w:val="27"/>
          <w:szCs w:val="27"/>
        </w:rPr>
        <w:t>…</w:t>
      </w:r>
    </w:p>
    <w:p w:rsidR="004B0A52" w:rsidRPr="00C01DDB" w:rsidRDefault="004B0A52" w:rsidP="004C70E3">
      <w:pPr>
        <w:autoSpaceDE w:val="0"/>
        <w:autoSpaceDN w:val="0"/>
        <w:adjustRightInd w:val="0"/>
        <w:jc w:val="both"/>
        <w:rPr>
          <w:rFonts w:eastAsia="TimesNewRoman"/>
          <w:b/>
          <w:color w:val="auto"/>
          <w:sz w:val="27"/>
          <w:szCs w:val="27"/>
        </w:rPr>
      </w:pPr>
      <w:r w:rsidRPr="00C01DDB">
        <w:rPr>
          <w:rFonts w:eastAsia="TimesNewRoman,Bold"/>
          <w:b/>
          <w:color w:val="auto"/>
          <w:sz w:val="27"/>
          <w:szCs w:val="27"/>
        </w:rPr>
        <w:t xml:space="preserve">3. </w:t>
      </w:r>
      <w:r w:rsidRPr="00C01DDB">
        <w:rPr>
          <w:rFonts w:eastAsia="TimesNewRoman"/>
          <w:b/>
          <w:color w:val="auto"/>
          <w:sz w:val="27"/>
          <w:szCs w:val="27"/>
        </w:rPr>
        <w:t>Актуальность темы</w:t>
      </w:r>
    </w:p>
    <w:p w:rsidR="004B0A52" w:rsidRPr="00C01DDB" w:rsidRDefault="004B0A52" w:rsidP="004C70E3">
      <w:pPr>
        <w:autoSpaceDE w:val="0"/>
        <w:autoSpaceDN w:val="0"/>
        <w:adjustRightInd w:val="0"/>
        <w:jc w:val="both"/>
        <w:rPr>
          <w:rFonts w:eastAsia="TimesNewRoman,Bold"/>
          <w:color w:val="auto"/>
          <w:sz w:val="27"/>
          <w:szCs w:val="27"/>
        </w:rPr>
      </w:pPr>
      <w:r w:rsidRPr="00C01DDB">
        <w:rPr>
          <w:rFonts w:eastAsia="TimesNewRoman"/>
          <w:color w:val="auto"/>
          <w:sz w:val="27"/>
          <w:szCs w:val="27"/>
        </w:rPr>
        <w:t>Работа посвящена актуальной теме</w:t>
      </w:r>
      <w:r w:rsidRPr="00C01DDB">
        <w:rPr>
          <w:rFonts w:eastAsia="TimesNewRoman,Bold"/>
          <w:color w:val="auto"/>
          <w:sz w:val="27"/>
          <w:szCs w:val="27"/>
        </w:rPr>
        <w:t xml:space="preserve">… </w:t>
      </w:r>
      <w:r w:rsidRPr="00C01DDB">
        <w:rPr>
          <w:rFonts w:eastAsia="TimesNewRoman"/>
          <w:color w:val="auto"/>
          <w:sz w:val="27"/>
          <w:szCs w:val="27"/>
        </w:rPr>
        <w:t>Актуальность темы обусловлена</w:t>
      </w:r>
      <w:r w:rsidRPr="00C01DDB">
        <w:rPr>
          <w:rFonts w:eastAsia="TimesNewRoman,Bold"/>
          <w:color w:val="auto"/>
          <w:sz w:val="27"/>
          <w:szCs w:val="27"/>
        </w:rPr>
        <w:t xml:space="preserve">… </w:t>
      </w:r>
      <w:r w:rsidRPr="00C01DDB">
        <w:rPr>
          <w:rFonts w:eastAsia="TimesNewRoman"/>
          <w:color w:val="auto"/>
          <w:sz w:val="27"/>
          <w:szCs w:val="27"/>
        </w:rPr>
        <w:t xml:space="preserve">Актуальность темы не требует дополнительных доказательств </w:t>
      </w:r>
      <w:r w:rsidRPr="00C01DDB">
        <w:rPr>
          <w:rFonts w:eastAsia="TimesNewRoman,Bold"/>
          <w:color w:val="auto"/>
          <w:sz w:val="27"/>
          <w:szCs w:val="27"/>
        </w:rPr>
        <w:t>(</w:t>
      </w:r>
      <w:r w:rsidRPr="00C01DDB">
        <w:rPr>
          <w:rFonts w:eastAsia="TimesNewRoman"/>
          <w:color w:val="auto"/>
          <w:sz w:val="27"/>
          <w:szCs w:val="27"/>
        </w:rPr>
        <w:t>не вызывает сомнений</w:t>
      </w:r>
      <w:r w:rsidRPr="00C01DDB">
        <w:rPr>
          <w:rFonts w:eastAsia="TimesNewRoman,Bold"/>
          <w:color w:val="auto"/>
          <w:sz w:val="27"/>
          <w:szCs w:val="27"/>
        </w:rPr>
        <w:t xml:space="preserve">, </w:t>
      </w:r>
      <w:r w:rsidRPr="00C01DDB">
        <w:rPr>
          <w:rFonts w:eastAsia="TimesNewRoman"/>
          <w:color w:val="auto"/>
          <w:sz w:val="27"/>
          <w:szCs w:val="27"/>
        </w:rPr>
        <w:t>вполне очевидна</w:t>
      </w:r>
      <w:r w:rsidRPr="00C01DDB">
        <w:rPr>
          <w:rFonts w:eastAsia="TimesNewRoman,Bold"/>
          <w:color w:val="auto"/>
          <w:sz w:val="27"/>
          <w:szCs w:val="27"/>
        </w:rPr>
        <w:t>)…</w:t>
      </w:r>
    </w:p>
    <w:p w:rsidR="004B0A52" w:rsidRPr="00C01DDB" w:rsidRDefault="004B0A52" w:rsidP="004C70E3">
      <w:pPr>
        <w:autoSpaceDE w:val="0"/>
        <w:autoSpaceDN w:val="0"/>
        <w:adjustRightInd w:val="0"/>
        <w:jc w:val="both"/>
        <w:rPr>
          <w:rFonts w:eastAsia="TimesNewRoman"/>
          <w:b/>
          <w:color w:val="auto"/>
          <w:sz w:val="27"/>
          <w:szCs w:val="27"/>
        </w:rPr>
      </w:pPr>
      <w:r w:rsidRPr="00C01DDB">
        <w:rPr>
          <w:rFonts w:eastAsia="TimesNewRoman,Bold"/>
          <w:b/>
          <w:color w:val="auto"/>
          <w:sz w:val="27"/>
          <w:szCs w:val="27"/>
        </w:rPr>
        <w:t xml:space="preserve">4. </w:t>
      </w:r>
      <w:r w:rsidRPr="00C01DDB">
        <w:rPr>
          <w:rFonts w:eastAsia="TimesNewRoman"/>
          <w:b/>
          <w:color w:val="auto"/>
          <w:sz w:val="27"/>
          <w:szCs w:val="27"/>
        </w:rPr>
        <w:t>Формулировка основного тезиса</w:t>
      </w:r>
    </w:p>
    <w:p w:rsidR="004B0A52" w:rsidRPr="00C01DDB" w:rsidRDefault="004B0A52" w:rsidP="004C70E3">
      <w:pPr>
        <w:autoSpaceDE w:val="0"/>
        <w:autoSpaceDN w:val="0"/>
        <w:adjustRightInd w:val="0"/>
        <w:jc w:val="both"/>
        <w:rPr>
          <w:rFonts w:eastAsia="TimesNewRoman,Bold"/>
          <w:color w:val="auto"/>
          <w:sz w:val="27"/>
          <w:szCs w:val="27"/>
        </w:rPr>
      </w:pPr>
      <w:r w:rsidRPr="00C01DDB">
        <w:rPr>
          <w:rFonts w:eastAsia="TimesNewRoman"/>
          <w:color w:val="auto"/>
          <w:sz w:val="27"/>
          <w:szCs w:val="27"/>
        </w:rPr>
        <w:t>Центральным вопросом работы</w:t>
      </w:r>
      <w:r w:rsidRPr="00C01DDB">
        <w:rPr>
          <w:rFonts w:eastAsia="TimesNewRoman,Bold"/>
          <w:color w:val="auto"/>
          <w:sz w:val="27"/>
          <w:szCs w:val="27"/>
        </w:rPr>
        <w:t xml:space="preserve">, </w:t>
      </w:r>
      <w:r w:rsidRPr="00C01DDB">
        <w:rPr>
          <w:rFonts w:eastAsia="TimesNewRoman"/>
          <w:color w:val="auto"/>
          <w:sz w:val="27"/>
          <w:szCs w:val="27"/>
        </w:rPr>
        <w:t xml:space="preserve">где автор добился наиболее существенных </w:t>
      </w:r>
      <w:r w:rsidRPr="00C01DDB">
        <w:rPr>
          <w:rFonts w:eastAsia="TimesNewRoman,Bold"/>
          <w:color w:val="auto"/>
          <w:sz w:val="27"/>
          <w:szCs w:val="27"/>
        </w:rPr>
        <w:t>(</w:t>
      </w:r>
      <w:r w:rsidRPr="00C01DDB">
        <w:rPr>
          <w:rFonts w:eastAsia="TimesNewRoman"/>
          <w:color w:val="auto"/>
          <w:sz w:val="27"/>
          <w:szCs w:val="27"/>
        </w:rPr>
        <w:t>заметных</w:t>
      </w:r>
      <w:r w:rsidRPr="00C01DDB">
        <w:rPr>
          <w:rFonts w:eastAsia="TimesNewRoman,Bold"/>
          <w:color w:val="auto"/>
          <w:sz w:val="27"/>
          <w:szCs w:val="27"/>
        </w:rPr>
        <w:t xml:space="preserve">, </w:t>
      </w:r>
      <w:r w:rsidRPr="00C01DDB">
        <w:rPr>
          <w:rFonts w:eastAsia="TimesNewRoman"/>
          <w:color w:val="auto"/>
          <w:sz w:val="27"/>
          <w:szCs w:val="27"/>
        </w:rPr>
        <w:t>ощутимых</w:t>
      </w:r>
      <w:r w:rsidRPr="00C01DDB">
        <w:rPr>
          <w:rFonts w:eastAsia="TimesNewRoman,Bold"/>
          <w:color w:val="auto"/>
          <w:sz w:val="27"/>
          <w:szCs w:val="27"/>
        </w:rPr>
        <w:t xml:space="preserve">…) </w:t>
      </w:r>
      <w:r w:rsidRPr="00C01DDB">
        <w:rPr>
          <w:rFonts w:eastAsia="TimesNewRoman"/>
          <w:color w:val="auto"/>
          <w:sz w:val="27"/>
          <w:szCs w:val="27"/>
        </w:rPr>
        <w:t>результатов</w:t>
      </w:r>
      <w:r w:rsidRPr="00C01DDB">
        <w:rPr>
          <w:rFonts w:eastAsia="TimesNewRoman,Bold"/>
          <w:color w:val="auto"/>
          <w:sz w:val="27"/>
          <w:szCs w:val="27"/>
        </w:rPr>
        <w:t xml:space="preserve">, </w:t>
      </w:r>
      <w:r w:rsidRPr="00C01DDB">
        <w:rPr>
          <w:rFonts w:eastAsia="TimesNewRoman"/>
          <w:color w:val="auto"/>
          <w:sz w:val="27"/>
          <w:szCs w:val="27"/>
        </w:rPr>
        <w:t>является</w:t>
      </w:r>
      <w:r w:rsidRPr="00C01DDB">
        <w:rPr>
          <w:rFonts w:eastAsia="TimesNewRoman,Bold"/>
          <w:color w:val="auto"/>
          <w:sz w:val="27"/>
          <w:szCs w:val="27"/>
        </w:rPr>
        <w:t xml:space="preserve">… </w:t>
      </w:r>
      <w:r w:rsidRPr="00C01DDB">
        <w:rPr>
          <w:rFonts w:eastAsia="TimesNewRoman"/>
          <w:color w:val="auto"/>
          <w:sz w:val="27"/>
          <w:szCs w:val="27"/>
        </w:rPr>
        <w:t>В работе обосновано на первый план выдвигается вопрос о</w:t>
      </w:r>
      <w:r w:rsidRPr="00C01DDB">
        <w:rPr>
          <w:rFonts w:eastAsia="TimesNewRoman,Bold"/>
          <w:color w:val="auto"/>
          <w:sz w:val="27"/>
          <w:szCs w:val="27"/>
        </w:rPr>
        <w:t>…</w:t>
      </w:r>
    </w:p>
    <w:p w:rsidR="004B0A52" w:rsidRPr="00C01DDB" w:rsidRDefault="004B0A52" w:rsidP="004C70E3">
      <w:pPr>
        <w:autoSpaceDE w:val="0"/>
        <w:autoSpaceDN w:val="0"/>
        <w:adjustRightInd w:val="0"/>
        <w:jc w:val="both"/>
        <w:rPr>
          <w:rFonts w:eastAsia="TimesNewRoman"/>
          <w:b/>
          <w:color w:val="auto"/>
          <w:sz w:val="27"/>
          <w:szCs w:val="27"/>
        </w:rPr>
      </w:pPr>
      <w:r w:rsidRPr="00C01DDB">
        <w:rPr>
          <w:rFonts w:eastAsia="TimesNewRoman,Bold"/>
          <w:b/>
          <w:color w:val="auto"/>
          <w:sz w:val="27"/>
          <w:szCs w:val="27"/>
        </w:rPr>
        <w:t xml:space="preserve">5. </w:t>
      </w:r>
      <w:r w:rsidRPr="00C01DDB">
        <w:rPr>
          <w:rFonts w:eastAsia="TimesNewRoman"/>
          <w:b/>
          <w:color w:val="auto"/>
          <w:sz w:val="27"/>
          <w:szCs w:val="27"/>
        </w:rPr>
        <w:t>Краткое содержание работы</w:t>
      </w:r>
    </w:p>
    <w:p w:rsidR="004B0A52" w:rsidRPr="00C01DDB" w:rsidRDefault="004B0A52" w:rsidP="004C70E3">
      <w:pPr>
        <w:autoSpaceDE w:val="0"/>
        <w:autoSpaceDN w:val="0"/>
        <w:adjustRightInd w:val="0"/>
        <w:jc w:val="both"/>
        <w:rPr>
          <w:rFonts w:eastAsia="TimesNewRoman"/>
          <w:b/>
          <w:color w:val="auto"/>
          <w:sz w:val="27"/>
          <w:szCs w:val="27"/>
        </w:rPr>
      </w:pPr>
      <w:r w:rsidRPr="00C01DDB">
        <w:rPr>
          <w:rFonts w:eastAsia="TimesNewRoman,Bold"/>
          <w:b/>
          <w:color w:val="auto"/>
          <w:sz w:val="27"/>
          <w:szCs w:val="27"/>
        </w:rPr>
        <w:t xml:space="preserve">6. </w:t>
      </w:r>
      <w:r w:rsidRPr="00C01DDB">
        <w:rPr>
          <w:rFonts w:eastAsia="TimesNewRoman"/>
          <w:b/>
          <w:color w:val="auto"/>
          <w:sz w:val="27"/>
          <w:szCs w:val="27"/>
        </w:rPr>
        <w:t xml:space="preserve">Общая оценка </w:t>
      </w:r>
    </w:p>
    <w:p w:rsidR="004B0A52" w:rsidRPr="00C01DDB" w:rsidRDefault="004B0A52" w:rsidP="004C70E3">
      <w:pPr>
        <w:autoSpaceDE w:val="0"/>
        <w:autoSpaceDN w:val="0"/>
        <w:adjustRightInd w:val="0"/>
        <w:jc w:val="both"/>
        <w:rPr>
          <w:rFonts w:eastAsia="TimesNewRoman,Bold"/>
          <w:color w:val="auto"/>
          <w:sz w:val="27"/>
          <w:szCs w:val="27"/>
        </w:rPr>
      </w:pPr>
      <w:r w:rsidRPr="00C01DDB">
        <w:rPr>
          <w:rFonts w:eastAsia="TimesNewRoman"/>
          <w:color w:val="auto"/>
          <w:sz w:val="27"/>
          <w:szCs w:val="27"/>
        </w:rPr>
        <w:t>Оценивая работу в целом</w:t>
      </w:r>
      <w:r w:rsidRPr="00C01DDB">
        <w:rPr>
          <w:rFonts w:eastAsia="TimesNewRoman,Bold"/>
          <w:color w:val="auto"/>
          <w:sz w:val="27"/>
          <w:szCs w:val="27"/>
        </w:rPr>
        <w:t xml:space="preserve">… </w:t>
      </w:r>
      <w:r w:rsidRPr="00C01DDB">
        <w:rPr>
          <w:rFonts w:eastAsia="TimesNewRoman"/>
          <w:color w:val="auto"/>
          <w:sz w:val="27"/>
          <w:szCs w:val="27"/>
        </w:rPr>
        <w:t>Суммируя результаты отдельных глав</w:t>
      </w:r>
      <w:r w:rsidRPr="00C01DDB">
        <w:rPr>
          <w:rFonts w:eastAsia="TimesNewRoman,Bold"/>
          <w:color w:val="auto"/>
          <w:sz w:val="27"/>
          <w:szCs w:val="27"/>
        </w:rPr>
        <w:t xml:space="preserve">… </w:t>
      </w:r>
      <w:r w:rsidRPr="00C01DDB">
        <w:rPr>
          <w:rFonts w:eastAsia="TimesNewRoman"/>
          <w:color w:val="auto"/>
          <w:sz w:val="27"/>
          <w:szCs w:val="27"/>
        </w:rPr>
        <w:t>Таким образом</w:t>
      </w:r>
      <w:r w:rsidRPr="00C01DDB">
        <w:rPr>
          <w:rFonts w:eastAsia="TimesNewRoman,Bold"/>
          <w:color w:val="auto"/>
          <w:sz w:val="27"/>
          <w:szCs w:val="27"/>
        </w:rPr>
        <w:t xml:space="preserve">, </w:t>
      </w:r>
      <w:r w:rsidRPr="00C01DDB">
        <w:rPr>
          <w:rFonts w:eastAsia="TimesNewRoman"/>
          <w:color w:val="auto"/>
          <w:sz w:val="27"/>
          <w:szCs w:val="27"/>
        </w:rPr>
        <w:t>рассматриваемая работа</w:t>
      </w:r>
      <w:r w:rsidRPr="00C01DDB">
        <w:rPr>
          <w:rFonts w:eastAsia="TimesNewRoman,Bold"/>
          <w:color w:val="auto"/>
          <w:sz w:val="27"/>
          <w:szCs w:val="27"/>
        </w:rPr>
        <w:t xml:space="preserve">… </w:t>
      </w:r>
      <w:r w:rsidRPr="00C01DDB">
        <w:rPr>
          <w:rFonts w:eastAsia="TimesNewRoman"/>
          <w:color w:val="auto"/>
          <w:sz w:val="27"/>
          <w:szCs w:val="27"/>
        </w:rPr>
        <w:t>Автор проявил умение разбираться в</w:t>
      </w:r>
      <w:r w:rsidRPr="00C01DDB">
        <w:rPr>
          <w:rFonts w:eastAsia="TimesNewRoman,Bold"/>
          <w:color w:val="auto"/>
          <w:sz w:val="27"/>
          <w:szCs w:val="27"/>
        </w:rPr>
        <w:t xml:space="preserve">…, </w:t>
      </w:r>
      <w:r w:rsidRPr="00C01DDB">
        <w:rPr>
          <w:rFonts w:eastAsia="TimesNewRoman"/>
          <w:color w:val="auto"/>
          <w:sz w:val="27"/>
          <w:szCs w:val="27"/>
        </w:rPr>
        <w:t>систематизировал материал и обобщил его</w:t>
      </w:r>
      <w:r w:rsidRPr="00C01DDB">
        <w:rPr>
          <w:rFonts w:eastAsia="TimesNewRoman,Bold"/>
          <w:color w:val="auto"/>
          <w:sz w:val="27"/>
          <w:szCs w:val="27"/>
        </w:rPr>
        <w:t xml:space="preserve">…, </w:t>
      </w:r>
      <w:r w:rsidRPr="00C01DDB">
        <w:rPr>
          <w:rFonts w:eastAsia="TimesNewRoman"/>
          <w:color w:val="auto"/>
          <w:sz w:val="27"/>
          <w:szCs w:val="27"/>
        </w:rPr>
        <w:t xml:space="preserve">безусловной заслугой автора является новый методический подход </w:t>
      </w:r>
      <w:r w:rsidRPr="00C01DDB">
        <w:rPr>
          <w:rFonts w:eastAsia="TimesNewRoman,Bold"/>
          <w:color w:val="auto"/>
          <w:sz w:val="27"/>
          <w:szCs w:val="27"/>
        </w:rPr>
        <w:t>(</w:t>
      </w:r>
      <w:r w:rsidRPr="00C01DDB">
        <w:rPr>
          <w:rFonts w:eastAsia="TimesNewRoman"/>
          <w:color w:val="auto"/>
          <w:sz w:val="27"/>
          <w:szCs w:val="27"/>
        </w:rPr>
        <w:t>предложенная классификация</w:t>
      </w:r>
      <w:r w:rsidRPr="00C01DDB">
        <w:rPr>
          <w:rFonts w:eastAsia="TimesNewRoman,Bold"/>
          <w:color w:val="auto"/>
          <w:sz w:val="27"/>
          <w:szCs w:val="27"/>
        </w:rPr>
        <w:t xml:space="preserve">, </w:t>
      </w:r>
      <w:r w:rsidRPr="00C01DDB">
        <w:rPr>
          <w:rFonts w:eastAsia="TimesNewRoman"/>
          <w:color w:val="auto"/>
          <w:sz w:val="27"/>
          <w:szCs w:val="27"/>
        </w:rPr>
        <w:t>некоторые уточнения существующих понятий</w:t>
      </w:r>
      <w:r w:rsidRPr="00C01DDB">
        <w:rPr>
          <w:rFonts w:eastAsia="TimesNewRoman,Bold"/>
          <w:color w:val="auto"/>
          <w:sz w:val="27"/>
          <w:szCs w:val="27"/>
        </w:rPr>
        <w:t xml:space="preserve">…). </w:t>
      </w:r>
      <w:r w:rsidRPr="00C01DDB">
        <w:rPr>
          <w:rFonts w:eastAsia="TimesNewRoman"/>
          <w:color w:val="auto"/>
          <w:sz w:val="27"/>
          <w:szCs w:val="27"/>
        </w:rPr>
        <w:t>Автор</w:t>
      </w:r>
      <w:r w:rsidRPr="00C01DDB">
        <w:rPr>
          <w:rFonts w:eastAsia="TimesNewRoman,Bold"/>
          <w:color w:val="auto"/>
          <w:sz w:val="27"/>
          <w:szCs w:val="27"/>
        </w:rPr>
        <w:t xml:space="preserve">, </w:t>
      </w:r>
      <w:r w:rsidRPr="00C01DDB">
        <w:rPr>
          <w:rFonts w:eastAsia="TimesNewRoman"/>
          <w:color w:val="auto"/>
          <w:sz w:val="27"/>
          <w:szCs w:val="27"/>
        </w:rPr>
        <w:t>безусловно</w:t>
      </w:r>
      <w:r w:rsidRPr="00C01DDB">
        <w:rPr>
          <w:rFonts w:eastAsia="TimesNewRoman,Bold"/>
          <w:color w:val="auto"/>
          <w:sz w:val="27"/>
          <w:szCs w:val="27"/>
        </w:rPr>
        <w:t xml:space="preserve">, </w:t>
      </w:r>
      <w:r w:rsidRPr="00C01DDB">
        <w:rPr>
          <w:rFonts w:eastAsia="TimesNewRoman"/>
          <w:color w:val="auto"/>
          <w:sz w:val="27"/>
          <w:szCs w:val="27"/>
        </w:rPr>
        <w:t>углубляет наше представление об исследуемом явлении</w:t>
      </w:r>
      <w:r w:rsidRPr="00C01DDB">
        <w:rPr>
          <w:rFonts w:eastAsia="TimesNewRoman,Bold"/>
          <w:color w:val="auto"/>
          <w:sz w:val="27"/>
          <w:szCs w:val="27"/>
        </w:rPr>
        <w:t xml:space="preserve">, </w:t>
      </w:r>
      <w:r w:rsidRPr="00C01DDB">
        <w:rPr>
          <w:rFonts w:eastAsia="TimesNewRoman"/>
          <w:color w:val="auto"/>
          <w:sz w:val="27"/>
          <w:szCs w:val="27"/>
        </w:rPr>
        <w:t>вскрывает новые его черты</w:t>
      </w:r>
      <w:r w:rsidRPr="00C01DDB">
        <w:rPr>
          <w:rFonts w:eastAsia="TimesNewRoman,Bold"/>
          <w:color w:val="auto"/>
          <w:sz w:val="27"/>
          <w:szCs w:val="27"/>
        </w:rPr>
        <w:t xml:space="preserve">… </w:t>
      </w:r>
      <w:r w:rsidRPr="00C01DDB">
        <w:rPr>
          <w:rFonts w:eastAsia="TimesNewRoman"/>
          <w:color w:val="auto"/>
          <w:sz w:val="27"/>
          <w:szCs w:val="27"/>
        </w:rPr>
        <w:t>Работа</w:t>
      </w:r>
      <w:r w:rsidRPr="00C01DDB">
        <w:rPr>
          <w:rFonts w:eastAsia="TimesNewRoman,Bold"/>
          <w:color w:val="auto"/>
          <w:sz w:val="27"/>
          <w:szCs w:val="27"/>
        </w:rPr>
        <w:t xml:space="preserve">, </w:t>
      </w:r>
      <w:r w:rsidRPr="00C01DDB">
        <w:rPr>
          <w:rFonts w:eastAsia="TimesNewRoman"/>
          <w:color w:val="auto"/>
          <w:sz w:val="27"/>
          <w:szCs w:val="27"/>
        </w:rPr>
        <w:t>бесспорно</w:t>
      </w:r>
      <w:r w:rsidRPr="00C01DDB">
        <w:rPr>
          <w:rFonts w:eastAsia="TimesNewRoman,Bold"/>
          <w:color w:val="auto"/>
          <w:sz w:val="27"/>
          <w:szCs w:val="27"/>
        </w:rPr>
        <w:t xml:space="preserve">, </w:t>
      </w:r>
      <w:r w:rsidRPr="00C01DDB">
        <w:rPr>
          <w:rFonts w:eastAsia="TimesNewRoman"/>
          <w:color w:val="auto"/>
          <w:sz w:val="27"/>
          <w:szCs w:val="27"/>
        </w:rPr>
        <w:t>открывает</w:t>
      </w:r>
      <w:r w:rsidRPr="00C01DDB">
        <w:rPr>
          <w:rFonts w:eastAsia="TimesNewRoman,Bold"/>
          <w:color w:val="auto"/>
          <w:sz w:val="27"/>
          <w:szCs w:val="27"/>
        </w:rPr>
        <w:t>…</w:t>
      </w:r>
    </w:p>
    <w:p w:rsidR="004B0A52" w:rsidRPr="00C01DDB" w:rsidRDefault="004B0A52" w:rsidP="004C70E3">
      <w:pPr>
        <w:numPr>
          <w:ilvl w:val="0"/>
          <w:numId w:val="69"/>
        </w:numPr>
        <w:tabs>
          <w:tab w:val="clear" w:pos="2005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="TimesNewRoman"/>
          <w:b/>
          <w:color w:val="auto"/>
          <w:sz w:val="27"/>
          <w:szCs w:val="27"/>
        </w:rPr>
      </w:pPr>
      <w:r w:rsidRPr="00C01DDB">
        <w:rPr>
          <w:rFonts w:eastAsia="TimesNewRoman"/>
          <w:b/>
          <w:color w:val="auto"/>
          <w:sz w:val="27"/>
          <w:szCs w:val="27"/>
        </w:rPr>
        <w:t>Недостатки</w:t>
      </w:r>
      <w:r w:rsidRPr="00C01DDB">
        <w:rPr>
          <w:rFonts w:eastAsia="TimesNewRoman,Bold"/>
          <w:b/>
          <w:color w:val="auto"/>
          <w:sz w:val="27"/>
          <w:szCs w:val="27"/>
        </w:rPr>
        <w:t xml:space="preserve">, </w:t>
      </w:r>
      <w:r w:rsidRPr="00C01DDB">
        <w:rPr>
          <w:rFonts w:eastAsia="TimesNewRoman"/>
          <w:b/>
          <w:color w:val="auto"/>
          <w:sz w:val="27"/>
          <w:szCs w:val="27"/>
        </w:rPr>
        <w:t>недочеты</w:t>
      </w:r>
    </w:p>
    <w:p w:rsidR="004B0A52" w:rsidRPr="00C01DDB" w:rsidRDefault="004B0A52" w:rsidP="004C70E3">
      <w:pPr>
        <w:autoSpaceDE w:val="0"/>
        <w:autoSpaceDN w:val="0"/>
        <w:adjustRightInd w:val="0"/>
        <w:jc w:val="both"/>
        <w:rPr>
          <w:rFonts w:eastAsia="TimesNewRoman,Bold"/>
          <w:color w:val="auto"/>
          <w:sz w:val="27"/>
          <w:szCs w:val="27"/>
        </w:rPr>
      </w:pPr>
      <w:r w:rsidRPr="00C01DDB">
        <w:rPr>
          <w:rFonts w:eastAsia="TimesNewRoman"/>
          <w:color w:val="auto"/>
          <w:sz w:val="27"/>
          <w:szCs w:val="27"/>
        </w:rPr>
        <w:t>Вместе с тем</w:t>
      </w:r>
      <w:r w:rsidRPr="00C01DDB">
        <w:rPr>
          <w:rFonts w:eastAsia="TimesNewRoman,Bold"/>
          <w:color w:val="auto"/>
          <w:sz w:val="27"/>
          <w:szCs w:val="27"/>
        </w:rPr>
        <w:t xml:space="preserve">, </w:t>
      </w:r>
      <w:r w:rsidRPr="00C01DDB">
        <w:rPr>
          <w:rFonts w:eastAsia="TimesNewRoman"/>
          <w:color w:val="auto"/>
          <w:sz w:val="27"/>
          <w:szCs w:val="27"/>
        </w:rPr>
        <w:t>вызывает сомнение тезис о том</w:t>
      </w:r>
      <w:r w:rsidRPr="00C01DDB">
        <w:rPr>
          <w:rFonts w:eastAsia="TimesNewRoman,Bold"/>
          <w:color w:val="auto"/>
          <w:sz w:val="27"/>
          <w:szCs w:val="27"/>
        </w:rPr>
        <w:t xml:space="preserve">… </w:t>
      </w:r>
      <w:r w:rsidRPr="00C01DDB">
        <w:rPr>
          <w:rFonts w:eastAsia="TimesNewRoman"/>
          <w:color w:val="auto"/>
          <w:sz w:val="27"/>
          <w:szCs w:val="27"/>
        </w:rPr>
        <w:t xml:space="preserve">К недостаткам </w:t>
      </w:r>
      <w:r w:rsidRPr="00C01DDB">
        <w:rPr>
          <w:rFonts w:eastAsia="TimesNewRoman,Bold"/>
          <w:color w:val="auto"/>
          <w:sz w:val="27"/>
          <w:szCs w:val="27"/>
        </w:rPr>
        <w:t>(</w:t>
      </w:r>
      <w:r w:rsidRPr="00C01DDB">
        <w:rPr>
          <w:rFonts w:eastAsia="TimesNewRoman"/>
          <w:color w:val="auto"/>
          <w:sz w:val="27"/>
          <w:szCs w:val="27"/>
        </w:rPr>
        <w:t>недочетам</w:t>
      </w:r>
      <w:r w:rsidRPr="00C01DDB">
        <w:rPr>
          <w:rFonts w:eastAsia="TimesNewRoman,Bold"/>
          <w:color w:val="auto"/>
          <w:sz w:val="27"/>
          <w:szCs w:val="27"/>
        </w:rPr>
        <w:t xml:space="preserve">) </w:t>
      </w:r>
      <w:r w:rsidRPr="00C01DDB">
        <w:rPr>
          <w:rFonts w:eastAsia="TimesNewRoman"/>
          <w:color w:val="auto"/>
          <w:sz w:val="27"/>
          <w:szCs w:val="27"/>
        </w:rPr>
        <w:t>работы следует отнести допущенную автором недостаточную ясность при изложении.</w:t>
      </w:r>
      <w:r w:rsidRPr="00C01DDB">
        <w:rPr>
          <w:rFonts w:eastAsia="TimesNewRoman,Bold"/>
          <w:color w:val="auto"/>
          <w:sz w:val="27"/>
          <w:szCs w:val="27"/>
        </w:rPr>
        <w:t xml:space="preserve"> </w:t>
      </w:r>
      <w:r w:rsidRPr="00C01DDB">
        <w:rPr>
          <w:rFonts w:eastAsia="TimesNewRoman"/>
          <w:color w:val="auto"/>
          <w:sz w:val="27"/>
          <w:szCs w:val="27"/>
        </w:rPr>
        <w:t>Работа построена нерационально</w:t>
      </w:r>
      <w:r w:rsidRPr="00C01DDB">
        <w:rPr>
          <w:rFonts w:eastAsia="TimesNewRoman,Bold"/>
          <w:color w:val="auto"/>
          <w:sz w:val="27"/>
          <w:szCs w:val="27"/>
        </w:rPr>
        <w:t xml:space="preserve">, </w:t>
      </w:r>
      <w:r w:rsidRPr="00C01DDB">
        <w:rPr>
          <w:rFonts w:eastAsia="TimesNewRoman"/>
          <w:color w:val="auto"/>
          <w:sz w:val="27"/>
          <w:szCs w:val="27"/>
        </w:rPr>
        <w:t>следовало бы сократить</w:t>
      </w:r>
      <w:r w:rsidRPr="00C01DDB">
        <w:rPr>
          <w:rFonts w:eastAsia="TimesNewRoman,Bold"/>
          <w:color w:val="auto"/>
          <w:sz w:val="27"/>
          <w:szCs w:val="27"/>
        </w:rPr>
        <w:t>… (</w:t>
      </w:r>
      <w:r w:rsidRPr="00C01DDB">
        <w:rPr>
          <w:rFonts w:eastAsia="TimesNewRoman"/>
          <w:color w:val="auto"/>
          <w:sz w:val="27"/>
          <w:szCs w:val="27"/>
        </w:rPr>
        <w:t>снабдить рекомендациями</w:t>
      </w:r>
      <w:r w:rsidRPr="00C01DDB">
        <w:rPr>
          <w:rFonts w:eastAsia="TimesNewRoman,Bold"/>
          <w:color w:val="auto"/>
          <w:sz w:val="27"/>
          <w:szCs w:val="27"/>
        </w:rPr>
        <w:t xml:space="preserve">…). </w:t>
      </w:r>
      <w:r w:rsidRPr="00C01DDB">
        <w:rPr>
          <w:rFonts w:eastAsia="TimesNewRoman"/>
          <w:color w:val="auto"/>
          <w:sz w:val="27"/>
          <w:szCs w:val="27"/>
        </w:rPr>
        <w:t>Существенным недостатком работы является</w:t>
      </w:r>
      <w:r w:rsidRPr="00C01DDB">
        <w:rPr>
          <w:rFonts w:eastAsia="TimesNewRoman,Bold"/>
          <w:color w:val="auto"/>
          <w:sz w:val="27"/>
          <w:szCs w:val="27"/>
        </w:rPr>
        <w:t xml:space="preserve">…, </w:t>
      </w:r>
      <w:r w:rsidRPr="00C01DDB">
        <w:rPr>
          <w:rFonts w:eastAsia="TimesNewRoman"/>
          <w:color w:val="auto"/>
          <w:sz w:val="27"/>
          <w:szCs w:val="27"/>
        </w:rPr>
        <w:t>Отмеченные недостатки носят чисто локальный характер и не влияют на конечные результаты работы</w:t>
      </w:r>
      <w:r w:rsidRPr="00C01DDB">
        <w:rPr>
          <w:rFonts w:eastAsia="TimesNewRoman,Bold"/>
          <w:color w:val="auto"/>
          <w:sz w:val="27"/>
          <w:szCs w:val="27"/>
        </w:rPr>
        <w:t xml:space="preserve">…, </w:t>
      </w:r>
      <w:r w:rsidRPr="00C01DDB">
        <w:rPr>
          <w:rFonts w:eastAsia="TimesNewRoman"/>
          <w:color w:val="auto"/>
          <w:sz w:val="27"/>
          <w:szCs w:val="27"/>
        </w:rPr>
        <w:t>Отмеченные недочеты работы не снижают ее высокого уровня</w:t>
      </w:r>
      <w:r w:rsidRPr="00C01DDB">
        <w:rPr>
          <w:rFonts w:eastAsia="TimesNewRoman,Bold"/>
          <w:color w:val="auto"/>
          <w:sz w:val="27"/>
          <w:szCs w:val="27"/>
        </w:rPr>
        <w:t xml:space="preserve">, </w:t>
      </w:r>
      <w:r w:rsidRPr="00C01DDB">
        <w:rPr>
          <w:rFonts w:eastAsia="TimesNewRoman"/>
          <w:color w:val="auto"/>
          <w:sz w:val="27"/>
          <w:szCs w:val="27"/>
        </w:rPr>
        <w:t>их скорее можно считать пожеланиями к дальнейшей работе</w:t>
      </w:r>
      <w:r w:rsidR="009D38F7">
        <w:rPr>
          <w:rFonts w:eastAsia="TimesNewRoman"/>
          <w:color w:val="auto"/>
          <w:sz w:val="27"/>
          <w:szCs w:val="27"/>
        </w:rPr>
        <w:t xml:space="preserve"> </w:t>
      </w:r>
      <w:r w:rsidRPr="00C01DDB">
        <w:rPr>
          <w:rFonts w:eastAsia="TimesNewRoman"/>
          <w:color w:val="auto"/>
          <w:sz w:val="27"/>
          <w:szCs w:val="27"/>
        </w:rPr>
        <w:t>автора</w:t>
      </w:r>
      <w:r w:rsidRPr="00C01DDB">
        <w:rPr>
          <w:rFonts w:eastAsia="TimesNewRoman,Bold"/>
          <w:color w:val="auto"/>
          <w:sz w:val="27"/>
          <w:szCs w:val="27"/>
        </w:rPr>
        <w:t xml:space="preserve">… </w:t>
      </w:r>
      <w:r w:rsidRPr="00C01DDB">
        <w:rPr>
          <w:rFonts w:eastAsia="TimesNewRoman"/>
          <w:color w:val="auto"/>
          <w:sz w:val="27"/>
          <w:szCs w:val="27"/>
        </w:rPr>
        <w:t xml:space="preserve">Упомянутые недостатки связаны не столько </w:t>
      </w:r>
      <w:proofErr w:type="gramStart"/>
      <w:r w:rsidRPr="00C01DDB">
        <w:rPr>
          <w:rFonts w:eastAsia="TimesNewRoman"/>
          <w:color w:val="auto"/>
          <w:sz w:val="27"/>
          <w:szCs w:val="27"/>
        </w:rPr>
        <w:t>с</w:t>
      </w:r>
      <w:proofErr w:type="gramEnd"/>
      <w:r w:rsidRPr="00C01DDB">
        <w:rPr>
          <w:rFonts w:eastAsia="TimesNewRoman,Bold"/>
          <w:color w:val="auto"/>
          <w:sz w:val="27"/>
          <w:szCs w:val="27"/>
        </w:rPr>
        <w:t xml:space="preserve">…, </w:t>
      </w:r>
      <w:r w:rsidRPr="00C01DDB">
        <w:rPr>
          <w:rFonts w:eastAsia="TimesNewRoman"/>
          <w:color w:val="auto"/>
          <w:sz w:val="27"/>
          <w:szCs w:val="27"/>
        </w:rPr>
        <w:t>сколько с</w:t>
      </w:r>
      <w:r w:rsidRPr="00C01DDB">
        <w:rPr>
          <w:rFonts w:eastAsia="TimesNewRoman,Bold"/>
          <w:color w:val="auto"/>
          <w:sz w:val="27"/>
          <w:szCs w:val="27"/>
        </w:rPr>
        <w:t>…</w:t>
      </w:r>
    </w:p>
    <w:p w:rsidR="004B0A52" w:rsidRPr="00C01DDB" w:rsidRDefault="004B0A52" w:rsidP="004C70E3">
      <w:pPr>
        <w:numPr>
          <w:ilvl w:val="0"/>
          <w:numId w:val="69"/>
        </w:numPr>
        <w:tabs>
          <w:tab w:val="clear" w:pos="2005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="TimesNewRoman"/>
          <w:b/>
          <w:color w:val="auto"/>
          <w:sz w:val="27"/>
          <w:szCs w:val="27"/>
        </w:rPr>
      </w:pPr>
      <w:r w:rsidRPr="00C01DDB">
        <w:rPr>
          <w:rFonts w:eastAsia="TimesNewRoman"/>
          <w:b/>
          <w:color w:val="auto"/>
          <w:sz w:val="27"/>
          <w:szCs w:val="27"/>
        </w:rPr>
        <w:t xml:space="preserve">Выводы </w:t>
      </w:r>
    </w:p>
    <w:p w:rsidR="004B0A52" w:rsidRDefault="004B0A52" w:rsidP="004C70E3">
      <w:pPr>
        <w:autoSpaceDE w:val="0"/>
        <w:autoSpaceDN w:val="0"/>
        <w:adjustRightInd w:val="0"/>
        <w:jc w:val="both"/>
        <w:rPr>
          <w:rFonts w:eastAsia="TimesNewRoman,Bold"/>
          <w:color w:val="auto"/>
          <w:sz w:val="27"/>
          <w:szCs w:val="27"/>
        </w:rPr>
      </w:pPr>
      <w:r w:rsidRPr="00C01DDB">
        <w:rPr>
          <w:rFonts w:eastAsia="TimesNewRoman"/>
          <w:color w:val="auto"/>
          <w:sz w:val="27"/>
          <w:szCs w:val="27"/>
        </w:rPr>
        <w:t>Представляется</w:t>
      </w:r>
      <w:r w:rsidRPr="00C01DDB">
        <w:rPr>
          <w:rFonts w:eastAsia="TimesNewRoman,Bold"/>
          <w:color w:val="auto"/>
          <w:sz w:val="27"/>
          <w:szCs w:val="27"/>
        </w:rPr>
        <w:t xml:space="preserve">, </w:t>
      </w:r>
      <w:r w:rsidRPr="00C01DDB">
        <w:rPr>
          <w:rFonts w:eastAsia="TimesNewRoman"/>
          <w:color w:val="auto"/>
          <w:sz w:val="27"/>
          <w:szCs w:val="27"/>
        </w:rPr>
        <w:t>что в целом работа</w:t>
      </w:r>
      <w:r w:rsidRPr="00C01DDB">
        <w:rPr>
          <w:rFonts w:eastAsia="TimesNewRoman,Bold"/>
          <w:color w:val="auto"/>
          <w:sz w:val="27"/>
          <w:szCs w:val="27"/>
        </w:rPr>
        <w:t xml:space="preserve">… </w:t>
      </w:r>
      <w:r w:rsidRPr="00C01DDB">
        <w:rPr>
          <w:rFonts w:eastAsia="TimesNewRoman"/>
          <w:color w:val="auto"/>
          <w:sz w:val="27"/>
          <w:szCs w:val="27"/>
        </w:rPr>
        <w:t>имеет важное значение</w:t>
      </w:r>
      <w:r w:rsidRPr="00C01DDB">
        <w:rPr>
          <w:rFonts w:eastAsia="TimesNewRoman,Bold"/>
          <w:color w:val="auto"/>
          <w:sz w:val="27"/>
          <w:szCs w:val="27"/>
        </w:rPr>
        <w:t xml:space="preserve">… </w:t>
      </w:r>
      <w:r w:rsidRPr="00C01DDB">
        <w:rPr>
          <w:rFonts w:eastAsia="TimesNewRoman"/>
          <w:color w:val="auto"/>
          <w:sz w:val="27"/>
          <w:szCs w:val="27"/>
        </w:rPr>
        <w:t>Работа может быть оценена положительно</w:t>
      </w:r>
      <w:r w:rsidRPr="00C01DDB">
        <w:rPr>
          <w:rFonts w:eastAsia="TimesNewRoman,Bold"/>
          <w:color w:val="auto"/>
          <w:sz w:val="27"/>
          <w:szCs w:val="27"/>
        </w:rPr>
        <w:t xml:space="preserve">, </w:t>
      </w:r>
      <w:r w:rsidRPr="00C01DDB">
        <w:rPr>
          <w:rFonts w:eastAsia="TimesNewRoman"/>
          <w:color w:val="auto"/>
          <w:sz w:val="27"/>
          <w:szCs w:val="27"/>
        </w:rPr>
        <w:t>а ее автор заслуживает высокой (положительной, позитивной, отличной) оценки. Работа удовлетворяет всем требованиям</w:t>
      </w:r>
      <w:r w:rsidRPr="00C01DDB">
        <w:rPr>
          <w:rFonts w:eastAsia="TimesNewRoman,Bold"/>
          <w:color w:val="auto"/>
          <w:sz w:val="27"/>
          <w:szCs w:val="27"/>
        </w:rPr>
        <w:t xml:space="preserve">… </w:t>
      </w:r>
    </w:p>
    <w:p w:rsidR="00FD3373" w:rsidRPr="00B62428" w:rsidRDefault="00FD3373" w:rsidP="004C70E3">
      <w:pPr>
        <w:keepNext/>
        <w:shd w:val="clear" w:color="auto" w:fill="FFFFFF"/>
        <w:contextualSpacing/>
        <w:jc w:val="center"/>
        <w:rPr>
          <w:b/>
          <w:i/>
          <w:color w:val="7030A0"/>
          <w:spacing w:val="6"/>
          <w:sz w:val="28"/>
          <w:szCs w:val="28"/>
        </w:rPr>
      </w:pPr>
      <w:r w:rsidRPr="00B62428">
        <w:rPr>
          <w:b/>
          <w:i/>
          <w:color w:val="7030A0"/>
          <w:spacing w:val="6"/>
          <w:sz w:val="28"/>
          <w:szCs w:val="28"/>
        </w:rPr>
        <w:lastRenderedPageBreak/>
        <w:t>Примеры конструкций, связывающих части текста</w:t>
      </w:r>
    </w:p>
    <w:p w:rsidR="000740C3" w:rsidRPr="000740C3" w:rsidRDefault="000740C3" w:rsidP="004C70E3">
      <w:pPr>
        <w:keepNext/>
        <w:shd w:val="clear" w:color="auto" w:fill="FFFFFF"/>
        <w:contextualSpacing/>
        <w:jc w:val="center"/>
        <w:rPr>
          <w:b/>
          <w:i/>
          <w:color w:val="7030A0"/>
          <w:spacing w:val="6"/>
          <w:sz w:val="28"/>
          <w:szCs w:val="28"/>
        </w:rPr>
      </w:pPr>
    </w:p>
    <w:p w:rsidR="00FD3373" w:rsidRPr="00864EA0" w:rsidRDefault="00FD3373" w:rsidP="004C70E3">
      <w:pPr>
        <w:keepNext/>
        <w:shd w:val="clear" w:color="auto" w:fill="FFFFFF"/>
        <w:jc w:val="center"/>
        <w:rPr>
          <w:color w:val="auto"/>
          <w:sz w:val="28"/>
          <w:szCs w:val="28"/>
          <w:u w:val="single"/>
        </w:rPr>
      </w:pPr>
      <w:r w:rsidRPr="00864EA0">
        <w:rPr>
          <w:bCs/>
          <w:color w:val="auto"/>
          <w:sz w:val="28"/>
          <w:szCs w:val="28"/>
          <w:u w:val="single"/>
        </w:rPr>
        <w:t>Переход от перечисления (</w:t>
      </w:r>
      <w:r w:rsidRPr="00864EA0">
        <w:rPr>
          <w:bCs/>
          <w:color w:val="auto"/>
          <w:sz w:val="28"/>
          <w:szCs w:val="28"/>
          <w:u w:val="single"/>
          <w:lang w:val="en-US"/>
        </w:rPr>
        <w:t>I</w:t>
      </w:r>
      <w:r w:rsidRPr="00864EA0">
        <w:rPr>
          <w:bCs/>
          <w:color w:val="auto"/>
          <w:sz w:val="28"/>
          <w:szCs w:val="28"/>
          <w:u w:val="single"/>
        </w:rPr>
        <w:t>) к анализу (</w:t>
      </w:r>
      <w:r w:rsidRPr="00864EA0">
        <w:rPr>
          <w:bCs/>
          <w:color w:val="auto"/>
          <w:sz w:val="28"/>
          <w:szCs w:val="28"/>
          <w:u w:val="single"/>
          <w:lang w:val="en-US"/>
        </w:rPr>
        <w:t>II</w:t>
      </w:r>
      <w:r w:rsidRPr="00864EA0">
        <w:rPr>
          <w:bCs/>
          <w:color w:val="auto"/>
          <w:sz w:val="28"/>
          <w:szCs w:val="28"/>
          <w:u w:val="single"/>
        </w:rPr>
        <w:t xml:space="preserve">) основных вопросов </w:t>
      </w:r>
      <w:r w:rsidR="00A86AC1" w:rsidRPr="00864EA0">
        <w:rPr>
          <w:bCs/>
          <w:color w:val="auto"/>
          <w:sz w:val="28"/>
          <w:szCs w:val="28"/>
          <w:u w:val="single"/>
        </w:rPr>
        <w:t>работы</w:t>
      </w:r>
    </w:p>
    <w:p w:rsidR="00FD3373" w:rsidRPr="009F7FA7" w:rsidRDefault="00FD3373" w:rsidP="004C70E3">
      <w:pPr>
        <w:keepNext/>
        <w:shd w:val="clear" w:color="auto" w:fill="FFFFFF"/>
        <w:jc w:val="both"/>
        <w:rPr>
          <w:color w:val="auto"/>
          <w:sz w:val="28"/>
          <w:szCs w:val="28"/>
        </w:rPr>
      </w:pPr>
      <w:r w:rsidRPr="009F7FA7">
        <w:rPr>
          <w:iCs/>
          <w:color w:val="auto"/>
          <w:sz w:val="28"/>
          <w:szCs w:val="28"/>
        </w:rPr>
        <w:t>В этой</w:t>
      </w:r>
      <w:r w:rsidRPr="009F7FA7">
        <w:rPr>
          <w:i/>
          <w:iCs/>
          <w:color w:val="auto"/>
          <w:sz w:val="28"/>
          <w:szCs w:val="28"/>
        </w:rPr>
        <w:t xml:space="preserve"> </w:t>
      </w:r>
      <w:r w:rsidR="00F826CA">
        <w:rPr>
          <w:i/>
          <w:iCs/>
          <w:color w:val="auto"/>
          <w:sz w:val="28"/>
          <w:szCs w:val="28"/>
        </w:rPr>
        <w:t>(</w:t>
      </w:r>
      <w:r w:rsidRPr="009F7FA7">
        <w:rPr>
          <w:i/>
          <w:iCs/>
          <w:color w:val="auto"/>
          <w:sz w:val="28"/>
          <w:szCs w:val="28"/>
        </w:rPr>
        <w:t>данной, предлагаемой, настоящей, рассматривае</w:t>
      </w:r>
      <w:r w:rsidRPr="009F7FA7">
        <w:rPr>
          <w:i/>
          <w:iCs/>
          <w:color w:val="auto"/>
          <w:sz w:val="28"/>
          <w:szCs w:val="28"/>
        </w:rPr>
        <w:softHyphen/>
        <w:t>мой,</w:t>
      </w:r>
      <w:r w:rsidR="00A86AC1">
        <w:rPr>
          <w:i/>
          <w:iCs/>
          <w:color w:val="auto"/>
          <w:sz w:val="28"/>
          <w:szCs w:val="28"/>
        </w:rPr>
        <w:t xml:space="preserve"> </w:t>
      </w:r>
      <w:r w:rsidRPr="009F7FA7">
        <w:rPr>
          <w:i/>
          <w:iCs/>
          <w:color w:val="auto"/>
          <w:sz w:val="28"/>
          <w:szCs w:val="28"/>
        </w:rPr>
        <w:t>названной...)</w:t>
      </w:r>
      <w:r w:rsidR="00B25E70">
        <w:rPr>
          <w:i/>
          <w:iCs/>
          <w:color w:val="auto"/>
          <w:sz w:val="28"/>
          <w:szCs w:val="28"/>
        </w:rPr>
        <w:t xml:space="preserve"> </w:t>
      </w:r>
      <w:r w:rsidRPr="009F7FA7">
        <w:rPr>
          <w:iCs/>
          <w:color w:val="auto"/>
          <w:sz w:val="28"/>
          <w:szCs w:val="28"/>
        </w:rPr>
        <w:t xml:space="preserve">статье </w:t>
      </w:r>
      <w:r w:rsidRPr="009F7FA7">
        <w:rPr>
          <w:i/>
          <w:iCs/>
          <w:color w:val="auto"/>
          <w:sz w:val="28"/>
          <w:szCs w:val="28"/>
        </w:rPr>
        <w:t>(работе...)</w:t>
      </w:r>
    </w:p>
    <w:p w:rsidR="00FD3373" w:rsidRPr="009F7FA7" w:rsidRDefault="00FD3373" w:rsidP="004C70E3">
      <w:pPr>
        <w:keepNext/>
        <w:shd w:val="clear" w:color="auto" w:fill="FFFFFF"/>
        <w:jc w:val="both"/>
        <w:rPr>
          <w:color w:val="auto"/>
          <w:sz w:val="28"/>
          <w:szCs w:val="28"/>
        </w:rPr>
      </w:pPr>
      <w:r w:rsidRPr="009F7FA7">
        <w:rPr>
          <w:iCs/>
          <w:color w:val="auto"/>
          <w:sz w:val="28"/>
          <w:szCs w:val="28"/>
        </w:rPr>
        <w:t>автор</w:t>
      </w:r>
      <w:r w:rsidRPr="009F7FA7">
        <w:rPr>
          <w:i/>
          <w:iCs/>
          <w:color w:val="auto"/>
          <w:sz w:val="28"/>
          <w:szCs w:val="28"/>
        </w:rPr>
        <w:t xml:space="preserve"> (ученый, исследователь...; зарубежный, известный, выдающийся, знаменитый...)</w:t>
      </w:r>
    </w:p>
    <w:p w:rsidR="00FD3373" w:rsidRPr="009F7FA7" w:rsidRDefault="00FD3373" w:rsidP="004C70E3">
      <w:pPr>
        <w:keepNext/>
        <w:shd w:val="clear" w:color="auto" w:fill="FFFFFF"/>
        <w:jc w:val="both"/>
        <w:rPr>
          <w:color w:val="auto"/>
          <w:sz w:val="28"/>
          <w:szCs w:val="28"/>
        </w:rPr>
      </w:pPr>
      <w:r w:rsidRPr="009F7FA7">
        <w:rPr>
          <w:color w:val="auto"/>
          <w:sz w:val="28"/>
          <w:szCs w:val="28"/>
        </w:rPr>
        <w:t xml:space="preserve">ставит </w:t>
      </w:r>
      <w:r w:rsidRPr="009F7FA7">
        <w:rPr>
          <w:i/>
          <w:iCs/>
          <w:color w:val="auto"/>
          <w:sz w:val="28"/>
          <w:szCs w:val="28"/>
        </w:rPr>
        <w:t>(поднимает, выдвигает, рассматривает...)</w:t>
      </w:r>
    </w:p>
    <w:p w:rsidR="00FD3373" w:rsidRPr="009F7FA7" w:rsidRDefault="00FD3373" w:rsidP="004C70E3">
      <w:pPr>
        <w:keepNext/>
        <w:shd w:val="clear" w:color="auto" w:fill="FFFFFF"/>
        <w:jc w:val="both"/>
        <w:rPr>
          <w:color w:val="auto"/>
          <w:sz w:val="28"/>
          <w:szCs w:val="28"/>
        </w:rPr>
      </w:pPr>
      <w:r w:rsidRPr="009F7FA7">
        <w:rPr>
          <w:color w:val="auto"/>
          <w:sz w:val="28"/>
          <w:szCs w:val="28"/>
        </w:rPr>
        <w:t xml:space="preserve">ряд </w:t>
      </w:r>
      <w:r w:rsidRPr="009F7FA7">
        <w:rPr>
          <w:i/>
          <w:iCs/>
          <w:color w:val="auto"/>
          <w:sz w:val="28"/>
          <w:szCs w:val="28"/>
        </w:rPr>
        <w:t>(несколько...)</w:t>
      </w:r>
    </w:p>
    <w:p w:rsidR="00FD3373" w:rsidRPr="009F7FA7" w:rsidRDefault="00FD3373" w:rsidP="004C70E3">
      <w:pPr>
        <w:keepNext/>
        <w:shd w:val="clear" w:color="auto" w:fill="FFFFFF"/>
        <w:jc w:val="both"/>
        <w:rPr>
          <w:color w:val="auto"/>
          <w:sz w:val="28"/>
          <w:szCs w:val="28"/>
        </w:rPr>
      </w:pPr>
      <w:r w:rsidRPr="009F7FA7">
        <w:rPr>
          <w:color w:val="auto"/>
          <w:sz w:val="28"/>
          <w:szCs w:val="28"/>
        </w:rPr>
        <w:t xml:space="preserve">важных </w:t>
      </w:r>
      <w:r w:rsidRPr="009F7FA7">
        <w:rPr>
          <w:i/>
          <w:iCs/>
          <w:color w:val="auto"/>
          <w:sz w:val="28"/>
          <w:szCs w:val="28"/>
        </w:rPr>
        <w:t>(следующих, определенных, основных, существен</w:t>
      </w:r>
      <w:r w:rsidRPr="009F7FA7">
        <w:rPr>
          <w:i/>
          <w:iCs/>
          <w:color w:val="auto"/>
          <w:sz w:val="28"/>
          <w:szCs w:val="28"/>
        </w:rPr>
        <w:softHyphen/>
        <w:t>ных, главных, интересных, волнующих, спорных...)</w:t>
      </w:r>
    </w:p>
    <w:p w:rsidR="00FD3373" w:rsidRPr="009F7FA7" w:rsidRDefault="00FD3373" w:rsidP="004C70E3">
      <w:pPr>
        <w:keepNext/>
        <w:shd w:val="clear" w:color="auto" w:fill="FFFFFF"/>
        <w:jc w:val="both"/>
        <w:rPr>
          <w:color w:val="auto"/>
          <w:sz w:val="28"/>
          <w:szCs w:val="28"/>
        </w:rPr>
      </w:pPr>
      <w:r w:rsidRPr="009F7FA7">
        <w:rPr>
          <w:color w:val="auto"/>
          <w:sz w:val="28"/>
          <w:szCs w:val="28"/>
        </w:rPr>
        <w:t xml:space="preserve">вопросов </w:t>
      </w:r>
      <w:r w:rsidRPr="009F7FA7">
        <w:rPr>
          <w:i/>
          <w:iCs/>
          <w:color w:val="auto"/>
          <w:sz w:val="28"/>
          <w:szCs w:val="28"/>
        </w:rPr>
        <w:t>(проблем...)</w:t>
      </w:r>
    </w:p>
    <w:p w:rsidR="00FD3373" w:rsidRPr="009F7FA7" w:rsidRDefault="00FD3373" w:rsidP="004C70E3">
      <w:pPr>
        <w:keepNext/>
        <w:shd w:val="clear" w:color="auto" w:fill="FFFFFF"/>
        <w:ind w:firstLine="142"/>
        <w:jc w:val="center"/>
        <w:rPr>
          <w:color w:val="auto"/>
          <w:sz w:val="28"/>
          <w:szCs w:val="28"/>
          <w:u w:val="single"/>
        </w:rPr>
      </w:pPr>
      <w:r w:rsidRPr="009F7FA7">
        <w:rPr>
          <w:bCs/>
          <w:color w:val="auto"/>
          <w:sz w:val="28"/>
          <w:szCs w:val="28"/>
          <w:u w:val="single"/>
        </w:rPr>
        <w:t>Переход от перечисления (</w:t>
      </w:r>
      <w:r w:rsidRPr="009F7FA7">
        <w:rPr>
          <w:bCs/>
          <w:color w:val="auto"/>
          <w:sz w:val="28"/>
          <w:szCs w:val="28"/>
          <w:u w:val="single"/>
          <w:lang w:val="en-US"/>
        </w:rPr>
        <w:t>II</w:t>
      </w:r>
      <w:r w:rsidRPr="009F7FA7">
        <w:rPr>
          <w:bCs/>
          <w:color w:val="auto"/>
          <w:sz w:val="28"/>
          <w:szCs w:val="28"/>
          <w:u w:val="single"/>
        </w:rPr>
        <w:t>) к анализу (</w:t>
      </w:r>
      <w:r w:rsidRPr="009F7FA7">
        <w:rPr>
          <w:bCs/>
          <w:color w:val="auto"/>
          <w:sz w:val="28"/>
          <w:szCs w:val="28"/>
          <w:u w:val="single"/>
          <w:lang w:val="en-US"/>
        </w:rPr>
        <w:t>III</w:t>
      </w:r>
      <w:r w:rsidRPr="009F7FA7">
        <w:rPr>
          <w:bCs/>
          <w:color w:val="auto"/>
          <w:sz w:val="28"/>
          <w:szCs w:val="28"/>
          <w:u w:val="single"/>
        </w:rPr>
        <w:t>) некоторых вопросов</w:t>
      </w:r>
    </w:p>
    <w:p w:rsidR="00F826CA" w:rsidRDefault="00FD3373" w:rsidP="004C70E3">
      <w:pPr>
        <w:keepNext/>
        <w:shd w:val="clear" w:color="auto" w:fill="FFFFFF"/>
        <w:jc w:val="both"/>
        <w:rPr>
          <w:i/>
          <w:color w:val="auto"/>
          <w:sz w:val="28"/>
          <w:szCs w:val="28"/>
        </w:rPr>
      </w:pPr>
      <w:r w:rsidRPr="00F826CA">
        <w:rPr>
          <w:color w:val="auto"/>
          <w:sz w:val="28"/>
          <w:szCs w:val="28"/>
        </w:rPr>
        <w:t>Одним из самых существенных</w:t>
      </w:r>
      <w:r w:rsidRPr="009F7FA7">
        <w:rPr>
          <w:i/>
          <w:color w:val="auto"/>
          <w:sz w:val="28"/>
          <w:szCs w:val="28"/>
        </w:rPr>
        <w:t xml:space="preserve"> (важных, актуальных...) </w:t>
      </w:r>
    </w:p>
    <w:p w:rsidR="00FD3373" w:rsidRPr="009F7FA7" w:rsidRDefault="00FD3373" w:rsidP="004C70E3">
      <w:pPr>
        <w:keepNext/>
        <w:shd w:val="clear" w:color="auto" w:fill="FFFFFF"/>
        <w:jc w:val="both"/>
        <w:rPr>
          <w:i/>
          <w:color w:val="auto"/>
          <w:sz w:val="28"/>
          <w:szCs w:val="28"/>
        </w:rPr>
      </w:pPr>
      <w:r w:rsidRPr="00F826CA">
        <w:rPr>
          <w:color w:val="auto"/>
          <w:sz w:val="28"/>
          <w:szCs w:val="28"/>
        </w:rPr>
        <w:t>воп</w:t>
      </w:r>
      <w:r w:rsidRPr="00F826CA">
        <w:rPr>
          <w:color w:val="auto"/>
          <w:sz w:val="28"/>
          <w:szCs w:val="28"/>
        </w:rPr>
        <w:softHyphen/>
        <w:t>росов, по нашему мнению</w:t>
      </w:r>
      <w:r w:rsidRPr="009F7FA7">
        <w:rPr>
          <w:i/>
          <w:color w:val="auto"/>
          <w:sz w:val="28"/>
          <w:szCs w:val="28"/>
        </w:rPr>
        <w:t xml:space="preserve"> (на наш взгляд, как нам кажется, как нам представляется, с нашей точки зрения) </w:t>
      </w:r>
      <w:r w:rsidRPr="00F826CA">
        <w:rPr>
          <w:color w:val="auto"/>
          <w:sz w:val="28"/>
          <w:szCs w:val="28"/>
        </w:rPr>
        <w:t>является вопрос о</w:t>
      </w:r>
      <w:r w:rsidRPr="009F7FA7">
        <w:rPr>
          <w:i/>
          <w:color w:val="auto"/>
          <w:sz w:val="28"/>
          <w:szCs w:val="28"/>
        </w:rPr>
        <w:t>...</w:t>
      </w:r>
    </w:p>
    <w:p w:rsidR="00FD3373" w:rsidRPr="009F7FA7" w:rsidRDefault="00FD3373" w:rsidP="004C70E3">
      <w:pPr>
        <w:keepNext/>
        <w:shd w:val="clear" w:color="auto" w:fill="FFFFFF"/>
        <w:jc w:val="both"/>
        <w:rPr>
          <w:i/>
          <w:color w:val="auto"/>
          <w:sz w:val="28"/>
          <w:szCs w:val="28"/>
        </w:rPr>
      </w:pPr>
      <w:r w:rsidRPr="009F7FA7">
        <w:rPr>
          <w:i/>
          <w:color w:val="auto"/>
          <w:sz w:val="28"/>
          <w:szCs w:val="28"/>
        </w:rPr>
        <w:t>Среди перечисленных вопросов наиболее интересным, с на</w:t>
      </w:r>
      <w:r w:rsidRPr="009F7FA7">
        <w:rPr>
          <w:i/>
          <w:color w:val="auto"/>
          <w:sz w:val="28"/>
          <w:szCs w:val="28"/>
        </w:rPr>
        <w:softHyphen/>
        <w:t>шей точки зрения, является вопрос о...</w:t>
      </w:r>
    </w:p>
    <w:p w:rsidR="00FD3373" w:rsidRDefault="00FD3373" w:rsidP="004C70E3">
      <w:pPr>
        <w:keepNext/>
        <w:shd w:val="clear" w:color="auto" w:fill="FFFFFF"/>
        <w:jc w:val="both"/>
        <w:rPr>
          <w:i/>
          <w:color w:val="auto"/>
          <w:sz w:val="28"/>
          <w:szCs w:val="28"/>
        </w:rPr>
      </w:pPr>
      <w:r w:rsidRPr="00D973EB">
        <w:rPr>
          <w:color w:val="auto"/>
          <w:sz w:val="28"/>
          <w:szCs w:val="28"/>
        </w:rPr>
        <w:t>Мы хотим</w:t>
      </w:r>
      <w:r w:rsidRPr="009F7FA7">
        <w:rPr>
          <w:i/>
          <w:color w:val="auto"/>
          <w:sz w:val="28"/>
          <w:szCs w:val="28"/>
        </w:rPr>
        <w:t xml:space="preserve"> (хотелось бы, можно, следует, целесообразно) </w:t>
      </w:r>
      <w:r w:rsidRPr="00D973EB">
        <w:rPr>
          <w:color w:val="auto"/>
          <w:sz w:val="28"/>
          <w:szCs w:val="28"/>
        </w:rPr>
        <w:t>ос</w:t>
      </w:r>
      <w:r w:rsidRPr="00D973EB">
        <w:rPr>
          <w:color w:val="auto"/>
          <w:sz w:val="28"/>
          <w:szCs w:val="28"/>
        </w:rPr>
        <w:softHyphen/>
        <w:t>тановиться на..</w:t>
      </w:r>
      <w:r w:rsidRPr="009F7FA7">
        <w:rPr>
          <w:i/>
          <w:color w:val="auto"/>
          <w:sz w:val="28"/>
          <w:szCs w:val="28"/>
        </w:rPr>
        <w:t>.</w:t>
      </w:r>
    </w:p>
    <w:p w:rsidR="00FD3373" w:rsidRPr="00FE6263" w:rsidRDefault="00FD3373" w:rsidP="004C70E3">
      <w:pPr>
        <w:keepNext/>
        <w:shd w:val="clear" w:color="auto" w:fill="FFFFFF"/>
        <w:jc w:val="center"/>
        <w:rPr>
          <w:color w:val="auto"/>
          <w:spacing w:val="3"/>
          <w:sz w:val="28"/>
          <w:szCs w:val="28"/>
        </w:rPr>
      </w:pPr>
      <w:r w:rsidRPr="00FE6263">
        <w:rPr>
          <w:color w:val="auto"/>
          <w:spacing w:val="3"/>
          <w:sz w:val="28"/>
          <w:szCs w:val="28"/>
        </w:rPr>
        <w:t>Группы глаголов, употребляемых в работе</w:t>
      </w:r>
    </w:p>
    <w:p w:rsidR="00FD3373" w:rsidRPr="009F7FA7" w:rsidRDefault="007F626F" w:rsidP="004C70E3">
      <w:pPr>
        <w:keepNext/>
        <w:numPr>
          <w:ilvl w:val="0"/>
          <w:numId w:val="72"/>
        </w:numPr>
        <w:shd w:val="clear" w:color="auto" w:fill="FFFFFF"/>
        <w:tabs>
          <w:tab w:val="left" w:pos="567"/>
        </w:tabs>
        <w:ind w:left="567" w:hanging="567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FD3373" w:rsidRPr="009F7FA7">
        <w:rPr>
          <w:color w:val="auto"/>
          <w:sz w:val="28"/>
          <w:szCs w:val="28"/>
        </w:rPr>
        <w:t>лаголы, употребляемые для перечисления основных вопросов в любой статье:</w:t>
      </w:r>
      <w:r>
        <w:rPr>
          <w:color w:val="auto"/>
          <w:sz w:val="28"/>
          <w:szCs w:val="28"/>
        </w:rPr>
        <w:t xml:space="preserve"> а</w:t>
      </w:r>
      <w:r w:rsidR="00FD3373" w:rsidRPr="009F7FA7">
        <w:rPr>
          <w:i/>
          <w:color w:val="auto"/>
          <w:sz w:val="28"/>
          <w:szCs w:val="28"/>
        </w:rPr>
        <w:t xml:space="preserve">втор рассматривает, анализирует, раскрывает, разбирает излагает </w:t>
      </w:r>
      <w:r w:rsidR="00FD3373" w:rsidRPr="009F7FA7">
        <w:rPr>
          <w:b/>
          <w:i/>
          <w:iCs/>
          <w:color w:val="auto"/>
          <w:sz w:val="28"/>
          <w:szCs w:val="28"/>
        </w:rPr>
        <w:t>что</w:t>
      </w:r>
      <w:r w:rsidR="00FD3373" w:rsidRPr="009F7FA7">
        <w:rPr>
          <w:i/>
          <w:iCs/>
          <w:color w:val="auto"/>
          <w:sz w:val="28"/>
          <w:szCs w:val="28"/>
        </w:rPr>
        <w:t xml:space="preserve">; </w:t>
      </w:r>
      <w:r w:rsidR="00FD3373" w:rsidRPr="009F7FA7">
        <w:rPr>
          <w:i/>
          <w:color w:val="auto"/>
          <w:sz w:val="28"/>
          <w:szCs w:val="28"/>
        </w:rPr>
        <w:t xml:space="preserve">останавливается </w:t>
      </w:r>
      <w:r w:rsidR="00FD3373" w:rsidRPr="009F7FA7">
        <w:rPr>
          <w:i/>
          <w:iCs/>
          <w:color w:val="auto"/>
          <w:sz w:val="28"/>
          <w:szCs w:val="28"/>
        </w:rPr>
        <w:t xml:space="preserve">на </w:t>
      </w:r>
      <w:r w:rsidR="00FD3373" w:rsidRPr="009F7FA7">
        <w:rPr>
          <w:b/>
          <w:i/>
          <w:iCs/>
          <w:color w:val="auto"/>
          <w:sz w:val="28"/>
          <w:szCs w:val="28"/>
        </w:rPr>
        <w:t>чем</w:t>
      </w:r>
      <w:r w:rsidR="00FD3373" w:rsidRPr="009F7FA7">
        <w:rPr>
          <w:i/>
          <w:iCs/>
          <w:color w:val="auto"/>
          <w:sz w:val="28"/>
          <w:szCs w:val="28"/>
        </w:rPr>
        <w:t xml:space="preserve">, </w:t>
      </w:r>
      <w:r w:rsidR="00FD3373" w:rsidRPr="009F7FA7">
        <w:rPr>
          <w:i/>
          <w:color w:val="auto"/>
          <w:sz w:val="28"/>
          <w:szCs w:val="28"/>
        </w:rPr>
        <w:t xml:space="preserve">говорит </w:t>
      </w:r>
      <w:r w:rsidR="00FD3373" w:rsidRPr="009F7FA7">
        <w:rPr>
          <w:b/>
          <w:i/>
          <w:iCs/>
          <w:color w:val="auto"/>
          <w:sz w:val="28"/>
          <w:szCs w:val="28"/>
        </w:rPr>
        <w:t>о чем</w:t>
      </w:r>
      <w:r w:rsidR="00FD3373" w:rsidRPr="009F7FA7">
        <w:rPr>
          <w:i/>
          <w:iCs/>
          <w:color w:val="auto"/>
          <w:sz w:val="28"/>
          <w:szCs w:val="28"/>
        </w:rPr>
        <w:t>.</w:t>
      </w:r>
    </w:p>
    <w:p w:rsidR="00FD3373" w:rsidRPr="007F626F" w:rsidRDefault="00FD3373" w:rsidP="004C70E3">
      <w:pPr>
        <w:keepNext/>
        <w:numPr>
          <w:ilvl w:val="0"/>
          <w:numId w:val="72"/>
        </w:numPr>
        <w:shd w:val="clear" w:color="auto" w:fill="FFFFFF"/>
        <w:tabs>
          <w:tab w:val="left" w:pos="567"/>
        </w:tabs>
        <w:ind w:left="567" w:hanging="567"/>
        <w:jc w:val="both"/>
        <w:rPr>
          <w:i/>
          <w:color w:val="auto"/>
          <w:sz w:val="28"/>
          <w:szCs w:val="28"/>
        </w:rPr>
      </w:pPr>
      <w:r w:rsidRPr="007F626F">
        <w:rPr>
          <w:bCs/>
          <w:color w:val="auto"/>
          <w:sz w:val="28"/>
          <w:szCs w:val="28"/>
        </w:rPr>
        <w:t xml:space="preserve">Группа слов, используемых для перечисления тем </w:t>
      </w:r>
      <w:r w:rsidRPr="007F626F">
        <w:rPr>
          <w:color w:val="auto"/>
          <w:sz w:val="28"/>
          <w:szCs w:val="28"/>
        </w:rPr>
        <w:t>(вопро</w:t>
      </w:r>
      <w:r w:rsidRPr="007F626F">
        <w:rPr>
          <w:color w:val="auto"/>
          <w:sz w:val="28"/>
          <w:szCs w:val="28"/>
        </w:rPr>
        <w:softHyphen/>
        <w:t xml:space="preserve">сов, проблем): </w:t>
      </w:r>
      <w:r w:rsidRPr="007F626F">
        <w:rPr>
          <w:i/>
          <w:color w:val="auto"/>
          <w:sz w:val="28"/>
          <w:szCs w:val="28"/>
        </w:rPr>
        <w:t>во-первых, во-вторых, в-третьих, в-четвертых, в-пятых, далее, затем, после этого, кроме того, наконец, в зак</w:t>
      </w:r>
      <w:r w:rsidRPr="007F626F">
        <w:rPr>
          <w:i/>
          <w:color w:val="auto"/>
          <w:sz w:val="28"/>
          <w:szCs w:val="28"/>
        </w:rPr>
        <w:softHyphen/>
        <w:t>лючение, в последней части работы и т.д.</w:t>
      </w:r>
    </w:p>
    <w:p w:rsidR="00FD3373" w:rsidRPr="009F7FA7" w:rsidRDefault="007F626F" w:rsidP="004C70E3">
      <w:pPr>
        <w:keepNext/>
        <w:numPr>
          <w:ilvl w:val="0"/>
          <w:numId w:val="72"/>
        </w:numPr>
        <w:shd w:val="clear" w:color="auto" w:fill="FFFFFF"/>
        <w:tabs>
          <w:tab w:val="left" w:pos="567"/>
        </w:tabs>
        <w:ind w:left="567" w:hanging="567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FD3373" w:rsidRPr="009F7FA7">
        <w:rPr>
          <w:color w:val="auto"/>
          <w:sz w:val="28"/>
          <w:szCs w:val="28"/>
        </w:rPr>
        <w:t>лаголы, используемые для обозначения исследовательского или экспериментального материала в статье:</w:t>
      </w:r>
      <w:r>
        <w:rPr>
          <w:color w:val="auto"/>
          <w:sz w:val="28"/>
          <w:szCs w:val="28"/>
        </w:rPr>
        <w:t xml:space="preserve"> а</w:t>
      </w:r>
      <w:r w:rsidR="00FD3373" w:rsidRPr="009F7FA7">
        <w:rPr>
          <w:i/>
          <w:color w:val="auto"/>
          <w:sz w:val="28"/>
          <w:szCs w:val="28"/>
        </w:rPr>
        <w:t>втор исследует, разрабатывает, доказывает, выясняет, ут</w:t>
      </w:r>
      <w:r w:rsidR="00FD3373" w:rsidRPr="009F7FA7">
        <w:rPr>
          <w:i/>
          <w:color w:val="auto"/>
          <w:sz w:val="28"/>
          <w:szCs w:val="28"/>
        </w:rPr>
        <w:softHyphen/>
        <w:t xml:space="preserve">верждает... </w:t>
      </w:r>
      <w:r w:rsidR="00FD3373" w:rsidRPr="009F7FA7">
        <w:rPr>
          <w:b/>
          <w:i/>
          <w:iCs/>
          <w:color w:val="auto"/>
          <w:sz w:val="28"/>
          <w:szCs w:val="28"/>
        </w:rPr>
        <w:t>что</w:t>
      </w:r>
      <w:r>
        <w:rPr>
          <w:i/>
          <w:iCs/>
          <w:color w:val="auto"/>
          <w:sz w:val="28"/>
          <w:szCs w:val="28"/>
        </w:rPr>
        <w:t>...; а</w:t>
      </w:r>
      <w:r w:rsidR="00FD3373" w:rsidRPr="009F7FA7">
        <w:rPr>
          <w:i/>
          <w:color w:val="auto"/>
          <w:sz w:val="28"/>
          <w:szCs w:val="28"/>
        </w:rPr>
        <w:t>втор определяет, дает определение, характеризует, форму</w:t>
      </w:r>
      <w:r w:rsidR="00FD3373" w:rsidRPr="009F7FA7">
        <w:rPr>
          <w:i/>
          <w:color w:val="auto"/>
          <w:sz w:val="28"/>
          <w:szCs w:val="28"/>
        </w:rPr>
        <w:softHyphen/>
        <w:t>лирует, классифицирует, констатирует, перечисляет признаки, черты, свойства...</w:t>
      </w:r>
    </w:p>
    <w:p w:rsidR="00FD3373" w:rsidRPr="007F626F" w:rsidRDefault="00FD3373" w:rsidP="004C70E3">
      <w:pPr>
        <w:keepNext/>
        <w:numPr>
          <w:ilvl w:val="0"/>
          <w:numId w:val="72"/>
        </w:numPr>
        <w:shd w:val="clear" w:color="auto" w:fill="FFFFFF"/>
        <w:tabs>
          <w:tab w:val="left" w:pos="567"/>
        </w:tabs>
        <w:ind w:left="567" w:hanging="567"/>
        <w:jc w:val="both"/>
        <w:rPr>
          <w:i/>
          <w:color w:val="auto"/>
          <w:sz w:val="28"/>
          <w:szCs w:val="28"/>
        </w:rPr>
      </w:pPr>
      <w:r w:rsidRPr="007F626F">
        <w:rPr>
          <w:color w:val="auto"/>
          <w:sz w:val="28"/>
          <w:szCs w:val="28"/>
        </w:rPr>
        <w:t>Глаголы, используемые для перечисления вопросов, попутно рассматриваемых автором:</w:t>
      </w:r>
      <w:r w:rsidR="007F626F" w:rsidRPr="007F626F">
        <w:rPr>
          <w:color w:val="auto"/>
          <w:sz w:val="28"/>
          <w:szCs w:val="28"/>
        </w:rPr>
        <w:t xml:space="preserve"> </w:t>
      </w:r>
      <w:r w:rsidRPr="007F626F">
        <w:rPr>
          <w:i/>
          <w:color w:val="auto"/>
          <w:sz w:val="28"/>
          <w:szCs w:val="28"/>
        </w:rPr>
        <w:t>(</w:t>
      </w:r>
      <w:r w:rsidR="007F626F">
        <w:rPr>
          <w:i/>
          <w:color w:val="auto"/>
          <w:sz w:val="28"/>
          <w:szCs w:val="28"/>
        </w:rPr>
        <w:t>к</w:t>
      </w:r>
      <w:r w:rsidRPr="007F626F">
        <w:rPr>
          <w:i/>
          <w:color w:val="auto"/>
          <w:sz w:val="28"/>
          <w:szCs w:val="28"/>
        </w:rPr>
        <w:t xml:space="preserve">роме того) автор касается </w:t>
      </w:r>
      <w:r w:rsidRPr="007F626F">
        <w:rPr>
          <w:b/>
          <w:i/>
          <w:iCs/>
          <w:color w:val="auto"/>
          <w:sz w:val="28"/>
          <w:szCs w:val="28"/>
        </w:rPr>
        <w:t>чего</w:t>
      </w:r>
      <w:r w:rsidRPr="007F626F">
        <w:rPr>
          <w:i/>
          <w:iCs/>
          <w:color w:val="auto"/>
          <w:sz w:val="28"/>
          <w:szCs w:val="28"/>
        </w:rPr>
        <w:t xml:space="preserve">; </w:t>
      </w:r>
      <w:r w:rsidRPr="007F626F">
        <w:rPr>
          <w:i/>
          <w:color w:val="auto"/>
          <w:sz w:val="28"/>
          <w:szCs w:val="28"/>
        </w:rPr>
        <w:t xml:space="preserve">затрагивает, замечает </w:t>
      </w:r>
      <w:r w:rsidRPr="007F626F">
        <w:rPr>
          <w:b/>
          <w:i/>
          <w:iCs/>
          <w:color w:val="auto"/>
          <w:sz w:val="28"/>
          <w:szCs w:val="28"/>
        </w:rPr>
        <w:t>что</w:t>
      </w:r>
      <w:r w:rsidRPr="007F626F">
        <w:rPr>
          <w:i/>
          <w:iCs/>
          <w:color w:val="auto"/>
          <w:sz w:val="28"/>
          <w:szCs w:val="28"/>
        </w:rPr>
        <w:t xml:space="preserve">; </w:t>
      </w:r>
      <w:r w:rsidRPr="007F626F">
        <w:rPr>
          <w:i/>
          <w:color w:val="auto"/>
          <w:sz w:val="28"/>
          <w:szCs w:val="28"/>
        </w:rPr>
        <w:t xml:space="preserve">упоминает </w:t>
      </w:r>
      <w:r w:rsidRPr="007F626F">
        <w:rPr>
          <w:b/>
          <w:i/>
          <w:iCs/>
          <w:color w:val="auto"/>
          <w:sz w:val="28"/>
          <w:szCs w:val="28"/>
        </w:rPr>
        <w:t>о чем</w:t>
      </w:r>
      <w:r w:rsidRPr="007F626F">
        <w:rPr>
          <w:i/>
          <w:iCs/>
          <w:color w:val="auto"/>
          <w:sz w:val="28"/>
          <w:szCs w:val="28"/>
        </w:rPr>
        <w:t>;</w:t>
      </w:r>
    </w:p>
    <w:p w:rsidR="00FD3373" w:rsidRPr="007F626F" w:rsidRDefault="007F626F" w:rsidP="004C70E3">
      <w:pPr>
        <w:keepNext/>
        <w:numPr>
          <w:ilvl w:val="0"/>
          <w:numId w:val="72"/>
        </w:numPr>
        <w:shd w:val="clear" w:color="auto" w:fill="FFFFFF"/>
        <w:tabs>
          <w:tab w:val="left" w:pos="567"/>
        </w:tabs>
        <w:ind w:left="567" w:hanging="567"/>
        <w:jc w:val="both"/>
        <w:rPr>
          <w:i/>
          <w:color w:val="auto"/>
          <w:sz w:val="28"/>
          <w:szCs w:val="28"/>
        </w:rPr>
      </w:pPr>
      <w:r w:rsidRPr="007F626F">
        <w:rPr>
          <w:bCs/>
          <w:color w:val="auto"/>
          <w:sz w:val="28"/>
          <w:szCs w:val="28"/>
        </w:rPr>
        <w:t>Г</w:t>
      </w:r>
      <w:r w:rsidR="00FD3373" w:rsidRPr="007F626F">
        <w:rPr>
          <w:bCs/>
          <w:color w:val="auto"/>
          <w:sz w:val="28"/>
          <w:szCs w:val="28"/>
        </w:rPr>
        <w:t>лаголы, фиксирующие аргументацию автора (цифры,</w:t>
      </w:r>
      <w:r w:rsidR="00FD3373" w:rsidRPr="007F626F">
        <w:rPr>
          <w:bCs/>
          <w:color w:val="auto"/>
          <w:sz w:val="28"/>
          <w:szCs w:val="28"/>
        </w:rPr>
        <w:br/>
        <w:t>примеры, цитаты, высказывания, иллюстрации, всевоз</w:t>
      </w:r>
      <w:r w:rsidR="00FD3373" w:rsidRPr="007F626F">
        <w:rPr>
          <w:bCs/>
          <w:color w:val="auto"/>
          <w:sz w:val="28"/>
          <w:szCs w:val="28"/>
        </w:rPr>
        <w:softHyphen/>
        <w:t xml:space="preserve">можные данные, результаты эксперимента </w:t>
      </w:r>
      <w:r w:rsidR="00FD3373" w:rsidRPr="007F626F">
        <w:rPr>
          <w:color w:val="auto"/>
          <w:sz w:val="28"/>
          <w:szCs w:val="28"/>
        </w:rPr>
        <w:t>и т.д.):</w:t>
      </w:r>
      <w:r w:rsidRPr="007F626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</w:t>
      </w:r>
      <w:r w:rsidR="00FD3373" w:rsidRPr="007F626F">
        <w:rPr>
          <w:i/>
          <w:color w:val="auto"/>
          <w:sz w:val="28"/>
          <w:szCs w:val="28"/>
        </w:rPr>
        <w:t xml:space="preserve">втор приводит </w:t>
      </w:r>
      <w:r w:rsidR="00FD3373" w:rsidRPr="007F626F">
        <w:rPr>
          <w:b/>
          <w:i/>
          <w:iCs/>
          <w:color w:val="auto"/>
          <w:sz w:val="28"/>
          <w:szCs w:val="28"/>
        </w:rPr>
        <w:t xml:space="preserve">что </w:t>
      </w:r>
      <w:r w:rsidR="00FD3373" w:rsidRPr="007F626F">
        <w:rPr>
          <w:i/>
          <w:color w:val="auto"/>
          <w:sz w:val="28"/>
          <w:szCs w:val="28"/>
        </w:rPr>
        <w:t>(примеры, таблицы); ссылается, опира</w:t>
      </w:r>
      <w:r w:rsidR="00FD3373" w:rsidRPr="007F626F">
        <w:rPr>
          <w:i/>
          <w:color w:val="auto"/>
          <w:sz w:val="28"/>
          <w:szCs w:val="28"/>
        </w:rPr>
        <w:softHyphen/>
        <w:t xml:space="preserve">ется </w:t>
      </w:r>
      <w:r w:rsidR="00FD3373" w:rsidRPr="007F626F">
        <w:rPr>
          <w:i/>
          <w:iCs/>
          <w:color w:val="auto"/>
          <w:sz w:val="28"/>
          <w:szCs w:val="28"/>
        </w:rPr>
        <w:t>...</w:t>
      </w:r>
      <w:r w:rsidR="00FD3373" w:rsidRPr="007F626F">
        <w:rPr>
          <w:b/>
          <w:i/>
          <w:iCs/>
          <w:color w:val="auto"/>
          <w:sz w:val="28"/>
          <w:szCs w:val="28"/>
        </w:rPr>
        <w:t>на что</w:t>
      </w:r>
      <w:r w:rsidR="00FD3373" w:rsidRPr="007F626F">
        <w:rPr>
          <w:i/>
          <w:iCs/>
          <w:color w:val="auto"/>
          <w:sz w:val="28"/>
          <w:szCs w:val="28"/>
        </w:rPr>
        <w:t xml:space="preserve">; </w:t>
      </w:r>
      <w:r w:rsidR="00FD3373" w:rsidRPr="007F626F">
        <w:rPr>
          <w:i/>
          <w:color w:val="auto"/>
          <w:sz w:val="28"/>
          <w:szCs w:val="28"/>
        </w:rPr>
        <w:t xml:space="preserve">базируется </w:t>
      </w:r>
      <w:r w:rsidR="00FD3373" w:rsidRPr="007F626F">
        <w:rPr>
          <w:b/>
          <w:i/>
          <w:iCs/>
          <w:color w:val="auto"/>
          <w:sz w:val="28"/>
          <w:szCs w:val="28"/>
        </w:rPr>
        <w:t>на чем</w:t>
      </w:r>
      <w:r w:rsidR="00FD3373" w:rsidRPr="007F626F">
        <w:rPr>
          <w:i/>
          <w:iCs/>
          <w:color w:val="auto"/>
          <w:sz w:val="28"/>
          <w:szCs w:val="28"/>
        </w:rPr>
        <w:t xml:space="preserve">; </w:t>
      </w:r>
      <w:r w:rsidR="00FD3373" w:rsidRPr="007F626F">
        <w:rPr>
          <w:i/>
          <w:color w:val="auto"/>
          <w:sz w:val="28"/>
          <w:szCs w:val="28"/>
        </w:rPr>
        <w:t>аргументирует, иллюстриру</w:t>
      </w:r>
      <w:r w:rsidR="00FD3373" w:rsidRPr="007F626F">
        <w:rPr>
          <w:i/>
          <w:color w:val="auto"/>
          <w:sz w:val="28"/>
          <w:szCs w:val="28"/>
        </w:rPr>
        <w:softHyphen/>
        <w:t xml:space="preserve">ет, подтверждает, доказывает ... </w:t>
      </w:r>
      <w:r w:rsidR="00FD3373" w:rsidRPr="007F626F">
        <w:rPr>
          <w:i/>
          <w:iCs/>
          <w:color w:val="auto"/>
          <w:sz w:val="28"/>
          <w:szCs w:val="28"/>
        </w:rPr>
        <w:t xml:space="preserve">что чем; </w:t>
      </w:r>
      <w:r w:rsidR="00FD3373" w:rsidRPr="007F626F">
        <w:rPr>
          <w:i/>
          <w:color w:val="auto"/>
          <w:sz w:val="28"/>
          <w:szCs w:val="28"/>
        </w:rPr>
        <w:t>сравнивает, сопостав</w:t>
      </w:r>
      <w:r w:rsidR="00FD3373" w:rsidRPr="007F626F">
        <w:rPr>
          <w:i/>
          <w:color w:val="auto"/>
          <w:sz w:val="28"/>
          <w:szCs w:val="28"/>
        </w:rPr>
        <w:softHyphen/>
        <w:t xml:space="preserve">ляет, соотносит ... </w:t>
      </w:r>
      <w:r w:rsidR="00FD3373" w:rsidRPr="007F626F">
        <w:rPr>
          <w:b/>
          <w:i/>
          <w:iCs/>
          <w:color w:val="auto"/>
          <w:sz w:val="28"/>
          <w:szCs w:val="28"/>
        </w:rPr>
        <w:t>что с чем</w:t>
      </w:r>
      <w:r w:rsidR="00FD3373" w:rsidRPr="007F626F">
        <w:rPr>
          <w:i/>
          <w:iCs/>
          <w:color w:val="auto"/>
          <w:sz w:val="28"/>
          <w:szCs w:val="28"/>
        </w:rPr>
        <w:t xml:space="preserve">; </w:t>
      </w:r>
      <w:r w:rsidR="00FD3373" w:rsidRPr="007F626F">
        <w:rPr>
          <w:i/>
          <w:color w:val="auto"/>
          <w:sz w:val="28"/>
          <w:szCs w:val="28"/>
        </w:rPr>
        <w:t xml:space="preserve">противопоставляет ... </w:t>
      </w:r>
      <w:r w:rsidR="00FD3373" w:rsidRPr="007F626F">
        <w:rPr>
          <w:b/>
          <w:i/>
          <w:iCs/>
          <w:color w:val="auto"/>
          <w:sz w:val="28"/>
          <w:szCs w:val="28"/>
        </w:rPr>
        <w:t>что чему</w:t>
      </w:r>
      <w:r w:rsidR="00FD3373" w:rsidRPr="007F626F">
        <w:rPr>
          <w:i/>
          <w:iCs/>
          <w:color w:val="auto"/>
          <w:sz w:val="28"/>
          <w:szCs w:val="28"/>
        </w:rPr>
        <w:t>;</w:t>
      </w:r>
    </w:p>
    <w:p w:rsidR="00FD3373" w:rsidRPr="007F626F" w:rsidRDefault="007F626F" w:rsidP="004C70E3">
      <w:pPr>
        <w:keepNext/>
        <w:numPr>
          <w:ilvl w:val="0"/>
          <w:numId w:val="72"/>
        </w:numPr>
        <w:shd w:val="clear" w:color="auto" w:fill="FFFFFF"/>
        <w:tabs>
          <w:tab w:val="left" w:pos="567"/>
        </w:tabs>
        <w:ind w:left="567" w:hanging="567"/>
        <w:jc w:val="both"/>
        <w:rPr>
          <w:b/>
          <w:i/>
          <w:color w:val="auto"/>
          <w:sz w:val="28"/>
          <w:szCs w:val="28"/>
        </w:rPr>
      </w:pPr>
      <w:r w:rsidRPr="007F626F">
        <w:rPr>
          <w:color w:val="auto"/>
          <w:sz w:val="28"/>
          <w:szCs w:val="28"/>
        </w:rPr>
        <w:lastRenderedPageBreak/>
        <w:t>Г</w:t>
      </w:r>
      <w:r w:rsidR="00FD3373" w:rsidRPr="007F626F">
        <w:rPr>
          <w:color w:val="auto"/>
          <w:sz w:val="28"/>
          <w:szCs w:val="28"/>
        </w:rPr>
        <w:t>лаголы, передающие мысли, особо выделяемые автором:</w:t>
      </w:r>
      <w:r w:rsidRPr="007F626F">
        <w:rPr>
          <w:color w:val="auto"/>
          <w:sz w:val="28"/>
          <w:szCs w:val="28"/>
        </w:rPr>
        <w:t xml:space="preserve"> а</w:t>
      </w:r>
      <w:r w:rsidR="00FD3373" w:rsidRPr="007F626F">
        <w:rPr>
          <w:i/>
          <w:color w:val="auto"/>
          <w:sz w:val="28"/>
          <w:szCs w:val="28"/>
        </w:rPr>
        <w:t xml:space="preserve">втор выделяет, отмечает, подчеркивает, указывает... </w:t>
      </w:r>
      <w:r w:rsidR="00FD3373" w:rsidRPr="007F626F">
        <w:rPr>
          <w:b/>
          <w:i/>
          <w:iCs/>
          <w:color w:val="auto"/>
          <w:sz w:val="28"/>
          <w:szCs w:val="28"/>
        </w:rPr>
        <w:t>на что</w:t>
      </w:r>
      <w:r w:rsidR="00FD3373" w:rsidRPr="007F626F">
        <w:rPr>
          <w:i/>
          <w:iCs/>
          <w:color w:val="auto"/>
          <w:sz w:val="28"/>
          <w:szCs w:val="28"/>
        </w:rPr>
        <w:t xml:space="preserve">, </w:t>
      </w:r>
      <w:r w:rsidR="00FD3373" w:rsidRPr="007F626F">
        <w:rPr>
          <w:i/>
          <w:color w:val="auto"/>
          <w:sz w:val="28"/>
          <w:szCs w:val="28"/>
        </w:rPr>
        <w:t xml:space="preserve">(специально) останавливается ... </w:t>
      </w:r>
      <w:r w:rsidR="00FD3373" w:rsidRPr="007F626F">
        <w:rPr>
          <w:b/>
          <w:i/>
          <w:iCs/>
          <w:color w:val="auto"/>
          <w:sz w:val="28"/>
          <w:szCs w:val="28"/>
        </w:rPr>
        <w:t>на чем</w:t>
      </w:r>
      <w:r w:rsidR="00FD3373" w:rsidRPr="007F626F">
        <w:rPr>
          <w:i/>
          <w:iCs/>
          <w:color w:val="auto"/>
          <w:sz w:val="28"/>
          <w:szCs w:val="28"/>
        </w:rPr>
        <w:t xml:space="preserve">; </w:t>
      </w:r>
      <w:r w:rsidR="00FD3373" w:rsidRPr="007F626F">
        <w:rPr>
          <w:i/>
          <w:color w:val="auto"/>
          <w:sz w:val="28"/>
          <w:szCs w:val="28"/>
        </w:rPr>
        <w:t xml:space="preserve">(неоднократно, несколько раз, еще раз) возвращается </w:t>
      </w:r>
      <w:r w:rsidR="00FD3373" w:rsidRPr="007F626F">
        <w:rPr>
          <w:i/>
          <w:iCs/>
          <w:color w:val="auto"/>
          <w:sz w:val="28"/>
          <w:szCs w:val="28"/>
        </w:rPr>
        <w:t>...</w:t>
      </w:r>
      <w:r w:rsidR="00FD3373" w:rsidRPr="007F626F">
        <w:rPr>
          <w:b/>
          <w:i/>
          <w:iCs/>
          <w:color w:val="auto"/>
          <w:sz w:val="28"/>
          <w:szCs w:val="28"/>
        </w:rPr>
        <w:t>к чему</w:t>
      </w:r>
      <w:r w:rsidRPr="007F626F">
        <w:rPr>
          <w:b/>
          <w:i/>
          <w:iCs/>
          <w:color w:val="auto"/>
          <w:sz w:val="28"/>
          <w:szCs w:val="28"/>
        </w:rPr>
        <w:t xml:space="preserve">;  </w:t>
      </w:r>
      <w:r w:rsidRPr="007F626F">
        <w:rPr>
          <w:i/>
          <w:iCs/>
          <w:color w:val="auto"/>
          <w:sz w:val="28"/>
          <w:szCs w:val="28"/>
        </w:rPr>
        <w:t>а</w:t>
      </w:r>
      <w:r w:rsidR="00FD3373" w:rsidRPr="007F626F">
        <w:rPr>
          <w:i/>
          <w:color w:val="auto"/>
          <w:sz w:val="28"/>
          <w:szCs w:val="28"/>
        </w:rPr>
        <w:t xml:space="preserve">втор обращает внимание... </w:t>
      </w:r>
      <w:r w:rsidR="00FD3373" w:rsidRPr="007F626F">
        <w:rPr>
          <w:b/>
          <w:i/>
          <w:iCs/>
          <w:color w:val="auto"/>
          <w:sz w:val="28"/>
          <w:szCs w:val="28"/>
        </w:rPr>
        <w:t>на что</w:t>
      </w:r>
      <w:r w:rsidR="00FD3373" w:rsidRPr="007F626F">
        <w:rPr>
          <w:i/>
          <w:iCs/>
          <w:color w:val="auto"/>
          <w:sz w:val="28"/>
          <w:szCs w:val="28"/>
        </w:rPr>
        <w:t xml:space="preserve">; </w:t>
      </w:r>
      <w:r w:rsidR="00FD3373" w:rsidRPr="007F626F">
        <w:rPr>
          <w:i/>
          <w:color w:val="auto"/>
          <w:sz w:val="28"/>
          <w:szCs w:val="28"/>
        </w:rPr>
        <w:t xml:space="preserve">уделяет внимание </w:t>
      </w:r>
      <w:r w:rsidR="00FD3373" w:rsidRPr="007F626F">
        <w:rPr>
          <w:b/>
          <w:i/>
          <w:iCs/>
          <w:color w:val="auto"/>
          <w:sz w:val="28"/>
          <w:szCs w:val="28"/>
        </w:rPr>
        <w:t>чему</w:t>
      </w:r>
      <w:r w:rsidR="00FD3373" w:rsidRPr="007F626F">
        <w:rPr>
          <w:i/>
          <w:iCs/>
          <w:color w:val="auto"/>
          <w:sz w:val="28"/>
          <w:szCs w:val="28"/>
        </w:rPr>
        <w:t xml:space="preserve">; </w:t>
      </w:r>
      <w:r w:rsidR="00FD3373" w:rsidRPr="007F626F">
        <w:rPr>
          <w:i/>
          <w:color w:val="auto"/>
          <w:sz w:val="28"/>
          <w:szCs w:val="28"/>
        </w:rPr>
        <w:t>сосредоточивает, концентрирует, заостряет, акцентирует... вни</w:t>
      </w:r>
      <w:r w:rsidR="00FD3373" w:rsidRPr="007F626F">
        <w:rPr>
          <w:i/>
          <w:color w:val="auto"/>
          <w:sz w:val="28"/>
          <w:szCs w:val="28"/>
        </w:rPr>
        <w:softHyphen/>
        <w:t xml:space="preserve">мание </w:t>
      </w:r>
      <w:r w:rsidR="00FD3373" w:rsidRPr="007F626F">
        <w:rPr>
          <w:i/>
          <w:iCs/>
          <w:color w:val="auto"/>
          <w:sz w:val="28"/>
          <w:szCs w:val="28"/>
        </w:rPr>
        <w:t>...</w:t>
      </w:r>
      <w:r w:rsidR="00FD3373" w:rsidRPr="007F626F">
        <w:rPr>
          <w:b/>
          <w:i/>
          <w:iCs/>
          <w:color w:val="auto"/>
          <w:sz w:val="28"/>
          <w:szCs w:val="28"/>
        </w:rPr>
        <w:t>на чем;</w:t>
      </w:r>
    </w:p>
    <w:p w:rsidR="00FD3373" w:rsidRPr="007F626F" w:rsidRDefault="007F626F" w:rsidP="004C70E3">
      <w:pPr>
        <w:keepNext/>
        <w:numPr>
          <w:ilvl w:val="0"/>
          <w:numId w:val="72"/>
        </w:numPr>
        <w:shd w:val="clear" w:color="auto" w:fill="FFFFFF"/>
        <w:tabs>
          <w:tab w:val="left" w:pos="567"/>
          <w:tab w:val="left" w:pos="682"/>
        </w:tabs>
        <w:ind w:left="567" w:hanging="567"/>
        <w:jc w:val="both"/>
        <w:rPr>
          <w:i/>
          <w:color w:val="auto"/>
          <w:sz w:val="28"/>
          <w:szCs w:val="28"/>
        </w:rPr>
      </w:pPr>
      <w:r w:rsidRPr="007F626F">
        <w:rPr>
          <w:color w:val="auto"/>
          <w:sz w:val="28"/>
          <w:szCs w:val="28"/>
        </w:rPr>
        <w:t>Г</w:t>
      </w:r>
      <w:r w:rsidR="00FD3373" w:rsidRPr="007F626F">
        <w:rPr>
          <w:color w:val="auto"/>
          <w:sz w:val="28"/>
          <w:szCs w:val="28"/>
        </w:rPr>
        <w:t>лаголы, используемые для обобщений, выводов, подве</w:t>
      </w:r>
      <w:r w:rsidR="00FD3373" w:rsidRPr="007F626F">
        <w:rPr>
          <w:color w:val="auto"/>
          <w:sz w:val="28"/>
          <w:szCs w:val="28"/>
        </w:rPr>
        <w:softHyphen/>
        <w:t>дения итогов:</w:t>
      </w:r>
      <w:r w:rsidRPr="007F626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</w:t>
      </w:r>
      <w:r w:rsidR="00FD3373" w:rsidRPr="007F626F">
        <w:rPr>
          <w:i/>
          <w:color w:val="auto"/>
          <w:sz w:val="28"/>
          <w:szCs w:val="28"/>
        </w:rPr>
        <w:t>втор делает вывод, приходит к выводу, подводит итоги, по</w:t>
      </w:r>
      <w:r w:rsidR="00FD3373" w:rsidRPr="007F626F">
        <w:rPr>
          <w:i/>
          <w:color w:val="auto"/>
          <w:sz w:val="28"/>
          <w:szCs w:val="28"/>
        </w:rPr>
        <w:softHyphen/>
        <w:t xml:space="preserve">дытоживает, обобщает, суммирует ... </w:t>
      </w:r>
      <w:r w:rsidR="00FD3373" w:rsidRPr="007F626F">
        <w:rPr>
          <w:b/>
          <w:i/>
          <w:iCs/>
          <w:color w:val="auto"/>
          <w:sz w:val="28"/>
          <w:szCs w:val="28"/>
        </w:rPr>
        <w:t>что</w:t>
      </w:r>
      <w:r w:rsidR="00FD3373" w:rsidRPr="007F626F">
        <w:rPr>
          <w:i/>
          <w:iCs/>
          <w:color w:val="auto"/>
          <w:sz w:val="28"/>
          <w:szCs w:val="28"/>
        </w:rPr>
        <w:t xml:space="preserve">. </w:t>
      </w:r>
      <w:r w:rsidR="00FD3373" w:rsidRPr="007F626F">
        <w:rPr>
          <w:i/>
          <w:color w:val="auto"/>
          <w:sz w:val="28"/>
          <w:szCs w:val="28"/>
        </w:rPr>
        <w:t>Можно сделать вывод...</w:t>
      </w:r>
    </w:p>
    <w:p w:rsidR="00FD3373" w:rsidRPr="009F7FA7" w:rsidRDefault="00FD3373" w:rsidP="004C70E3">
      <w:pPr>
        <w:keepNext/>
        <w:shd w:val="clear" w:color="auto" w:fill="FFFFFF"/>
        <w:jc w:val="center"/>
        <w:rPr>
          <w:color w:val="auto"/>
          <w:sz w:val="28"/>
          <w:szCs w:val="28"/>
          <w:u w:val="single"/>
        </w:rPr>
      </w:pPr>
      <w:r w:rsidRPr="009F7FA7">
        <w:rPr>
          <w:bCs/>
          <w:color w:val="auto"/>
          <w:sz w:val="28"/>
          <w:szCs w:val="28"/>
          <w:u w:val="single"/>
        </w:rPr>
        <w:t>Переход от анализа отдельных вопросов (</w:t>
      </w:r>
      <w:r w:rsidRPr="009F7FA7">
        <w:rPr>
          <w:bCs/>
          <w:color w:val="auto"/>
          <w:sz w:val="28"/>
          <w:szCs w:val="28"/>
          <w:u w:val="single"/>
          <w:lang w:val="en-US"/>
        </w:rPr>
        <w:t>III</w:t>
      </w:r>
      <w:r w:rsidRPr="009F7FA7">
        <w:rPr>
          <w:bCs/>
          <w:color w:val="auto"/>
          <w:sz w:val="28"/>
          <w:szCs w:val="28"/>
          <w:u w:val="single"/>
        </w:rPr>
        <w:t>) к общему выводу (</w:t>
      </w:r>
      <w:r w:rsidRPr="009F7FA7">
        <w:rPr>
          <w:bCs/>
          <w:color w:val="auto"/>
          <w:sz w:val="28"/>
          <w:szCs w:val="28"/>
          <w:u w:val="single"/>
          <w:lang w:val="en-US"/>
        </w:rPr>
        <w:t>IV</w:t>
      </w:r>
      <w:r w:rsidRPr="009F7FA7">
        <w:rPr>
          <w:bCs/>
          <w:color w:val="auto"/>
          <w:sz w:val="28"/>
          <w:szCs w:val="28"/>
          <w:u w:val="single"/>
        </w:rPr>
        <w:t>)</w:t>
      </w:r>
    </w:p>
    <w:p w:rsidR="00FD3373" w:rsidRPr="009F7FA7" w:rsidRDefault="00FD3373" w:rsidP="004C70E3">
      <w:pPr>
        <w:keepNext/>
        <w:shd w:val="clear" w:color="auto" w:fill="FFFFFF"/>
        <w:jc w:val="both"/>
        <w:rPr>
          <w:i/>
          <w:color w:val="auto"/>
          <w:sz w:val="28"/>
          <w:szCs w:val="28"/>
        </w:rPr>
      </w:pPr>
      <w:r w:rsidRPr="009F7FA7">
        <w:rPr>
          <w:bCs/>
          <w:i/>
          <w:color w:val="auto"/>
          <w:sz w:val="28"/>
          <w:szCs w:val="28"/>
        </w:rPr>
        <w:t>В</w:t>
      </w:r>
      <w:r w:rsidR="009F7FA7">
        <w:rPr>
          <w:bCs/>
          <w:i/>
          <w:color w:val="auto"/>
          <w:sz w:val="28"/>
          <w:szCs w:val="28"/>
        </w:rPr>
        <w:t xml:space="preserve"> </w:t>
      </w:r>
      <w:r w:rsidRPr="009F7FA7">
        <w:rPr>
          <w:i/>
          <w:color w:val="auto"/>
          <w:sz w:val="28"/>
          <w:szCs w:val="28"/>
        </w:rPr>
        <w:t>заключение можно сказать, что...</w:t>
      </w:r>
    </w:p>
    <w:p w:rsidR="00FD3373" w:rsidRPr="009F7FA7" w:rsidRDefault="00FD3373" w:rsidP="004C70E3">
      <w:pPr>
        <w:keepNext/>
        <w:shd w:val="clear" w:color="auto" w:fill="FFFFFF"/>
        <w:jc w:val="both"/>
        <w:rPr>
          <w:i/>
          <w:color w:val="auto"/>
          <w:sz w:val="28"/>
          <w:szCs w:val="28"/>
        </w:rPr>
      </w:pPr>
      <w:r w:rsidRPr="009F7FA7">
        <w:rPr>
          <w:i/>
          <w:color w:val="auto"/>
          <w:sz w:val="28"/>
          <w:szCs w:val="28"/>
        </w:rPr>
        <w:t>На основании анализа содержания статьи можно сделать следующие выводы...</w:t>
      </w:r>
    </w:p>
    <w:p w:rsidR="00D973EB" w:rsidRDefault="00FD3373" w:rsidP="004C70E3">
      <w:pPr>
        <w:keepNext/>
        <w:shd w:val="clear" w:color="auto" w:fill="FFFFFF"/>
        <w:jc w:val="both"/>
        <w:rPr>
          <w:i/>
          <w:color w:val="auto"/>
          <w:sz w:val="28"/>
          <w:szCs w:val="28"/>
        </w:rPr>
      </w:pPr>
      <w:r w:rsidRPr="009F7FA7">
        <w:rPr>
          <w:i/>
          <w:color w:val="auto"/>
          <w:sz w:val="28"/>
          <w:szCs w:val="28"/>
        </w:rPr>
        <w:t xml:space="preserve">Таким образом, можно сказать, что... </w:t>
      </w:r>
    </w:p>
    <w:p w:rsidR="00FD3373" w:rsidRPr="009F7FA7" w:rsidRDefault="00FD3373" w:rsidP="004C70E3">
      <w:pPr>
        <w:keepNext/>
        <w:shd w:val="clear" w:color="auto" w:fill="FFFFFF"/>
        <w:jc w:val="both"/>
        <w:rPr>
          <w:i/>
          <w:color w:val="auto"/>
          <w:sz w:val="28"/>
          <w:szCs w:val="28"/>
        </w:rPr>
      </w:pPr>
      <w:r w:rsidRPr="009F7FA7">
        <w:rPr>
          <w:i/>
          <w:color w:val="auto"/>
          <w:sz w:val="28"/>
          <w:szCs w:val="28"/>
        </w:rPr>
        <w:t>Итак, мы видим, что...</w:t>
      </w:r>
    </w:p>
    <w:p w:rsidR="00FD3373" w:rsidRPr="003466CC" w:rsidRDefault="00FD3373" w:rsidP="004C70E3">
      <w:pPr>
        <w:ind w:firstLine="709"/>
        <w:jc w:val="both"/>
        <w:rPr>
          <w:color w:val="auto"/>
          <w:sz w:val="21"/>
          <w:szCs w:val="21"/>
        </w:rPr>
      </w:pPr>
    </w:p>
    <w:p w:rsidR="005445D0" w:rsidRDefault="005445D0" w:rsidP="004C70E3">
      <w:pPr>
        <w:ind w:firstLine="709"/>
        <w:jc w:val="both"/>
        <w:rPr>
          <w:color w:val="auto"/>
          <w:sz w:val="21"/>
          <w:szCs w:val="21"/>
        </w:rPr>
      </w:pPr>
    </w:p>
    <w:p w:rsidR="00C16DB7" w:rsidRPr="000740C3" w:rsidRDefault="00C16DB7" w:rsidP="004C70E3">
      <w:pPr>
        <w:shd w:val="clear" w:color="auto" w:fill="FFFFFF"/>
        <w:jc w:val="center"/>
        <w:rPr>
          <w:b/>
          <w:bCs/>
          <w:i/>
          <w:color w:val="7030A0"/>
          <w:sz w:val="28"/>
          <w:szCs w:val="28"/>
        </w:rPr>
      </w:pPr>
      <w:r w:rsidRPr="000740C3">
        <w:rPr>
          <w:b/>
          <w:bCs/>
          <w:i/>
          <w:color w:val="7030A0"/>
          <w:sz w:val="28"/>
          <w:szCs w:val="28"/>
        </w:rPr>
        <w:t>Лексические средства связи между предложениями,</w:t>
      </w:r>
      <w:r w:rsidR="00C01DDB">
        <w:rPr>
          <w:b/>
          <w:bCs/>
          <w:i/>
          <w:color w:val="7030A0"/>
          <w:sz w:val="28"/>
          <w:szCs w:val="28"/>
        </w:rPr>
        <w:t xml:space="preserve"> </w:t>
      </w:r>
      <w:r w:rsidRPr="000740C3">
        <w:rPr>
          <w:b/>
          <w:bCs/>
          <w:i/>
          <w:color w:val="7030A0"/>
          <w:sz w:val="28"/>
          <w:szCs w:val="28"/>
        </w:rPr>
        <w:t>используемые при написании исследовательской работы</w:t>
      </w:r>
      <w:r w:rsidR="000740C3">
        <w:rPr>
          <w:b/>
          <w:bCs/>
          <w:i/>
          <w:color w:val="7030A0"/>
          <w:sz w:val="28"/>
          <w:szCs w:val="28"/>
        </w:rPr>
        <w:t xml:space="preserve"> </w:t>
      </w:r>
      <w:r w:rsidRPr="000740C3">
        <w:rPr>
          <w:b/>
          <w:bCs/>
          <w:i/>
          <w:color w:val="7030A0"/>
          <w:sz w:val="28"/>
          <w:szCs w:val="28"/>
        </w:rPr>
        <w:t>(цит. по Ф.А. Кузину)</w:t>
      </w:r>
    </w:p>
    <w:p w:rsidR="00D12241" w:rsidRPr="003466CC" w:rsidRDefault="00D12241" w:rsidP="004C70E3">
      <w:pPr>
        <w:shd w:val="clear" w:color="auto" w:fill="FFFFFF"/>
        <w:ind w:left="48" w:firstLine="709"/>
        <w:jc w:val="both"/>
        <w:rPr>
          <w:b/>
          <w:bCs/>
          <w:color w:val="auto"/>
          <w:sz w:val="28"/>
          <w:szCs w:val="28"/>
          <w:u w:val="single"/>
        </w:rPr>
      </w:pPr>
    </w:p>
    <w:p w:rsidR="00D12241" w:rsidRPr="003466CC" w:rsidRDefault="00D12241" w:rsidP="004C70E3">
      <w:pPr>
        <w:shd w:val="clear" w:color="auto" w:fill="FFFFFF"/>
        <w:ind w:left="48" w:firstLine="709"/>
        <w:jc w:val="both"/>
        <w:rPr>
          <w:color w:val="auto"/>
          <w:sz w:val="28"/>
          <w:szCs w:val="28"/>
        </w:rPr>
      </w:pPr>
      <w:r w:rsidRPr="00FE6263">
        <w:rPr>
          <w:b/>
          <w:bCs/>
          <w:color w:val="auto"/>
          <w:sz w:val="28"/>
          <w:szCs w:val="28"/>
        </w:rPr>
        <w:t>Причина и следствие, условие и следствие:</w:t>
      </w:r>
      <w:r w:rsidRPr="003466CC">
        <w:rPr>
          <w:b/>
          <w:bCs/>
          <w:color w:val="auto"/>
          <w:sz w:val="28"/>
          <w:szCs w:val="28"/>
        </w:rPr>
        <w:t xml:space="preserve"> </w:t>
      </w:r>
      <w:r w:rsidRPr="003466CC">
        <w:rPr>
          <w:color w:val="auto"/>
          <w:sz w:val="28"/>
          <w:szCs w:val="28"/>
        </w:rPr>
        <w:t xml:space="preserve">(и) поэтому, потому, так </w:t>
      </w:r>
      <w:r w:rsidRPr="003466CC">
        <w:rPr>
          <w:color w:val="auto"/>
          <w:spacing w:val="-5"/>
          <w:w w:val="101"/>
          <w:sz w:val="28"/>
          <w:szCs w:val="28"/>
        </w:rPr>
        <w:t>как; поскольку; отсюда (откуда) следует; вследствие; в результате; в силу (вви</w:t>
      </w:r>
      <w:r w:rsidRPr="003466CC">
        <w:rPr>
          <w:color w:val="auto"/>
          <w:spacing w:val="-5"/>
          <w:w w:val="101"/>
          <w:sz w:val="28"/>
          <w:szCs w:val="28"/>
        </w:rPr>
        <w:softHyphen/>
      </w:r>
      <w:r w:rsidRPr="003466CC">
        <w:rPr>
          <w:color w:val="auto"/>
          <w:w w:val="101"/>
          <w:sz w:val="28"/>
          <w:szCs w:val="28"/>
        </w:rPr>
        <w:t xml:space="preserve">ду) этого; в зависимости от; в связи с этим, согласно этому; в таком (в этом) случае; в этих (при таких) условиях; (а) если (же).., то...; что свидетельствует </w:t>
      </w:r>
      <w:r w:rsidRPr="003466CC">
        <w:rPr>
          <w:color w:val="auto"/>
          <w:spacing w:val="-5"/>
          <w:w w:val="101"/>
          <w:sz w:val="28"/>
          <w:szCs w:val="28"/>
        </w:rPr>
        <w:t>(указывает, говорит, соответствует, дает возможность, позволяет, способствует, имеет значение и т.д.).</w:t>
      </w:r>
    </w:p>
    <w:p w:rsidR="00D12241" w:rsidRPr="003466CC" w:rsidRDefault="00D12241" w:rsidP="004C70E3">
      <w:pPr>
        <w:shd w:val="clear" w:color="auto" w:fill="FFFFFF"/>
        <w:ind w:left="53" w:right="24" w:firstLine="709"/>
        <w:jc w:val="both"/>
        <w:rPr>
          <w:color w:val="auto"/>
          <w:sz w:val="28"/>
          <w:szCs w:val="28"/>
        </w:rPr>
      </w:pPr>
      <w:r w:rsidRPr="00FE6263">
        <w:rPr>
          <w:b/>
          <w:bCs/>
          <w:color w:val="auto"/>
          <w:spacing w:val="-5"/>
          <w:sz w:val="28"/>
          <w:szCs w:val="28"/>
        </w:rPr>
        <w:t>Временная соотнесённость и порядок изложения:</w:t>
      </w:r>
      <w:r w:rsidRPr="003466CC">
        <w:rPr>
          <w:b/>
          <w:bCs/>
          <w:color w:val="auto"/>
          <w:spacing w:val="-5"/>
          <w:sz w:val="28"/>
          <w:szCs w:val="28"/>
        </w:rPr>
        <w:t xml:space="preserve"> </w:t>
      </w:r>
      <w:r w:rsidRPr="003466CC">
        <w:rPr>
          <w:color w:val="auto"/>
          <w:spacing w:val="-5"/>
          <w:sz w:val="28"/>
          <w:szCs w:val="28"/>
        </w:rPr>
        <w:t>сначала, прежде все</w:t>
      </w:r>
      <w:r w:rsidRPr="003466CC">
        <w:rPr>
          <w:color w:val="auto"/>
          <w:spacing w:val="-5"/>
          <w:sz w:val="28"/>
          <w:szCs w:val="28"/>
        </w:rPr>
        <w:softHyphen/>
      </w:r>
      <w:r w:rsidRPr="003466CC">
        <w:rPr>
          <w:color w:val="auto"/>
          <w:spacing w:val="-4"/>
          <w:sz w:val="28"/>
          <w:szCs w:val="28"/>
        </w:rPr>
        <w:t>го, в первую очередь; первым (последующим, предшествующим) шагом; одно</w:t>
      </w:r>
      <w:r w:rsidRPr="003466CC">
        <w:rPr>
          <w:color w:val="auto"/>
          <w:spacing w:val="-4"/>
          <w:sz w:val="28"/>
          <w:szCs w:val="28"/>
        </w:rPr>
        <w:softHyphen/>
        <w:t xml:space="preserve">временно, в то же время, здесь же; наряду с этим; предварительно, ранее, выше; </w:t>
      </w:r>
      <w:r w:rsidRPr="003466CC">
        <w:rPr>
          <w:color w:val="auto"/>
          <w:sz w:val="28"/>
          <w:szCs w:val="28"/>
        </w:rPr>
        <w:t>еще раз, вновь, снова; затем, далее, потом, ниже; в дальнейшем, в последую</w:t>
      </w:r>
      <w:r w:rsidRPr="003466CC">
        <w:rPr>
          <w:color w:val="auto"/>
          <w:sz w:val="28"/>
          <w:szCs w:val="28"/>
        </w:rPr>
        <w:softHyphen/>
      </w:r>
      <w:r w:rsidRPr="003466CC">
        <w:rPr>
          <w:color w:val="auto"/>
          <w:spacing w:val="-3"/>
          <w:sz w:val="28"/>
          <w:szCs w:val="28"/>
        </w:rPr>
        <w:t>щем, впоследствии; во-первых, во-вторых и т.д.; в настоящее время, до настоя</w:t>
      </w:r>
      <w:r w:rsidRPr="003466CC">
        <w:rPr>
          <w:color w:val="auto"/>
          <w:spacing w:val="-3"/>
          <w:sz w:val="28"/>
          <w:szCs w:val="28"/>
        </w:rPr>
        <w:softHyphen/>
      </w:r>
      <w:r w:rsidRPr="003466CC">
        <w:rPr>
          <w:color w:val="auto"/>
          <w:spacing w:val="-4"/>
          <w:sz w:val="28"/>
          <w:szCs w:val="28"/>
        </w:rPr>
        <w:t>щего времени; в последние годы, за последние годы; наконец, в заключение.</w:t>
      </w:r>
    </w:p>
    <w:p w:rsidR="00D12241" w:rsidRPr="003466CC" w:rsidRDefault="00D12241" w:rsidP="004C70E3">
      <w:pPr>
        <w:shd w:val="clear" w:color="auto" w:fill="FFFFFF"/>
        <w:ind w:left="38" w:right="38" w:firstLine="709"/>
        <w:jc w:val="both"/>
        <w:rPr>
          <w:color w:val="auto"/>
          <w:spacing w:val="-15"/>
          <w:sz w:val="28"/>
          <w:szCs w:val="28"/>
        </w:rPr>
      </w:pPr>
      <w:r w:rsidRPr="00FE6263">
        <w:rPr>
          <w:b/>
          <w:bCs/>
          <w:color w:val="auto"/>
          <w:spacing w:val="-4"/>
          <w:sz w:val="28"/>
          <w:szCs w:val="28"/>
        </w:rPr>
        <w:t>Сопоставление и противопоставление:</w:t>
      </w:r>
      <w:r w:rsidRPr="003466CC">
        <w:rPr>
          <w:b/>
          <w:bCs/>
          <w:color w:val="auto"/>
          <w:spacing w:val="-4"/>
          <w:sz w:val="28"/>
          <w:szCs w:val="28"/>
        </w:rPr>
        <w:t xml:space="preserve"> </w:t>
      </w:r>
      <w:r w:rsidRPr="003466CC">
        <w:rPr>
          <w:color w:val="auto"/>
          <w:spacing w:val="-4"/>
          <w:sz w:val="28"/>
          <w:szCs w:val="28"/>
        </w:rPr>
        <w:t xml:space="preserve">однако, но, а, же; как ..., так и..., </w:t>
      </w:r>
      <w:r w:rsidRPr="003466CC">
        <w:rPr>
          <w:color w:val="auto"/>
          <w:sz w:val="28"/>
          <w:szCs w:val="28"/>
        </w:rPr>
        <w:t xml:space="preserve">так же, как </w:t>
      </w:r>
      <w:r w:rsidRPr="003466CC">
        <w:rPr>
          <w:color w:val="auto"/>
          <w:spacing w:val="13"/>
          <w:sz w:val="28"/>
          <w:szCs w:val="28"/>
        </w:rPr>
        <w:t>и...;</w:t>
      </w:r>
      <w:r w:rsidRPr="003466CC">
        <w:rPr>
          <w:color w:val="auto"/>
          <w:sz w:val="28"/>
          <w:szCs w:val="28"/>
        </w:rPr>
        <w:t xml:space="preserve"> не только, но </w:t>
      </w:r>
      <w:r w:rsidRPr="003466CC">
        <w:rPr>
          <w:color w:val="auto"/>
          <w:spacing w:val="14"/>
          <w:sz w:val="28"/>
          <w:szCs w:val="28"/>
        </w:rPr>
        <w:t>и...;</w:t>
      </w:r>
      <w:r w:rsidRPr="003466CC">
        <w:rPr>
          <w:color w:val="auto"/>
          <w:sz w:val="28"/>
          <w:szCs w:val="28"/>
        </w:rPr>
        <w:t xml:space="preserve"> по сравнению; если..., то...; в отличие, в </w:t>
      </w:r>
      <w:r w:rsidRPr="003466CC">
        <w:rPr>
          <w:color w:val="auto"/>
          <w:spacing w:val="-1"/>
          <w:sz w:val="28"/>
          <w:szCs w:val="28"/>
        </w:rPr>
        <w:t xml:space="preserve">противоположность, наоборот; аналогично, также, таким же образом; с одной </w:t>
      </w:r>
      <w:r w:rsidRPr="003466CC">
        <w:rPr>
          <w:color w:val="auto"/>
          <w:spacing w:val="-4"/>
          <w:sz w:val="28"/>
          <w:szCs w:val="28"/>
        </w:rPr>
        <w:t>стороны, с другой стороны; в то время как, между тем, вместе с тем; тем не ме</w:t>
      </w:r>
      <w:r w:rsidRPr="003466CC">
        <w:rPr>
          <w:color w:val="auto"/>
          <w:spacing w:val="-4"/>
          <w:sz w:val="28"/>
          <w:szCs w:val="28"/>
        </w:rPr>
        <w:softHyphen/>
      </w:r>
      <w:r w:rsidRPr="003466CC">
        <w:rPr>
          <w:color w:val="auto"/>
          <w:spacing w:val="-15"/>
          <w:sz w:val="28"/>
          <w:szCs w:val="28"/>
        </w:rPr>
        <w:t>нее.</w:t>
      </w:r>
    </w:p>
    <w:p w:rsidR="00D12241" w:rsidRPr="003466CC" w:rsidRDefault="00D12241" w:rsidP="004C70E3">
      <w:pPr>
        <w:shd w:val="clear" w:color="auto" w:fill="FFFFFF"/>
        <w:ind w:left="38" w:right="38" w:firstLine="709"/>
        <w:jc w:val="both"/>
        <w:rPr>
          <w:color w:val="auto"/>
          <w:sz w:val="28"/>
          <w:szCs w:val="28"/>
        </w:rPr>
      </w:pPr>
      <w:r w:rsidRPr="00FE6263">
        <w:rPr>
          <w:b/>
          <w:bCs/>
          <w:color w:val="auto"/>
          <w:sz w:val="28"/>
          <w:szCs w:val="28"/>
        </w:rPr>
        <w:t>Дополнение или уточнение:</w:t>
      </w:r>
      <w:r w:rsidRPr="003466CC">
        <w:rPr>
          <w:b/>
          <w:bCs/>
          <w:color w:val="auto"/>
          <w:sz w:val="28"/>
          <w:szCs w:val="28"/>
        </w:rPr>
        <w:t xml:space="preserve"> </w:t>
      </w:r>
      <w:r w:rsidRPr="003466CC">
        <w:rPr>
          <w:color w:val="auto"/>
          <w:sz w:val="28"/>
          <w:szCs w:val="28"/>
        </w:rPr>
        <w:t xml:space="preserve">также и, причем, при этом, вместе с тем; </w:t>
      </w:r>
      <w:r w:rsidRPr="003466CC">
        <w:rPr>
          <w:color w:val="auto"/>
          <w:spacing w:val="-4"/>
          <w:sz w:val="28"/>
          <w:szCs w:val="28"/>
        </w:rPr>
        <w:t>кроме (сверх, более) того; главным образом, особенно.</w:t>
      </w:r>
    </w:p>
    <w:p w:rsidR="00D12241" w:rsidRPr="003466CC" w:rsidRDefault="00D12241" w:rsidP="004C70E3">
      <w:pPr>
        <w:shd w:val="clear" w:color="auto" w:fill="FFFFFF"/>
        <w:ind w:left="24" w:right="53" w:firstLine="709"/>
        <w:jc w:val="both"/>
        <w:rPr>
          <w:color w:val="auto"/>
          <w:sz w:val="28"/>
          <w:szCs w:val="28"/>
        </w:rPr>
      </w:pPr>
      <w:r w:rsidRPr="00FE6263">
        <w:rPr>
          <w:b/>
          <w:bCs/>
          <w:color w:val="auto"/>
          <w:spacing w:val="-1"/>
          <w:sz w:val="28"/>
          <w:szCs w:val="28"/>
        </w:rPr>
        <w:t>Ссылка на предыдущее или последующее высказывание:</w:t>
      </w:r>
      <w:r w:rsidRPr="003466CC">
        <w:rPr>
          <w:b/>
          <w:bCs/>
          <w:color w:val="auto"/>
          <w:spacing w:val="-1"/>
          <w:sz w:val="28"/>
          <w:szCs w:val="28"/>
        </w:rPr>
        <w:t xml:space="preserve"> </w:t>
      </w:r>
      <w:r w:rsidRPr="003466CC">
        <w:rPr>
          <w:color w:val="auto"/>
          <w:spacing w:val="-1"/>
          <w:sz w:val="28"/>
          <w:szCs w:val="28"/>
        </w:rPr>
        <w:t xml:space="preserve">тем более, </w:t>
      </w:r>
      <w:r w:rsidRPr="003466CC">
        <w:rPr>
          <w:color w:val="auto"/>
          <w:spacing w:val="-3"/>
          <w:sz w:val="28"/>
          <w:szCs w:val="28"/>
        </w:rPr>
        <w:t>что; в том случае, в случае, то есть, а именно; как было сказано (показано, упо</w:t>
      </w:r>
      <w:r w:rsidRPr="003466CC">
        <w:rPr>
          <w:color w:val="auto"/>
          <w:spacing w:val="-3"/>
          <w:sz w:val="28"/>
          <w:szCs w:val="28"/>
        </w:rPr>
        <w:softHyphen/>
      </w:r>
      <w:r w:rsidRPr="003466CC">
        <w:rPr>
          <w:color w:val="auto"/>
          <w:spacing w:val="-2"/>
          <w:sz w:val="28"/>
          <w:szCs w:val="28"/>
        </w:rPr>
        <w:t>мянуто, отмечено, установлено, получено, обнаружено, найдено); как говори</w:t>
      </w:r>
      <w:r w:rsidRPr="003466CC">
        <w:rPr>
          <w:color w:val="auto"/>
          <w:spacing w:val="-2"/>
          <w:sz w:val="28"/>
          <w:szCs w:val="28"/>
        </w:rPr>
        <w:softHyphen/>
      </w:r>
      <w:r w:rsidRPr="003466CC">
        <w:rPr>
          <w:color w:val="auto"/>
          <w:sz w:val="28"/>
          <w:szCs w:val="28"/>
        </w:rPr>
        <w:t xml:space="preserve">лось (указывалось, отмечалось, подчеркивалось) выше; согласно (сообразно, </w:t>
      </w:r>
      <w:r w:rsidRPr="003466CC">
        <w:rPr>
          <w:color w:val="auto"/>
          <w:spacing w:val="-5"/>
          <w:sz w:val="28"/>
          <w:szCs w:val="28"/>
        </w:rPr>
        <w:t>соответственно) этому; в соответствии с этим, в связи с этим; в связи с вышеиз</w:t>
      </w:r>
      <w:r w:rsidRPr="003466CC">
        <w:rPr>
          <w:color w:val="auto"/>
          <w:spacing w:val="-5"/>
          <w:sz w:val="28"/>
          <w:szCs w:val="28"/>
        </w:rPr>
        <w:softHyphen/>
      </w:r>
      <w:r w:rsidRPr="003466CC">
        <w:rPr>
          <w:color w:val="auto"/>
          <w:sz w:val="28"/>
          <w:szCs w:val="28"/>
        </w:rPr>
        <w:t>ложенным; данный, названный, рассматриваемый и т.д.; такой, такой же, по</w:t>
      </w:r>
      <w:r w:rsidRPr="003466CC">
        <w:rPr>
          <w:color w:val="auto"/>
          <w:sz w:val="28"/>
          <w:szCs w:val="28"/>
        </w:rPr>
        <w:softHyphen/>
      </w:r>
      <w:r w:rsidRPr="003466CC">
        <w:rPr>
          <w:color w:val="auto"/>
          <w:spacing w:val="-2"/>
          <w:sz w:val="28"/>
          <w:szCs w:val="28"/>
        </w:rPr>
        <w:t xml:space="preserve">добный, аналогичный, сходный, подобного рода, подобного типа; следующий, </w:t>
      </w:r>
      <w:r w:rsidRPr="003466CC">
        <w:rPr>
          <w:color w:val="auto"/>
          <w:sz w:val="28"/>
          <w:szCs w:val="28"/>
        </w:rPr>
        <w:lastRenderedPageBreak/>
        <w:t xml:space="preserve">последующий, некоторый; многие из них, один из них, некоторые из них; </w:t>
      </w:r>
      <w:r w:rsidRPr="003466CC">
        <w:rPr>
          <w:color w:val="auto"/>
          <w:spacing w:val="-5"/>
          <w:sz w:val="28"/>
          <w:szCs w:val="28"/>
        </w:rPr>
        <w:t>большая часть, большинство.</w:t>
      </w:r>
    </w:p>
    <w:p w:rsidR="00D12241" w:rsidRPr="003466CC" w:rsidRDefault="00D12241" w:rsidP="004C70E3">
      <w:pPr>
        <w:shd w:val="clear" w:color="auto" w:fill="FFFFFF"/>
        <w:ind w:left="14" w:right="67" w:firstLine="709"/>
        <w:jc w:val="both"/>
        <w:rPr>
          <w:color w:val="auto"/>
          <w:sz w:val="28"/>
          <w:szCs w:val="28"/>
        </w:rPr>
      </w:pPr>
      <w:r w:rsidRPr="00FE6263">
        <w:rPr>
          <w:b/>
          <w:bCs/>
          <w:color w:val="auto"/>
          <w:spacing w:val="-2"/>
          <w:sz w:val="28"/>
          <w:szCs w:val="28"/>
        </w:rPr>
        <w:t>Обобщение, вывод:</w:t>
      </w:r>
      <w:r w:rsidRPr="003466CC">
        <w:rPr>
          <w:b/>
          <w:bCs/>
          <w:color w:val="auto"/>
          <w:spacing w:val="-2"/>
          <w:sz w:val="28"/>
          <w:szCs w:val="28"/>
        </w:rPr>
        <w:t xml:space="preserve"> </w:t>
      </w:r>
      <w:r w:rsidRPr="003466CC">
        <w:rPr>
          <w:color w:val="auto"/>
          <w:spacing w:val="-2"/>
          <w:sz w:val="28"/>
          <w:szCs w:val="28"/>
        </w:rPr>
        <w:t xml:space="preserve">таким образом, итак, следовательно; в результате, в </w:t>
      </w:r>
      <w:r w:rsidRPr="003466CC">
        <w:rPr>
          <w:color w:val="auto"/>
          <w:sz w:val="28"/>
          <w:szCs w:val="28"/>
        </w:rPr>
        <w:t xml:space="preserve">итоге, в конечном счете; отсюда (из этого) следует (вытекает, понятно, ясно); </w:t>
      </w:r>
      <w:r w:rsidRPr="003466CC">
        <w:rPr>
          <w:color w:val="auto"/>
          <w:spacing w:val="-3"/>
          <w:sz w:val="28"/>
          <w:szCs w:val="28"/>
        </w:rPr>
        <w:t>это позволяет сделать вывод (сводится к следующему, свидетельствует); нако</w:t>
      </w:r>
      <w:r w:rsidRPr="003466CC">
        <w:rPr>
          <w:color w:val="auto"/>
          <w:spacing w:val="-3"/>
          <w:sz w:val="28"/>
          <w:szCs w:val="28"/>
        </w:rPr>
        <w:softHyphen/>
      </w:r>
      <w:r w:rsidRPr="003466CC">
        <w:rPr>
          <w:color w:val="auto"/>
          <w:spacing w:val="-5"/>
          <w:sz w:val="28"/>
          <w:szCs w:val="28"/>
        </w:rPr>
        <w:t>нец, в заключение.</w:t>
      </w:r>
    </w:p>
    <w:p w:rsidR="00D12241" w:rsidRPr="003466CC" w:rsidRDefault="00D12241" w:rsidP="004C70E3">
      <w:pPr>
        <w:shd w:val="clear" w:color="auto" w:fill="FFFFFF"/>
        <w:ind w:left="5" w:right="77" w:firstLine="709"/>
        <w:jc w:val="both"/>
        <w:rPr>
          <w:b/>
          <w:bCs/>
          <w:color w:val="auto"/>
          <w:spacing w:val="-3"/>
          <w:sz w:val="28"/>
          <w:szCs w:val="28"/>
          <w:u w:val="single"/>
        </w:rPr>
      </w:pPr>
      <w:r w:rsidRPr="00FE6263">
        <w:rPr>
          <w:b/>
          <w:bCs/>
          <w:color w:val="auto"/>
          <w:spacing w:val="-2"/>
          <w:sz w:val="28"/>
          <w:szCs w:val="28"/>
        </w:rPr>
        <w:t>Иллюстрация сказанного:</w:t>
      </w:r>
      <w:r w:rsidRPr="003466CC">
        <w:rPr>
          <w:b/>
          <w:bCs/>
          <w:color w:val="auto"/>
          <w:spacing w:val="-2"/>
          <w:sz w:val="28"/>
          <w:szCs w:val="28"/>
        </w:rPr>
        <w:t xml:space="preserve"> </w:t>
      </w:r>
      <w:r w:rsidRPr="003466CC">
        <w:rPr>
          <w:color w:val="auto"/>
          <w:spacing w:val="-2"/>
          <w:sz w:val="28"/>
          <w:szCs w:val="28"/>
        </w:rPr>
        <w:t>например, так, в качестве примера; примером мо</w:t>
      </w:r>
      <w:r w:rsidRPr="003466CC">
        <w:rPr>
          <w:color w:val="auto"/>
          <w:spacing w:val="-2"/>
          <w:sz w:val="28"/>
          <w:szCs w:val="28"/>
        </w:rPr>
        <w:softHyphen/>
        <w:t xml:space="preserve">жет служить; такой, как (например); в случае, для случая; о чем можно судить, </w:t>
      </w:r>
      <w:r w:rsidRPr="003466CC">
        <w:rPr>
          <w:color w:val="auto"/>
          <w:spacing w:val="-5"/>
          <w:sz w:val="28"/>
          <w:szCs w:val="28"/>
        </w:rPr>
        <w:t>что очевидно.</w:t>
      </w:r>
    </w:p>
    <w:p w:rsidR="009F7FA7" w:rsidRDefault="00D12241" w:rsidP="004C70E3">
      <w:pPr>
        <w:ind w:firstLine="709"/>
        <w:jc w:val="both"/>
        <w:rPr>
          <w:color w:val="auto"/>
          <w:spacing w:val="-5"/>
          <w:sz w:val="28"/>
          <w:szCs w:val="28"/>
        </w:rPr>
      </w:pPr>
      <w:r w:rsidRPr="00FE6263">
        <w:rPr>
          <w:b/>
          <w:bCs/>
          <w:color w:val="auto"/>
          <w:spacing w:val="-3"/>
          <w:sz w:val="28"/>
          <w:szCs w:val="28"/>
        </w:rPr>
        <w:t>Введение новой информации</w:t>
      </w:r>
      <w:smartTag w:uri="urn:schemas-microsoft-com:office:smarttags" w:element="PersonName">
        <w:r w:rsidRPr="00FE6263">
          <w:rPr>
            <w:b/>
            <w:bCs/>
            <w:color w:val="auto"/>
            <w:spacing w:val="-3"/>
            <w:sz w:val="28"/>
            <w:szCs w:val="28"/>
          </w:rPr>
          <w:t>:</w:t>
        </w:r>
      </w:smartTag>
      <w:r w:rsidRPr="003466CC">
        <w:rPr>
          <w:b/>
          <w:bCs/>
          <w:color w:val="auto"/>
          <w:spacing w:val="-3"/>
          <w:sz w:val="28"/>
          <w:szCs w:val="28"/>
        </w:rPr>
        <w:t xml:space="preserve"> </w:t>
      </w:r>
      <w:r w:rsidR="00FE6263">
        <w:rPr>
          <w:color w:val="auto"/>
          <w:spacing w:val="-3"/>
          <w:sz w:val="28"/>
          <w:szCs w:val="28"/>
        </w:rPr>
        <w:t>р</w:t>
      </w:r>
      <w:r w:rsidRPr="003466CC">
        <w:rPr>
          <w:color w:val="auto"/>
          <w:spacing w:val="-3"/>
          <w:sz w:val="28"/>
          <w:szCs w:val="28"/>
        </w:rPr>
        <w:t xml:space="preserve">ассмотрим следующие случаи; </w:t>
      </w:r>
      <w:r w:rsidR="00FE6263">
        <w:rPr>
          <w:color w:val="auto"/>
          <w:spacing w:val="-3"/>
          <w:sz w:val="28"/>
          <w:szCs w:val="28"/>
        </w:rPr>
        <w:t>о</w:t>
      </w:r>
      <w:r w:rsidRPr="003466CC">
        <w:rPr>
          <w:color w:val="auto"/>
          <w:spacing w:val="-3"/>
          <w:sz w:val="28"/>
          <w:szCs w:val="28"/>
        </w:rPr>
        <w:t>стано</w:t>
      </w:r>
      <w:r w:rsidRPr="003466CC">
        <w:rPr>
          <w:color w:val="auto"/>
          <w:spacing w:val="-3"/>
          <w:sz w:val="28"/>
          <w:szCs w:val="28"/>
        </w:rPr>
        <w:softHyphen/>
      </w:r>
      <w:r w:rsidRPr="003466CC">
        <w:rPr>
          <w:color w:val="auto"/>
          <w:sz w:val="28"/>
          <w:szCs w:val="28"/>
        </w:rPr>
        <w:t xml:space="preserve">вимся подробно на; </w:t>
      </w:r>
      <w:r w:rsidR="00FE6263">
        <w:rPr>
          <w:color w:val="auto"/>
          <w:sz w:val="28"/>
          <w:szCs w:val="28"/>
        </w:rPr>
        <w:t>п</w:t>
      </w:r>
      <w:r w:rsidRPr="003466CC">
        <w:rPr>
          <w:color w:val="auto"/>
          <w:sz w:val="28"/>
          <w:szCs w:val="28"/>
        </w:rPr>
        <w:t xml:space="preserve">риведем несколько примеров; </w:t>
      </w:r>
      <w:r w:rsidR="00FE6263">
        <w:rPr>
          <w:color w:val="auto"/>
          <w:sz w:val="28"/>
          <w:szCs w:val="28"/>
        </w:rPr>
        <w:t>о</w:t>
      </w:r>
      <w:r w:rsidRPr="003466CC">
        <w:rPr>
          <w:color w:val="auto"/>
          <w:sz w:val="28"/>
          <w:szCs w:val="28"/>
        </w:rPr>
        <w:t xml:space="preserve">сновные преимущества этого метода; </w:t>
      </w:r>
      <w:r w:rsidR="00FE6263">
        <w:rPr>
          <w:color w:val="auto"/>
          <w:sz w:val="28"/>
          <w:szCs w:val="28"/>
        </w:rPr>
        <w:t>н</w:t>
      </w:r>
      <w:r w:rsidRPr="003466CC">
        <w:rPr>
          <w:color w:val="auto"/>
          <w:sz w:val="28"/>
          <w:szCs w:val="28"/>
        </w:rPr>
        <w:t xml:space="preserve">екоторые дополнительные замечания; </w:t>
      </w:r>
      <w:r w:rsidR="00FE6263">
        <w:rPr>
          <w:color w:val="auto"/>
          <w:sz w:val="28"/>
          <w:szCs w:val="28"/>
        </w:rPr>
        <w:t>н</w:t>
      </w:r>
      <w:r w:rsidRPr="003466CC">
        <w:rPr>
          <w:color w:val="auto"/>
          <w:sz w:val="28"/>
          <w:szCs w:val="28"/>
        </w:rPr>
        <w:t>есколько слов о пер</w:t>
      </w:r>
      <w:r w:rsidRPr="003466CC">
        <w:rPr>
          <w:color w:val="auto"/>
          <w:sz w:val="28"/>
          <w:szCs w:val="28"/>
        </w:rPr>
        <w:softHyphen/>
      </w:r>
      <w:r w:rsidRPr="003466CC">
        <w:rPr>
          <w:color w:val="auto"/>
          <w:spacing w:val="-5"/>
          <w:sz w:val="28"/>
          <w:szCs w:val="28"/>
        </w:rPr>
        <w:t>спективах исследования.</w:t>
      </w:r>
      <w:bookmarkStart w:id="3" w:name="_Toc286320336"/>
      <w:bookmarkStart w:id="4" w:name="_Toc286320582"/>
      <w:bookmarkStart w:id="5" w:name="_Toc291067606"/>
    </w:p>
    <w:p w:rsidR="009F7FA7" w:rsidRDefault="009F7FA7" w:rsidP="004C70E3">
      <w:pPr>
        <w:ind w:firstLine="709"/>
        <w:jc w:val="center"/>
        <w:rPr>
          <w:rFonts w:eastAsia="TimesNewRoman"/>
          <w:b/>
          <w:color w:val="auto"/>
          <w:spacing w:val="-6"/>
          <w:sz w:val="28"/>
          <w:szCs w:val="28"/>
        </w:rPr>
      </w:pPr>
    </w:p>
    <w:p w:rsidR="00BB147D" w:rsidRPr="000740C3" w:rsidRDefault="005D6CC8" w:rsidP="004C70E3">
      <w:pPr>
        <w:shd w:val="clear" w:color="auto" w:fill="FFFFFF"/>
        <w:ind w:left="24" w:hanging="24"/>
        <w:jc w:val="center"/>
        <w:rPr>
          <w:b/>
          <w:i/>
          <w:color w:val="7030A0"/>
          <w:sz w:val="28"/>
          <w:szCs w:val="28"/>
        </w:rPr>
      </w:pPr>
      <w:r>
        <w:rPr>
          <w:b/>
          <w:i/>
          <w:noProof/>
          <w:color w:val="7030A0"/>
          <w:sz w:val="28"/>
          <w:szCs w:val="28"/>
        </w:rPr>
        <w:pict>
          <v:line id="_x0000_s1042" style="position:absolute;left:0;text-align:left;z-index:251653632;mso-position-horizontal-relative:margin" from="-239.05pt,101.05pt" to="-239.05pt,464.4pt" o:allowincell="f" strokeweight=".25pt">
            <w10:wrap anchorx="margin"/>
          </v:line>
        </w:pict>
      </w:r>
      <w:r>
        <w:rPr>
          <w:b/>
          <w:i/>
          <w:noProof/>
          <w:color w:val="7030A0"/>
          <w:sz w:val="28"/>
          <w:szCs w:val="28"/>
        </w:rPr>
        <w:pict>
          <v:line id="_x0000_s1043" style="position:absolute;left:0;text-align:left;z-index:251654656;mso-position-horizontal-relative:margin" from="-214.1pt,74.15pt" to="-214.1pt,464.15pt" o:allowincell="f" strokeweight=".25pt">
            <w10:wrap anchorx="margin"/>
          </v:line>
        </w:pict>
      </w:r>
      <w:r>
        <w:rPr>
          <w:b/>
          <w:i/>
          <w:noProof/>
          <w:color w:val="7030A0"/>
          <w:sz w:val="28"/>
          <w:szCs w:val="28"/>
        </w:rPr>
        <w:pict>
          <v:line id="_x0000_s1044" style="position:absolute;left:0;text-align:left;z-index:251655680;mso-position-horizontal-relative:margin" from="-180.95pt,63.1pt" to="-180.95pt,464.15pt" o:allowincell="f" strokeweight=".25pt">
            <w10:wrap anchorx="margin"/>
          </v:line>
        </w:pict>
      </w:r>
      <w:r>
        <w:rPr>
          <w:b/>
          <w:i/>
          <w:noProof/>
          <w:color w:val="7030A0"/>
          <w:sz w:val="28"/>
          <w:szCs w:val="28"/>
        </w:rPr>
        <w:pict>
          <v:line id="_x0000_s1045" style="position:absolute;left:0;text-align:left;z-index:251656704;mso-position-horizontal-relative:margin" from="-156pt,109.7pt" to="-156pt,464.4pt" o:allowincell="f" strokeweight=".25pt">
            <w10:wrap anchorx="margin"/>
          </v:line>
        </w:pict>
      </w:r>
      <w:r>
        <w:rPr>
          <w:b/>
          <w:i/>
          <w:noProof/>
          <w:color w:val="7030A0"/>
          <w:sz w:val="28"/>
          <w:szCs w:val="28"/>
        </w:rPr>
        <w:pict>
          <v:line id="_x0000_s1046" style="position:absolute;left:0;text-align:left;z-index:251657728;mso-position-horizontal-relative:margin" from="-131.05pt,88.3pt" to="-131.05pt,464.4pt" o:allowincell="f" strokeweight=".5pt">
            <w10:wrap anchorx="margin"/>
          </v:line>
        </w:pict>
      </w:r>
      <w:r>
        <w:rPr>
          <w:b/>
          <w:i/>
          <w:noProof/>
          <w:color w:val="7030A0"/>
          <w:sz w:val="28"/>
          <w:szCs w:val="28"/>
        </w:rPr>
        <w:pict>
          <v:line id="_x0000_s1047" style="position:absolute;left:0;text-align:left;z-index:251658752;mso-position-horizontal-relative:margin" from="-106.1pt,101.05pt" to="-106.1pt,462.75pt" o:allowincell="f" strokeweight=".25pt">
            <w10:wrap anchorx="margin"/>
          </v:line>
        </w:pict>
      </w:r>
      <w:r>
        <w:rPr>
          <w:b/>
          <w:i/>
          <w:noProof/>
          <w:color w:val="7030A0"/>
          <w:sz w:val="28"/>
          <w:szCs w:val="28"/>
        </w:rPr>
        <w:pict>
          <v:line id="_x0000_s1048" style="position:absolute;left:0;text-align:left;z-index:251659776;mso-position-horizontal-relative:margin" from="-80.9pt,63.1pt" to="-80.9pt,464.4pt" o:allowincell="f" strokeweight=".25pt">
            <w10:wrap anchorx="margin"/>
          </v:line>
        </w:pict>
      </w:r>
      <w:r w:rsidR="0065714E" w:rsidRPr="000740C3">
        <w:rPr>
          <w:b/>
          <w:i/>
          <w:color w:val="7030A0"/>
          <w:spacing w:val="-1"/>
          <w:sz w:val="28"/>
          <w:szCs w:val="28"/>
        </w:rPr>
        <w:t xml:space="preserve">Наиболее употребляемые </w:t>
      </w:r>
      <w:r w:rsidR="0065714E" w:rsidRPr="000740C3">
        <w:rPr>
          <w:b/>
          <w:i/>
          <w:color w:val="7030A0"/>
          <w:spacing w:val="-3"/>
          <w:sz w:val="28"/>
          <w:szCs w:val="28"/>
        </w:rPr>
        <w:t xml:space="preserve">словосочетания, используемые для </w:t>
      </w:r>
      <w:r w:rsidR="000740C3">
        <w:rPr>
          <w:b/>
          <w:i/>
          <w:color w:val="7030A0"/>
          <w:spacing w:val="-3"/>
          <w:sz w:val="28"/>
          <w:szCs w:val="28"/>
        </w:rPr>
        <w:t>в</w:t>
      </w:r>
      <w:r w:rsidR="0065714E" w:rsidRPr="000740C3">
        <w:rPr>
          <w:b/>
          <w:i/>
          <w:color w:val="7030A0"/>
          <w:spacing w:val="-4"/>
          <w:sz w:val="28"/>
          <w:szCs w:val="28"/>
        </w:rPr>
        <w:t xml:space="preserve">ыражения стилистических </w:t>
      </w:r>
      <w:r w:rsidR="0065714E" w:rsidRPr="000740C3">
        <w:rPr>
          <w:b/>
          <w:i/>
          <w:color w:val="7030A0"/>
          <w:spacing w:val="-1"/>
          <w:sz w:val="28"/>
          <w:szCs w:val="28"/>
        </w:rPr>
        <w:t xml:space="preserve">особенностей и логических связей при написании третьей главы </w:t>
      </w:r>
      <w:r w:rsidR="0065714E" w:rsidRPr="000740C3">
        <w:rPr>
          <w:b/>
          <w:i/>
          <w:color w:val="7030A0"/>
          <w:spacing w:val="-2"/>
          <w:sz w:val="28"/>
          <w:szCs w:val="28"/>
        </w:rPr>
        <w:t>исследовател</w:t>
      </w:r>
      <w:r w:rsidR="004C6DED" w:rsidRPr="000740C3">
        <w:rPr>
          <w:b/>
          <w:i/>
          <w:color w:val="7030A0"/>
          <w:spacing w:val="-2"/>
          <w:sz w:val="28"/>
          <w:szCs w:val="28"/>
        </w:rPr>
        <w:t>ь</w:t>
      </w:r>
      <w:r w:rsidR="0065714E" w:rsidRPr="000740C3">
        <w:rPr>
          <w:b/>
          <w:i/>
          <w:color w:val="7030A0"/>
          <w:spacing w:val="-2"/>
          <w:sz w:val="28"/>
          <w:szCs w:val="28"/>
        </w:rPr>
        <w:t xml:space="preserve">ской </w:t>
      </w:r>
      <w:r w:rsidR="0065714E" w:rsidRPr="000740C3">
        <w:rPr>
          <w:b/>
          <w:i/>
          <w:color w:val="7030A0"/>
          <w:spacing w:val="-6"/>
          <w:sz w:val="28"/>
          <w:szCs w:val="28"/>
        </w:rPr>
        <w:t>работы</w:t>
      </w:r>
    </w:p>
    <w:p w:rsidR="00D973EB" w:rsidRDefault="00D973EB" w:rsidP="004C70E3">
      <w:pPr>
        <w:shd w:val="clear" w:color="auto" w:fill="FFFFFF"/>
        <w:ind w:right="38" w:firstLine="685"/>
        <w:jc w:val="both"/>
        <w:rPr>
          <w:color w:val="auto"/>
          <w:spacing w:val="-2"/>
          <w:sz w:val="28"/>
          <w:szCs w:val="28"/>
        </w:rPr>
      </w:pPr>
    </w:p>
    <w:p w:rsidR="00BB147D" w:rsidRPr="00453901" w:rsidRDefault="00BB147D" w:rsidP="004C70E3">
      <w:pPr>
        <w:shd w:val="clear" w:color="auto" w:fill="FFFFFF"/>
        <w:ind w:right="38" w:firstLine="685"/>
        <w:jc w:val="both"/>
        <w:rPr>
          <w:color w:val="auto"/>
          <w:sz w:val="28"/>
          <w:szCs w:val="28"/>
        </w:rPr>
      </w:pPr>
      <w:r w:rsidRPr="00453901">
        <w:rPr>
          <w:color w:val="auto"/>
          <w:spacing w:val="-2"/>
          <w:sz w:val="28"/>
          <w:szCs w:val="28"/>
        </w:rPr>
        <w:t>Необходимо (следует...) отметить (обратить внима</w:t>
      </w:r>
      <w:r w:rsidRPr="00453901">
        <w:rPr>
          <w:color w:val="auto"/>
          <w:spacing w:val="-2"/>
          <w:sz w:val="28"/>
          <w:szCs w:val="28"/>
        </w:rPr>
        <w:softHyphen/>
      </w:r>
      <w:r w:rsidRPr="00453901">
        <w:rPr>
          <w:color w:val="auto"/>
          <w:sz w:val="28"/>
          <w:szCs w:val="28"/>
        </w:rPr>
        <w:t>ние...)... / Представленный материал дает основания ут</w:t>
      </w:r>
      <w:r w:rsidRPr="00453901">
        <w:rPr>
          <w:color w:val="auto"/>
          <w:sz w:val="28"/>
          <w:szCs w:val="28"/>
        </w:rPr>
        <w:softHyphen/>
      </w:r>
      <w:r w:rsidRPr="00453901">
        <w:rPr>
          <w:color w:val="auto"/>
          <w:spacing w:val="-4"/>
          <w:sz w:val="28"/>
          <w:szCs w:val="28"/>
        </w:rPr>
        <w:t>верждать (полагать) .../ В ходе исследования выяснено (оп</w:t>
      </w:r>
      <w:r w:rsidRPr="00453901">
        <w:rPr>
          <w:color w:val="auto"/>
          <w:spacing w:val="-4"/>
          <w:sz w:val="28"/>
          <w:szCs w:val="28"/>
        </w:rPr>
        <w:softHyphen/>
      </w:r>
      <w:r w:rsidRPr="00453901">
        <w:rPr>
          <w:color w:val="auto"/>
          <w:sz w:val="28"/>
          <w:szCs w:val="28"/>
        </w:rPr>
        <w:t xml:space="preserve">ределено, установлено...)... / Таким образом, становится </w:t>
      </w:r>
      <w:r w:rsidRPr="00453901">
        <w:rPr>
          <w:color w:val="auto"/>
          <w:spacing w:val="-1"/>
          <w:sz w:val="28"/>
          <w:szCs w:val="28"/>
        </w:rPr>
        <w:t>очевидным .../ Одним из главных факторов (важных воп</w:t>
      </w:r>
      <w:r w:rsidRPr="00453901">
        <w:rPr>
          <w:color w:val="auto"/>
          <w:spacing w:val="-1"/>
          <w:sz w:val="28"/>
          <w:szCs w:val="28"/>
        </w:rPr>
        <w:softHyphen/>
        <w:t xml:space="preserve">росов) является... / Менее определенно можно говорить о .../ Такое положение весьма характерно.../ Таким образом, </w:t>
      </w:r>
      <w:r w:rsidRPr="00453901">
        <w:rPr>
          <w:color w:val="auto"/>
          <w:spacing w:val="-3"/>
          <w:sz w:val="28"/>
          <w:szCs w:val="28"/>
        </w:rPr>
        <w:t>приведенные (представленные) материалы свидетельству</w:t>
      </w:r>
      <w:r w:rsidRPr="00453901">
        <w:rPr>
          <w:color w:val="auto"/>
          <w:spacing w:val="-3"/>
          <w:sz w:val="28"/>
          <w:szCs w:val="28"/>
        </w:rPr>
        <w:softHyphen/>
      </w:r>
      <w:r w:rsidRPr="00453901">
        <w:rPr>
          <w:color w:val="auto"/>
          <w:sz w:val="28"/>
          <w:szCs w:val="28"/>
        </w:rPr>
        <w:t>ют .../ Важно, однако, обратить внимание на... (подчерк</w:t>
      </w:r>
      <w:r w:rsidRPr="00453901">
        <w:rPr>
          <w:color w:val="auto"/>
          <w:sz w:val="28"/>
          <w:szCs w:val="28"/>
        </w:rPr>
        <w:softHyphen/>
        <w:t>нуть, что...) / И еще одна характерная особенность...</w:t>
      </w:r>
    </w:p>
    <w:p w:rsidR="00BB147D" w:rsidRPr="00453901" w:rsidRDefault="00BB147D" w:rsidP="004C70E3">
      <w:pPr>
        <w:shd w:val="clear" w:color="auto" w:fill="FFFFFF"/>
        <w:ind w:left="29" w:right="29" w:firstLine="685"/>
        <w:jc w:val="both"/>
        <w:rPr>
          <w:color w:val="auto"/>
          <w:sz w:val="28"/>
          <w:szCs w:val="28"/>
        </w:rPr>
      </w:pPr>
      <w:r w:rsidRPr="00453901">
        <w:rPr>
          <w:color w:val="auto"/>
          <w:spacing w:val="-2"/>
          <w:sz w:val="28"/>
          <w:szCs w:val="28"/>
        </w:rPr>
        <w:t xml:space="preserve">В первую очередь об этом свидетельствует ... / Мы </w:t>
      </w:r>
      <w:r w:rsidRPr="00453901">
        <w:rPr>
          <w:color w:val="auto"/>
          <w:spacing w:val="-5"/>
          <w:sz w:val="28"/>
          <w:szCs w:val="28"/>
        </w:rPr>
        <w:t>это связываем с тем, что... / Изучение ... у... показало следу</w:t>
      </w:r>
      <w:r w:rsidRPr="00453901">
        <w:rPr>
          <w:color w:val="auto"/>
          <w:spacing w:val="-5"/>
          <w:sz w:val="28"/>
          <w:szCs w:val="28"/>
        </w:rPr>
        <w:softHyphen/>
      </w:r>
      <w:r w:rsidRPr="00453901">
        <w:rPr>
          <w:color w:val="auto"/>
          <w:spacing w:val="-2"/>
          <w:sz w:val="28"/>
          <w:szCs w:val="28"/>
        </w:rPr>
        <w:t>ющее (табл....)... / Отметим также, что.../ Этот факт суще</w:t>
      </w:r>
      <w:r w:rsidRPr="00453901">
        <w:rPr>
          <w:color w:val="auto"/>
          <w:spacing w:val="-2"/>
          <w:sz w:val="28"/>
          <w:szCs w:val="28"/>
        </w:rPr>
        <w:softHyphen/>
        <w:t>ственно снижает.../ Нельзя не сказать о том, что.../ Из все</w:t>
      </w:r>
      <w:r w:rsidRPr="00453901">
        <w:rPr>
          <w:color w:val="auto"/>
          <w:spacing w:val="-2"/>
          <w:sz w:val="28"/>
          <w:szCs w:val="28"/>
        </w:rPr>
        <w:softHyphen/>
        <w:t>го вышеперечисленного можно заключить, что...</w:t>
      </w:r>
    </w:p>
    <w:p w:rsidR="00BB147D" w:rsidRPr="00453901" w:rsidRDefault="00BB147D" w:rsidP="004C70E3">
      <w:pPr>
        <w:shd w:val="clear" w:color="auto" w:fill="FFFFFF"/>
        <w:ind w:left="34" w:right="5" w:firstLine="685"/>
        <w:jc w:val="both"/>
        <w:rPr>
          <w:color w:val="auto"/>
          <w:sz w:val="28"/>
          <w:szCs w:val="28"/>
        </w:rPr>
      </w:pPr>
      <w:r w:rsidRPr="00453901">
        <w:rPr>
          <w:color w:val="auto"/>
          <w:spacing w:val="-5"/>
          <w:sz w:val="28"/>
          <w:szCs w:val="28"/>
        </w:rPr>
        <w:t>Другим очевидным моментом является то, что.../ Ин</w:t>
      </w:r>
      <w:r w:rsidRPr="00453901">
        <w:rPr>
          <w:color w:val="auto"/>
          <w:spacing w:val="-5"/>
          <w:sz w:val="28"/>
          <w:szCs w:val="28"/>
        </w:rPr>
        <w:softHyphen/>
      </w:r>
      <w:r w:rsidRPr="00453901">
        <w:rPr>
          <w:color w:val="auto"/>
          <w:spacing w:val="-1"/>
          <w:sz w:val="28"/>
          <w:szCs w:val="28"/>
        </w:rPr>
        <w:t xml:space="preserve">тересную информацию дает показатель... . Это позволяет </w:t>
      </w:r>
      <w:r w:rsidRPr="00453901">
        <w:rPr>
          <w:color w:val="auto"/>
          <w:spacing w:val="-7"/>
          <w:sz w:val="28"/>
          <w:szCs w:val="28"/>
        </w:rPr>
        <w:t>сделать вывод о том, что... зависит от.../ Отличительной осо</w:t>
      </w:r>
      <w:r w:rsidRPr="00453901">
        <w:rPr>
          <w:color w:val="auto"/>
          <w:spacing w:val="-7"/>
          <w:sz w:val="28"/>
          <w:szCs w:val="28"/>
        </w:rPr>
        <w:softHyphen/>
      </w:r>
      <w:r w:rsidRPr="00453901">
        <w:rPr>
          <w:color w:val="auto"/>
          <w:spacing w:val="-3"/>
          <w:sz w:val="28"/>
          <w:szCs w:val="28"/>
        </w:rPr>
        <w:t xml:space="preserve">бенностью разработанной методики (программы, модели, </w:t>
      </w:r>
      <w:r w:rsidRPr="00453901">
        <w:rPr>
          <w:color w:val="auto"/>
          <w:sz w:val="28"/>
          <w:szCs w:val="28"/>
        </w:rPr>
        <w:t>схемы...) является то, что...</w:t>
      </w:r>
    </w:p>
    <w:p w:rsidR="00BB147D" w:rsidRPr="00453901" w:rsidRDefault="00BB147D" w:rsidP="004C70E3">
      <w:pPr>
        <w:shd w:val="clear" w:color="auto" w:fill="FFFFFF"/>
        <w:ind w:left="48" w:firstLine="685"/>
        <w:jc w:val="both"/>
        <w:rPr>
          <w:color w:val="auto"/>
          <w:sz w:val="28"/>
          <w:szCs w:val="28"/>
        </w:rPr>
      </w:pPr>
      <w:r w:rsidRPr="00453901">
        <w:rPr>
          <w:color w:val="auto"/>
          <w:sz w:val="28"/>
          <w:szCs w:val="28"/>
        </w:rPr>
        <w:t>Используя полученные данные, можно .../ Все это указывает на то .../ Эксперимент обосновал .../ Исследо</w:t>
      </w:r>
      <w:r w:rsidRPr="00453901">
        <w:rPr>
          <w:color w:val="auto"/>
          <w:sz w:val="28"/>
          <w:szCs w:val="28"/>
        </w:rPr>
        <w:softHyphen/>
        <w:t xml:space="preserve">вания показали / Проведенный статистический анализ... </w:t>
      </w:r>
      <w:r w:rsidRPr="00453901">
        <w:rPr>
          <w:color w:val="auto"/>
          <w:spacing w:val="-2"/>
          <w:sz w:val="28"/>
          <w:szCs w:val="28"/>
        </w:rPr>
        <w:t>позволил получить среднее арифметическое значение..., а также стандартное отклонение среднего, равное...</w:t>
      </w:r>
    </w:p>
    <w:p w:rsidR="00BB147D" w:rsidRPr="00453901" w:rsidRDefault="00BB147D" w:rsidP="004C70E3">
      <w:pPr>
        <w:shd w:val="clear" w:color="auto" w:fill="FFFFFF"/>
        <w:ind w:left="58" w:firstLine="685"/>
        <w:jc w:val="both"/>
        <w:rPr>
          <w:color w:val="auto"/>
          <w:sz w:val="28"/>
          <w:szCs w:val="28"/>
        </w:rPr>
      </w:pPr>
      <w:r w:rsidRPr="00453901">
        <w:rPr>
          <w:color w:val="auto"/>
          <w:spacing w:val="-3"/>
          <w:sz w:val="28"/>
          <w:szCs w:val="28"/>
        </w:rPr>
        <w:t>Анализ полученных данных показал, что представ</w:t>
      </w:r>
      <w:r w:rsidRPr="00453901">
        <w:rPr>
          <w:color w:val="auto"/>
          <w:spacing w:val="-3"/>
          <w:sz w:val="28"/>
          <w:szCs w:val="28"/>
        </w:rPr>
        <w:softHyphen/>
      </w:r>
      <w:r w:rsidRPr="00453901">
        <w:rPr>
          <w:color w:val="auto"/>
          <w:spacing w:val="-2"/>
          <w:sz w:val="28"/>
          <w:szCs w:val="28"/>
        </w:rPr>
        <w:t>ленные количественные параметры можно охарактеризо</w:t>
      </w:r>
      <w:r w:rsidRPr="00453901">
        <w:rPr>
          <w:color w:val="auto"/>
          <w:spacing w:val="-2"/>
          <w:sz w:val="28"/>
          <w:szCs w:val="28"/>
        </w:rPr>
        <w:softHyphen/>
      </w:r>
      <w:r w:rsidRPr="00453901">
        <w:rPr>
          <w:color w:val="auto"/>
          <w:sz w:val="28"/>
          <w:szCs w:val="28"/>
        </w:rPr>
        <w:t>вать следующим образом.</w:t>
      </w:r>
    </w:p>
    <w:p w:rsidR="00BB147D" w:rsidRPr="00453901" w:rsidRDefault="00BB147D" w:rsidP="004C70E3">
      <w:pPr>
        <w:shd w:val="clear" w:color="auto" w:fill="FFFFFF"/>
        <w:ind w:left="19" w:right="72" w:firstLine="685"/>
        <w:jc w:val="both"/>
        <w:rPr>
          <w:color w:val="auto"/>
          <w:sz w:val="28"/>
          <w:szCs w:val="28"/>
        </w:rPr>
      </w:pPr>
      <w:r w:rsidRPr="00453901">
        <w:rPr>
          <w:color w:val="auto"/>
          <w:spacing w:val="-6"/>
          <w:sz w:val="28"/>
          <w:szCs w:val="28"/>
        </w:rPr>
        <w:t>В то же время четко отмечается тенденция к... / Подоб</w:t>
      </w:r>
      <w:r w:rsidRPr="00453901">
        <w:rPr>
          <w:color w:val="auto"/>
          <w:spacing w:val="-6"/>
          <w:sz w:val="28"/>
          <w:szCs w:val="28"/>
        </w:rPr>
        <w:softHyphen/>
      </w:r>
      <w:r w:rsidRPr="00453901">
        <w:rPr>
          <w:color w:val="auto"/>
          <w:spacing w:val="-3"/>
          <w:sz w:val="28"/>
          <w:szCs w:val="28"/>
        </w:rPr>
        <w:t>ная динамика (уровень, характер) выявлена в многочислен</w:t>
      </w:r>
      <w:r w:rsidRPr="00453901">
        <w:rPr>
          <w:color w:val="auto"/>
          <w:spacing w:val="-3"/>
          <w:sz w:val="28"/>
          <w:szCs w:val="28"/>
        </w:rPr>
        <w:softHyphen/>
      </w:r>
      <w:r w:rsidRPr="00453901">
        <w:rPr>
          <w:color w:val="auto"/>
          <w:sz w:val="28"/>
          <w:szCs w:val="28"/>
        </w:rPr>
        <w:t>ных исследованиях других авторов (</w:t>
      </w:r>
      <w:r w:rsidRPr="00453901">
        <w:rPr>
          <w:color w:val="auto"/>
          <w:sz w:val="28"/>
          <w:szCs w:val="28"/>
          <w:lang w:val="en-US"/>
        </w:rPr>
        <w:t>NN</w:t>
      </w:r>
      <w:r w:rsidRPr="00453901">
        <w:rPr>
          <w:color w:val="auto"/>
          <w:sz w:val="28"/>
          <w:szCs w:val="28"/>
        </w:rPr>
        <w:t>).</w:t>
      </w:r>
    </w:p>
    <w:p w:rsidR="00BB147D" w:rsidRPr="00453901" w:rsidRDefault="00BB147D" w:rsidP="004C70E3">
      <w:pPr>
        <w:shd w:val="clear" w:color="auto" w:fill="FFFFFF"/>
        <w:ind w:left="14" w:right="5" w:firstLine="685"/>
        <w:jc w:val="both"/>
        <w:rPr>
          <w:color w:val="auto"/>
          <w:sz w:val="28"/>
          <w:szCs w:val="28"/>
        </w:rPr>
      </w:pPr>
      <w:r w:rsidRPr="00453901">
        <w:rPr>
          <w:color w:val="auto"/>
          <w:spacing w:val="-3"/>
          <w:sz w:val="28"/>
          <w:szCs w:val="28"/>
        </w:rPr>
        <w:lastRenderedPageBreak/>
        <w:t>Математическая обработка данных показала, что раз</w:t>
      </w:r>
      <w:r w:rsidRPr="00453901">
        <w:rPr>
          <w:color w:val="auto"/>
          <w:spacing w:val="-3"/>
          <w:sz w:val="28"/>
          <w:szCs w:val="28"/>
        </w:rPr>
        <w:softHyphen/>
      </w:r>
      <w:r w:rsidRPr="00453901">
        <w:rPr>
          <w:color w:val="auto"/>
          <w:spacing w:val="-1"/>
          <w:sz w:val="28"/>
          <w:szCs w:val="28"/>
        </w:rPr>
        <w:t xml:space="preserve">личие средних величин... достигает границ статистической </w:t>
      </w:r>
      <w:r w:rsidRPr="00453901">
        <w:rPr>
          <w:color w:val="auto"/>
          <w:spacing w:val="-2"/>
          <w:sz w:val="28"/>
          <w:szCs w:val="28"/>
        </w:rPr>
        <w:t>достоверности (для 5%-ного уровня значимости).</w:t>
      </w:r>
    </w:p>
    <w:p w:rsidR="00BB147D" w:rsidRPr="00453901" w:rsidRDefault="00BB147D" w:rsidP="004C70E3">
      <w:pPr>
        <w:shd w:val="clear" w:color="auto" w:fill="FFFFFF"/>
        <w:ind w:left="48" w:right="5" w:firstLine="685"/>
        <w:jc w:val="both"/>
        <w:rPr>
          <w:color w:val="auto"/>
          <w:sz w:val="28"/>
          <w:szCs w:val="28"/>
        </w:rPr>
      </w:pPr>
      <w:r w:rsidRPr="00453901">
        <w:rPr>
          <w:color w:val="auto"/>
          <w:spacing w:val="-3"/>
          <w:sz w:val="28"/>
          <w:szCs w:val="28"/>
        </w:rPr>
        <w:t>При анализе полученного материала выявляется чет</w:t>
      </w:r>
      <w:r w:rsidRPr="00453901">
        <w:rPr>
          <w:color w:val="auto"/>
          <w:spacing w:val="-3"/>
          <w:sz w:val="28"/>
          <w:szCs w:val="28"/>
        </w:rPr>
        <w:softHyphen/>
      </w:r>
      <w:r w:rsidRPr="00453901">
        <w:rPr>
          <w:color w:val="auto"/>
          <w:sz w:val="28"/>
          <w:szCs w:val="28"/>
        </w:rPr>
        <w:t>ко выраженная зависимость.</w:t>
      </w:r>
    </w:p>
    <w:p w:rsidR="00BB147D" w:rsidRPr="00453901" w:rsidRDefault="00BB147D" w:rsidP="004C70E3">
      <w:pPr>
        <w:shd w:val="clear" w:color="auto" w:fill="FFFFFF"/>
        <w:ind w:left="34" w:right="10" w:firstLine="685"/>
        <w:jc w:val="both"/>
        <w:rPr>
          <w:color w:val="auto"/>
          <w:sz w:val="28"/>
          <w:szCs w:val="28"/>
        </w:rPr>
      </w:pPr>
      <w:r w:rsidRPr="00453901">
        <w:rPr>
          <w:color w:val="auto"/>
          <w:spacing w:val="-1"/>
          <w:sz w:val="28"/>
          <w:szCs w:val="28"/>
        </w:rPr>
        <w:t>Зафиксированное изменение сопровождается.../ По</w:t>
      </w:r>
      <w:r w:rsidRPr="00453901">
        <w:rPr>
          <w:color w:val="auto"/>
          <w:spacing w:val="-1"/>
          <w:sz w:val="28"/>
          <w:szCs w:val="28"/>
        </w:rPr>
        <w:softHyphen/>
      </w:r>
      <w:r w:rsidRPr="00453901">
        <w:rPr>
          <w:color w:val="auto"/>
          <w:sz w:val="28"/>
          <w:szCs w:val="28"/>
        </w:rPr>
        <w:t>лученные данные свидетельствуют об...</w:t>
      </w:r>
    </w:p>
    <w:p w:rsidR="00BB147D" w:rsidRPr="00453901" w:rsidRDefault="00BB147D" w:rsidP="004C70E3">
      <w:pPr>
        <w:shd w:val="clear" w:color="auto" w:fill="FFFFFF"/>
        <w:ind w:left="34" w:right="5" w:firstLine="685"/>
        <w:jc w:val="both"/>
        <w:rPr>
          <w:color w:val="auto"/>
          <w:sz w:val="28"/>
          <w:szCs w:val="28"/>
        </w:rPr>
      </w:pPr>
      <w:r w:rsidRPr="00453901">
        <w:rPr>
          <w:color w:val="auto"/>
          <w:spacing w:val="-3"/>
          <w:sz w:val="28"/>
          <w:szCs w:val="28"/>
        </w:rPr>
        <w:t>Сравнение исходных и конечных данных... характе</w:t>
      </w:r>
      <w:r w:rsidRPr="00453901">
        <w:rPr>
          <w:color w:val="auto"/>
          <w:spacing w:val="-3"/>
          <w:sz w:val="28"/>
          <w:szCs w:val="28"/>
        </w:rPr>
        <w:softHyphen/>
      </w:r>
      <w:r w:rsidRPr="00453901">
        <w:rPr>
          <w:color w:val="auto"/>
          <w:spacing w:val="-5"/>
          <w:sz w:val="28"/>
          <w:szCs w:val="28"/>
        </w:rPr>
        <w:t xml:space="preserve">ристик показало, что в большинстве случаев были получены </w:t>
      </w:r>
      <w:r w:rsidRPr="00453901">
        <w:rPr>
          <w:color w:val="auto"/>
          <w:spacing w:val="-2"/>
          <w:sz w:val="28"/>
          <w:szCs w:val="28"/>
        </w:rPr>
        <w:t>достоверные (для 5%-ного уровня значимости) различия.</w:t>
      </w:r>
    </w:p>
    <w:p w:rsidR="00BB147D" w:rsidRPr="00453901" w:rsidRDefault="00BB147D" w:rsidP="004C70E3">
      <w:pPr>
        <w:shd w:val="clear" w:color="auto" w:fill="FFFFFF"/>
        <w:ind w:left="5" w:right="24" w:firstLine="685"/>
        <w:jc w:val="both"/>
        <w:rPr>
          <w:color w:val="auto"/>
          <w:sz w:val="28"/>
          <w:szCs w:val="28"/>
        </w:rPr>
      </w:pPr>
      <w:r w:rsidRPr="00453901">
        <w:rPr>
          <w:color w:val="auto"/>
          <w:sz w:val="28"/>
          <w:szCs w:val="28"/>
        </w:rPr>
        <w:t>Заслуживает внимания тот факт, что.../ Получен</w:t>
      </w:r>
      <w:r w:rsidRPr="00453901">
        <w:rPr>
          <w:color w:val="auto"/>
          <w:sz w:val="28"/>
          <w:szCs w:val="28"/>
        </w:rPr>
        <w:softHyphen/>
      </w:r>
      <w:r w:rsidRPr="00453901">
        <w:rPr>
          <w:color w:val="auto"/>
          <w:spacing w:val="-5"/>
          <w:sz w:val="28"/>
          <w:szCs w:val="28"/>
        </w:rPr>
        <w:t>ные результаты в целом (в этой части) согласуются с данны</w:t>
      </w:r>
      <w:r w:rsidRPr="00453901">
        <w:rPr>
          <w:color w:val="auto"/>
          <w:spacing w:val="-5"/>
          <w:sz w:val="28"/>
          <w:szCs w:val="28"/>
        </w:rPr>
        <w:softHyphen/>
      </w:r>
      <w:r w:rsidRPr="00453901">
        <w:rPr>
          <w:color w:val="auto"/>
          <w:sz w:val="28"/>
          <w:szCs w:val="28"/>
        </w:rPr>
        <w:t>ми исследований...</w:t>
      </w:r>
    </w:p>
    <w:p w:rsidR="00BB147D" w:rsidRPr="00453901" w:rsidRDefault="00BB147D" w:rsidP="004C70E3">
      <w:pPr>
        <w:shd w:val="clear" w:color="auto" w:fill="FFFFFF"/>
        <w:ind w:right="19" w:firstLine="685"/>
        <w:jc w:val="both"/>
        <w:rPr>
          <w:color w:val="auto"/>
          <w:sz w:val="28"/>
          <w:szCs w:val="28"/>
        </w:rPr>
      </w:pPr>
      <w:r w:rsidRPr="00453901">
        <w:rPr>
          <w:color w:val="auto"/>
          <w:spacing w:val="-1"/>
          <w:sz w:val="28"/>
          <w:szCs w:val="28"/>
        </w:rPr>
        <w:t>Дополнительные аргументы в пользу рассматривае</w:t>
      </w:r>
      <w:r w:rsidRPr="00453901">
        <w:rPr>
          <w:color w:val="auto"/>
          <w:spacing w:val="-1"/>
          <w:sz w:val="28"/>
          <w:szCs w:val="28"/>
        </w:rPr>
        <w:softHyphen/>
      </w:r>
      <w:r w:rsidRPr="00453901">
        <w:rPr>
          <w:color w:val="auto"/>
          <w:spacing w:val="-4"/>
          <w:sz w:val="28"/>
          <w:szCs w:val="28"/>
        </w:rPr>
        <w:t xml:space="preserve">мого положения содержатся в результатах корреляционного </w:t>
      </w:r>
      <w:r w:rsidRPr="00453901">
        <w:rPr>
          <w:color w:val="auto"/>
          <w:sz w:val="28"/>
          <w:szCs w:val="28"/>
        </w:rPr>
        <w:t xml:space="preserve">анализа. / Видимо, именно это обстоятельство.../ Анализ </w:t>
      </w:r>
      <w:r w:rsidRPr="00453901">
        <w:rPr>
          <w:color w:val="auto"/>
          <w:spacing w:val="-2"/>
          <w:sz w:val="28"/>
          <w:szCs w:val="28"/>
        </w:rPr>
        <w:t>данных, приведенных в таблице..., показывает, что...</w:t>
      </w:r>
    </w:p>
    <w:p w:rsidR="00C00AEC" w:rsidRDefault="00C00AEC" w:rsidP="004C70E3">
      <w:pPr>
        <w:shd w:val="clear" w:color="auto" w:fill="FFFFFF"/>
        <w:jc w:val="center"/>
        <w:rPr>
          <w:b/>
          <w:bCs/>
          <w:color w:val="0070C0"/>
          <w:sz w:val="28"/>
          <w:szCs w:val="28"/>
        </w:rPr>
      </w:pPr>
    </w:p>
    <w:p w:rsidR="00BB147D" w:rsidRPr="000740C3" w:rsidRDefault="0065714E" w:rsidP="004C70E3">
      <w:pPr>
        <w:shd w:val="clear" w:color="auto" w:fill="FFFFFF"/>
        <w:jc w:val="center"/>
        <w:rPr>
          <w:b/>
          <w:bCs/>
          <w:i/>
          <w:color w:val="7030A0"/>
          <w:sz w:val="28"/>
          <w:szCs w:val="28"/>
        </w:rPr>
      </w:pPr>
      <w:r w:rsidRPr="000740C3">
        <w:rPr>
          <w:b/>
          <w:bCs/>
          <w:i/>
          <w:color w:val="7030A0"/>
          <w:sz w:val="28"/>
          <w:szCs w:val="28"/>
        </w:rPr>
        <w:t>Наиболее употребляемые</w:t>
      </w:r>
      <w:r w:rsidR="00BB147D" w:rsidRPr="000740C3">
        <w:rPr>
          <w:b/>
          <w:bCs/>
          <w:i/>
          <w:color w:val="7030A0"/>
          <w:sz w:val="28"/>
          <w:szCs w:val="28"/>
        </w:rPr>
        <w:t xml:space="preserve"> </w:t>
      </w:r>
      <w:r w:rsidRPr="000740C3">
        <w:rPr>
          <w:b/>
          <w:bCs/>
          <w:i/>
          <w:color w:val="7030A0"/>
          <w:sz w:val="28"/>
          <w:szCs w:val="28"/>
        </w:rPr>
        <w:t>логические конструкции для</w:t>
      </w:r>
      <w:r w:rsidR="000740C3">
        <w:rPr>
          <w:b/>
          <w:bCs/>
          <w:i/>
          <w:color w:val="7030A0"/>
          <w:sz w:val="28"/>
          <w:szCs w:val="28"/>
        </w:rPr>
        <w:t xml:space="preserve"> </w:t>
      </w:r>
      <w:r w:rsidRPr="000740C3">
        <w:rPr>
          <w:b/>
          <w:bCs/>
          <w:i/>
          <w:color w:val="7030A0"/>
          <w:sz w:val="28"/>
          <w:szCs w:val="28"/>
        </w:rPr>
        <w:t>формулирования выводов</w:t>
      </w:r>
      <w:r w:rsidR="00BB147D" w:rsidRPr="000740C3">
        <w:rPr>
          <w:b/>
          <w:bCs/>
          <w:i/>
          <w:color w:val="7030A0"/>
          <w:sz w:val="28"/>
          <w:szCs w:val="28"/>
        </w:rPr>
        <w:t xml:space="preserve"> </w:t>
      </w:r>
      <w:r w:rsidRPr="000740C3">
        <w:rPr>
          <w:b/>
          <w:bCs/>
          <w:i/>
          <w:color w:val="7030A0"/>
          <w:sz w:val="28"/>
          <w:szCs w:val="28"/>
        </w:rPr>
        <w:t>исследовательской работы</w:t>
      </w:r>
    </w:p>
    <w:p w:rsidR="00D973EB" w:rsidRPr="00D973EB" w:rsidRDefault="00D973EB" w:rsidP="004C70E3">
      <w:pPr>
        <w:shd w:val="clear" w:color="auto" w:fill="FFFFFF"/>
        <w:jc w:val="center"/>
        <w:rPr>
          <w:color w:val="0070C0"/>
          <w:sz w:val="28"/>
          <w:szCs w:val="28"/>
        </w:rPr>
      </w:pPr>
    </w:p>
    <w:p w:rsidR="00BB147D" w:rsidRPr="00453901" w:rsidRDefault="00BB147D" w:rsidP="004C70E3">
      <w:pPr>
        <w:shd w:val="clear" w:color="auto" w:fill="FFFFFF"/>
        <w:ind w:left="19" w:right="5" w:firstLine="685"/>
        <w:jc w:val="both"/>
        <w:rPr>
          <w:color w:val="auto"/>
          <w:sz w:val="28"/>
          <w:szCs w:val="28"/>
        </w:rPr>
      </w:pPr>
      <w:r w:rsidRPr="00453901">
        <w:rPr>
          <w:color w:val="auto"/>
          <w:spacing w:val="-4"/>
          <w:sz w:val="28"/>
          <w:szCs w:val="28"/>
        </w:rPr>
        <w:t>Выявлено, доказано, обнаружено, обосновано, опре</w:t>
      </w:r>
      <w:r w:rsidRPr="00453901">
        <w:rPr>
          <w:color w:val="auto"/>
          <w:spacing w:val="-4"/>
          <w:sz w:val="28"/>
          <w:szCs w:val="28"/>
        </w:rPr>
        <w:softHyphen/>
      </w:r>
      <w:r w:rsidRPr="00453901">
        <w:rPr>
          <w:color w:val="auto"/>
          <w:spacing w:val="-1"/>
          <w:sz w:val="28"/>
          <w:szCs w:val="28"/>
        </w:rPr>
        <w:t>делено, подтверждено, показано, установлено, анализ по</w:t>
      </w:r>
      <w:r w:rsidRPr="00453901">
        <w:rPr>
          <w:color w:val="auto"/>
          <w:spacing w:val="-1"/>
          <w:sz w:val="28"/>
          <w:szCs w:val="28"/>
        </w:rPr>
        <w:softHyphen/>
      </w:r>
      <w:r w:rsidRPr="00453901">
        <w:rPr>
          <w:color w:val="auto"/>
          <w:sz w:val="28"/>
          <w:szCs w:val="28"/>
        </w:rPr>
        <w:t>казал, что...</w:t>
      </w:r>
    </w:p>
    <w:p w:rsidR="00BB147D" w:rsidRPr="00D973EB" w:rsidRDefault="00BB147D" w:rsidP="004C70E3">
      <w:pPr>
        <w:shd w:val="clear" w:color="auto" w:fill="FFFFFF"/>
        <w:ind w:firstLine="685"/>
        <w:jc w:val="both"/>
        <w:rPr>
          <w:color w:val="auto"/>
          <w:sz w:val="28"/>
          <w:szCs w:val="28"/>
        </w:rPr>
      </w:pPr>
      <w:r w:rsidRPr="00D973EB">
        <w:rPr>
          <w:b/>
          <w:bCs/>
          <w:iCs/>
          <w:color w:val="auto"/>
          <w:spacing w:val="-12"/>
          <w:sz w:val="28"/>
          <w:szCs w:val="28"/>
        </w:rPr>
        <w:t>Классифицированы, систематизированы, сформули</w:t>
      </w:r>
      <w:r w:rsidRPr="00D973EB">
        <w:rPr>
          <w:b/>
          <w:bCs/>
          <w:iCs/>
          <w:color w:val="auto"/>
          <w:spacing w:val="-12"/>
          <w:sz w:val="28"/>
          <w:szCs w:val="28"/>
        </w:rPr>
        <w:softHyphen/>
      </w:r>
      <w:r w:rsidRPr="00D973EB">
        <w:rPr>
          <w:b/>
          <w:bCs/>
          <w:iCs/>
          <w:color w:val="auto"/>
          <w:sz w:val="28"/>
          <w:szCs w:val="28"/>
        </w:rPr>
        <w:t xml:space="preserve">рованы... </w:t>
      </w:r>
      <w:r w:rsidRPr="00D973EB">
        <w:rPr>
          <w:color w:val="auto"/>
          <w:sz w:val="28"/>
          <w:szCs w:val="28"/>
        </w:rPr>
        <w:t xml:space="preserve">современные концепции (терминологические </w:t>
      </w:r>
      <w:r w:rsidRPr="00D973EB">
        <w:rPr>
          <w:color w:val="auto"/>
          <w:spacing w:val="-2"/>
          <w:sz w:val="28"/>
          <w:szCs w:val="28"/>
        </w:rPr>
        <w:t>предпосылки, концептуальные положения, конструктив</w:t>
      </w:r>
      <w:r w:rsidRPr="00D973EB">
        <w:rPr>
          <w:color w:val="auto"/>
          <w:spacing w:val="-2"/>
          <w:sz w:val="28"/>
          <w:szCs w:val="28"/>
        </w:rPr>
        <w:softHyphen/>
      </w:r>
      <w:r w:rsidRPr="00D973EB">
        <w:rPr>
          <w:color w:val="auto"/>
          <w:sz w:val="28"/>
          <w:szCs w:val="28"/>
        </w:rPr>
        <w:t xml:space="preserve">ные решения, определяющие суждения, интегративные </w:t>
      </w:r>
      <w:r w:rsidRPr="00D973EB">
        <w:rPr>
          <w:color w:val="auto"/>
          <w:spacing w:val="-1"/>
          <w:sz w:val="28"/>
          <w:szCs w:val="28"/>
        </w:rPr>
        <w:t>тенденции, приоритетные новации, направления, альтер</w:t>
      </w:r>
      <w:r w:rsidRPr="00D973EB">
        <w:rPr>
          <w:color w:val="auto"/>
          <w:spacing w:val="-1"/>
          <w:sz w:val="28"/>
          <w:szCs w:val="28"/>
        </w:rPr>
        <w:softHyphen/>
      </w:r>
      <w:r w:rsidRPr="00D973EB">
        <w:rPr>
          <w:color w:val="auto"/>
          <w:spacing w:val="-2"/>
          <w:sz w:val="28"/>
          <w:szCs w:val="28"/>
        </w:rPr>
        <w:t>нативные предложения, педагогические технологии...)...</w:t>
      </w:r>
    </w:p>
    <w:p w:rsidR="00BB147D" w:rsidRPr="00D973EB" w:rsidRDefault="00BB147D" w:rsidP="004C70E3">
      <w:pPr>
        <w:shd w:val="clear" w:color="auto" w:fill="FFFFFF"/>
        <w:ind w:left="24" w:right="5" w:firstLine="685"/>
        <w:jc w:val="both"/>
        <w:rPr>
          <w:color w:val="auto"/>
          <w:sz w:val="28"/>
          <w:szCs w:val="28"/>
        </w:rPr>
      </w:pPr>
      <w:r w:rsidRPr="00D973EB">
        <w:rPr>
          <w:b/>
          <w:bCs/>
          <w:iCs/>
          <w:color w:val="auto"/>
          <w:spacing w:val="-9"/>
          <w:sz w:val="28"/>
          <w:szCs w:val="28"/>
        </w:rPr>
        <w:t>Выявлена, изучена, обозначена, обоснована, отмече</w:t>
      </w:r>
      <w:r w:rsidRPr="00D973EB">
        <w:rPr>
          <w:b/>
          <w:bCs/>
          <w:iCs/>
          <w:color w:val="auto"/>
          <w:spacing w:val="-9"/>
          <w:sz w:val="28"/>
          <w:szCs w:val="28"/>
        </w:rPr>
        <w:softHyphen/>
      </w:r>
      <w:r w:rsidRPr="00D973EB">
        <w:rPr>
          <w:b/>
          <w:bCs/>
          <w:iCs/>
          <w:color w:val="auto"/>
          <w:spacing w:val="-8"/>
          <w:sz w:val="28"/>
          <w:szCs w:val="28"/>
        </w:rPr>
        <w:t xml:space="preserve">на, определена, показана, подтверждена, рассмотрена </w:t>
      </w:r>
      <w:r w:rsidRPr="00D973EB">
        <w:rPr>
          <w:color w:val="auto"/>
          <w:spacing w:val="-8"/>
          <w:sz w:val="28"/>
          <w:szCs w:val="28"/>
        </w:rPr>
        <w:t>ди</w:t>
      </w:r>
      <w:r w:rsidRPr="00D973EB">
        <w:rPr>
          <w:color w:val="auto"/>
          <w:spacing w:val="-8"/>
          <w:sz w:val="28"/>
          <w:szCs w:val="28"/>
        </w:rPr>
        <w:softHyphen/>
      </w:r>
      <w:r w:rsidRPr="00D973EB">
        <w:rPr>
          <w:color w:val="auto"/>
          <w:spacing w:val="-4"/>
          <w:sz w:val="28"/>
          <w:szCs w:val="28"/>
        </w:rPr>
        <w:t xml:space="preserve">намика (тенденция, технология, зависимость, взаимосвязь, </w:t>
      </w:r>
      <w:r w:rsidRPr="00D973EB">
        <w:rPr>
          <w:color w:val="auto"/>
          <w:spacing w:val="-6"/>
          <w:sz w:val="28"/>
          <w:szCs w:val="28"/>
        </w:rPr>
        <w:t xml:space="preserve">роль, необходимость, возможность, структура, особенность, </w:t>
      </w:r>
      <w:r w:rsidRPr="00D973EB">
        <w:rPr>
          <w:color w:val="auto"/>
          <w:sz w:val="28"/>
          <w:szCs w:val="28"/>
        </w:rPr>
        <w:t xml:space="preserve">воздействие, значение, отличие, условия, эффективность </w:t>
      </w:r>
      <w:r w:rsidRPr="00D973EB">
        <w:rPr>
          <w:color w:val="auto"/>
          <w:spacing w:val="-1"/>
          <w:sz w:val="28"/>
          <w:szCs w:val="28"/>
        </w:rPr>
        <w:t>различия, факторы, принципиальные подходы, целесооб</w:t>
      </w:r>
      <w:r w:rsidRPr="00D973EB">
        <w:rPr>
          <w:color w:val="auto"/>
          <w:spacing w:val="-1"/>
          <w:sz w:val="28"/>
          <w:szCs w:val="28"/>
        </w:rPr>
        <w:softHyphen/>
      </w:r>
      <w:r w:rsidRPr="00D973EB">
        <w:rPr>
          <w:color w:val="auto"/>
          <w:sz w:val="28"/>
          <w:szCs w:val="28"/>
        </w:rPr>
        <w:t>разность использования)...</w:t>
      </w:r>
    </w:p>
    <w:p w:rsidR="00BB147D" w:rsidRPr="00D973EB" w:rsidRDefault="00BB147D" w:rsidP="004C70E3">
      <w:pPr>
        <w:shd w:val="clear" w:color="auto" w:fill="FFFFFF"/>
        <w:ind w:left="24" w:right="19" w:firstLine="685"/>
        <w:jc w:val="both"/>
        <w:rPr>
          <w:color w:val="auto"/>
          <w:sz w:val="28"/>
          <w:szCs w:val="28"/>
        </w:rPr>
      </w:pPr>
      <w:r w:rsidRPr="00D973EB">
        <w:rPr>
          <w:b/>
          <w:bCs/>
          <w:iCs/>
          <w:color w:val="auto"/>
          <w:spacing w:val="-5"/>
          <w:sz w:val="28"/>
          <w:szCs w:val="28"/>
        </w:rPr>
        <w:t xml:space="preserve">Дана оценка </w:t>
      </w:r>
      <w:r w:rsidRPr="00D973EB">
        <w:rPr>
          <w:color w:val="auto"/>
          <w:spacing w:val="-5"/>
          <w:sz w:val="28"/>
          <w:szCs w:val="28"/>
        </w:rPr>
        <w:t>процессу (ходу, восстановительным ме</w:t>
      </w:r>
      <w:r w:rsidRPr="00D973EB">
        <w:rPr>
          <w:color w:val="auto"/>
          <w:spacing w:val="-5"/>
          <w:sz w:val="28"/>
          <w:szCs w:val="28"/>
        </w:rPr>
        <w:softHyphen/>
      </w:r>
      <w:r w:rsidRPr="00D973EB">
        <w:rPr>
          <w:color w:val="auto"/>
          <w:spacing w:val="-4"/>
          <w:sz w:val="28"/>
          <w:szCs w:val="28"/>
        </w:rPr>
        <w:t>роприятиям, эффективности, взаимосвязи, тенденции, спе</w:t>
      </w:r>
      <w:r w:rsidRPr="00D973EB">
        <w:rPr>
          <w:color w:val="auto"/>
          <w:spacing w:val="-4"/>
          <w:sz w:val="28"/>
          <w:szCs w:val="28"/>
        </w:rPr>
        <w:softHyphen/>
      </w:r>
      <w:r w:rsidRPr="00D973EB">
        <w:rPr>
          <w:color w:val="auto"/>
          <w:spacing w:val="-1"/>
          <w:sz w:val="28"/>
          <w:szCs w:val="28"/>
        </w:rPr>
        <w:t>цифике, мнению, положению, спектру мнений...)...</w:t>
      </w:r>
    </w:p>
    <w:p w:rsidR="00BB147D" w:rsidRPr="00D973EB" w:rsidRDefault="00BB147D" w:rsidP="004C70E3">
      <w:pPr>
        <w:shd w:val="clear" w:color="auto" w:fill="FFFFFF"/>
        <w:ind w:left="29" w:right="24" w:firstLine="685"/>
        <w:jc w:val="both"/>
        <w:rPr>
          <w:color w:val="auto"/>
          <w:sz w:val="28"/>
          <w:szCs w:val="28"/>
        </w:rPr>
      </w:pPr>
      <w:r w:rsidRPr="00D973EB">
        <w:rPr>
          <w:b/>
          <w:bCs/>
          <w:iCs/>
          <w:color w:val="auto"/>
          <w:spacing w:val="-2"/>
          <w:sz w:val="28"/>
          <w:szCs w:val="28"/>
        </w:rPr>
        <w:t xml:space="preserve">Предложен (обоснован) </w:t>
      </w:r>
      <w:r w:rsidRPr="00D973EB">
        <w:rPr>
          <w:color w:val="auto"/>
          <w:spacing w:val="-2"/>
          <w:sz w:val="28"/>
          <w:szCs w:val="28"/>
        </w:rPr>
        <w:t xml:space="preserve">способ (вариант, формы, </w:t>
      </w:r>
      <w:r w:rsidRPr="00D973EB">
        <w:rPr>
          <w:color w:val="auto"/>
          <w:spacing w:val="-3"/>
          <w:sz w:val="28"/>
          <w:szCs w:val="28"/>
        </w:rPr>
        <w:t xml:space="preserve">методический подход, выполнения движений, установки, </w:t>
      </w:r>
      <w:r w:rsidRPr="00D973EB">
        <w:rPr>
          <w:color w:val="auto"/>
          <w:spacing w:val="-1"/>
          <w:sz w:val="28"/>
          <w:szCs w:val="28"/>
        </w:rPr>
        <w:t>показатели, приемы, мероприятия, комплекс мер...)...</w:t>
      </w:r>
    </w:p>
    <w:p w:rsidR="00BB147D" w:rsidRPr="00D973EB" w:rsidRDefault="00BB147D" w:rsidP="004C70E3">
      <w:pPr>
        <w:shd w:val="clear" w:color="auto" w:fill="FFFFFF"/>
        <w:ind w:left="24" w:right="24" w:firstLine="685"/>
        <w:jc w:val="both"/>
        <w:rPr>
          <w:color w:val="auto"/>
          <w:sz w:val="28"/>
          <w:szCs w:val="28"/>
        </w:rPr>
      </w:pPr>
      <w:r w:rsidRPr="00D973EB">
        <w:rPr>
          <w:b/>
          <w:bCs/>
          <w:iCs/>
          <w:color w:val="auto"/>
          <w:spacing w:val="-7"/>
          <w:sz w:val="28"/>
          <w:szCs w:val="28"/>
        </w:rPr>
        <w:t xml:space="preserve">Осуществлен анализ </w:t>
      </w:r>
      <w:r w:rsidRPr="00D973EB">
        <w:rPr>
          <w:color w:val="auto"/>
          <w:spacing w:val="-7"/>
          <w:sz w:val="28"/>
          <w:szCs w:val="28"/>
        </w:rPr>
        <w:t>(комплекс мер, оценка, диагно</w:t>
      </w:r>
      <w:r w:rsidRPr="00D973EB">
        <w:rPr>
          <w:color w:val="auto"/>
          <w:spacing w:val="-7"/>
          <w:sz w:val="28"/>
          <w:szCs w:val="28"/>
        </w:rPr>
        <w:softHyphen/>
      </w:r>
      <w:r w:rsidRPr="00D973EB">
        <w:rPr>
          <w:color w:val="auto"/>
          <w:sz w:val="28"/>
          <w:szCs w:val="28"/>
        </w:rPr>
        <w:t>стика...)...</w:t>
      </w:r>
    </w:p>
    <w:p w:rsidR="00BB147D" w:rsidRPr="00D973EB" w:rsidRDefault="00BB147D" w:rsidP="004C70E3">
      <w:pPr>
        <w:shd w:val="clear" w:color="auto" w:fill="FFFFFF"/>
        <w:ind w:left="24" w:right="19" w:firstLine="685"/>
        <w:jc w:val="both"/>
        <w:rPr>
          <w:color w:val="auto"/>
          <w:sz w:val="28"/>
          <w:szCs w:val="28"/>
        </w:rPr>
      </w:pPr>
      <w:r w:rsidRPr="00D973EB">
        <w:rPr>
          <w:b/>
          <w:bCs/>
          <w:iCs/>
          <w:color w:val="auto"/>
          <w:spacing w:val="-11"/>
          <w:sz w:val="28"/>
          <w:szCs w:val="28"/>
        </w:rPr>
        <w:t xml:space="preserve">Выявлены, определены, разработаны </w:t>
      </w:r>
      <w:r w:rsidRPr="00D973EB">
        <w:rPr>
          <w:color w:val="auto"/>
          <w:spacing w:val="-11"/>
          <w:sz w:val="28"/>
          <w:szCs w:val="28"/>
        </w:rPr>
        <w:t xml:space="preserve">информативные </w:t>
      </w:r>
      <w:r w:rsidRPr="00D973EB">
        <w:rPr>
          <w:color w:val="auto"/>
          <w:spacing w:val="-6"/>
          <w:sz w:val="28"/>
          <w:szCs w:val="28"/>
        </w:rPr>
        <w:t>(нормативные) показатели (тесты, элементы, факторы, ком</w:t>
      </w:r>
      <w:r w:rsidRPr="00D973EB">
        <w:rPr>
          <w:color w:val="auto"/>
          <w:spacing w:val="-6"/>
          <w:sz w:val="28"/>
          <w:szCs w:val="28"/>
        </w:rPr>
        <w:softHyphen/>
      </w:r>
      <w:r w:rsidRPr="00D973EB">
        <w:rPr>
          <w:color w:val="auto"/>
          <w:spacing w:val="-3"/>
          <w:sz w:val="28"/>
          <w:szCs w:val="28"/>
        </w:rPr>
        <w:t>поненты, параметры, модельные характеристики...)...</w:t>
      </w:r>
    </w:p>
    <w:p w:rsidR="00BB147D" w:rsidRPr="00D973EB" w:rsidRDefault="00BB147D" w:rsidP="004C70E3">
      <w:pPr>
        <w:shd w:val="clear" w:color="auto" w:fill="FFFFFF"/>
        <w:ind w:left="14" w:right="14" w:firstLine="685"/>
        <w:jc w:val="both"/>
        <w:rPr>
          <w:color w:val="auto"/>
          <w:sz w:val="28"/>
          <w:szCs w:val="28"/>
        </w:rPr>
      </w:pPr>
      <w:r w:rsidRPr="00D973EB">
        <w:rPr>
          <w:b/>
          <w:bCs/>
          <w:iCs/>
          <w:color w:val="auto"/>
          <w:spacing w:val="-3"/>
          <w:sz w:val="28"/>
          <w:szCs w:val="28"/>
        </w:rPr>
        <w:t xml:space="preserve">Исследование </w:t>
      </w:r>
      <w:r w:rsidRPr="00D973EB">
        <w:rPr>
          <w:color w:val="auto"/>
          <w:spacing w:val="-3"/>
          <w:sz w:val="28"/>
          <w:szCs w:val="28"/>
        </w:rPr>
        <w:t xml:space="preserve">подтвердило (установило, указывает </w:t>
      </w:r>
      <w:r w:rsidRPr="00D973EB">
        <w:rPr>
          <w:color w:val="auto"/>
          <w:spacing w:val="-1"/>
          <w:sz w:val="28"/>
          <w:szCs w:val="28"/>
        </w:rPr>
        <w:t>на..., показало, выявило, доказало, обосновало, дополни</w:t>
      </w:r>
      <w:r w:rsidRPr="00D973EB">
        <w:rPr>
          <w:color w:val="auto"/>
          <w:spacing w:val="-1"/>
          <w:sz w:val="28"/>
          <w:szCs w:val="28"/>
        </w:rPr>
        <w:softHyphen/>
        <w:t>ло, уточнило, конкретизировало, обобщило...)...</w:t>
      </w:r>
    </w:p>
    <w:p w:rsidR="00BB147D" w:rsidRPr="00D973EB" w:rsidRDefault="00BB147D" w:rsidP="004C70E3">
      <w:pPr>
        <w:shd w:val="clear" w:color="auto" w:fill="FFFFFF"/>
        <w:ind w:left="120" w:firstLine="685"/>
        <w:jc w:val="both"/>
        <w:rPr>
          <w:color w:val="auto"/>
          <w:sz w:val="28"/>
          <w:szCs w:val="28"/>
        </w:rPr>
      </w:pPr>
      <w:r w:rsidRPr="00D973EB">
        <w:rPr>
          <w:b/>
          <w:iCs/>
          <w:color w:val="auto"/>
          <w:spacing w:val="-2"/>
          <w:sz w:val="28"/>
          <w:szCs w:val="28"/>
        </w:rPr>
        <w:lastRenderedPageBreak/>
        <w:t>В ходе</w:t>
      </w:r>
      <w:r w:rsidRPr="00D973EB">
        <w:rPr>
          <w:iCs/>
          <w:color w:val="auto"/>
          <w:spacing w:val="-2"/>
          <w:sz w:val="28"/>
          <w:szCs w:val="28"/>
        </w:rPr>
        <w:t xml:space="preserve"> </w:t>
      </w:r>
      <w:r w:rsidRPr="00D973EB">
        <w:rPr>
          <w:color w:val="auto"/>
          <w:spacing w:val="-2"/>
          <w:sz w:val="28"/>
          <w:szCs w:val="28"/>
        </w:rPr>
        <w:t>изучения (исследования, анализа, рассмотре</w:t>
      </w:r>
      <w:r w:rsidRPr="00D973EB">
        <w:rPr>
          <w:color w:val="auto"/>
          <w:spacing w:val="-2"/>
          <w:sz w:val="28"/>
          <w:szCs w:val="28"/>
        </w:rPr>
        <w:softHyphen/>
      </w:r>
      <w:r w:rsidRPr="00D973EB">
        <w:rPr>
          <w:color w:val="auto"/>
          <w:spacing w:val="-5"/>
          <w:sz w:val="28"/>
          <w:szCs w:val="28"/>
        </w:rPr>
        <w:t>ния, наблюдения, эксперимента...) получены данные, адек</w:t>
      </w:r>
      <w:r w:rsidRPr="00D973EB">
        <w:rPr>
          <w:color w:val="auto"/>
          <w:spacing w:val="-5"/>
          <w:sz w:val="28"/>
          <w:szCs w:val="28"/>
        </w:rPr>
        <w:softHyphen/>
      </w:r>
      <w:r w:rsidRPr="00D973EB">
        <w:rPr>
          <w:color w:val="auto"/>
          <w:spacing w:val="-1"/>
          <w:sz w:val="28"/>
          <w:szCs w:val="28"/>
        </w:rPr>
        <w:t>ватные поставленным задачам исследования.</w:t>
      </w:r>
    </w:p>
    <w:p w:rsidR="00BB147D" w:rsidRPr="00D973EB" w:rsidRDefault="00BB147D" w:rsidP="004C70E3">
      <w:pPr>
        <w:shd w:val="clear" w:color="auto" w:fill="FFFFFF"/>
        <w:ind w:left="115" w:right="14" w:firstLine="685"/>
        <w:jc w:val="both"/>
        <w:rPr>
          <w:color w:val="auto"/>
          <w:sz w:val="28"/>
          <w:szCs w:val="28"/>
        </w:rPr>
      </w:pPr>
      <w:r w:rsidRPr="00D973EB">
        <w:rPr>
          <w:b/>
          <w:bCs/>
          <w:iCs/>
          <w:color w:val="auto"/>
          <w:spacing w:val="-5"/>
          <w:sz w:val="28"/>
          <w:szCs w:val="28"/>
        </w:rPr>
        <w:t xml:space="preserve">Представляется </w:t>
      </w:r>
      <w:r w:rsidRPr="00D973EB">
        <w:rPr>
          <w:color w:val="auto"/>
          <w:spacing w:val="-5"/>
          <w:sz w:val="28"/>
          <w:szCs w:val="28"/>
        </w:rPr>
        <w:t>возможным (вероятным, очевид</w:t>
      </w:r>
      <w:r w:rsidRPr="00D973EB">
        <w:rPr>
          <w:color w:val="auto"/>
          <w:spacing w:val="-5"/>
          <w:sz w:val="28"/>
          <w:szCs w:val="28"/>
        </w:rPr>
        <w:softHyphen/>
      </w:r>
      <w:r w:rsidRPr="00D973EB">
        <w:rPr>
          <w:color w:val="auto"/>
          <w:sz w:val="28"/>
          <w:szCs w:val="28"/>
        </w:rPr>
        <w:t>ным...)...</w:t>
      </w:r>
    </w:p>
    <w:p w:rsidR="00BB147D" w:rsidRPr="00453901" w:rsidRDefault="00BB147D" w:rsidP="004C70E3">
      <w:pPr>
        <w:shd w:val="clear" w:color="auto" w:fill="FFFFFF"/>
        <w:ind w:left="86" w:right="24" w:firstLine="685"/>
        <w:jc w:val="both"/>
        <w:rPr>
          <w:color w:val="auto"/>
          <w:sz w:val="28"/>
          <w:szCs w:val="28"/>
        </w:rPr>
      </w:pPr>
      <w:r w:rsidRPr="00D973EB">
        <w:rPr>
          <w:b/>
          <w:bCs/>
          <w:iCs/>
          <w:color w:val="auto"/>
          <w:spacing w:val="-4"/>
          <w:sz w:val="28"/>
          <w:szCs w:val="28"/>
        </w:rPr>
        <w:t xml:space="preserve">Результаты </w:t>
      </w:r>
      <w:r w:rsidRPr="00D973EB">
        <w:rPr>
          <w:color w:val="auto"/>
          <w:spacing w:val="-4"/>
          <w:sz w:val="28"/>
          <w:szCs w:val="28"/>
        </w:rPr>
        <w:t xml:space="preserve">исследования (эксперимента, анализа, </w:t>
      </w:r>
      <w:r w:rsidRPr="00D973EB">
        <w:rPr>
          <w:color w:val="auto"/>
          <w:spacing w:val="-5"/>
          <w:sz w:val="28"/>
          <w:szCs w:val="28"/>
        </w:rPr>
        <w:t>наблюдения)</w:t>
      </w:r>
      <w:r w:rsidRPr="00453901">
        <w:rPr>
          <w:color w:val="auto"/>
          <w:spacing w:val="-5"/>
          <w:sz w:val="28"/>
          <w:szCs w:val="28"/>
        </w:rPr>
        <w:t xml:space="preserve"> позволяют сделать вывод... (заключить, пред</w:t>
      </w:r>
      <w:r w:rsidRPr="00453901">
        <w:rPr>
          <w:color w:val="auto"/>
          <w:spacing w:val="-5"/>
          <w:sz w:val="28"/>
          <w:szCs w:val="28"/>
        </w:rPr>
        <w:softHyphen/>
        <w:t>ставить, рассмотреть, свидетельствуют, подтверждают, до</w:t>
      </w:r>
      <w:r w:rsidRPr="00453901">
        <w:rPr>
          <w:color w:val="auto"/>
          <w:spacing w:val="-5"/>
          <w:sz w:val="28"/>
          <w:szCs w:val="28"/>
        </w:rPr>
        <w:softHyphen/>
      </w:r>
      <w:r w:rsidRPr="00453901">
        <w:rPr>
          <w:color w:val="auto"/>
          <w:spacing w:val="-2"/>
          <w:sz w:val="28"/>
          <w:szCs w:val="28"/>
        </w:rPr>
        <w:t>казывают, обобщают, обосновывают, определяют, харак</w:t>
      </w:r>
      <w:r w:rsidRPr="00453901">
        <w:rPr>
          <w:color w:val="auto"/>
          <w:spacing w:val="-2"/>
          <w:sz w:val="28"/>
          <w:szCs w:val="28"/>
        </w:rPr>
        <w:softHyphen/>
      </w:r>
      <w:r w:rsidRPr="00453901">
        <w:rPr>
          <w:color w:val="auto"/>
          <w:sz w:val="28"/>
          <w:szCs w:val="28"/>
        </w:rPr>
        <w:t>теризуют), выявить тенденцию...</w:t>
      </w:r>
    </w:p>
    <w:p w:rsidR="00BB147D" w:rsidRPr="00453901" w:rsidRDefault="00BB147D" w:rsidP="004C70E3">
      <w:pPr>
        <w:shd w:val="clear" w:color="auto" w:fill="FFFFFF"/>
        <w:ind w:left="101" w:right="5" w:firstLine="685"/>
        <w:jc w:val="both"/>
        <w:rPr>
          <w:color w:val="auto"/>
          <w:sz w:val="28"/>
          <w:szCs w:val="28"/>
        </w:rPr>
      </w:pPr>
      <w:r w:rsidRPr="00453901">
        <w:rPr>
          <w:color w:val="auto"/>
          <w:spacing w:val="-4"/>
          <w:sz w:val="28"/>
          <w:szCs w:val="28"/>
        </w:rPr>
        <w:t xml:space="preserve">«Полученные материалы еще не дают оснований со </w:t>
      </w:r>
      <w:r w:rsidRPr="00453901">
        <w:rPr>
          <w:color w:val="auto"/>
          <w:spacing w:val="-3"/>
          <w:sz w:val="28"/>
          <w:szCs w:val="28"/>
        </w:rPr>
        <w:t xml:space="preserve">всей уверенностью делать окончательное (безошибочное, </w:t>
      </w:r>
      <w:r w:rsidRPr="00453901">
        <w:rPr>
          <w:color w:val="auto"/>
          <w:spacing w:val="-2"/>
          <w:sz w:val="28"/>
          <w:szCs w:val="28"/>
        </w:rPr>
        <w:t>определенное, конкретное...) толкование процессам, про</w:t>
      </w:r>
      <w:r w:rsidRPr="00453901">
        <w:rPr>
          <w:color w:val="auto"/>
          <w:spacing w:val="-2"/>
          <w:sz w:val="28"/>
          <w:szCs w:val="28"/>
        </w:rPr>
        <w:softHyphen/>
        <w:t>исходящим</w:t>
      </w:r>
      <w:r w:rsidR="007F626F">
        <w:rPr>
          <w:color w:val="auto"/>
          <w:spacing w:val="-2"/>
          <w:sz w:val="28"/>
          <w:szCs w:val="28"/>
        </w:rPr>
        <w:t xml:space="preserve"> </w:t>
      </w:r>
      <w:r w:rsidRPr="00453901">
        <w:rPr>
          <w:color w:val="auto"/>
          <w:spacing w:val="-2"/>
          <w:sz w:val="28"/>
          <w:szCs w:val="28"/>
        </w:rPr>
        <w:t>...</w:t>
      </w:r>
      <w:r w:rsidR="007F626F">
        <w:rPr>
          <w:color w:val="auto"/>
          <w:spacing w:val="-2"/>
          <w:sz w:val="28"/>
          <w:szCs w:val="28"/>
        </w:rPr>
        <w:t>...</w:t>
      </w:r>
      <w:r w:rsidRPr="00453901">
        <w:rPr>
          <w:color w:val="auto"/>
          <w:spacing w:val="-2"/>
          <w:sz w:val="28"/>
          <w:szCs w:val="28"/>
        </w:rPr>
        <w:t xml:space="preserve"> Необходимы обширные исследования для суждения о том, какие именно механизмы (компоненты, </w:t>
      </w:r>
      <w:r w:rsidRPr="00453901">
        <w:rPr>
          <w:color w:val="auto"/>
          <w:sz w:val="28"/>
          <w:szCs w:val="28"/>
        </w:rPr>
        <w:t xml:space="preserve">параметры, связи, образования, структуры, элементы...) </w:t>
      </w:r>
      <w:r w:rsidRPr="00453901">
        <w:rPr>
          <w:color w:val="auto"/>
          <w:spacing w:val="-2"/>
          <w:sz w:val="28"/>
          <w:szCs w:val="28"/>
        </w:rPr>
        <w:t>участвуют (способствуют, играют роль...) в...».</w:t>
      </w:r>
    </w:p>
    <w:p w:rsidR="00BB147D" w:rsidRPr="00453901" w:rsidRDefault="00BB147D" w:rsidP="004C70E3">
      <w:pPr>
        <w:shd w:val="clear" w:color="auto" w:fill="FFFFFF"/>
        <w:ind w:left="86" w:right="53" w:firstLine="685"/>
        <w:jc w:val="both"/>
        <w:rPr>
          <w:color w:val="auto"/>
          <w:sz w:val="28"/>
          <w:szCs w:val="28"/>
        </w:rPr>
      </w:pPr>
      <w:r w:rsidRPr="00453901">
        <w:rPr>
          <w:color w:val="auto"/>
          <w:spacing w:val="-2"/>
          <w:sz w:val="28"/>
          <w:szCs w:val="28"/>
        </w:rPr>
        <w:t>«Под влиянием... в деятельности... происходят зна</w:t>
      </w:r>
      <w:r w:rsidRPr="00453901">
        <w:rPr>
          <w:color w:val="auto"/>
          <w:spacing w:val="-2"/>
          <w:sz w:val="28"/>
          <w:szCs w:val="28"/>
        </w:rPr>
        <w:softHyphen/>
        <w:t>чительные изменения. Это положение подтверждают на</w:t>
      </w:r>
      <w:r w:rsidRPr="00453901">
        <w:rPr>
          <w:color w:val="auto"/>
          <w:spacing w:val="-2"/>
          <w:sz w:val="28"/>
          <w:szCs w:val="28"/>
        </w:rPr>
        <w:softHyphen/>
      </w:r>
      <w:r w:rsidRPr="00453901">
        <w:rPr>
          <w:color w:val="auto"/>
          <w:spacing w:val="-3"/>
          <w:sz w:val="28"/>
          <w:szCs w:val="28"/>
        </w:rPr>
        <w:t>блюдаемые в работе факты, свидетельствующие о...».</w:t>
      </w:r>
    </w:p>
    <w:p w:rsidR="00BB147D" w:rsidRPr="00453901" w:rsidRDefault="00BB147D" w:rsidP="004C70E3">
      <w:pPr>
        <w:shd w:val="clear" w:color="auto" w:fill="FFFFFF"/>
        <w:ind w:left="53" w:right="58" w:firstLine="685"/>
        <w:jc w:val="both"/>
        <w:rPr>
          <w:color w:val="auto"/>
          <w:sz w:val="28"/>
          <w:szCs w:val="28"/>
        </w:rPr>
      </w:pPr>
      <w:r w:rsidRPr="00453901">
        <w:rPr>
          <w:color w:val="auto"/>
          <w:spacing w:val="-3"/>
          <w:sz w:val="28"/>
          <w:szCs w:val="28"/>
        </w:rPr>
        <w:t xml:space="preserve">«Высокие значения параметров, характеризующих </w:t>
      </w:r>
      <w:r w:rsidRPr="00453901">
        <w:rPr>
          <w:color w:val="auto"/>
          <w:sz w:val="28"/>
          <w:szCs w:val="28"/>
        </w:rPr>
        <w:t xml:space="preserve">вариативность всех изученных показателей, позволяют </w:t>
      </w:r>
      <w:r w:rsidRPr="00453901">
        <w:rPr>
          <w:color w:val="auto"/>
          <w:spacing w:val="-5"/>
          <w:sz w:val="28"/>
          <w:szCs w:val="28"/>
        </w:rPr>
        <w:t>предположить, что уровень проявления... имеет значитель</w:t>
      </w:r>
      <w:r w:rsidRPr="00453901">
        <w:rPr>
          <w:color w:val="auto"/>
          <w:spacing w:val="-5"/>
          <w:sz w:val="28"/>
          <w:szCs w:val="28"/>
        </w:rPr>
        <w:softHyphen/>
      </w:r>
      <w:r w:rsidRPr="00453901">
        <w:rPr>
          <w:color w:val="auto"/>
          <w:spacing w:val="-2"/>
          <w:sz w:val="28"/>
          <w:szCs w:val="28"/>
        </w:rPr>
        <w:t>ные индивидуальные (специфические) особенности (раз</w:t>
      </w:r>
      <w:r w:rsidRPr="00453901">
        <w:rPr>
          <w:color w:val="auto"/>
          <w:spacing w:val="-2"/>
          <w:sz w:val="28"/>
          <w:szCs w:val="28"/>
        </w:rPr>
        <w:softHyphen/>
      </w:r>
      <w:r w:rsidRPr="00453901">
        <w:rPr>
          <w:color w:val="auto"/>
          <w:sz w:val="28"/>
          <w:szCs w:val="28"/>
        </w:rPr>
        <w:t>личия)».</w:t>
      </w:r>
    </w:p>
    <w:p w:rsidR="00BB147D" w:rsidRPr="00453901" w:rsidRDefault="00BB147D" w:rsidP="004C70E3">
      <w:pPr>
        <w:shd w:val="clear" w:color="auto" w:fill="FFFFFF"/>
        <w:ind w:left="48" w:right="86" w:firstLine="685"/>
        <w:jc w:val="both"/>
        <w:rPr>
          <w:color w:val="auto"/>
          <w:sz w:val="28"/>
          <w:szCs w:val="28"/>
        </w:rPr>
      </w:pPr>
      <w:r w:rsidRPr="00453901">
        <w:rPr>
          <w:color w:val="auto"/>
          <w:spacing w:val="-3"/>
          <w:sz w:val="28"/>
          <w:szCs w:val="28"/>
        </w:rPr>
        <w:t>«В процессе проведенных экспериментов были по</w:t>
      </w:r>
      <w:r w:rsidRPr="00453901">
        <w:rPr>
          <w:color w:val="auto"/>
          <w:spacing w:val="-3"/>
          <w:sz w:val="28"/>
          <w:szCs w:val="28"/>
        </w:rPr>
        <w:softHyphen/>
      </w:r>
      <w:r w:rsidRPr="00453901">
        <w:rPr>
          <w:color w:val="auto"/>
          <w:sz w:val="28"/>
          <w:szCs w:val="28"/>
        </w:rPr>
        <w:t>лучены следующие результаты:</w:t>
      </w:r>
    </w:p>
    <w:p w:rsidR="00BB147D" w:rsidRPr="00453901" w:rsidRDefault="00BB147D" w:rsidP="004C70E3">
      <w:pPr>
        <w:shd w:val="clear" w:color="auto" w:fill="FFFFFF"/>
        <w:ind w:left="614" w:firstLine="685"/>
        <w:jc w:val="both"/>
        <w:rPr>
          <w:color w:val="auto"/>
          <w:sz w:val="28"/>
          <w:szCs w:val="28"/>
        </w:rPr>
      </w:pPr>
      <w:r w:rsidRPr="00453901">
        <w:rPr>
          <w:color w:val="auto"/>
          <w:spacing w:val="-1"/>
          <w:sz w:val="28"/>
          <w:szCs w:val="28"/>
        </w:rPr>
        <w:t>а) ...;</w:t>
      </w:r>
    </w:p>
    <w:p w:rsidR="00BB147D" w:rsidRPr="00453901" w:rsidRDefault="00BB147D" w:rsidP="004C70E3">
      <w:pPr>
        <w:shd w:val="clear" w:color="auto" w:fill="FFFFFF"/>
        <w:ind w:left="610" w:firstLine="685"/>
        <w:jc w:val="both"/>
        <w:rPr>
          <w:color w:val="auto"/>
          <w:sz w:val="28"/>
          <w:szCs w:val="28"/>
        </w:rPr>
      </w:pPr>
      <w:r w:rsidRPr="00453901">
        <w:rPr>
          <w:color w:val="auto"/>
          <w:sz w:val="28"/>
          <w:szCs w:val="28"/>
        </w:rPr>
        <w:t>б) ....</w:t>
      </w:r>
    </w:p>
    <w:p w:rsidR="00BB147D" w:rsidRPr="00453901" w:rsidRDefault="00BB147D" w:rsidP="004C70E3">
      <w:pPr>
        <w:shd w:val="clear" w:color="auto" w:fill="FFFFFF"/>
        <w:ind w:firstLine="685"/>
        <w:jc w:val="both"/>
        <w:rPr>
          <w:color w:val="auto"/>
          <w:sz w:val="28"/>
          <w:szCs w:val="28"/>
        </w:rPr>
      </w:pPr>
    </w:p>
    <w:p w:rsidR="00BB147D" w:rsidRPr="000740C3" w:rsidRDefault="0065714E" w:rsidP="004C70E3">
      <w:pPr>
        <w:shd w:val="clear" w:color="auto" w:fill="FFFFFF"/>
        <w:ind w:left="24" w:hanging="24"/>
        <w:jc w:val="center"/>
        <w:rPr>
          <w:b/>
          <w:i/>
          <w:color w:val="7030A0"/>
          <w:sz w:val="28"/>
          <w:szCs w:val="28"/>
        </w:rPr>
      </w:pPr>
      <w:r w:rsidRPr="000740C3">
        <w:rPr>
          <w:b/>
          <w:i/>
          <w:color w:val="7030A0"/>
          <w:sz w:val="28"/>
          <w:szCs w:val="28"/>
        </w:rPr>
        <w:t>Наиболее употребляемые логические конструкции для</w:t>
      </w:r>
      <w:r w:rsidR="000740C3">
        <w:rPr>
          <w:b/>
          <w:i/>
          <w:color w:val="7030A0"/>
          <w:sz w:val="28"/>
          <w:szCs w:val="28"/>
        </w:rPr>
        <w:t xml:space="preserve"> </w:t>
      </w:r>
      <w:r w:rsidRPr="000740C3">
        <w:rPr>
          <w:b/>
          <w:i/>
          <w:color w:val="7030A0"/>
          <w:sz w:val="28"/>
          <w:szCs w:val="28"/>
        </w:rPr>
        <w:t>формулирования практических рекомендаций</w:t>
      </w:r>
    </w:p>
    <w:p w:rsidR="00CE0571" w:rsidRPr="00CE0571" w:rsidRDefault="00CE0571" w:rsidP="004C70E3">
      <w:pPr>
        <w:shd w:val="clear" w:color="auto" w:fill="FFFFFF"/>
        <w:ind w:left="34" w:firstLine="685"/>
        <w:jc w:val="center"/>
        <w:rPr>
          <w:b/>
          <w:color w:val="0070C0"/>
          <w:sz w:val="28"/>
          <w:szCs w:val="28"/>
        </w:rPr>
      </w:pPr>
    </w:p>
    <w:p w:rsidR="00BB147D" w:rsidRPr="00453901" w:rsidRDefault="00BB147D" w:rsidP="004C70E3">
      <w:pPr>
        <w:shd w:val="clear" w:color="auto" w:fill="FFFFFF"/>
        <w:ind w:firstLine="685"/>
        <w:jc w:val="both"/>
        <w:rPr>
          <w:color w:val="auto"/>
          <w:sz w:val="28"/>
          <w:szCs w:val="28"/>
        </w:rPr>
      </w:pPr>
      <w:r w:rsidRPr="00453901">
        <w:rPr>
          <w:color w:val="auto"/>
          <w:spacing w:val="-6"/>
          <w:sz w:val="28"/>
          <w:szCs w:val="28"/>
        </w:rPr>
        <w:t xml:space="preserve">Следует, необходимо, рекомендуется, целесообразно, </w:t>
      </w:r>
      <w:r w:rsidRPr="00453901">
        <w:rPr>
          <w:color w:val="auto"/>
          <w:sz w:val="28"/>
          <w:szCs w:val="28"/>
        </w:rPr>
        <w:t xml:space="preserve">желательно, предлагается, надо, нужно </w:t>
      </w:r>
      <w:r w:rsidRPr="00453901">
        <w:rPr>
          <w:color w:val="auto"/>
          <w:spacing w:val="-4"/>
          <w:sz w:val="28"/>
          <w:szCs w:val="28"/>
        </w:rPr>
        <w:t xml:space="preserve">придерживаться, применять, добиваться, подбирать, </w:t>
      </w:r>
      <w:r w:rsidRPr="00453901">
        <w:rPr>
          <w:color w:val="auto"/>
          <w:sz w:val="28"/>
          <w:szCs w:val="28"/>
        </w:rPr>
        <w:t>рассматривать, оценивать, осуществлять, планировать, выполнять, стимулировать, воздействовать, реализовы</w:t>
      </w:r>
      <w:r w:rsidRPr="00453901">
        <w:rPr>
          <w:color w:val="auto"/>
          <w:spacing w:val="-2"/>
          <w:sz w:val="28"/>
          <w:szCs w:val="28"/>
        </w:rPr>
        <w:t xml:space="preserve">вать, уточнять, дополнять, давать, исходить из, обращать, </w:t>
      </w:r>
      <w:r w:rsidRPr="00453901">
        <w:rPr>
          <w:color w:val="auto"/>
          <w:spacing w:val="-3"/>
          <w:sz w:val="28"/>
          <w:szCs w:val="28"/>
        </w:rPr>
        <w:t xml:space="preserve">уделять особое внимание, подвергать анализу, стремиться </w:t>
      </w:r>
      <w:r w:rsidRPr="00453901">
        <w:rPr>
          <w:color w:val="auto"/>
          <w:spacing w:val="-1"/>
          <w:sz w:val="28"/>
          <w:szCs w:val="28"/>
        </w:rPr>
        <w:t xml:space="preserve">к тому, чтобы..., вносить коррективы, найти правильное </w:t>
      </w:r>
      <w:r w:rsidRPr="00453901">
        <w:rPr>
          <w:color w:val="auto"/>
          <w:spacing w:val="-2"/>
          <w:sz w:val="28"/>
          <w:szCs w:val="28"/>
        </w:rPr>
        <w:t>чередование, использовать (полноценно, в качестве осно</w:t>
      </w:r>
      <w:r w:rsidRPr="00453901">
        <w:rPr>
          <w:color w:val="auto"/>
          <w:spacing w:val="-2"/>
          <w:sz w:val="28"/>
          <w:szCs w:val="28"/>
        </w:rPr>
        <w:softHyphen/>
      </w:r>
      <w:r w:rsidRPr="00453901">
        <w:rPr>
          <w:color w:val="auto"/>
          <w:spacing w:val="-5"/>
          <w:sz w:val="28"/>
          <w:szCs w:val="28"/>
        </w:rPr>
        <w:t>вы...), учитывать возможности (специфику, последователь</w:t>
      </w:r>
      <w:r w:rsidRPr="00453901">
        <w:rPr>
          <w:color w:val="auto"/>
          <w:spacing w:val="-5"/>
          <w:sz w:val="28"/>
          <w:szCs w:val="28"/>
        </w:rPr>
        <w:softHyphen/>
      </w:r>
      <w:r w:rsidRPr="00453901">
        <w:rPr>
          <w:color w:val="auto"/>
          <w:sz w:val="28"/>
          <w:szCs w:val="28"/>
        </w:rPr>
        <w:t>ность обучения...)...</w:t>
      </w:r>
    </w:p>
    <w:p w:rsidR="00BB147D" w:rsidRPr="00CE0571" w:rsidRDefault="00BB147D" w:rsidP="004C70E3">
      <w:pPr>
        <w:shd w:val="clear" w:color="auto" w:fill="FFFFFF"/>
        <w:ind w:right="5" w:firstLine="685"/>
        <w:jc w:val="both"/>
        <w:rPr>
          <w:color w:val="auto"/>
          <w:sz w:val="28"/>
          <w:szCs w:val="28"/>
        </w:rPr>
      </w:pPr>
      <w:r w:rsidRPr="00CE0571">
        <w:rPr>
          <w:b/>
          <w:iCs/>
          <w:color w:val="auto"/>
          <w:spacing w:val="-3"/>
          <w:sz w:val="28"/>
          <w:szCs w:val="28"/>
        </w:rPr>
        <w:t xml:space="preserve">Использование </w:t>
      </w:r>
      <w:r w:rsidRPr="00CE0571">
        <w:rPr>
          <w:color w:val="auto"/>
          <w:spacing w:val="-3"/>
          <w:sz w:val="28"/>
          <w:szCs w:val="28"/>
        </w:rPr>
        <w:t>(применение, планирование, выпол</w:t>
      </w:r>
      <w:r w:rsidRPr="00CE0571">
        <w:rPr>
          <w:color w:val="auto"/>
          <w:spacing w:val="-3"/>
          <w:sz w:val="28"/>
          <w:szCs w:val="28"/>
        </w:rPr>
        <w:softHyphen/>
      </w:r>
      <w:r w:rsidRPr="00CE0571">
        <w:rPr>
          <w:color w:val="auto"/>
          <w:spacing w:val="-2"/>
          <w:sz w:val="28"/>
          <w:szCs w:val="28"/>
        </w:rPr>
        <w:t xml:space="preserve">нение, реализация...)... </w:t>
      </w:r>
      <w:r w:rsidRPr="00CE0571">
        <w:rPr>
          <w:b/>
          <w:iCs/>
          <w:color w:val="auto"/>
          <w:spacing w:val="-2"/>
          <w:sz w:val="28"/>
          <w:szCs w:val="28"/>
        </w:rPr>
        <w:t>способствует</w:t>
      </w:r>
      <w:r w:rsidRPr="00CE0571">
        <w:rPr>
          <w:iCs/>
          <w:color w:val="auto"/>
          <w:spacing w:val="-2"/>
          <w:sz w:val="28"/>
          <w:szCs w:val="28"/>
        </w:rPr>
        <w:t xml:space="preserve"> </w:t>
      </w:r>
      <w:r w:rsidRPr="00CE0571">
        <w:rPr>
          <w:color w:val="auto"/>
          <w:spacing w:val="-2"/>
          <w:sz w:val="28"/>
          <w:szCs w:val="28"/>
        </w:rPr>
        <w:t>(дает возможность, является объективным условием, позволяет на основе де</w:t>
      </w:r>
      <w:r w:rsidRPr="00CE0571">
        <w:rPr>
          <w:color w:val="auto"/>
          <w:spacing w:val="-2"/>
          <w:sz w:val="28"/>
          <w:szCs w:val="28"/>
        </w:rPr>
        <w:softHyphen/>
      </w:r>
      <w:r w:rsidRPr="00CE0571">
        <w:rPr>
          <w:color w:val="auto"/>
          <w:spacing w:val="-1"/>
          <w:sz w:val="28"/>
          <w:szCs w:val="28"/>
        </w:rPr>
        <w:t>тального анализа..., учитывает, повышает, улучшает, со</w:t>
      </w:r>
      <w:r w:rsidRPr="00CE0571">
        <w:rPr>
          <w:color w:val="auto"/>
          <w:spacing w:val="-1"/>
          <w:sz w:val="28"/>
          <w:szCs w:val="28"/>
        </w:rPr>
        <w:softHyphen/>
      </w:r>
      <w:r w:rsidRPr="00CE0571">
        <w:rPr>
          <w:color w:val="auto"/>
          <w:spacing w:val="-3"/>
          <w:sz w:val="28"/>
          <w:szCs w:val="28"/>
        </w:rPr>
        <w:t>действует, благоприятствует, помогает, дополняет, позво</w:t>
      </w:r>
      <w:r w:rsidRPr="00CE0571">
        <w:rPr>
          <w:color w:val="auto"/>
          <w:spacing w:val="-3"/>
          <w:sz w:val="28"/>
          <w:szCs w:val="28"/>
        </w:rPr>
        <w:softHyphen/>
      </w:r>
      <w:r w:rsidRPr="00CE0571">
        <w:rPr>
          <w:color w:val="auto"/>
          <w:sz w:val="28"/>
          <w:szCs w:val="28"/>
        </w:rPr>
        <w:t>ляет...)...</w:t>
      </w:r>
    </w:p>
    <w:p w:rsidR="00BB147D" w:rsidRPr="00453901" w:rsidRDefault="00BB147D" w:rsidP="004C70E3">
      <w:pPr>
        <w:shd w:val="clear" w:color="auto" w:fill="FFFFFF"/>
        <w:ind w:left="5" w:right="14" w:firstLine="685"/>
        <w:jc w:val="both"/>
        <w:rPr>
          <w:color w:val="auto"/>
          <w:sz w:val="28"/>
          <w:szCs w:val="28"/>
        </w:rPr>
      </w:pPr>
      <w:r w:rsidRPr="00CE0571">
        <w:rPr>
          <w:b/>
          <w:iCs/>
          <w:color w:val="auto"/>
          <w:spacing w:val="-1"/>
          <w:sz w:val="28"/>
          <w:szCs w:val="28"/>
        </w:rPr>
        <w:t>С целью</w:t>
      </w:r>
      <w:r w:rsidRPr="00CE0571">
        <w:rPr>
          <w:iCs/>
          <w:color w:val="auto"/>
          <w:spacing w:val="-1"/>
          <w:sz w:val="28"/>
          <w:szCs w:val="28"/>
        </w:rPr>
        <w:t xml:space="preserve"> </w:t>
      </w:r>
      <w:r w:rsidRPr="00CE0571">
        <w:rPr>
          <w:color w:val="auto"/>
          <w:spacing w:val="-1"/>
          <w:sz w:val="28"/>
          <w:szCs w:val="28"/>
        </w:rPr>
        <w:t xml:space="preserve">совершенствования (обучения, развития, </w:t>
      </w:r>
      <w:r w:rsidRPr="00CE0571">
        <w:rPr>
          <w:color w:val="auto"/>
          <w:spacing w:val="-3"/>
          <w:sz w:val="28"/>
          <w:szCs w:val="28"/>
        </w:rPr>
        <w:t>воспитания...)... наряду с традиционными средствами тре</w:t>
      </w:r>
      <w:r w:rsidRPr="00CE0571">
        <w:rPr>
          <w:color w:val="auto"/>
          <w:spacing w:val="-3"/>
          <w:sz w:val="28"/>
          <w:szCs w:val="28"/>
        </w:rPr>
        <w:softHyphen/>
      </w:r>
      <w:r w:rsidRPr="00CE0571">
        <w:rPr>
          <w:color w:val="auto"/>
          <w:sz w:val="28"/>
          <w:szCs w:val="28"/>
        </w:rPr>
        <w:t>нировки целесообразно использовать</w:t>
      </w:r>
      <w:r w:rsidRPr="00453901">
        <w:rPr>
          <w:color w:val="auto"/>
          <w:sz w:val="28"/>
          <w:szCs w:val="28"/>
        </w:rPr>
        <w:t xml:space="preserve"> </w:t>
      </w:r>
      <w:r w:rsidRPr="00453901">
        <w:rPr>
          <w:color w:val="auto"/>
          <w:sz w:val="28"/>
          <w:szCs w:val="28"/>
        </w:rPr>
        <w:lastRenderedPageBreak/>
        <w:t>(планировать, вы</w:t>
      </w:r>
      <w:r w:rsidRPr="00453901">
        <w:rPr>
          <w:color w:val="auto"/>
          <w:sz w:val="28"/>
          <w:szCs w:val="28"/>
        </w:rPr>
        <w:softHyphen/>
      </w:r>
      <w:r w:rsidRPr="00453901">
        <w:rPr>
          <w:color w:val="auto"/>
          <w:spacing w:val="-2"/>
          <w:sz w:val="28"/>
          <w:szCs w:val="28"/>
        </w:rPr>
        <w:t>полнять, применять...)... Это способствует (оказывает по</w:t>
      </w:r>
      <w:r w:rsidRPr="00453901">
        <w:rPr>
          <w:color w:val="auto"/>
          <w:spacing w:val="-2"/>
          <w:sz w:val="28"/>
          <w:szCs w:val="28"/>
        </w:rPr>
        <w:softHyphen/>
        <w:t>ложительное воздействие, содействует росту..)...</w:t>
      </w:r>
    </w:p>
    <w:p w:rsidR="000740C3" w:rsidRDefault="00BB147D" w:rsidP="004C70E3">
      <w:pPr>
        <w:shd w:val="clear" w:color="auto" w:fill="FFFFFF"/>
        <w:ind w:left="5" w:right="10" w:firstLine="685"/>
        <w:jc w:val="both"/>
        <w:rPr>
          <w:color w:val="auto"/>
          <w:sz w:val="28"/>
          <w:szCs w:val="28"/>
        </w:rPr>
        <w:sectPr w:rsidR="000740C3" w:rsidSect="005E2EBD">
          <w:pgSz w:w="11906" w:h="16838" w:code="9"/>
          <w:pgMar w:top="1134" w:right="1134" w:bottom="1134" w:left="1134" w:header="708" w:footer="708" w:gutter="0"/>
          <w:cols w:space="708"/>
          <w:titlePg/>
          <w:docGrid w:linePitch="360"/>
        </w:sectPr>
      </w:pPr>
      <w:r w:rsidRPr="00453901">
        <w:rPr>
          <w:color w:val="auto"/>
          <w:spacing w:val="-3"/>
          <w:sz w:val="28"/>
          <w:szCs w:val="28"/>
        </w:rPr>
        <w:t>В результате проведенного исследования представ</w:t>
      </w:r>
      <w:r w:rsidRPr="00453901">
        <w:rPr>
          <w:color w:val="auto"/>
          <w:spacing w:val="-3"/>
          <w:sz w:val="28"/>
          <w:szCs w:val="28"/>
        </w:rPr>
        <w:softHyphen/>
        <w:t xml:space="preserve">ляется возможным уточнить некоторые разделы методики </w:t>
      </w:r>
      <w:r w:rsidRPr="00453901">
        <w:rPr>
          <w:color w:val="auto"/>
          <w:spacing w:val="-2"/>
          <w:sz w:val="28"/>
          <w:szCs w:val="28"/>
        </w:rPr>
        <w:t>подготовки... , а также выдвинуть и обосновать ряд реко</w:t>
      </w:r>
      <w:r w:rsidRPr="00453901">
        <w:rPr>
          <w:color w:val="auto"/>
          <w:spacing w:val="-2"/>
          <w:sz w:val="28"/>
          <w:szCs w:val="28"/>
        </w:rPr>
        <w:softHyphen/>
      </w:r>
      <w:r w:rsidRPr="00453901">
        <w:rPr>
          <w:color w:val="auto"/>
          <w:spacing w:val="-4"/>
          <w:sz w:val="28"/>
          <w:szCs w:val="28"/>
        </w:rPr>
        <w:t>мендаций для спортивной тренировки... в целом. Так, при</w:t>
      </w:r>
      <w:r w:rsidRPr="00453901">
        <w:rPr>
          <w:color w:val="auto"/>
          <w:spacing w:val="-4"/>
          <w:sz w:val="28"/>
          <w:szCs w:val="28"/>
        </w:rPr>
        <w:softHyphen/>
      </w:r>
      <w:r w:rsidRPr="00453901">
        <w:rPr>
          <w:color w:val="auto"/>
          <w:sz w:val="28"/>
          <w:szCs w:val="28"/>
        </w:rPr>
        <w:t xml:space="preserve">менение... позволяет достигать (оценивать, добиваться, </w:t>
      </w:r>
      <w:r w:rsidRPr="00453901">
        <w:rPr>
          <w:color w:val="auto"/>
          <w:spacing w:val="-4"/>
          <w:sz w:val="28"/>
          <w:szCs w:val="28"/>
        </w:rPr>
        <w:t xml:space="preserve">выполнять, осуществлять, сравнивать, систематизировать, </w:t>
      </w:r>
      <w:r w:rsidRPr="00453901">
        <w:rPr>
          <w:color w:val="auto"/>
          <w:sz w:val="28"/>
          <w:szCs w:val="28"/>
        </w:rPr>
        <w:t>вносить коррективы...)...</w:t>
      </w:r>
    </w:p>
    <w:bookmarkEnd w:id="3"/>
    <w:bookmarkEnd w:id="4"/>
    <w:bookmarkEnd w:id="5"/>
    <w:p w:rsidR="00C70330" w:rsidRPr="000740C3" w:rsidRDefault="00C70330" w:rsidP="004C70E3">
      <w:pPr>
        <w:jc w:val="center"/>
        <w:rPr>
          <w:i/>
          <w:color w:val="7030A0"/>
          <w:sz w:val="21"/>
          <w:szCs w:val="21"/>
        </w:rPr>
      </w:pPr>
      <w:r w:rsidRPr="000740C3">
        <w:rPr>
          <w:rStyle w:val="af6"/>
          <w:i/>
          <w:color w:val="7030A0"/>
          <w:sz w:val="28"/>
          <w:szCs w:val="28"/>
        </w:rPr>
        <w:lastRenderedPageBreak/>
        <w:t>Критерии</w:t>
      </w:r>
      <w:r w:rsidRPr="000740C3">
        <w:rPr>
          <w:i/>
          <w:color w:val="7030A0"/>
          <w:sz w:val="28"/>
          <w:szCs w:val="28"/>
        </w:rPr>
        <w:t xml:space="preserve"> </w:t>
      </w:r>
      <w:r w:rsidRPr="000740C3">
        <w:rPr>
          <w:b/>
          <w:i/>
          <w:color w:val="7030A0"/>
          <w:sz w:val="28"/>
          <w:szCs w:val="28"/>
        </w:rPr>
        <w:t>оценки учебной исследовательской работы</w:t>
      </w:r>
    </w:p>
    <w:p w:rsidR="00C70330" w:rsidRDefault="00C70330" w:rsidP="004C70E3">
      <w:pPr>
        <w:ind w:firstLine="709"/>
        <w:jc w:val="both"/>
        <w:rPr>
          <w:color w:val="auto"/>
          <w:sz w:val="21"/>
          <w:szCs w:val="21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57"/>
        <w:gridCol w:w="3278"/>
        <w:gridCol w:w="3245"/>
        <w:gridCol w:w="3235"/>
        <w:gridCol w:w="3230"/>
      </w:tblGrid>
      <w:tr w:rsidR="00C70330" w:rsidRPr="003D38E4" w:rsidTr="00C70330">
        <w:trPr>
          <w:trHeight w:val="302"/>
        </w:trPr>
        <w:tc>
          <w:tcPr>
            <w:tcW w:w="1957" w:type="dxa"/>
            <w:vMerge w:val="restart"/>
            <w:shd w:val="clear" w:color="auto" w:fill="FFFFFF"/>
          </w:tcPr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0C5A">
              <w:rPr>
                <w:rFonts w:ascii="Times New Roman" w:hAnsi="Times New Roman"/>
                <w:b/>
                <w:sz w:val="22"/>
                <w:szCs w:val="22"/>
              </w:rPr>
              <w:t>Критерии</w:t>
            </w:r>
          </w:p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0C5A">
              <w:rPr>
                <w:rFonts w:ascii="Times New Roman" w:hAnsi="Times New Roman"/>
                <w:b/>
                <w:sz w:val="22"/>
                <w:szCs w:val="22"/>
              </w:rPr>
              <w:t>оцен</w:t>
            </w:r>
            <w:r w:rsidRPr="00DA0C5A">
              <w:rPr>
                <w:rFonts w:ascii="Times New Roman" w:hAnsi="Times New Roman"/>
                <w:b/>
                <w:sz w:val="22"/>
                <w:szCs w:val="22"/>
              </w:rPr>
              <w:softHyphen/>
              <w:t>ки</w:t>
            </w:r>
          </w:p>
        </w:tc>
        <w:tc>
          <w:tcPr>
            <w:tcW w:w="12988" w:type="dxa"/>
            <w:gridSpan w:val="4"/>
            <w:shd w:val="clear" w:color="auto" w:fill="FFFFFF"/>
          </w:tcPr>
          <w:p w:rsidR="00C70330" w:rsidRPr="00DA0C5A" w:rsidRDefault="00C70330" w:rsidP="004C70E3">
            <w:pPr>
              <w:pStyle w:val="33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A0C5A">
              <w:rPr>
                <w:b/>
                <w:sz w:val="22"/>
                <w:szCs w:val="22"/>
              </w:rPr>
              <w:t>оценки</w:t>
            </w:r>
          </w:p>
        </w:tc>
      </w:tr>
      <w:tr w:rsidR="00C70330" w:rsidRPr="003D38E4" w:rsidTr="00C70330">
        <w:trPr>
          <w:trHeight w:val="278"/>
        </w:trPr>
        <w:tc>
          <w:tcPr>
            <w:tcW w:w="1957" w:type="dxa"/>
            <w:vMerge/>
            <w:shd w:val="clear" w:color="auto" w:fill="FFFFFF"/>
          </w:tcPr>
          <w:p w:rsidR="00C70330" w:rsidRPr="003D38E4" w:rsidRDefault="00C70330" w:rsidP="004C70E3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/>
          </w:tcPr>
          <w:p w:rsidR="00C70330" w:rsidRPr="00DA0C5A" w:rsidRDefault="00C70330" w:rsidP="004C70E3">
            <w:pPr>
              <w:pStyle w:val="33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A0C5A">
              <w:rPr>
                <w:b/>
                <w:sz w:val="22"/>
                <w:szCs w:val="22"/>
              </w:rPr>
              <w:t>«отлично»</w:t>
            </w:r>
          </w:p>
        </w:tc>
        <w:tc>
          <w:tcPr>
            <w:tcW w:w="3245" w:type="dxa"/>
            <w:shd w:val="clear" w:color="auto" w:fill="FFFFFF"/>
          </w:tcPr>
          <w:p w:rsidR="00C70330" w:rsidRPr="00DA0C5A" w:rsidRDefault="00C70330" w:rsidP="004C70E3">
            <w:pPr>
              <w:pStyle w:val="33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A0C5A">
              <w:rPr>
                <w:b/>
                <w:sz w:val="22"/>
                <w:szCs w:val="22"/>
              </w:rPr>
              <w:t>«хорошо»</w:t>
            </w:r>
          </w:p>
        </w:tc>
        <w:tc>
          <w:tcPr>
            <w:tcW w:w="3235" w:type="dxa"/>
            <w:shd w:val="clear" w:color="auto" w:fill="FFFFFF"/>
          </w:tcPr>
          <w:p w:rsidR="00C70330" w:rsidRPr="00DA0C5A" w:rsidRDefault="00C70330" w:rsidP="004C70E3">
            <w:pPr>
              <w:pStyle w:val="33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A0C5A">
              <w:rPr>
                <w:b/>
                <w:sz w:val="22"/>
                <w:szCs w:val="22"/>
              </w:rPr>
              <w:t>«удовлетворительно»</w:t>
            </w:r>
          </w:p>
        </w:tc>
        <w:tc>
          <w:tcPr>
            <w:tcW w:w="3230" w:type="dxa"/>
            <w:shd w:val="clear" w:color="auto" w:fill="FFFFFF"/>
          </w:tcPr>
          <w:p w:rsidR="00C70330" w:rsidRPr="00DA0C5A" w:rsidRDefault="00C70330" w:rsidP="004C70E3">
            <w:pPr>
              <w:pStyle w:val="33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A0C5A">
              <w:rPr>
                <w:b/>
                <w:sz w:val="22"/>
                <w:szCs w:val="22"/>
              </w:rPr>
              <w:t>«неудовлетворительно»</w:t>
            </w:r>
          </w:p>
        </w:tc>
      </w:tr>
      <w:tr w:rsidR="00C70330" w:rsidRPr="003D38E4" w:rsidTr="00C70330">
        <w:trPr>
          <w:trHeight w:val="2740"/>
        </w:trPr>
        <w:tc>
          <w:tcPr>
            <w:tcW w:w="1957" w:type="dxa"/>
            <w:shd w:val="clear" w:color="auto" w:fill="FFFFFF"/>
          </w:tcPr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A0C5A">
              <w:rPr>
                <w:rFonts w:ascii="Times New Roman" w:hAnsi="Times New Roman"/>
                <w:b/>
                <w:sz w:val="22"/>
                <w:szCs w:val="22"/>
              </w:rPr>
              <w:t>Введение</w:t>
            </w:r>
          </w:p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C70330" w:rsidRPr="00DA0C5A" w:rsidRDefault="00C70330" w:rsidP="004C70E3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/>
          </w:tcPr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ind w:right="16" w:firstLine="265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Проблема исследования оп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ределена ясно по результа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там анализа ситуации. Цели и задачи сформулиро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 xml:space="preserve">ваны четко и реалистично. </w:t>
            </w:r>
          </w:p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ind w:right="16" w:firstLine="265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Определены предмет, объект и методы исследования. Актуальность проблемы ис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следования обоснована По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казана значимость исследо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вания в решении медицинских проблем.</w:t>
            </w:r>
          </w:p>
        </w:tc>
        <w:tc>
          <w:tcPr>
            <w:tcW w:w="3245" w:type="dxa"/>
            <w:shd w:val="clear" w:color="auto" w:fill="FFFFFF"/>
          </w:tcPr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ind w:right="16" w:firstLine="265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Работа выполнена самостоятельно.</w:t>
            </w:r>
          </w:p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ind w:right="16" w:firstLine="265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Проблема исследования оп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ределена ясно по результа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там анализа ситуации. Цели и задачи сформулиро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 xml:space="preserve">ваны четко и реалистично.  </w:t>
            </w:r>
          </w:p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ind w:right="16" w:firstLine="265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Сформулирована гипотеза, определены предмет, объект и методы исследования.</w:t>
            </w:r>
          </w:p>
        </w:tc>
        <w:tc>
          <w:tcPr>
            <w:tcW w:w="3235" w:type="dxa"/>
            <w:shd w:val="clear" w:color="auto" w:fill="FFFFFF"/>
          </w:tcPr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ind w:right="16" w:firstLine="265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Работа выполнена самостоятельно.</w:t>
            </w:r>
          </w:p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ind w:right="16" w:firstLine="265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 xml:space="preserve">Проблема сформулирована, цели и задачи определены расплывчато. Обозначены предмет, объект и методы исследования. </w:t>
            </w:r>
          </w:p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ind w:right="16" w:firstLine="265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Актуальность исследования специально автором не обосновывается.</w:t>
            </w:r>
          </w:p>
        </w:tc>
        <w:tc>
          <w:tcPr>
            <w:tcW w:w="3230" w:type="dxa"/>
            <w:shd w:val="clear" w:color="auto" w:fill="FFFFFF"/>
          </w:tcPr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ind w:right="16" w:firstLine="265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Работа выполнена не самостоятельно.</w:t>
            </w:r>
          </w:p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ind w:right="16" w:firstLine="265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Проблема не ясна. Цели, за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дачи, предмет, объект, мето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ды исследования расплывча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ты.</w:t>
            </w:r>
          </w:p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ind w:right="16" w:firstLine="265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Актуальность исследования не обосновывается.</w:t>
            </w:r>
          </w:p>
        </w:tc>
      </w:tr>
      <w:tr w:rsidR="00C70330" w:rsidRPr="003D38E4" w:rsidTr="00C70330">
        <w:trPr>
          <w:trHeight w:val="1787"/>
        </w:trPr>
        <w:tc>
          <w:tcPr>
            <w:tcW w:w="1957" w:type="dxa"/>
            <w:shd w:val="clear" w:color="auto" w:fill="FFFFFF"/>
          </w:tcPr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A0C5A">
              <w:rPr>
                <w:rFonts w:ascii="Times New Roman" w:hAnsi="Times New Roman"/>
                <w:b/>
                <w:sz w:val="22"/>
                <w:szCs w:val="22"/>
              </w:rPr>
              <w:t>Методологиче</w:t>
            </w:r>
            <w:r w:rsidRPr="00DA0C5A">
              <w:rPr>
                <w:rFonts w:ascii="Times New Roman" w:hAnsi="Times New Roman"/>
                <w:b/>
                <w:sz w:val="22"/>
                <w:szCs w:val="22"/>
              </w:rPr>
              <w:softHyphen/>
              <w:t>ская</w:t>
            </w:r>
          </w:p>
          <w:p w:rsidR="00C70330" w:rsidRPr="00DA0C5A" w:rsidRDefault="00C70330" w:rsidP="004C70E3">
            <w:pPr>
              <w:pStyle w:val="33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DA0C5A">
              <w:rPr>
                <w:b/>
                <w:sz w:val="22"/>
                <w:szCs w:val="22"/>
              </w:rPr>
              <w:t>обоснованность</w:t>
            </w:r>
          </w:p>
        </w:tc>
        <w:tc>
          <w:tcPr>
            <w:tcW w:w="3278" w:type="dxa"/>
            <w:shd w:val="clear" w:color="auto" w:fill="FFFFFF"/>
          </w:tcPr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ind w:right="16" w:firstLine="265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Четко формулируется автор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ский замысел исследования. Методологическая основа исследования представлена осознанно. Основные харак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теристики выполнены гра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мотно и логично.</w:t>
            </w:r>
          </w:p>
        </w:tc>
        <w:tc>
          <w:tcPr>
            <w:tcW w:w="3245" w:type="dxa"/>
            <w:shd w:val="clear" w:color="auto" w:fill="FFFFFF"/>
          </w:tcPr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ind w:right="16" w:firstLine="265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Методологическая обосно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ванность и основные харак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теристики исследования вы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полнены грамотно, но име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ется их некоторое нарушение логики изложения.</w:t>
            </w:r>
          </w:p>
        </w:tc>
        <w:tc>
          <w:tcPr>
            <w:tcW w:w="3235" w:type="dxa"/>
            <w:shd w:val="clear" w:color="auto" w:fill="FFFFFF"/>
          </w:tcPr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ind w:right="16" w:firstLine="265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Затрудняется в определении используемых методологи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ческих подходов и целевых характеристик обственного исследования.</w:t>
            </w:r>
          </w:p>
        </w:tc>
        <w:tc>
          <w:tcPr>
            <w:tcW w:w="3230" w:type="dxa"/>
            <w:shd w:val="clear" w:color="auto" w:fill="FFFFFF"/>
          </w:tcPr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ind w:right="16" w:firstLine="265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Методологическая основа исследования представлена плохо. Автор не ориентиру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ется в использовании мето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дологических подходов и целевых характеристик соб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ственного исследования.</w:t>
            </w:r>
          </w:p>
        </w:tc>
      </w:tr>
      <w:tr w:rsidR="00C70330" w:rsidRPr="003D38E4" w:rsidTr="00C70330">
        <w:trPr>
          <w:trHeight w:val="178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30" w:rsidRPr="00DA0C5A" w:rsidRDefault="00C70330" w:rsidP="004C70E3">
            <w:pPr>
              <w:pStyle w:val="1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A0C5A">
              <w:rPr>
                <w:rFonts w:ascii="Times New Roman" w:hAnsi="Times New Roman"/>
                <w:b/>
                <w:sz w:val="22"/>
                <w:szCs w:val="22"/>
              </w:rPr>
              <w:t>Теоретическая часть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ind w:right="16" w:firstLine="265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В обосновании своей пози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ции автор определяет и при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держивается конкретной теоретической концепции, ее терминологического аппара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та и характерных методов исследования.</w:t>
            </w:r>
          </w:p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ind w:right="16" w:firstLine="265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Даны основные рабочие по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нятия и определения. Источ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ники прочитаны критически, сделаны адекватные обоб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щения и выводы. Отмеча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ется достаточное количество критически прочитанных ра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бот.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ind w:right="16" w:firstLine="265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В обосновании своей пози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ции автор определяет и при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держивается конкретной теоретической концепции, ее терминологического аппара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та и характерных методов исследования, педагогиче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ских средств.</w:t>
            </w:r>
          </w:p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ind w:right="16" w:firstLine="265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Даны основные рабочие по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нятия и определения. Сделаны обобщения и выво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ды. Не всегда прослеживается критический анализ и собст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венное отношение к прочи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танному.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ind w:right="16" w:firstLine="265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Теоретические основания исследования определены не в полной мере, автор не при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держивается какой-либо оп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ределенной теоретической концепции.</w:t>
            </w:r>
          </w:p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ind w:right="16" w:firstLine="265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Проведен слабый критиче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ский анализ литературы. Частично сформулированы выводы и обобщения. На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блюдается нарушение логи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ки изложения.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ind w:right="16" w:firstLine="265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Недостаточное количество прочитанной литературы по теме исследования. Просле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живается слабая логика из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ложения, отсутствует крити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ческое осмысление прочи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танного.</w:t>
            </w:r>
          </w:p>
          <w:p w:rsidR="00C70330" w:rsidRPr="00DA0C5A" w:rsidRDefault="00C70330" w:rsidP="004C70E3">
            <w:pPr>
              <w:pStyle w:val="10"/>
              <w:shd w:val="clear" w:color="auto" w:fill="auto"/>
              <w:spacing w:line="240" w:lineRule="auto"/>
              <w:ind w:right="16" w:firstLine="265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Автор не выражает собст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венное мнение, не делает обобщения и не формулиру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ет выводы.</w:t>
            </w:r>
          </w:p>
        </w:tc>
      </w:tr>
    </w:tbl>
    <w:p w:rsidR="00C70330" w:rsidRPr="003466CC" w:rsidRDefault="00C70330" w:rsidP="004C70E3">
      <w:pPr>
        <w:ind w:firstLine="709"/>
        <w:jc w:val="both"/>
        <w:rPr>
          <w:color w:val="auto"/>
          <w:sz w:val="21"/>
          <w:szCs w:val="21"/>
        </w:rPr>
      </w:pP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3260"/>
        <w:gridCol w:w="9"/>
        <w:gridCol w:w="3251"/>
        <w:gridCol w:w="3261"/>
        <w:gridCol w:w="3260"/>
      </w:tblGrid>
      <w:tr w:rsidR="00353BA4" w:rsidRPr="003D38E4" w:rsidTr="00C70330">
        <w:trPr>
          <w:trHeight w:val="253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A4" w:rsidRPr="00DA0C5A" w:rsidRDefault="00353BA4" w:rsidP="004C70E3">
            <w:pPr>
              <w:pStyle w:val="33"/>
              <w:shd w:val="clear" w:color="auto" w:fill="auto"/>
              <w:spacing w:line="240" w:lineRule="auto"/>
              <w:ind w:right="102"/>
              <w:rPr>
                <w:b/>
                <w:sz w:val="22"/>
                <w:szCs w:val="22"/>
              </w:rPr>
            </w:pPr>
            <w:r w:rsidRPr="00DA0C5A">
              <w:rPr>
                <w:b/>
                <w:sz w:val="22"/>
                <w:szCs w:val="22"/>
              </w:rPr>
              <w:t>Практическая</w:t>
            </w:r>
          </w:p>
          <w:p w:rsidR="00353BA4" w:rsidRPr="00DA0C5A" w:rsidRDefault="00353BA4" w:rsidP="004C70E3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A0C5A">
              <w:rPr>
                <w:rFonts w:ascii="Times New Roman" w:hAnsi="Times New Roman"/>
                <w:b/>
                <w:sz w:val="22"/>
                <w:szCs w:val="22"/>
              </w:rPr>
              <w:t>часть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A4" w:rsidRPr="00DA0C5A" w:rsidRDefault="00353BA4" w:rsidP="004C70E3">
            <w:pPr>
              <w:pStyle w:val="10"/>
              <w:shd w:val="clear" w:color="auto" w:fill="auto"/>
              <w:tabs>
                <w:tab w:val="left" w:pos="3249"/>
              </w:tabs>
              <w:spacing w:line="240" w:lineRule="auto"/>
              <w:ind w:firstLine="161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 xml:space="preserve">Теоретические положения проверены в практическом исследовании. </w:t>
            </w:r>
          </w:p>
          <w:p w:rsidR="00353BA4" w:rsidRPr="00DA0C5A" w:rsidRDefault="00353BA4" w:rsidP="004C70E3">
            <w:pPr>
              <w:pStyle w:val="10"/>
              <w:shd w:val="clear" w:color="auto" w:fill="auto"/>
              <w:tabs>
                <w:tab w:val="left" w:pos="3249"/>
              </w:tabs>
              <w:spacing w:line="240" w:lineRule="auto"/>
              <w:ind w:firstLine="161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Отмечается адекватное опи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сание и критическая оценка процесса исследования, ос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нованные на валидных дан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ных.</w:t>
            </w:r>
          </w:p>
          <w:p w:rsidR="00353BA4" w:rsidRPr="00DA0C5A" w:rsidRDefault="00353BA4" w:rsidP="004C70E3">
            <w:pPr>
              <w:pStyle w:val="10"/>
              <w:shd w:val="clear" w:color="auto" w:fill="auto"/>
              <w:tabs>
                <w:tab w:val="left" w:pos="3249"/>
              </w:tabs>
              <w:spacing w:line="240" w:lineRule="auto"/>
              <w:ind w:firstLine="161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Выводы логичны. Проде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монстрировано глубокое по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нимание изучаемого процесса.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A4" w:rsidRPr="00DA0C5A" w:rsidRDefault="00353BA4" w:rsidP="004C70E3">
            <w:pPr>
              <w:pStyle w:val="10"/>
              <w:shd w:val="clear" w:color="auto" w:fill="auto"/>
              <w:tabs>
                <w:tab w:val="left" w:pos="3249"/>
              </w:tabs>
              <w:spacing w:line="240" w:lineRule="auto"/>
              <w:ind w:firstLine="161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Теоретические положения проверены в практическом исследовании. Отмечаются адекватное опи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сание и критическая оценка исследования, основанные на валидных данных. Продемонстрировано пони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 xml:space="preserve">мание изучаемого процесса Выводы логичны.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A4" w:rsidRPr="00DA0C5A" w:rsidRDefault="00353BA4" w:rsidP="004C70E3">
            <w:pPr>
              <w:pStyle w:val="10"/>
              <w:shd w:val="clear" w:color="auto" w:fill="auto"/>
              <w:tabs>
                <w:tab w:val="left" w:pos="3249"/>
              </w:tabs>
              <w:spacing w:line="240" w:lineRule="auto"/>
              <w:ind w:firstLine="161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Исследование выполнено фрагментарно. Внутренняя логика расположения частей работы не выражена явным образом.</w:t>
            </w:r>
          </w:p>
          <w:p w:rsidR="00353BA4" w:rsidRPr="00DA0C5A" w:rsidRDefault="00353BA4" w:rsidP="004C70E3">
            <w:pPr>
              <w:pStyle w:val="10"/>
              <w:shd w:val="clear" w:color="auto" w:fill="auto"/>
              <w:tabs>
                <w:tab w:val="left" w:pos="3249"/>
              </w:tabs>
              <w:spacing w:line="240" w:lineRule="auto"/>
              <w:ind w:firstLine="161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Не раскрыта логика теорети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ческой части.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A4" w:rsidRPr="00DA0C5A" w:rsidRDefault="00353BA4" w:rsidP="004C70E3">
            <w:pPr>
              <w:pStyle w:val="10"/>
              <w:shd w:val="clear" w:color="auto" w:fill="auto"/>
              <w:tabs>
                <w:tab w:val="left" w:pos="3249"/>
              </w:tabs>
              <w:spacing w:line="240" w:lineRule="auto"/>
              <w:ind w:firstLine="161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Связь между теоретической и практической частями от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сутствует. Не наблюдается рефлексия собственной деятельности.</w:t>
            </w:r>
          </w:p>
          <w:p w:rsidR="00353BA4" w:rsidRPr="00DA0C5A" w:rsidRDefault="00353BA4" w:rsidP="004C70E3">
            <w:pPr>
              <w:pStyle w:val="10"/>
              <w:shd w:val="clear" w:color="auto" w:fill="auto"/>
              <w:tabs>
                <w:tab w:val="left" w:pos="3249"/>
              </w:tabs>
              <w:spacing w:line="240" w:lineRule="auto"/>
              <w:ind w:firstLine="161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Выводы не подтверждены. нелогичны.</w:t>
            </w:r>
          </w:p>
        </w:tc>
      </w:tr>
      <w:tr w:rsidR="00353BA4" w:rsidRPr="003D38E4" w:rsidTr="00C70330">
        <w:trPr>
          <w:trHeight w:val="162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A4" w:rsidRPr="00DA0C5A" w:rsidRDefault="00353BA4" w:rsidP="004C70E3">
            <w:pPr>
              <w:pStyle w:val="33"/>
              <w:shd w:val="clear" w:color="auto" w:fill="auto"/>
              <w:tabs>
                <w:tab w:val="left" w:pos="0"/>
              </w:tabs>
              <w:spacing w:line="240" w:lineRule="auto"/>
              <w:ind w:right="71"/>
              <w:rPr>
                <w:b/>
                <w:sz w:val="22"/>
                <w:szCs w:val="22"/>
              </w:rPr>
            </w:pPr>
            <w:r w:rsidRPr="00DA0C5A">
              <w:rPr>
                <w:b/>
                <w:sz w:val="22"/>
                <w:szCs w:val="22"/>
              </w:rPr>
              <w:t>Оформление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A4" w:rsidRPr="00DA0C5A" w:rsidRDefault="00353BA4" w:rsidP="004C70E3">
            <w:pPr>
              <w:pStyle w:val="10"/>
              <w:shd w:val="clear" w:color="auto" w:fill="auto"/>
              <w:spacing w:line="240" w:lineRule="auto"/>
              <w:ind w:left="-10" w:firstLine="283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Оформление соответствует требованиям.</w:t>
            </w:r>
          </w:p>
          <w:p w:rsidR="00353BA4" w:rsidRPr="00DA0C5A" w:rsidRDefault="00353BA4" w:rsidP="004C70E3">
            <w:pPr>
              <w:pStyle w:val="10"/>
              <w:shd w:val="clear" w:color="auto" w:fill="auto"/>
              <w:spacing w:line="240" w:lineRule="auto"/>
              <w:ind w:left="-10" w:firstLine="283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Правильно оформлены биб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лиография и приложения.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A4" w:rsidRPr="00DA0C5A" w:rsidRDefault="00353BA4" w:rsidP="004C70E3">
            <w:pPr>
              <w:pStyle w:val="10"/>
              <w:shd w:val="clear" w:color="auto" w:fill="auto"/>
              <w:spacing w:line="240" w:lineRule="auto"/>
              <w:ind w:left="-10" w:firstLine="283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Оформление соответствует требованиям. В основном правильное оформление библиографии и приложений с одной-двумя ошибками.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A4" w:rsidRPr="00DA0C5A" w:rsidRDefault="00353BA4" w:rsidP="004C70E3">
            <w:pPr>
              <w:pStyle w:val="10"/>
              <w:shd w:val="clear" w:color="auto" w:fill="auto"/>
              <w:spacing w:line="240" w:lineRule="auto"/>
              <w:ind w:left="-10" w:firstLine="283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Оформление соответствует требованиям.</w:t>
            </w:r>
          </w:p>
          <w:p w:rsidR="00353BA4" w:rsidRPr="00DA0C5A" w:rsidRDefault="00353BA4" w:rsidP="004C70E3">
            <w:pPr>
              <w:pStyle w:val="10"/>
              <w:shd w:val="clear" w:color="auto" w:fill="auto"/>
              <w:spacing w:line="240" w:lineRule="auto"/>
              <w:ind w:left="-10" w:firstLine="283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Ошибки в оформлении биб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лиографии и приложений.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A4" w:rsidRPr="00DA0C5A" w:rsidRDefault="00353BA4" w:rsidP="004C70E3">
            <w:pPr>
              <w:pStyle w:val="10"/>
              <w:shd w:val="clear" w:color="auto" w:fill="auto"/>
              <w:spacing w:line="240" w:lineRule="auto"/>
              <w:ind w:left="-10" w:firstLine="283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 xml:space="preserve">Основные требования к оформлению не соблюдены. </w:t>
            </w:r>
            <w:r w:rsidR="0026486E" w:rsidRPr="00DA0C5A">
              <w:rPr>
                <w:rFonts w:ascii="Times New Roman" w:hAnsi="Times New Roman"/>
                <w:sz w:val="22"/>
                <w:szCs w:val="22"/>
              </w:rPr>
              <w:t xml:space="preserve">Список использованной литературы и источников, </w:t>
            </w:r>
            <w:r w:rsidRPr="00DA0C5A">
              <w:rPr>
                <w:rFonts w:ascii="Times New Roman" w:hAnsi="Times New Roman"/>
                <w:sz w:val="22"/>
                <w:szCs w:val="22"/>
              </w:rPr>
              <w:t xml:space="preserve"> приложения оформлены с большим ко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личеством ошибок.</w:t>
            </w:r>
          </w:p>
        </w:tc>
      </w:tr>
      <w:tr w:rsidR="00353BA4" w:rsidRPr="003D38E4" w:rsidTr="00C70330">
        <w:trPr>
          <w:trHeight w:val="41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A4" w:rsidRPr="00DA0C5A" w:rsidRDefault="00353BA4" w:rsidP="004C70E3">
            <w:pPr>
              <w:pStyle w:val="10"/>
              <w:shd w:val="clear" w:color="auto" w:fill="auto"/>
              <w:spacing w:line="240" w:lineRule="auto"/>
              <w:ind w:right="71"/>
              <w:rPr>
                <w:rFonts w:ascii="Times New Roman" w:hAnsi="Times New Roman"/>
                <w:b/>
                <w:sz w:val="22"/>
                <w:szCs w:val="22"/>
              </w:rPr>
            </w:pPr>
            <w:r w:rsidRPr="00DA0C5A">
              <w:rPr>
                <w:rFonts w:ascii="Times New Roman" w:hAnsi="Times New Roman"/>
                <w:b/>
                <w:sz w:val="22"/>
                <w:szCs w:val="22"/>
              </w:rPr>
              <w:t>Презентационные умения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A4" w:rsidRPr="00DA0C5A" w:rsidRDefault="00353BA4" w:rsidP="004C70E3">
            <w:pPr>
              <w:pStyle w:val="10"/>
              <w:shd w:val="clear" w:color="auto" w:fill="auto"/>
              <w:spacing w:line="240" w:lineRule="auto"/>
              <w:ind w:left="-10" w:firstLine="283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Студент уверенно владеет содержанием работы, имеет свою точку зрения, опираясь на соответствующие теоре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тическое положения, гра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мотно и содержательно от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вечает на поставленные во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просы.</w:t>
            </w:r>
          </w:p>
          <w:p w:rsidR="00353BA4" w:rsidRPr="00DA0C5A" w:rsidRDefault="00353BA4" w:rsidP="004C70E3">
            <w:pPr>
              <w:pStyle w:val="10"/>
              <w:shd w:val="clear" w:color="auto" w:fill="auto"/>
              <w:spacing w:line="240" w:lineRule="auto"/>
              <w:ind w:left="-10" w:firstLine="283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Презентация яркая и логич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ная, выполнена с использо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ванием ИКТ.</w:t>
            </w:r>
          </w:p>
          <w:p w:rsidR="00353BA4" w:rsidRPr="00DA0C5A" w:rsidRDefault="00353BA4" w:rsidP="004C70E3">
            <w:pPr>
              <w:pStyle w:val="10"/>
              <w:shd w:val="clear" w:color="auto" w:fill="auto"/>
              <w:spacing w:line="240" w:lineRule="auto"/>
              <w:ind w:left="-10" w:firstLine="283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Представлено эффективное использование наглядных пособий.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A4" w:rsidRPr="00DA0C5A" w:rsidRDefault="00353BA4" w:rsidP="004C70E3">
            <w:pPr>
              <w:pStyle w:val="10"/>
              <w:shd w:val="clear" w:color="auto" w:fill="auto"/>
              <w:spacing w:line="240" w:lineRule="auto"/>
              <w:ind w:left="-10" w:firstLine="283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Студент уверенно владеет содержанием работы, имеет свою точку зрения, опираясь на соответствующие теоре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тическое положения. Допус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кает незначительные неточ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ности при ответах. Презентация логичная, вы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 xml:space="preserve">полнена с использованием </w:t>
            </w:r>
            <w:r w:rsidRPr="00DA0C5A">
              <w:rPr>
                <w:rStyle w:val="af7"/>
                <w:rFonts w:eastAsia="Arial"/>
                <w:b w:val="0"/>
              </w:rPr>
              <w:t>ИКТ.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A4" w:rsidRPr="00DA0C5A" w:rsidRDefault="00353BA4" w:rsidP="004C70E3">
            <w:pPr>
              <w:pStyle w:val="10"/>
              <w:shd w:val="clear" w:color="auto" w:fill="auto"/>
              <w:spacing w:line="240" w:lineRule="auto"/>
              <w:ind w:left="-10" w:firstLine="283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Студент в целом владеет со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держанием работы, но при этом затрудняется в ответах на вопросы членов комиссии. Допускает неточности и ошибки при толковании ос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новных положений и ре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зультатов работы, не имеет собственной точки зрения на проблему исследования. Наблюдается нелогичное построение отдельных час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тей презентации.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BA4" w:rsidRPr="00DA0C5A" w:rsidRDefault="00353BA4" w:rsidP="004C70E3">
            <w:pPr>
              <w:pStyle w:val="10"/>
              <w:shd w:val="clear" w:color="auto" w:fill="auto"/>
              <w:spacing w:line="240" w:lineRule="auto"/>
              <w:ind w:left="-10" w:firstLine="283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Студент допускает значи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тельные неточности в толко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вании основных положений и результатов работы, не имеет собственной точки зрения на проблему иссле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дования.</w:t>
            </w:r>
          </w:p>
          <w:p w:rsidR="00353BA4" w:rsidRPr="00DA0C5A" w:rsidRDefault="00353BA4" w:rsidP="004C70E3">
            <w:pPr>
              <w:pStyle w:val="10"/>
              <w:shd w:val="clear" w:color="auto" w:fill="auto"/>
              <w:spacing w:line="240" w:lineRule="auto"/>
              <w:ind w:left="-10" w:firstLine="283"/>
              <w:rPr>
                <w:rFonts w:ascii="Times New Roman" w:hAnsi="Times New Roman"/>
                <w:sz w:val="22"/>
                <w:szCs w:val="22"/>
              </w:rPr>
            </w:pPr>
            <w:r w:rsidRPr="00DA0C5A">
              <w:rPr>
                <w:rFonts w:ascii="Times New Roman" w:hAnsi="Times New Roman"/>
                <w:sz w:val="22"/>
                <w:szCs w:val="22"/>
              </w:rPr>
              <w:t>Проявляет значительные за</w:t>
            </w:r>
            <w:r w:rsidRPr="00DA0C5A">
              <w:rPr>
                <w:rFonts w:ascii="Times New Roman" w:hAnsi="Times New Roman"/>
                <w:sz w:val="22"/>
                <w:szCs w:val="22"/>
              </w:rPr>
              <w:softHyphen/>
              <w:t>труднения при ответах на вопросы по существу темы. Отсутствует презентация с использованием ИКТ.</w:t>
            </w:r>
          </w:p>
        </w:tc>
      </w:tr>
    </w:tbl>
    <w:p w:rsidR="00151CE0" w:rsidRDefault="00151CE0" w:rsidP="004C70E3">
      <w:pPr>
        <w:ind w:firstLine="709"/>
        <w:jc w:val="both"/>
        <w:rPr>
          <w:color w:val="auto"/>
          <w:sz w:val="21"/>
          <w:szCs w:val="21"/>
        </w:rPr>
      </w:pPr>
    </w:p>
    <w:p w:rsidR="00A373A5" w:rsidRDefault="00A373A5" w:rsidP="004C70E3">
      <w:pPr>
        <w:ind w:firstLine="709"/>
        <w:jc w:val="both"/>
        <w:rPr>
          <w:color w:val="auto"/>
          <w:sz w:val="21"/>
          <w:szCs w:val="21"/>
        </w:rPr>
      </w:pPr>
    </w:p>
    <w:p w:rsidR="00A373A5" w:rsidRDefault="00A373A5" w:rsidP="004C70E3">
      <w:pPr>
        <w:ind w:firstLine="709"/>
        <w:jc w:val="both"/>
        <w:rPr>
          <w:color w:val="auto"/>
          <w:sz w:val="21"/>
          <w:szCs w:val="21"/>
        </w:rPr>
      </w:pPr>
    </w:p>
    <w:p w:rsidR="00A373A5" w:rsidRDefault="00A373A5" w:rsidP="004C70E3">
      <w:pPr>
        <w:ind w:firstLine="709"/>
        <w:jc w:val="both"/>
        <w:rPr>
          <w:color w:val="auto"/>
          <w:sz w:val="21"/>
          <w:szCs w:val="21"/>
        </w:rPr>
      </w:pPr>
    </w:p>
    <w:p w:rsidR="00A373A5" w:rsidRDefault="00A373A5" w:rsidP="004C70E3">
      <w:pPr>
        <w:ind w:firstLine="709"/>
        <w:jc w:val="both"/>
        <w:rPr>
          <w:color w:val="auto"/>
          <w:sz w:val="21"/>
          <w:szCs w:val="21"/>
        </w:rPr>
        <w:sectPr w:rsidR="00A373A5" w:rsidSect="00C077A3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7030A0"/>
          <w:sz w:val="28"/>
          <w:szCs w:val="28"/>
        </w:rPr>
      </w:pPr>
      <w:r w:rsidRPr="00A373A5">
        <w:rPr>
          <w:b/>
          <w:bCs/>
          <w:i/>
          <w:color w:val="7030A0"/>
          <w:sz w:val="28"/>
          <w:szCs w:val="28"/>
        </w:rPr>
        <w:lastRenderedPageBreak/>
        <w:t xml:space="preserve">Памятки студентам для успешной организации 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7030A0"/>
          <w:sz w:val="28"/>
          <w:szCs w:val="28"/>
        </w:rPr>
      </w:pPr>
      <w:r w:rsidRPr="00A373A5">
        <w:rPr>
          <w:b/>
          <w:bCs/>
          <w:i/>
          <w:color w:val="7030A0"/>
          <w:sz w:val="28"/>
          <w:szCs w:val="28"/>
        </w:rPr>
        <w:t>учебной исследовательской работы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3A5" w:rsidRPr="008978C0" w:rsidRDefault="00A373A5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7030A0"/>
          <w:sz w:val="28"/>
          <w:szCs w:val="28"/>
        </w:rPr>
      </w:pPr>
      <w:r w:rsidRPr="008978C0">
        <w:rPr>
          <w:b/>
          <w:bCs/>
          <w:color w:val="7030A0"/>
          <w:sz w:val="28"/>
          <w:szCs w:val="28"/>
        </w:rPr>
        <w:t>Памятка «Учись правильно выражать свои мысли»</w:t>
      </w:r>
    </w:p>
    <w:p w:rsidR="00A373A5" w:rsidRPr="00A373A5" w:rsidRDefault="00A373A5" w:rsidP="004C70E3">
      <w:pPr>
        <w:numPr>
          <w:ilvl w:val="1"/>
          <w:numId w:val="2"/>
        </w:numPr>
        <w:shd w:val="clear" w:color="auto" w:fill="FFFFFF"/>
        <w:tabs>
          <w:tab w:val="clear" w:pos="1440"/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Чтобы научиться грамотно говорить, нужно научиться читать и слушать.</w:t>
      </w:r>
    </w:p>
    <w:p w:rsidR="00A373A5" w:rsidRPr="00A373A5" w:rsidRDefault="00A373A5" w:rsidP="004C70E3">
      <w:pPr>
        <w:numPr>
          <w:ilvl w:val="1"/>
          <w:numId w:val="2"/>
        </w:numPr>
        <w:shd w:val="clear" w:color="auto" w:fill="FFFFFF"/>
        <w:tabs>
          <w:tab w:val="clear" w:pos="1440"/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Читая, не только вникай в смысл написанного, но и постарайся увидеть, услышать, понять и запомнить художественные особенности языка, речевые обороты.</w:t>
      </w:r>
    </w:p>
    <w:p w:rsidR="00A373A5" w:rsidRPr="00A373A5" w:rsidRDefault="00A373A5" w:rsidP="004C70E3">
      <w:pPr>
        <w:numPr>
          <w:ilvl w:val="1"/>
          <w:numId w:val="2"/>
        </w:numPr>
        <w:shd w:val="clear" w:color="auto" w:fill="FFFFFF"/>
        <w:tabs>
          <w:tab w:val="clear" w:pos="1440"/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Накоплению активного запаса слов поможет специальная работа: заведи словарь для записи новых слов, тренируй себя в их запоминании и произнесении, подбирай к словам антонимы и синонимы, изучай слова, употребляемые в переносном смысле.</w:t>
      </w:r>
    </w:p>
    <w:p w:rsidR="00A373A5" w:rsidRPr="00A373A5" w:rsidRDefault="00A373A5" w:rsidP="004C70E3">
      <w:pPr>
        <w:numPr>
          <w:ilvl w:val="1"/>
          <w:numId w:val="2"/>
        </w:numPr>
        <w:shd w:val="clear" w:color="auto" w:fill="FFFFFF"/>
        <w:tabs>
          <w:tab w:val="clear" w:pos="1440"/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Стремись не только понять смысл речи оратора, но и запоминай приемы ее построения.</w:t>
      </w:r>
    </w:p>
    <w:p w:rsidR="00A373A5" w:rsidRPr="00A373A5" w:rsidRDefault="00A373A5" w:rsidP="004C70E3">
      <w:pPr>
        <w:numPr>
          <w:ilvl w:val="1"/>
          <w:numId w:val="2"/>
        </w:numPr>
        <w:shd w:val="clear" w:color="auto" w:fill="FFFFFF"/>
        <w:tabs>
          <w:tab w:val="clear" w:pos="1440"/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Следи за тем, чтобы в рассказе не встречались слова-паразиты, не допускай ненужных повторов - это обедняет речь.</w:t>
      </w:r>
    </w:p>
    <w:p w:rsidR="00A373A5" w:rsidRPr="00A373A5" w:rsidRDefault="00A373A5" w:rsidP="004C70E3">
      <w:pPr>
        <w:numPr>
          <w:ilvl w:val="1"/>
          <w:numId w:val="2"/>
        </w:numPr>
        <w:shd w:val="clear" w:color="auto" w:fill="FFFFFF"/>
        <w:tabs>
          <w:tab w:val="clear" w:pos="1440"/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Следи за построением предложений, избегай особенно сложных конструкций.</w:t>
      </w:r>
    </w:p>
    <w:p w:rsidR="00A373A5" w:rsidRPr="00A373A5" w:rsidRDefault="00A373A5" w:rsidP="004C70E3">
      <w:pPr>
        <w:numPr>
          <w:ilvl w:val="1"/>
          <w:numId w:val="2"/>
        </w:numPr>
        <w:shd w:val="clear" w:color="auto" w:fill="FFFFFF"/>
        <w:tabs>
          <w:tab w:val="clear" w:pos="1440"/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Практикуй чтение вслух, вникай в смысл текста, определяй, где нужно сделать ударение, паузу, какой оттенок придать речи.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73A5" w:rsidRPr="008978C0" w:rsidRDefault="00A373A5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7030A0"/>
          <w:sz w:val="28"/>
          <w:szCs w:val="28"/>
        </w:rPr>
      </w:pPr>
      <w:r w:rsidRPr="008978C0">
        <w:rPr>
          <w:b/>
          <w:bCs/>
          <w:color w:val="7030A0"/>
          <w:sz w:val="28"/>
          <w:szCs w:val="28"/>
        </w:rPr>
        <w:t>Памятка «Правила запоминания»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Чтобы разобраться в материале, в процессе чтения или слушания необходимо проводить активную мыслительную обработку материала. В этом случае запоминание будет результатом этой активной работы над материалом и без специальных усилий, направленных на запоминание, не потребуется.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Правила запоминания.</w:t>
      </w:r>
    </w:p>
    <w:p w:rsidR="00A373A5" w:rsidRPr="00A373A5" w:rsidRDefault="00A373A5" w:rsidP="004C70E3">
      <w:pPr>
        <w:numPr>
          <w:ilvl w:val="1"/>
          <w:numId w:val="79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Сосредоточься, нацелься на запоминание.</w:t>
      </w:r>
    </w:p>
    <w:p w:rsidR="00A373A5" w:rsidRPr="00A373A5" w:rsidRDefault="00A373A5" w:rsidP="004C70E3">
      <w:pPr>
        <w:numPr>
          <w:ilvl w:val="1"/>
          <w:numId w:val="79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Старайся понять основной смысл излагаемого материала, иначе будет действовать механическая память, которая менее продуктивна, чем логическая.</w:t>
      </w:r>
    </w:p>
    <w:p w:rsidR="00A373A5" w:rsidRPr="00A373A5" w:rsidRDefault="00A373A5" w:rsidP="004C70E3">
      <w:pPr>
        <w:numPr>
          <w:ilvl w:val="1"/>
          <w:numId w:val="79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Удели особое внимание структуре материала, уясни, чем вызвана такая последовательность его изложения.</w:t>
      </w:r>
    </w:p>
    <w:p w:rsidR="00A373A5" w:rsidRPr="00A373A5" w:rsidRDefault="00A373A5" w:rsidP="004C70E3">
      <w:pPr>
        <w:numPr>
          <w:ilvl w:val="1"/>
          <w:numId w:val="79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Найди смысловые опорные пункты в материале, составь план, соотнеси эти пункты с планом.</w:t>
      </w:r>
    </w:p>
    <w:p w:rsidR="00A373A5" w:rsidRPr="00A373A5" w:rsidRDefault="00A373A5" w:rsidP="004C70E3">
      <w:pPr>
        <w:numPr>
          <w:ilvl w:val="1"/>
          <w:numId w:val="79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Отдели основополагающий материал от иллюстративного, который запоминать не нужно.</w:t>
      </w:r>
    </w:p>
    <w:p w:rsidR="00A373A5" w:rsidRPr="00A373A5" w:rsidRDefault="00A373A5" w:rsidP="004C70E3">
      <w:pPr>
        <w:numPr>
          <w:ilvl w:val="1"/>
          <w:numId w:val="79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Уясни, что ты уже знал и что узнал нового, и сравни новое с тем, что ты знал раньше.</w:t>
      </w:r>
    </w:p>
    <w:p w:rsidR="00A373A5" w:rsidRPr="00A373A5" w:rsidRDefault="00A373A5" w:rsidP="004C70E3">
      <w:pPr>
        <w:numPr>
          <w:ilvl w:val="1"/>
          <w:numId w:val="79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Произнеси несколько раз новые слова, даты.</w:t>
      </w:r>
    </w:p>
    <w:p w:rsidR="00A373A5" w:rsidRPr="00A373A5" w:rsidRDefault="00A373A5" w:rsidP="004C70E3">
      <w:pPr>
        <w:numPr>
          <w:ilvl w:val="1"/>
          <w:numId w:val="79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Проговори вслух формулировки выводов, законов.</w:t>
      </w:r>
    </w:p>
    <w:p w:rsidR="00A373A5" w:rsidRPr="00A373A5" w:rsidRDefault="00A373A5" w:rsidP="004C70E3">
      <w:pPr>
        <w:numPr>
          <w:ilvl w:val="1"/>
          <w:numId w:val="79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Воспроизведи весь материал по плану, стараясь мысленно вообразить прочитанное.</w:t>
      </w:r>
    </w:p>
    <w:p w:rsidR="008978C0" w:rsidRDefault="008978C0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373A5" w:rsidRPr="008978C0" w:rsidRDefault="00A373A5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7030A0"/>
          <w:sz w:val="28"/>
          <w:szCs w:val="28"/>
        </w:rPr>
      </w:pPr>
      <w:r w:rsidRPr="008978C0">
        <w:rPr>
          <w:b/>
          <w:bCs/>
          <w:color w:val="7030A0"/>
          <w:sz w:val="28"/>
          <w:szCs w:val="28"/>
        </w:rPr>
        <w:lastRenderedPageBreak/>
        <w:t>Памятка «Как делать записи в ходе слушания»</w:t>
      </w:r>
    </w:p>
    <w:p w:rsidR="00A373A5" w:rsidRPr="00A373A5" w:rsidRDefault="00A373A5" w:rsidP="004C70E3">
      <w:pPr>
        <w:numPr>
          <w:ilvl w:val="2"/>
          <w:numId w:val="79"/>
        </w:numPr>
        <w:shd w:val="clear" w:color="auto" w:fill="FFFFFF"/>
        <w:tabs>
          <w:tab w:val="clear" w:pos="216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Не начинай записывать материал с первых слов преподавателя, сначала выслушай высказываемую им мысль до конца и пойми ее.</w:t>
      </w:r>
    </w:p>
    <w:p w:rsidR="00A373A5" w:rsidRPr="00A373A5" w:rsidRDefault="00A373A5" w:rsidP="004C70E3">
      <w:pPr>
        <w:numPr>
          <w:ilvl w:val="2"/>
          <w:numId w:val="79"/>
        </w:numPr>
        <w:shd w:val="clear" w:color="auto" w:fill="FFFFFF"/>
        <w:tabs>
          <w:tab w:val="clear" w:pos="216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Приступай к записи в тот момент, когда педагог, заканчивая изложение одной мысли, начинает ее комментировать.</w:t>
      </w:r>
    </w:p>
    <w:p w:rsidR="00A373A5" w:rsidRPr="00A373A5" w:rsidRDefault="00A373A5" w:rsidP="004C70E3">
      <w:pPr>
        <w:numPr>
          <w:ilvl w:val="2"/>
          <w:numId w:val="79"/>
        </w:numPr>
        <w:shd w:val="clear" w:color="auto" w:fill="FFFFFF"/>
        <w:tabs>
          <w:tab w:val="clear" w:pos="216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Не старайся записать материал дословно (при этом чаще теряется главная мысль, такую запись трудно вести), отбрасывай второстепенные слова, без которых не теряется главный смысл.</w:t>
      </w:r>
    </w:p>
    <w:p w:rsidR="00A373A5" w:rsidRPr="00A373A5" w:rsidRDefault="00A373A5" w:rsidP="004C70E3">
      <w:pPr>
        <w:numPr>
          <w:ilvl w:val="2"/>
          <w:numId w:val="79"/>
        </w:numPr>
        <w:shd w:val="clear" w:color="auto" w:fill="FFFFFF"/>
        <w:tabs>
          <w:tab w:val="clear" w:pos="216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Старайся писать быстро (не менее 120 букв в минуту).</w:t>
      </w:r>
    </w:p>
    <w:p w:rsidR="00A373A5" w:rsidRPr="00A373A5" w:rsidRDefault="00A373A5" w:rsidP="004C70E3">
      <w:pPr>
        <w:numPr>
          <w:ilvl w:val="2"/>
          <w:numId w:val="79"/>
        </w:numPr>
        <w:shd w:val="clear" w:color="auto" w:fill="FFFFFF"/>
        <w:tabs>
          <w:tab w:val="clear" w:pos="216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Если в лекции тебе что-то непонятно, оставь место в тетради, после урока обратись за объяснением к преподавателю.</w:t>
      </w:r>
    </w:p>
    <w:p w:rsidR="00A373A5" w:rsidRPr="00A373A5" w:rsidRDefault="00A373A5" w:rsidP="004C70E3">
      <w:pPr>
        <w:numPr>
          <w:ilvl w:val="2"/>
          <w:numId w:val="79"/>
        </w:numPr>
        <w:shd w:val="clear" w:color="auto" w:fill="FFFFFF"/>
        <w:tabs>
          <w:tab w:val="clear" w:pos="216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Используй общие правила написания конспекта (соблюдай отступы, делай выделения и т.д.).</w:t>
      </w:r>
    </w:p>
    <w:p w:rsidR="00A373A5" w:rsidRPr="00A373A5" w:rsidRDefault="00A373A5" w:rsidP="004C70E3">
      <w:pPr>
        <w:numPr>
          <w:ilvl w:val="2"/>
          <w:numId w:val="79"/>
        </w:numPr>
        <w:shd w:val="clear" w:color="auto" w:fill="FFFFFF"/>
        <w:tabs>
          <w:tab w:val="clear" w:pos="216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Сокращай слова, некоторые из них обозначай значками. После сокращения оставляй место, чтобы закончить запись дома.</w:t>
      </w:r>
    </w:p>
    <w:p w:rsidR="00A373A5" w:rsidRPr="00A373A5" w:rsidRDefault="00A373A5" w:rsidP="004C70E3">
      <w:pPr>
        <w:numPr>
          <w:ilvl w:val="2"/>
          <w:numId w:val="79"/>
        </w:numPr>
        <w:shd w:val="clear" w:color="auto" w:fill="FFFFFF"/>
        <w:tabs>
          <w:tab w:val="clear" w:pos="2160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В ближайшие дни обработай текст конспекта: выправь стиль, расставь знаки препинания, допиши текст, подчеркни главное и т.д.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73A5" w:rsidRPr="008978C0" w:rsidRDefault="00A373A5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7030A0"/>
          <w:sz w:val="28"/>
          <w:szCs w:val="28"/>
        </w:rPr>
      </w:pPr>
      <w:r w:rsidRPr="008978C0">
        <w:rPr>
          <w:b/>
          <w:bCs/>
          <w:color w:val="7030A0"/>
          <w:sz w:val="28"/>
          <w:szCs w:val="28"/>
        </w:rPr>
        <w:t>Памятка «Требования и рекомендации к записи и оформлению текста»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Запись должна быть удобочитаемой.</w:t>
      </w:r>
    </w:p>
    <w:p w:rsidR="00A373A5" w:rsidRPr="00A373A5" w:rsidRDefault="00A373A5" w:rsidP="004C70E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Она должна быть компактной, убористой, чтобы на странице уместилось как можно больше текста.</w:t>
      </w:r>
    </w:p>
    <w:p w:rsidR="00A373A5" w:rsidRPr="00A373A5" w:rsidRDefault="00A373A5" w:rsidP="004C70E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В тексте необходимо применять выделения и разграничения:</w:t>
      </w:r>
    </w:p>
    <w:p w:rsidR="00A373A5" w:rsidRPr="00A373A5" w:rsidRDefault="00A373A5" w:rsidP="004C70E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подчеркивание и отчеркивание (заголовков, подзаголовков, выводов смысловых слов, основных терминов и понятий). Для выделения следует использовать не более 2-3 цветов;</w:t>
      </w:r>
    </w:p>
    <w:p w:rsidR="00A373A5" w:rsidRPr="00A373A5" w:rsidRDefault="00A373A5" w:rsidP="004C70E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отступы (для обозначения абзацев и пунктов плана);</w:t>
      </w:r>
    </w:p>
    <w:p w:rsidR="00A373A5" w:rsidRPr="00A373A5" w:rsidRDefault="00A373A5" w:rsidP="004C70E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пробельные строки (для отделения одной мысли от другой);</w:t>
      </w:r>
    </w:p>
    <w:p w:rsidR="00A373A5" w:rsidRPr="00A373A5" w:rsidRDefault="00A373A5" w:rsidP="004C70E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простую и сквозную нумерацию;</w:t>
      </w:r>
    </w:p>
    <w:p w:rsidR="00A373A5" w:rsidRPr="008978C0" w:rsidRDefault="00A373A5" w:rsidP="004C70E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8978C0">
        <w:rPr>
          <w:color w:val="000000"/>
          <w:sz w:val="28"/>
          <w:szCs w:val="28"/>
        </w:rPr>
        <w:t>выделение текста с помощью рамки (определения, формулы,</w:t>
      </w:r>
      <w:r w:rsidR="008978C0" w:rsidRPr="008978C0">
        <w:rPr>
          <w:color w:val="000000"/>
          <w:sz w:val="28"/>
          <w:szCs w:val="28"/>
        </w:rPr>
        <w:t xml:space="preserve"> </w:t>
      </w:r>
      <w:r w:rsidRPr="008978C0">
        <w:rPr>
          <w:color w:val="000000"/>
          <w:sz w:val="28"/>
          <w:szCs w:val="28"/>
        </w:rPr>
        <w:t>правила, законы). Со временем у вас выработается своя система выделений.</w:t>
      </w:r>
    </w:p>
    <w:p w:rsidR="00A373A5" w:rsidRPr="00A373A5" w:rsidRDefault="00A373A5" w:rsidP="004C70E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 xml:space="preserve">При записи текста необходимо пользоваться: </w:t>
      </w:r>
      <w:r w:rsidRPr="00A373A5">
        <w:rPr>
          <w:i/>
          <w:iCs/>
          <w:color w:val="000000"/>
          <w:sz w:val="28"/>
          <w:szCs w:val="28"/>
        </w:rPr>
        <w:t>общепринятыми сокращениями;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НТП - научно-технический прогресс;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ЭКГ - электрокардиограмма;</w:t>
      </w:r>
    </w:p>
    <w:p w:rsidR="00864EA0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373A5">
        <w:rPr>
          <w:color w:val="000000"/>
          <w:sz w:val="28"/>
          <w:szCs w:val="28"/>
        </w:rPr>
        <w:t xml:space="preserve">НОТ - научная организация труда и т.д.; </w:t>
      </w:r>
    </w:p>
    <w:p w:rsidR="00A373A5" w:rsidRPr="00864EA0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64EA0">
        <w:rPr>
          <w:i/>
          <w:color w:val="000000"/>
          <w:sz w:val="28"/>
          <w:szCs w:val="28"/>
        </w:rPr>
        <w:t>Знаковыми сокращениями: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(!) - важное место, обратить особое внимание;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(?) - сомнение, надо проверить;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(+) - положительно;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(-)- отрицательно;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&gt; - больше, более чем;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&lt; - меньше, менее чем;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Т - возрастает;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lastRenderedPageBreak/>
        <w:t>4- - понижается;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i/>
          <w:iCs/>
          <w:color w:val="000000"/>
          <w:sz w:val="28"/>
          <w:szCs w:val="28"/>
        </w:rPr>
        <w:t>Сокращения, при которых используются только согласные звуки слова: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пр. вс. - прежде всего; « птч. - потому что; » м.б. - может быть;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д.б. - должно быть и т.д.;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i/>
          <w:iCs/>
          <w:color w:val="000000"/>
          <w:sz w:val="28"/>
          <w:szCs w:val="28"/>
        </w:rPr>
        <w:t>сокращения, когда используются буквы только начала или начала и конца слова (особенно если слово часто употребляется):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р-я - реакция;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разв-е - развитие; « сод-ие - содержание; « ан-ры - анализаторы;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эк. - экологический;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ч-к - человек и т. д. 4. При оформлении записи лекции в тетради рекомендуется:</w:t>
      </w:r>
    </w:p>
    <w:p w:rsidR="00A373A5" w:rsidRPr="00A373A5" w:rsidRDefault="00A373A5" w:rsidP="004C70E3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оставлять поля (не менее 8 клеток) с левой стороны страницы. Они предназначены для фиксирования даты, ключевых, опорных слов, сигналов, выводов, используемых источников, дополнительной литературы, для ссылок, пометок и др.;</w:t>
      </w:r>
    </w:p>
    <w:p w:rsidR="00A373A5" w:rsidRPr="00A373A5" w:rsidRDefault="00A373A5" w:rsidP="004C70E3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использовать в основной записи лекции (с правой стороны) пасту разного цвета, подчеркивание, заключение в рамку, стрелки, указатели, простейшие схемы, сокращения и др.;</w:t>
      </w:r>
    </w:p>
    <w:p w:rsidR="00A373A5" w:rsidRPr="00A373A5" w:rsidRDefault="00A373A5" w:rsidP="004C70E3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выделять в абзацы смысловые куски строго;</w:t>
      </w:r>
    </w:p>
    <w:p w:rsidR="00A373A5" w:rsidRPr="00A373A5" w:rsidRDefault="00A373A5" w:rsidP="004C70E3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вести нумерацию страниц.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bCs/>
          <w:color w:val="000000"/>
          <w:sz w:val="28"/>
          <w:szCs w:val="28"/>
        </w:rPr>
      </w:pPr>
    </w:p>
    <w:p w:rsidR="00A373A5" w:rsidRPr="008978C0" w:rsidRDefault="00A373A5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7030A0"/>
          <w:sz w:val="28"/>
          <w:szCs w:val="28"/>
        </w:rPr>
      </w:pPr>
      <w:r w:rsidRPr="008978C0">
        <w:rPr>
          <w:b/>
          <w:bCs/>
          <w:color w:val="7030A0"/>
          <w:sz w:val="28"/>
          <w:szCs w:val="28"/>
        </w:rPr>
        <w:t>Памятка «Как работать над понятием»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Понятие - это логически оформленная мысль о предмете. Последовательность действий.</w:t>
      </w:r>
    </w:p>
    <w:p w:rsidR="00A373A5" w:rsidRPr="00A373A5" w:rsidRDefault="00A373A5" w:rsidP="004C70E3">
      <w:pPr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Назови рассматриваемое понятие, дай его определение.</w:t>
      </w:r>
    </w:p>
    <w:p w:rsidR="00A373A5" w:rsidRPr="00A373A5" w:rsidRDefault="00A373A5" w:rsidP="004C70E3">
      <w:pPr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Вычлени ведущие свойства понятия, по которым оно отличается от других понятий этого рода.</w:t>
      </w:r>
    </w:p>
    <w:p w:rsidR="00A373A5" w:rsidRPr="00A373A5" w:rsidRDefault="00A373A5" w:rsidP="004C70E3">
      <w:pPr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Приведи пример, конкретизирующий данное понятие, найди область его применения.</w:t>
      </w:r>
    </w:p>
    <w:p w:rsidR="00A373A5" w:rsidRPr="00A373A5" w:rsidRDefault="00A373A5" w:rsidP="004C70E3">
      <w:pPr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Попробуй связать его с другими понятиями данного предмета и смежных с ним дисциплин.</w:t>
      </w:r>
    </w:p>
    <w:p w:rsidR="00A373A5" w:rsidRPr="00A373A5" w:rsidRDefault="00A373A5" w:rsidP="004C70E3">
      <w:pPr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Составь небольшой рассказ, используя данное понятие.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73A5" w:rsidRPr="008978C0" w:rsidRDefault="00A373A5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7030A0"/>
          <w:sz w:val="28"/>
          <w:szCs w:val="28"/>
        </w:rPr>
      </w:pPr>
      <w:r w:rsidRPr="008978C0">
        <w:rPr>
          <w:b/>
          <w:bCs/>
          <w:color w:val="7030A0"/>
          <w:sz w:val="28"/>
          <w:szCs w:val="28"/>
        </w:rPr>
        <w:t>Памятка «Как проводить сравнение»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Сравнить - поставить рядом, сопоставить для установления сходства и различия.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Порядок сравнения.</w:t>
      </w:r>
    </w:p>
    <w:p w:rsidR="00A373A5" w:rsidRPr="00A373A5" w:rsidRDefault="00A373A5" w:rsidP="004C70E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Ответь на вопросы: «Кто такой?», «Что такое?».</w:t>
      </w:r>
    </w:p>
    <w:p w:rsidR="00A373A5" w:rsidRPr="00A373A5" w:rsidRDefault="00A373A5" w:rsidP="004C70E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Сопоставь определения двух предметов или явлений. Найди основное сходство.</w:t>
      </w:r>
    </w:p>
    <w:p w:rsidR="00A373A5" w:rsidRPr="00A373A5" w:rsidRDefault="00A373A5" w:rsidP="004C70E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Выдели существенные признаки каждого предмета.</w:t>
      </w:r>
    </w:p>
    <w:p w:rsidR="00A373A5" w:rsidRPr="00A373A5" w:rsidRDefault="00A373A5" w:rsidP="004C70E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Сопоставь оба или несколько сравниваемых предметов по одним и тем же выделенным признакам.</w:t>
      </w:r>
    </w:p>
    <w:p w:rsidR="00A373A5" w:rsidRPr="00A373A5" w:rsidRDefault="00A373A5" w:rsidP="004C70E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Выясни все признаки сходства и различия объектов.</w:t>
      </w:r>
    </w:p>
    <w:p w:rsidR="00A373A5" w:rsidRPr="00A373A5" w:rsidRDefault="00A373A5" w:rsidP="004C70E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Найди и объясни причины их сходства и различия.</w:t>
      </w:r>
    </w:p>
    <w:p w:rsidR="00A373A5" w:rsidRPr="008978C0" w:rsidRDefault="00A373A5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7030A0"/>
          <w:sz w:val="28"/>
          <w:szCs w:val="28"/>
        </w:rPr>
      </w:pPr>
      <w:r w:rsidRPr="008978C0">
        <w:rPr>
          <w:b/>
          <w:bCs/>
          <w:color w:val="7030A0"/>
          <w:sz w:val="28"/>
          <w:szCs w:val="28"/>
        </w:rPr>
        <w:lastRenderedPageBreak/>
        <w:t>Памятка «Как проводить анализ»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Анализ - это процедура мыслительного и реального расчленения предмета (явления, процесса), а также выделения отдельных частей, признаков, свойств.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Порядок анализа.</w:t>
      </w:r>
    </w:p>
    <w:p w:rsidR="00A373A5" w:rsidRPr="00A373A5" w:rsidRDefault="00A373A5" w:rsidP="004C70E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Мысленно расчлени объект, предмет, явление на определенные составные части, имеющие конкретное функциональное значение.</w:t>
      </w:r>
    </w:p>
    <w:p w:rsidR="00A373A5" w:rsidRPr="00A373A5" w:rsidRDefault="00A373A5" w:rsidP="004C70E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Постарайся обнаружить в выделенных частях характерные особенности, детали изучаемого предмета.</w:t>
      </w:r>
    </w:p>
    <w:p w:rsidR="00A373A5" w:rsidRPr="00A373A5" w:rsidRDefault="00A373A5" w:rsidP="004C70E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Подумай о причинах такого разделения на части (блоки).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bCs/>
          <w:color w:val="000000"/>
          <w:sz w:val="28"/>
          <w:szCs w:val="28"/>
        </w:rPr>
      </w:pPr>
    </w:p>
    <w:p w:rsidR="00A373A5" w:rsidRDefault="00A373A5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7030A0"/>
          <w:sz w:val="28"/>
          <w:szCs w:val="28"/>
        </w:rPr>
      </w:pPr>
      <w:r w:rsidRPr="008978C0">
        <w:rPr>
          <w:b/>
          <w:bCs/>
          <w:color w:val="7030A0"/>
          <w:sz w:val="28"/>
          <w:szCs w:val="28"/>
        </w:rPr>
        <w:t>Памятка «Как проводить синтез»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Синтез - это мысленное соединение отдельных элементов, частей, признаков в единое целое.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Порядок синтеза.</w:t>
      </w:r>
    </w:p>
    <w:p w:rsidR="00A373A5" w:rsidRPr="00A373A5" w:rsidRDefault="00A373A5" w:rsidP="004C70E3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Синтез необходимо начинать с нахождения ответа на вопрос: «На основе чего происходит соединение изучаемых частей в единое целое?».</w:t>
      </w:r>
    </w:p>
    <w:p w:rsidR="00A373A5" w:rsidRPr="00A373A5" w:rsidRDefault="00A373A5" w:rsidP="004C70E3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Для ответа на этот вопрос проведи подробный анализ изучаемых явлений.</w:t>
      </w:r>
    </w:p>
    <w:p w:rsidR="00A373A5" w:rsidRPr="00A373A5" w:rsidRDefault="00A373A5" w:rsidP="004C70E3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Найди связи между отдельными частями явления, объедини их, обобщи полученные сведения.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73A5" w:rsidRDefault="00A373A5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7030A0"/>
          <w:sz w:val="28"/>
          <w:szCs w:val="28"/>
        </w:rPr>
      </w:pPr>
      <w:r w:rsidRPr="008978C0">
        <w:rPr>
          <w:b/>
          <w:bCs/>
          <w:color w:val="7030A0"/>
          <w:sz w:val="28"/>
          <w:szCs w:val="28"/>
        </w:rPr>
        <w:t>Памятка «Как проводить обобщение»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Обобщение - это мысленный процесс, который приводит к нахождению общего в заданных предметах или явлениях.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Порядок обобщения.</w:t>
      </w:r>
    </w:p>
    <w:p w:rsidR="00A373A5" w:rsidRPr="00A373A5" w:rsidRDefault="00A373A5" w:rsidP="004C70E3">
      <w:pPr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Найди наиболее важные моменты в рассматриваемых фактах или явлениях.</w:t>
      </w:r>
    </w:p>
    <w:p w:rsidR="00A373A5" w:rsidRPr="00A373A5" w:rsidRDefault="00A373A5" w:rsidP="004C70E3">
      <w:pPr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Определи их сходство.</w:t>
      </w:r>
    </w:p>
    <w:p w:rsidR="00A373A5" w:rsidRPr="00A373A5" w:rsidRDefault="00A373A5" w:rsidP="004C70E3">
      <w:pPr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Установи связь между ними.</w:t>
      </w:r>
    </w:p>
    <w:p w:rsidR="00A373A5" w:rsidRPr="00A373A5" w:rsidRDefault="00A373A5" w:rsidP="004C70E3">
      <w:pPr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Сформулируй общий вывод.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373A5" w:rsidRDefault="00A373A5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7030A0"/>
          <w:sz w:val="28"/>
          <w:szCs w:val="28"/>
        </w:rPr>
      </w:pPr>
      <w:r w:rsidRPr="008978C0">
        <w:rPr>
          <w:b/>
          <w:bCs/>
          <w:color w:val="7030A0"/>
          <w:sz w:val="28"/>
          <w:szCs w:val="28"/>
        </w:rPr>
        <w:t>Памятка «Как проводить наблюдение»</w:t>
      </w:r>
    </w:p>
    <w:p w:rsidR="00A373A5" w:rsidRPr="00A373A5" w:rsidRDefault="00A373A5" w:rsidP="004C70E3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Осмысли цель наблюдения.</w:t>
      </w:r>
    </w:p>
    <w:p w:rsidR="00A373A5" w:rsidRPr="00A373A5" w:rsidRDefault="00A373A5" w:rsidP="004C70E3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Уточни предмет наблюдения.</w:t>
      </w:r>
    </w:p>
    <w:p w:rsidR="00A373A5" w:rsidRPr="00A373A5" w:rsidRDefault="00A373A5" w:rsidP="004C70E3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Разработай план наблюдения.</w:t>
      </w:r>
    </w:p>
    <w:p w:rsidR="00A373A5" w:rsidRPr="00A373A5" w:rsidRDefault="00A373A5" w:rsidP="004C70E3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Определи форму записи наблюдаемых явлений.</w:t>
      </w:r>
    </w:p>
    <w:p w:rsidR="00A373A5" w:rsidRPr="00A373A5" w:rsidRDefault="00A373A5" w:rsidP="004C70E3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Повтори наблюдение 2-3 раза с целью повышения его объективности.</w:t>
      </w:r>
    </w:p>
    <w:p w:rsidR="00A373A5" w:rsidRPr="00A373A5" w:rsidRDefault="00A373A5" w:rsidP="004C70E3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При описании наблюдаемых явлений обрати внимание на то, как они протекали во времени и при каких условиях.</w:t>
      </w:r>
    </w:p>
    <w:p w:rsidR="00A373A5" w:rsidRPr="00A373A5" w:rsidRDefault="00A373A5" w:rsidP="004C70E3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Помни, что цель описания явлений - наиболее точно и полно выявить их признаки.</w:t>
      </w:r>
    </w:p>
    <w:p w:rsidR="00A373A5" w:rsidRPr="00A373A5" w:rsidRDefault="00A373A5" w:rsidP="004C70E3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При описании результатов наблюдений обрати внимание на то, что было обнаружено нового и что общего с известным ранее.</w:t>
      </w:r>
    </w:p>
    <w:p w:rsidR="00A373A5" w:rsidRPr="00A373A5" w:rsidRDefault="00A373A5" w:rsidP="004C70E3">
      <w:pPr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Полученные результаты оформи в виде письменного отчета или графически (в виде рисунков, схем).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373A5" w:rsidRDefault="00A373A5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7030A0"/>
          <w:sz w:val="28"/>
          <w:szCs w:val="28"/>
        </w:rPr>
      </w:pPr>
      <w:r w:rsidRPr="008978C0">
        <w:rPr>
          <w:b/>
          <w:bCs/>
          <w:color w:val="7030A0"/>
          <w:sz w:val="28"/>
          <w:szCs w:val="28"/>
        </w:rPr>
        <w:t>Примерный план проведения наблюдения и эксперимента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Эксперимент - это научный опыт, попытка сделать, предпринять что-либо.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Алгоритм эксперимента.</w:t>
      </w:r>
    </w:p>
    <w:p w:rsidR="00A373A5" w:rsidRPr="00A373A5" w:rsidRDefault="00A373A5" w:rsidP="004C70E3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Формулирование цели проведения эксперимента, наблюдения:</w:t>
      </w:r>
    </w:p>
    <w:p w:rsidR="00A373A5" w:rsidRPr="00A373A5" w:rsidRDefault="00A373A5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 xml:space="preserve">сделай </w:t>
      </w:r>
      <w:r w:rsidRPr="00A373A5">
        <w:rPr>
          <w:sz w:val="28"/>
          <w:szCs w:val="28"/>
        </w:rPr>
        <w:t>предположение</w:t>
      </w:r>
      <w:r w:rsidRPr="00A373A5">
        <w:rPr>
          <w:color w:val="000000"/>
          <w:sz w:val="28"/>
          <w:szCs w:val="28"/>
        </w:rPr>
        <w:t xml:space="preserve"> о возможных результатах, сформулируй гипотезу; выясни связи объекта, выбранного для наблюдения, с другими, уже изученными объектами.</w:t>
      </w:r>
    </w:p>
    <w:p w:rsidR="00A373A5" w:rsidRPr="00A373A5" w:rsidRDefault="00A373A5" w:rsidP="004C70E3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Планирование проведения эксперимента (наблюдения):</w:t>
      </w:r>
    </w:p>
    <w:p w:rsidR="00A373A5" w:rsidRPr="00A373A5" w:rsidRDefault="00A373A5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выясни, какие условия, материалы необходимы для эксперимента;</w:t>
      </w:r>
    </w:p>
    <w:p w:rsidR="00A373A5" w:rsidRPr="00A373A5" w:rsidRDefault="00A373A5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составь мысленно схему его проведения;</w:t>
      </w:r>
    </w:p>
    <w:p w:rsidR="00A373A5" w:rsidRPr="00A373A5" w:rsidRDefault="00A373A5" w:rsidP="004C70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« выбери самый оптимальный способ фиксирования результатов.</w:t>
      </w:r>
    </w:p>
    <w:p w:rsidR="00A373A5" w:rsidRPr="00A373A5" w:rsidRDefault="00A373A5" w:rsidP="004C70E3">
      <w:pPr>
        <w:numPr>
          <w:ilvl w:val="0"/>
          <w:numId w:val="10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Проведение эксперимента (наблюдения):</w:t>
      </w:r>
    </w:p>
    <w:p w:rsidR="00A373A5" w:rsidRPr="00A373A5" w:rsidRDefault="00A373A5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последовательно осуществи все этапы эксперимента;</w:t>
      </w:r>
    </w:p>
    <w:p w:rsidR="00A373A5" w:rsidRPr="00A373A5" w:rsidRDefault="00A373A5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сделай необходимые измерения, зарисовки, запиши результаты;</w:t>
      </w:r>
    </w:p>
    <w:p w:rsidR="00A373A5" w:rsidRPr="00A373A5" w:rsidRDefault="00A373A5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проверь точность полученных результатов.</w:t>
      </w:r>
    </w:p>
    <w:p w:rsidR="00A373A5" w:rsidRPr="00A373A5" w:rsidRDefault="00A373A5" w:rsidP="004C70E3">
      <w:pPr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Обработка полученных результатов:</w:t>
      </w:r>
    </w:p>
    <w:p w:rsidR="00A373A5" w:rsidRPr="00A373A5" w:rsidRDefault="00A373A5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sz w:val="28"/>
          <w:szCs w:val="28"/>
        </w:rPr>
      </w:pPr>
      <w:r w:rsidRPr="00A373A5">
        <w:rPr>
          <w:color w:val="000000"/>
          <w:sz w:val="28"/>
          <w:szCs w:val="28"/>
        </w:rPr>
        <w:t>сравни полученный результат с выдвинутой гипотезой; сформулируй вывод;</w:t>
      </w:r>
    </w:p>
    <w:p w:rsidR="00A373A5" w:rsidRPr="00A373A5" w:rsidRDefault="00A373A5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000000"/>
          <w:sz w:val="28"/>
          <w:szCs w:val="28"/>
        </w:rPr>
      </w:pPr>
      <w:r w:rsidRPr="00A373A5">
        <w:rPr>
          <w:color w:val="000000"/>
          <w:sz w:val="28"/>
          <w:szCs w:val="28"/>
        </w:rPr>
        <w:t>объясни, что доказывает данный эксперимент, свяжи его с изученными явлениями, теориями и законами.</w:t>
      </w:r>
    </w:p>
    <w:p w:rsidR="00A373A5" w:rsidRPr="00A373A5" w:rsidRDefault="00A373A5" w:rsidP="004C70E3">
      <w:pPr>
        <w:jc w:val="both"/>
        <w:rPr>
          <w:color w:val="auto"/>
          <w:sz w:val="28"/>
          <w:szCs w:val="28"/>
        </w:rPr>
      </w:pPr>
    </w:p>
    <w:p w:rsidR="006D08A3" w:rsidRPr="006F016E" w:rsidRDefault="006D08A3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7030A0"/>
          <w:sz w:val="28"/>
          <w:szCs w:val="28"/>
        </w:rPr>
      </w:pPr>
      <w:r w:rsidRPr="006F016E">
        <w:rPr>
          <w:b/>
          <w:bCs/>
          <w:color w:val="7030A0"/>
          <w:sz w:val="28"/>
          <w:szCs w:val="28"/>
        </w:rPr>
        <w:t xml:space="preserve">Правила презентации научного исследования </w:t>
      </w:r>
    </w:p>
    <w:p w:rsidR="006D08A3" w:rsidRPr="006F016E" w:rsidRDefault="006D08A3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7030A0"/>
          <w:sz w:val="28"/>
          <w:szCs w:val="28"/>
        </w:rPr>
      </w:pPr>
      <w:r w:rsidRPr="006F016E">
        <w:rPr>
          <w:b/>
          <w:bCs/>
          <w:color w:val="7030A0"/>
          <w:sz w:val="28"/>
          <w:szCs w:val="28"/>
        </w:rPr>
        <w:t>(по Р.Клайэму и И.Лудину)</w:t>
      </w:r>
    </w:p>
    <w:p w:rsidR="006D08A3" w:rsidRPr="006F016E" w:rsidRDefault="006D08A3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7030A0"/>
          <w:sz w:val="28"/>
          <w:szCs w:val="28"/>
        </w:rPr>
      </w:pPr>
    </w:p>
    <w:p w:rsidR="006D08A3" w:rsidRPr="006F016E" w:rsidRDefault="006D08A3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7030A0"/>
          <w:sz w:val="28"/>
          <w:szCs w:val="28"/>
        </w:rPr>
      </w:pPr>
      <w:r w:rsidRPr="006F016E">
        <w:rPr>
          <w:b/>
          <w:bCs/>
          <w:color w:val="7030A0"/>
          <w:sz w:val="28"/>
          <w:szCs w:val="28"/>
        </w:rPr>
        <w:t>«Проверка» подготовленности компьютерной презентации</w:t>
      </w:r>
    </w:p>
    <w:p w:rsidR="006D08A3" w:rsidRPr="006D08A3" w:rsidRDefault="006D08A3" w:rsidP="004C70E3">
      <w:pPr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Убедитесь, что слайды вашей презентации: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выдержаны в едином стиле;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 xml:space="preserve">содержат трудно воспринимаемую информацию - формулы, вычисления, таблицы, рисунки, схемы и т.п.; 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содержат много пустого места и не являются однообразными;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включают графики/диаграммы, дающие визуальную поддержку и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 xml:space="preserve">вносящие ясность; 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напечатаны достаточно крупно, чтобы все их могли прочесть;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имеют не больше девяти элементов на странице (правило 7 + 2);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имеют списки с отступами, показывающие иерархию.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При использовании слайдов: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оставляйте слайд на виду, только пока он нужен;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не читайте все, что представлено на слайде;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используйте цвет, шрифт, чтобы подчеркнуть важные моменты.</w:t>
      </w:r>
    </w:p>
    <w:p w:rsidR="006D08A3" w:rsidRDefault="006D08A3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0B7DA0" w:rsidRDefault="000B7DA0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7030A0"/>
          <w:sz w:val="28"/>
          <w:szCs w:val="28"/>
        </w:rPr>
      </w:pPr>
    </w:p>
    <w:p w:rsidR="000B7DA0" w:rsidRDefault="000B7DA0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7030A0"/>
          <w:sz w:val="28"/>
          <w:szCs w:val="28"/>
        </w:rPr>
      </w:pPr>
    </w:p>
    <w:p w:rsidR="006D08A3" w:rsidRPr="006F016E" w:rsidRDefault="006D08A3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7030A0"/>
          <w:sz w:val="28"/>
          <w:szCs w:val="28"/>
        </w:rPr>
      </w:pPr>
      <w:r w:rsidRPr="006F016E">
        <w:rPr>
          <w:b/>
          <w:bCs/>
          <w:color w:val="7030A0"/>
          <w:sz w:val="28"/>
          <w:szCs w:val="28"/>
        </w:rPr>
        <w:lastRenderedPageBreak/>
        <w:t>Правила использования хэндаутов</w:t>
      </w:r>
    </w:p>
    <w:p w:rsidR="006D08A3" w:rsidRPr="006D08A3" w:rsidRDefault="006D08A3" w:rsidP="004C70E3">
      <w:pPr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Если вы раздаете хэндауты: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не читайте все, что на них написано;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 xml:space="preserve">обеспечьте их в достаточном количестве (каждому из присутствующих); 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сделайте их ясными, краткими и понятными;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 xml:space="preserve">не допускайте противоречия содержания хэндаутов с текстом выступления; </w:t>
      </w:r>
    </w:p>
    <w:p w:rsid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по возможности оставьте хэндауты слушающим.</w:t>
      </w:r>
    </w:p>
    <w:p w:rsidR="006D08A3" w:rsidRPr="006D08A3" w:rsidRDefault="006D08A3" w:rsidP="004C70E3">
      <w:pPr>
        <w:ind w:left="227"/>
        <w:jc w:val="both"/>
        <w:rPr>
          <w:color w:val="auto"/>
          <w:sz w:val="28"/>
          <w:szCs w:val="28"/>
        </w:rPr>
      </w:pPr>
    </w:p>
    <w:p w:rsidR="006D08A3" w:rsidRPr="006F016E" w:rsidRDefault="006D08A3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7030A0"/>
          <w:sz w:val="28"/>
          <w:szCs w:val="28"/>
        </w:rPr>
      </w:pPr>
      <w:r w:rsidRPr="006F016E">
        <w:rPr>
          <w:b/>
          <w:bCs/>
          <w:color w:val="7030A0"/>
          <w:sz w:val="28"/>
          <w:szCs w:val="28"/>
        </w:rPr>
        <w:t>Правила использования демонстрационных пособий</w:t>
      </w:r>
    </w:p>
    <w:p w:rsidR="006D08A3" w:rsidRPr="006D08A3" w:rsidRDefault="006D08A3" w:rsidP="004C70E3">
      <w:pPr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Пользуясь демонстрационными пособиями: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проследите, чтобы все могли их видеть;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держите их на виду, только пока они нужны;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показывайте их по очереди;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подготовьте их перед выступлением;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говорите, повернувшись к слушателям, а не к пособию.</w:t>
      </w:r>
    </w:p>
    <w:p w:rsidR="006D08A3" w:rsidRDefault="006D08A3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6D08A3" w:rsidRPr="006F016E" w:rsidRDefault="006D08A3" w:rsidP="004C70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7030A0"/>
          <w:sz w:val="28"/>
          <w:szCs w:val="28"/>
        </w:rPr>
      </w:pPr>
      <w:r w:rsidRPr="006F016E">
        <w:rPr>
          <w:b/>
          <w:bCs/>
          <w:color w:val="7030A0"/>
          <w:sz w:val="28"/>
          <w:szCs w:val="28"/>
        </w:rPr>
        <w:t>Борьба с вредными привычками</w:t>
      </w:r>
    </w:p>
    <w:p w:rsidR="006D08A3" w:rsidRPr="006D08A3" w:rsidRDefault="006D08A3" w:rsidP="004C70E3">
      <w:pPr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Избегайте следующих вредных привычек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вставлять в речь «э-э», «м-м», «значит»;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крутить в руках ручки и карандаши;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держать руки в карманах;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перебирать в карманах мелочь;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держаться за кафедру или опираться на нее;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ходить взад-вперед;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постоянно приглаживать волосы;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нервно кашлять;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размахивать указкой.</w:t>
      </w:r>
    </w:p>
    <w:p w:rsidR="006D08A3" w:rsidRPr="006D08A3" w:rsidRDefault="006D08A3" w:rsidP="004C70E3">
      <w:pPr>
        <w:pStyle w:val="26"/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D08A3" w:rsidRPr="006F016E" w:rsidRDefault="006D08A3" w:rsidP="004C70E3">
      <w:pPr>
        <w:pStyle w:val="2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6F016E">
        <w:rPr>
          <w:rFonts w:ascii="Times New Roman" w:hAnsi="Times New Roman"/>
          <w:b/>
          <w:bCs/>
          <w:color w:val="7030A0"/>
          <w:sz w:val="28"/>
          <w:szCs w:val="28"/>
        </w:rPr>
        <w:t>Борьба со страхом</w:t>
      </w:r>
    </w:p>
    <w:p w:rsidR="006D08A3" w:rsidRPr="006D08A3" w:rsidRDefault="006D08A3" w:rsidP="004C70E3">
      <w:pPr>
        <w:shd w:val="clear" w:color="auto" w:fill="FFFFFF"/>
        <w:autoSpaceDE w:val="0"/>
        <w:autoSpaceDN w:val="0"/>
        <w:adjustRightInd w:val="0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Бороться со страхом перед аудиторией можно следующим образом: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направляйте нервное напряжение в движение;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направляйте нервное напряжение в голосовые модуляции;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хорошо выспитесь перед выступлением;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узнайте как можно больше о своих слушателях;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пообщайтесь со слушателями перед выступлением;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воспринимайте свой страх как нечто естественное;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наберите воздуха, прежде чем начать говорить;</w:t>
      </w:r>
    </w:p>
    <w:p w:rsidR="006D08A3" w:rsidRPr="006D08A3" w:rsidRDefault="006D08A3" w:rsidP="004C70E3">
      <w:pPr>
        <w:numPr>
          <w:ilvl w:val="0"/>
          <w:numId w:val="81"/>
        </w:numPr>
        <w:tabs>
          <w:tab w:val="clear" w:pos="931"/>
          <w:tab w:val="num" w:pos="567"/>
        </w:tabs>
        <w:ind w:left="0" w:firstLine="0"/>
        <w:jc w:val="both"/>
        <w:rPr>
          <w:color w:val="auto"/>
          <w:sz w:val="28"/>
          <w:szCs w:val="28"/>
        </w:rPr>
      </w:pPr>
      <w:r w:rsidRPr="006D08A3">
        <w:rPr>
          <w:color w:val="auto"/>
          <w:sz w:val="28"/>
          <w:szCs w:val="28"/>
        </w:rPr>
        <w:t>рассматривайте свою аудиторию как одного человека.</w:t>
      </w:r>
    </w:p>
    <w:p w:rsidR="00A373A5" w:rsidRDefault="00A373A5" w:rsidP="004C70E3">
      <w:pPr>
        <w:tabs>
          <w:tab w:val="num" w:pos="567"/>
        </w:tabs>
        <w:ind w:firstLine="709"/>
        <w:jc w:val="both"/>
        <w:rPr>
          <w:color w:val="auto"/>
          <w:sz w:val="21"/>
          <w:szCs w:val="21"/>
        </w:rPr>
      </w:pPr>
    </w:p>
    <w:p w:rsidR="000F0E0E" w:rsidRDefault="000F0E0E" w:rsidP="004C70E3">
      <w:pPr>
        <w:tabs>
          <w:tab w:val="num" w:pos="567"/>
        </w:tabs>
        <w:ind w:firstLine="709"/>
        <w:jc w:val="both"/>
        <w:rPr>
          <w:color w:val="auto"/>
          <w:sz w:val="21"/>
          <w:szCs w:val="21"/>
        </w:rPr>
      </w:pPr>
    </w:p>
    <w:p w:rsidR="000F0E0E" w:rsidRDefault="000F0E0E" w:rsidP="004C70E3">
      <w:pPr>
        <w:tabs>
          <w:tab w:val="num" w:pos="567"/>
        </w:tabs>
        <w:ind w:firstLine="709"/>
        <w:jc w:val="both"/>
        <w:rPr>
          <w:color w:val="auto"/>
          <w:sz w:val="21"/>
          <w:szCs w:val="21"/>
        </w:rPr>
      </w:pPr>
    </w:p>
    <w:p w:rsidR="000F0E0E" w:rsidRDefault="000F0E0E" w:rsidP="004C70E3">
      <w:pPr>
        <w:tabs>
          <w:tab w:val="num" w:pos="567"/>
        </w:tabs>
        <w:ind w:firstLine="709"/>
        <w:jc w:val="both"/>
        <w:rPr>
          <w:color w:val="auto"/>
          <w:sz w:val="21"/>
          <w:szCs w:val="21"/>
        </w:rPr>
      </w:pPr>
    </w:p>
    <w:p w:rsidR="000F0E0E" w:rsidRDefault="000F0E0E" w:rsidP="004C70E3">
      <w:pPr>
        <w:tabs>
          <w:tab w:val="num" w:pos="567"/>
        </w:tabs>
        <w:ind w:firstLine="709"/>
        <w:jc w:val="both"/>
        <w:rPr>
          <w:color w:val="auto"/>
          <w:sz w:val="21"/>
          <w:szCs w:val="21"/>
        </w:rPr>
      </w:pPr>
    </w:p>
    <w:p w:rsidR="0015646A" w:rsidRPr="000B7DA0" w:rsidRDefault="0015646A" w:rsidP="004C70E3">
      <w:pPr>
        <w:tabs>
          <w:tab w:val="left" w:pos="5670"/>
          <w:tab w:val="left" w:pos="6804"/>
        </w:tabs>
        <w:spacing w:after="240"/>
        <w:jc w:val="center"/>
        <w:rPr>
          <w:color w:val="auto"/>
          <w:sz w:val="28"/>
          <w:szCs w:val="28"/>
        </w:rPr>
      </w:pPr>
      <w:r w:rsidRPr="000B7DA0">
        <w:rPr>
          <w:b/>
          <w:color w:val="auto"/>
          <w:spacing w:val="100"/>
          <w:sz w:val="28"/>
          <w:szCs w:val="28"/>
        </w:rPr>
        <w:lastRenderedPageBreak/>
        <w:t>НОРМОКОНТРОЛЬ</w:t>
      </w:r>
    </w:p>
    <w:p w:rsidR="0015646A" w:rsidRPr="000B7DA0" w:rsidRDefault="0015646A" w:rsidP="004C70E3">
      <w:pPr>
        <w:tabs>
          <w:tab w:val="left" w:pos="5670"/>
          <w:tab w:val="left" w:pos="6804"/>
        </w:tabs>
        <w:spacing w:after="120"/>
        <w:jc w:val="center"/>
        <w:rPr>
          <w:color w:val="auto"/>
          <w:sz w:val="28"/>
          <w:szCs w:val="28"/>
        </w:rPr>
      </w:pPr>
      <w:r w:rsidRPr="000B7DA0">
        <w:rPr>
          <w:color w:val="auto"/>
          <w:sz w:val="28"/>
          <w:szCs w:val="28"/>
        </w:rPr>
        <w:t xml:space="preserve">выпускной квалификационной работы студента </w:t>
      </w:r>
    </w:p>
    <w:p w:rsidR="0015646A" w:rsidRPr="000B7DA0" w:rsidRDefault="0015646A" w:rsidP="004C70E3">
      <w:pPr>
        <w:tabs>
          <w:tab w:val="left" w:pos="5670"/>
          <w:tab w:val="left" w:pos="6804"/>
        </w:tabs>
        <w:ind w:firstLine="1134"/>
        <w:jc w:val="right"/>
        <w:rPr>
          <w:color w:val="auto"/>
          <w:sz w:val="28"/>
          <w:szCs w:val="28"/>
        </w:rPr>
      </w:pPr>
    </w:p>
    <w:p w:rsidR="0015646A" w:rsidRPr="000B7DA0" w:rsidRDefault="0015646A" w:rsidP="004C70E3">
      <w:pPr>
        <w:tabs>
          <w:tab w:val="left" w:pos="5670"/>
          <w:tab w:val="left" w:pos="6804"/>
        </w:tabs>
        <w:ind w:firstLine="709"/>
        <w:jc w:val="both"/>
        <w:rPr>
          <w:color w:val="auto"/>
          <w:sz w:val="28"/>
          <w:szCs w:val="28"/>
        </w:rPr>
      </w:pPr>
      <w:r w:rsidRPr="000B7DA0">
        <w:rPr>
          <w:color w:val="auto"/>
          <w:sz w:val="28"/>
          <w:szCs w:val="28"/>
        </w:rPr>
        <w:t xml:space="preserve">Нормоконтроль осуществляется с целью установления соответствия ВКР действующим методическим указаниям по выполнению и оформлению ВКР. </w:t>
      </w:r>
    </w:p>
    <w:p w:rsidR="0015646A" w:rsidRPr="000B7DA0" w:rsidRDefault="0015646A" w:rsidP="004C70E3">
      <w:pPr>
        <w:tabs>
          <w:tab w:val="left" w:pos="5670"/>
          <w:tab w:val="left" w:pos="6804"/>
        </w:tabs>
        <w:ind w:firstLine="709"/>
        <w:jc w:val="both"/>
        <w:rPr>
          <w:color w:val="auto"/>
          <w:sz w:val="28"/>
          <w:szCs w:val="28"/>
        </w:rPr>
      </w:pPr>
      <w:r w:rsidRPr="000B7DA0">
        <w:rPr>
          <w:color w:val="auto"/>
          <w:sz w:val="28"/>
          <w:szCs w:val="28"/>
        </w:rPr>
        <w:t>Нормоконтроль проводится на этапе представления выпускником полностью законченной ВКР.</w:t>
      </w:r>
      <w:r w:rsidR="000B7DA0">
        <w:rPr>
          <w:color w:val="auto"/>
          <w:sz w:val="28"/>
          <w:szCs w:val="28"/>
        </w:rPr>
        <w:t xml:space="preserve"> Л</w:t>
      </w:r>
      <w:r w:rsidRPr="000B7DA0">
        <w:rPr>
          <w:color w:val="auto"/>
          <w:sz w:val="28"/>
          <w:szCs w:val="28"/>
        </w:rPr>
        <w:t>ист нормоконтроля прикладывается к ВКР.</w:t>
      </w:r>
    </w:p>
    <w:p w:rsidR="0015646A" w:rsidRPr="000B7DA0" w:rsidRDefault="0015646A" w:rsidP="004C70E3">
      <w:pPr>
        <w:tabs>
          <w:tab w:val="left" w:pos="5670"/>
          <w:tab w:val="left" w:pos="6804"/>
        </w:tabs>
        <w:jc w:val="center"/>
        <w:rPr>
          <w:color w:val="auto"/>
          <w:sz w:val="24"/>
          <w:szCs w:val="24"/>
        </w:rPr>
      </w:pPr>
    </w:p>
    <w:p w:rsidR="0015646A" w:rsidRPr="000B7DA0" w:rsidRDefault="0015646A" w:rsidP="004C70E3">
      <w:pPr>
        <w:tabs>
          <w:tab w:val="left" w:pos="5670"/>
          <w:tab w:val="left" w:pos="6804"/>
        </w:tabs>
        <w:rPr>
          <w:color w:val="auto"/>
          <w:sz w:val="24"/>
          <w:szCs w:val="24"/>
        </w:rPr>
      </w:pPr>
      <w:r w:rsidRPr="000B7DA0">
        <w:rPr>
          <w:color w:val="auto"/>
          <w:sz w:val="24"/>
          <w:szCs w:val="24"/>
        </w:rPr>
        <w:t>Тема ВКР: ___________________________________________________________________</w:t>
      </w:r>
      <w:r w:rsidR="004305BC" w:rsidRPr="000B7DA0">
        <w:rPr>
          <w:color w:val="auto"/>
          <w:sz w:val="24"/>
          <w:szCs w:val="24"/>
        </w:rPr>
        <w:t>__</w:t>
      </w:r>
      <w:r w:rsidR="007E3C82">
        <w:rPr>
          <w:color w:val="auto"/>
          <w:sz w:val="24"/>
          <w:szCs w:val="24"/>
        </w:rPr>
        <w:t>_</w:t>
      </w:r>
    </w:p>
    <w:p w:rsidR="0015646A" w:rsidRPr="000B7DA0" w:rsidRDefault="0015646A" w:rsidP="004C70E3">
      <w:pPr>
        <w:tabs>
          <w:tab w:val="left" w:pos="5670"/>
          <w:tab w:val="left" w:pos="6804"/>
        </w:tabs>
        <w:jc w:val="center"/>
        <w:rPr>
          <w:color w:val="auto"/>
          <w:sz w:val="24"/>
          <w:szCs w:val="24"/>
        </w:rPr>
      </w:pPr>
    </w:p>
    <w:p w:rsidR="0015646A" w:rsidRPr="000B7DA0" w:rsidRDefault="0015646A" w:rsidP="004C70E3">
      <w:pPr>
        <w:tabs>
          <w:tab w:val="left" w:pos="5670"/>
          <w:tab w:val="left" w:pos="6804"/>
        </w:tabs>
        <w:jc w:val="center"/>
        <w:rPr>
          <w:color w:val="auto"/>
          <w:sz w:val="24"/>
          <w:szCs w:val="24"/>
        </w:rPr>
      </w:pPr>
      <w:r w:rsidRPr="000B7DA0">
        <w:rPr>
          <w:color w:val="auto"/>
          <w:sz w:val="24"/>
          <w:szCs w:val="24"/>
        </w:rPr>
        <w:t>________________________________________________________________________________</w:t>
      </w:r>
    </w:p>
    <w:p w:rsidR="0015646A" w:rsidRPr="000B7DA0" w:rsidRDefault="0015646A" w:rsidP="004C70E3">
      <w:pPr>
        <w:tabs>
          <w:tab w:val="left" w:pos="5670"/>
          <w:tab w:val="left" w:pos="6804"/>
        </w:tabs>
        <w:jc w:val="center"/>
        <w:rPr>
          <w:color w:val="auto"/>
          <w:sz w:val="24"/>
          <w:szCs w:val="24"/>
        </w:rPr>
      </w:pPr>
    </w:p>
    <w:p w:rsidR="0015646A" w:rsidRPr="000B7DA0" w:rsidRDefault="0015646A" w:rsidP="004C70E3">
      <w:pPr>
        <w:tabs>
          <w:tab w:val="left" w:pos="5670"/>
          <w:tab w:val="left" w:pos="6804"/>
        </w:tabs>
        <w:rPr>
          <w:color w:val="auto"/>
          <w:sz w:val="24"/>
          <w:szCs w:val="24"/>
        </w:rPr>
      </w:pPr>
      <w:r w:rsidRPr="000B7DA0">
        <w:rPr>
          <w:color w:val="auto"/>
          <w:sz w:val="24"/>
          <w:szCs w:val="24"/>
        </w:rPr>
        <w:t>Студент _______________________________________________________________________</w:t>
      </w:r>
      <w:r w:rsidR="004305BC" w:rsidRPr="000B7DA0">
        <w:rPr>
          <w:color w:val="auto"/>
          <w:sz w:val="24"/>
          <w:szCs w:val="24"/>
        </w:rPr>
        <w:t>_</w:t>
      </w:r>
    </w:p>
    <w:p w:rsidR="0015646A" w:rsidRPr="000B7DA0" w:rsidRDefault="0015646A" w:rsidP="004C70E3">
      <w:pPr>
        <w:tabs>
          <w:tab w:val="left" w:pos="5670"/>
          <w:tab w:val="left" w:pos="6804"/>
        </w:tabs>
        <w:jc w:val="center"/>
        <w:rPr>
          <w:color w:val="auto"/>
          <w:sz w:val="24"/>
          <w:szCs w:val="24"/>
        </w:rPr>
      </w:pPr>
      <w:r w:rsidRPr="000B7DA0">
        <w:rPr>
          <w:color w:val="auto"/>
          <w:sz w:val="24"/>
          <w:szCs w:val="24"/>
        </w:rPr>
        <w:t>фамилия, имя, отчество</w:t>
      </w:r>
    </w:p>
    <w:p w:rsidR="0015646A" w:rsidRPr="000B7DA0" w:rsidRDefault="0015646A" w:rsidP="004C70E3">
      <w:pPr>
        <w:tabs>
          <w:tab w:val="left" w:pos="5670"/>
          <w:tab w:val="left" w:pos="6804"/>
        </w:tabs>
        <w:jc w:val="center"/>
        <w:rPr>
          <w:color w:val="auto"/>
          <w:sz w:val="24"/>
          <w:szCs w:val="24"/>
        </w:rPr>
      </w:pPr>
    </w:p>
    <w:p w:rsidR="0015646A" w:rsidRPr="000B7DA0" w:rsidRDefault="0015646A" w:rsidP="004C70E3">
      <w:pPr>
        <w:tabs>
          <w:tab w:val="left" w:pos="5670"/>
          <w:tab w:val="left" w:pos="6804"/>
        </w:tabs>
        <w:rPr>
          <w:color w:val="auto"/>
          <w:sz w:val="24"/>
          <w:szCs w:val="24"/>
        </w:rPr>
      </w:pPr>
      <w:r w:rsidRPr="000B7DA0">
        <w:rPr>
          <w:color w:val="auto"/>
          <w:sz w:val="24"/>
          <w:szCs w:val="24"/>
        </w:rPr>
        <w:t>Специальность _____________________</w:t>
      </w:r>
      <w:r w:rsidR="004305BC" w:rsidRPr="000B7DA0">
        <w:rPr>
          <w:color w:val="auto"/>
          <w:sz w:val="24"/>
          <w:szCs w:val="24"/>
        </w:rPr>
        <w:t>___</w:t>
      </w:r>
      <w:r w:rsidRPr="000B7DA0">
        <w:rPr>
          <w:color w:val="auto"/>
          <w:sz w:val="24"/>
          <w:szCs w:val="24"/>
        </w:rPr>
        <w:t>____</w:t>
      </w:r>
      <w:r w:rsidR="007E3C82">
        <w:rPr>
          <w:color w:val="auto"/>
          <w:sz w:val="24"/>
          <w:szCs w:val="24"/>
        </w:rPr>
        <w:t>___________________</w:t>
      </w:r>
      <w:r w:rsidRPr="000B7DA0">
        <w:rPr>
          <w:color w:val="auto"/>
          <w:sz w:val="24"/>
          <w:szCs w:val="24"/>
        </w:rPr>
        <w:t xml:space="preserve">       Группа__________</w:t>
      </w:r>
    </w:p>
    <w:p w:rsidR="0015646A" w:rsidRPr="000B7DA0" w:rsidRDefault="0015646A" w:rsidP="004C70E3">
      <w:pPr>
        <w:tabs>
          <w:tab w:val="left" w:pos="0"/>
        </w:tabs>
        <w:jc w:val="center"/>
        <w:rPr>
          <w:color w:val="auto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2768"/>
        <w:gridCol w:w="3969"/>
        <w:gridCol w:w="2693"/>
      </w:tblGrid>
      <w:tr w:rsidR="0015646A" w:rsidRPr="00687906" w:rsidTr="00687906">
        <w:trPr>
          <w:trHeight w:val="405"/>
        </w:trPr>
        <w:tc>
          <w:tcPr>
            <w:tcW w:w="601" w:type="dxa"/>
          </w:tcPr>
          <w:p w:rsidR="0015646A" w:rsidRPr="00687906" w:rsidRDefault="0015646A" w:rsidP="004C70E3">
            <w:pPr>
              <w:tabs>
                <w:tab w:val="left" w:pos="0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687906">
              <w:rPr>
                <w:b/>
                <w:color w:val="auto"/>
                <w:sz w:val="24"/>
                <w:szCs w:val="24"/>
              </w:rPr>
              <w:t>№</w:t>
            </w:r>
          </w:p>
          <w:p w:rsidR="0015646A" w:rsidRPr="00687906" w:rsidRDefault="0015646A" w:rsidP="004C70E3">
            <w:pPr>
              <w:tabs>
                <w:tab w:val="left" w:pos="0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687906">
              <w:rPr>
                <w:b/>
                <w:color w:val="auto"/>
                <w:sz w:val="24"/>
                <w:szCs w:val="24"/>
              </w:rPr>
              <w:t>п/п</w:t>
            </w:r>
            <w:r w:rsidRPr="00687906">
              <w:rPr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2768" w:type="dxa"/>
          </w:tcPr>
          <w:p w:rsidR="0015646A" w:rsidRPr="00687906" w:rsidRDefault="0015646A" w:rsidP="004C70E3">
            <w:pPr>
              <w:tabs>
                <w:tab w:val="left" w:pos="0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687906">
              <w:rPr>
                <w:b/>
                <w:color w:val="auto"/>
                <w:sz w:val="24"/>
                <w:szCs w:val="24"/>
              </w:rPr>
              <w:t>Объект</w:t>
            </w:r>
            <w:r w:rsidR="00687906" w:rsidRPr="00687906">
              <w:rPr>
                <w:b/>
                <w:color w:val="auto"/>
                <w:sz w:val="24"/>
                <w:szCs w:val="24"/>
              </w:rPr>
              <w:t xml:space="preserve"> унификации</w:t>
            </w:r>
            <w:r w:rsidRPr="00687906">
              <w:rPr>
                <w:b/>
                <w:color w:val="auto"/>
                <w:sz w:val="24"/>
                <w:szCs w:val="24"/>
              </w:rPr>
              <w:tab/>
            </w:r>
          </w:p>
          <w:p w:rsidR="0015646A" w:rsidRPr="00687906" w:rsidRDefault="0015646A" w:rsidP="004C70E3">
            <w:pPr>
              <w:tabs>
                <w:tab w:val="left" w:pos="0"/>
              </w:tabs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646A" w:rsidRPr="00687906" w:rsidRDefault="00687906" w:rsidP="004C70E3">
            <w:pPr>
              <w:tabs>
                <w:tab w:val="left" w:pos="0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687906">
              <w:rPr>
                <w:b/>
                <w:color w:val="auto"/>
                <w:sz w:val="24"/>
                <w:szCs w:val="24"/>
              </w:rPr>
              <w:t>Предмет унификации</w:t>
            </w:r>
          </w:p>
          <w:p w:rsidR="0015646A" w:rsidRPr="00687906" w:rsidRDefault="0015646A" w:rsidP="004C70E3">
            <w:pPr>
              <w:tabs>
                <w:tab w:val="left" w:pos="0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646A" w:rsidRPr="00687906" w:rsidRDefault="0015646A" w:rsidP="004C70E3">
            <w:pPr>
              <w:tabs>
                <w:tab w:val="left" w:pos="-108"/>
              </w:tabs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687906">
              <w:rPr>
                <w:b/>
                <w:color w:val="auto"/>
                <w:sz w:val="24"/>
                <w:szCs w:val="24"/>
              </w:rPr>
              <w:t>Соответствует</w:t>
            </w:r>
            <w:r w:rsidR="009779FF" w:rsidRPr="00687906">
              <w:rPr>
                <w:b/>
                <w:color w:val="auto"/>
                <w:sz w:val="24"/>
                <w:szCs w:val="24"/>
              </w:rPr>
              <w:t xml:space="preserve"> -</w:t>
            </w:r>
            <w:r w:rsidRPr="00687906">
              <w:rPr>
                <w:b/>
                <w:color w:val="auto"/>
                <w:sz w:val="24"/>
                <w:szCs w:val="24"/>
              </w:rPr>
              <w:t xml:space="preserve"> </w:t>
            </w:r>
            <w:r w:rsidR="009779FF" w:rsidRPr="00687906">
              <w:rPr>
                <w:b/>
                <w:color w:val="auto"/>
                <w:sz w:val="24"/>
                <w:szCs w:val="24"/>
              </w:rPr>
              <w:t>да</w:t>
            </w:r>
          </w:p>
          <w:p w:rsidR="0015646A" w:rsidRPr="00687906" w:rsidRDefault="0015646A" w:rsidP="004C70E3">
            <w:pPr>
              <w:tabs>
                <w:tab w:val="left" w:pos="-108"/>
              </w:tabs>
              <w:ind w:left="-108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687906">
              <w:rPr>
                <w:b/>
                <w:color w:val="auto"/>
                <w:sz w:val="24"/>
                <w:szCs w:val="24"/>
              </w:rPr>
              <w:t>Не соответствует</w:t>
            </w:r>
            <w:r w:rsidR="009779FF" w:rsidRPr="00687906">
              <w:rPr>
                <w:b/>
                <w:color w:val="auto"/>
                <w:sz w:val="24"/>
                <w:szCs w:val="24"/>
              </w:rPr>
              <w:t xml:space="preserve"> - </w:t>
            </w:r>
            <w:r w:rsidRPr="00687906">
              <w:rPr>
                <w:b/>
                <w:color w:val="auto"/>
                <w:sz w:val="24"/>
                <w:szCs w:val="24"/>
              </w:rPr>
              <w:t xml:space="preserve"> </w:t>
            </w:r>
            <w:r w:rsidR="009779FF" w:rsidRPr="00687906">
              <w:rPr>
                <w:b/>
                <w:color w:val="auto"/>
                <w:sz w:val="24"/>
                <w:szCs w:val="24"/>
              </w:rPr>
              <w:t>нет</w:t>
            </w:r>
          </w:p>
        </w:tc>
      </w:tr>
      <w:tr w:rsidR="0015646A" w:rsidRPr="000B7DA0" w:rsidTr="00687906">
        <w:tc>
          <w:tcPr>
            <w:tcW w:w="601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8"/>
                <w:szCs w:val="28"/>
              </w:rPr>
            </w:pPr>
            <w:r w:rsidRPr="000B7DA0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768" w:type="dxa"/>
          </w:tcPr>
          <w:p w:rsidR="0015646A" w:rsidRPr="000B7DA0" w:rsidRDefault="0015646A" w:rsidP="004C70E3">
            <w:pPr>
              <w:tabs>
                <w:tab w:val="left" w:pos="0"/>
              </w:tabs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>Наименование темы работы</w:t>
            </w:r>
          </w:p>
        </w:tc>
        <w:tc>
          <w:tcPr>
            <w:tcW w:w="3969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>Соответствует утвержденной</w:t>
            </w:r>
          </w:p>
        </w:tc>
        <w:tc>
          <w:tcPr>
            <w:tcW w:w="2693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5646A" w:rsidRPr="000B7DA0" w:rsidTr="00687906">
        <w:tc>
          <w:tcPr>
            <w:tcW w:w="601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8"/>
                <w:szCs w:val="28"/>
              </w:rPr>
            </w:pPr>
            <w:r w:rsidRPr="000B7DA0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768" w:type="dxa"/>
          </w:tcPr>
          <w:p w:rsidR="0015646A" w:rsidRPr="000B7DA0" w:rsidRDefault="0015646A" w:rsidP="004C70E3">
            <w:pPr>
              <w:tabs>
                <w:tab w:val="left" w:pos="0"/>
              </w:tabs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>Размер шрифта</w:t>
            </w:r>
          </w:p>
        </w:tc>
        <w:tc>
          <w:tcPr>
            <w:tcW w:w="3969" w:type="dxa"/>
          </w:tcPr>
          <w:p w:rsidR="0015646A" w:rsidRPr="000B7DA0" w:rsidRDefault="005F524C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  <w:lang w:val="en-US"/>
              </w:rPr>
              <w:t>Cyr</w:t>
            </w:r>
            <w:r w:rsidRPr="000B7DA0">
              <w:rPr>
                <w:color w:val="auto"/>
                <w:sz w:val="24"/>
                <w:szCs w:val="24"/>
              </w:rPr>
              <w:t xml:space="preserve"> 14 кегль </w:t>
            </w:r>
            <w:r w:rsidRPr="00687906">
              <w:rPr>
                <w:color w:val="auto"/>
                <w:sz w:val="20"/>
                <w:szCs w:val="20"/>
              </w:rPr>
              <w:t>(отклонение допускается только при оформлении данных таблицы и печати под знаком *)</w:t>
            </w:r>
          </w:p>
        </w:tc>
        <w:tc>
          <w:tcPr>
            <w:tcW w:w="2693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5646A" w:rsidRPr="000B7DA0" w:rsidTr="00687906">
        <w:tc>
          <w:tcPr>
            <w:tcW w:w="601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8"/>
                <w:szCs w:val="28"/>
              </w:rPr>
            </w:pPr>
            <w:r w:rsidRPr="000B7DA0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768" w:type="dxa"/>
          </w:tcPr>
          <w:p w:rsidR="0015646A" w:rsidRPr="000B7DA0" w:rsidRDefault="00687906" w:rsidP="004C70E3">
            <w:pPr>
              <w:tabs>
                <w:tab w:val="left" w:pos="0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</w:t>
            </w:r>
            <w:r w:rsidR="0015646A" w:rsidRPr="000B7DA0">
              <w:rPr>
                <w:color w:val="auto"/>
                <w:sz w:val="24"/>
                <w:szCs w:val="24"/>
              </w:rPr>
              <w:t>рифт</w:t>
            </w:r>
          </w:p>
        </w:tc>
        <w:tc>
          <w:tcPr>
            <w:tcW w:w="3969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>Times New Roman</w:t>
            </w:r>
          </w:p>
        </w:tc>
        <w:tc>
          <w:tcPr>
            <w:tcW w:w="2693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5646A" w:rsidRPr="000B7DA0" w:rsidTr="00687906">
        <w:tc>
          <w:tcPr>
            <w:tcW w:w="601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8"/>
                <w:szCs w:val="28"/>
              </w:rPr>
            </w:pPr>
            <w:r w:rsidRPr="000B7DA0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768" w:type="dxa"/>
          </w:tcPr>
          <w:p w:rsidR="0015646A" w:rsidRPr="000B7DA0" w:rsidRDefault="0015646A" w:rsidP="004C70E3">
            <w:pPr>
              <w:tabs>
                <w:tab w:val="left" w:pos="0"/>
              </w:tabs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>Межстрочный интервал</w:t>
            </w:r>
          </w:p>
        </w:tc>
        <w:tc>
          <w:tcPr>
            <w:tcW w:w="3969" w:type="dxa"/>
          </w:tcPr>
          <w:p w:rsidR="0015646A" w:rsidRPr="000B7DA0" w:rsidRDefault="000B7DA0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1,5</w:t>
            </w:r>
          </w:p>
        </w:tc>
        <w:tc>
          <w:tcPr>
            <w:tcW w:w="2693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5646A" w:rsidRPr="000B7DA0" w:rsidTr="00687906">
        <w:tc>
          <w:tcPr>
            <w:tcW w:w="601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8"/>
                <w:szCs w:val="28"/>
              </w:rPr>
            </w:pPr>
            <w:r w:rsidRPr="000B7DA0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768" w:type="dxa"/>
          </w:tcPr>
          <w:p w:rsidR="0015646A" w:rsidRPr="000B7DA0" w:rsidRDefault="0015646A" w:rsidP="004C70E3">
            <w:pPr>
              <w:tabs>
                <w:tab w:val="left" w:pos="0"/>
              </w:tabs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>Абзац</w:t>
            </w:r>
          </w:p>
        </w:tc>
        <w:tc>
          <w:tcPr>
            <w:tcW w:w="3969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>1,25</w:t>
            </w:r>
          </w:p>
        </w:tc>
        <w:tc>
          <w:tcPr>
            <w:tcW w:w="2693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5646A" w:rsidRPr="000B7DA0" w:rsidTr="00687906">
        <w:tc>
          <w:tcPr>
            <w:tcW w:w="601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8"/>
                <w:szCs w:val="28"/>
              </w:rPr>
            </w:pPr>
            <w:r w:rsidRPr="000B7DA0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768" w:type="dxa"/>
          </w:tcPr>
          <w:p w:rsidR="0015646A" w:rsidRPr="000B7DA0" w:rsidRDefault="0015646A" w:rsidP="004C70E3">
            <w:pPr>
              <w:tabs>
                <w:tab w:val="left" w:pos="0"/>
              </w:tabs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>Поля (мм)</w:t>
            </w:r>
          </w:p>
        </w:tc>
        <w:tc>
          <w:tcPr>
            <w:tcW w:w="3969" w:type="dxa"/>
          </w:tcPr>
          <w:p w:rsidR="0015646A" w:rsidRPr="000B7DA0" w:rsidRDefault="009779FF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>Л</w:t>
            </w:r>
            <w:r w:rsidR="0015646A" w:rsidRPr="000B7DA0">
              <w:rPr>
                <w:color w:val="auto"/>
                <w:sz w:val="24"/>
                <w:szCs w:val="24"/>
              </w:rPr>
              <w:t>евое</w:t>
            </w:r>
            <w:r w:rsidRPr="000B7DA0">
              <w:rPr>
                <w:color w:val="auto"/>
                <w:sz w:val="24"/>
                <w:szCs w:val="24"/>
              </w:rPr>
              <w:t xml:space="preserve">, </w:t>
            </w:r>
            <w:r w:rsidR="0015646A" w:rsidRPr="000B7DA0">
              <w:rPr>
                <w:color w:val="auto"/>
                <w:sz w:val="24"/>
                <w:szCs w:val="24"/>
              </w:rPr>
              <w:t>правое</w:t>
            </w:r>
            <w:r w:rsidRPr="000B7DA0">
              <w:rPr>
                <w:color w:val="auto"/>
                <w:sz w:val="24"/>
                <w:szCs w:val="24"/>
              </w:rPr>
              <w:t xml:space="preserve">, </w:t>
            </w:r>
            <w:r w:rsidR="0015646A" w:rsidRPr="000B7DA0">
              <w:rPr>
                <w:color w:val="auto"/>
                <w:sz w:val="24"/>
                <w:szCs w:val="24"/>
              </w:rPr>
              <w:t>верхнее</w:t>
            </w:r>
            <w:r w:rsidRPr="000B7DA0">
              <w:rPr>
                <w:color w:val="auto"/>
                <w:sz w:val="24"/>
                <w:szCs w:val="24"/>
              </w:rPr>
              <w:t>, н</w:t>
            </w:r>
            <w:r w:rsidR="0015646A" w:rsidRPr="000B7DA0">
              <w:rPr>
                <w:color w:val="auto"/>
                <w:sz w:val="24"/>
                <w:szCs w:val="24"/>
              </w:rPr>
              <w:t>ижнее – 20 мм</w:t>
            </w:r>
            <w:r w:rsidR="0015646A" w:rsidRPr="000B7DA0">
              <w:rPr>
                <w:color w:val="auto"/>
                <w:sz w:val="28"/>
                <w:szCs w:val="28"/>
              </w:rPr>
              <w:t xml:space="preserve">.  </w:t>
            </w:r>
          </w:p>
        </w:tc>
        <w:tc>
          <w:tcPr>
            <w:tcW w:w="2693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5646A" w:rsidRPr="000B7DA0" w:rsidTr="00687906">
        <w:tc>
          <w:tcPr>
            <w:tcW w:w="601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8"/>
                <w:szCs w:val="28"/>
              </w:rPr>
            </w:pPr>
            <w:r w:rsidRPr="000B7DA0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768" w:type="dxa"/>
          </w:tcPr>
          <w:p w:rsidR="0015646A" w:rsidRPr="000B7DA0" w:rsidRDefault="0015646A" w:rsidP="004C70E3">
            <w:pPr>
              <w:tabs>
                <w:tab w:val="left" w:pos="0"/>
              </w:tabs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 xml:space="preserve">Общий объем </w:t>
            </w:r>
            <w:r w:rsidR="007D459C">
              <w:rPr>
                <w:color w:val="auto"/>
                <w:sz w:val="24"/>
                <w:szCs w:val="24"/>
              </w:rPr>
              <w:t xml:space="preserve">работы </w:t>
            </w:r>
            <w:r w:rsidRPr="000B7DA0">
              <w:rPr>
                <w:color w:val="auto"/>
                <w:sz w:val="24"/>
                <w:szCs w:val="24"/>
              </w:rPr>
              <w:t>без приложений</w:t>
            </w:r>
          </w:p>
        </w:tc>
        <w:tc>
          <w:tcPr>
            <w:tcW w:w="3969" w:type="dxa"/>
          </w:tcPr>
          <w:p w:rsidR="0015646A" w:rsidRPr="000B7DA0" w:rsidRDefault="009779FF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>30-50</w:t>
            </w:r>
            <w:r w:rsidR="0015646A" w:rsidRPr="000B7DA0">
              <w:rPr>
                <w:color w:val="auto"/>
                <w:sz w:val="24"/>
                <w:szCs w:val="24"/>
              </w:rPr>
              <w:t xml:space="preserve"> стр. машинописного текста</w:t>
            </w:r>
          </w:p>
        </w:tc>
        <w:tc>
          <w:tcPr>
            <w:tcW w:w="2693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E0AB1" w:rsidRPr="000B7DA0" w:rsidTr="002E57F3">
        <w:tc>
          <w:tcPr>
            <w:tcW w:w="601" w:type="dxa"/>
          </w:tcPr>
          <w:p w:rsidR="00CE0AB1" w:rsidRPr="000B7DA0" w:rsidRDefault="00CE0AB1" w:rsidP="004C70E3">
            <w:pPr>
              <w:tabs>
                <w:tab w:val="left" w:pos="0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768" w:type="dxa"/>
          </w:tcPr>
          <w:p w:rsidR="00CE0AB1" w:rsidRPr="000B7DA0" w:rsidRDefault="00CE0AB1" w:rsidP="004C70E3">
            <w:pPr>
              <w:tabs>
                <w:tab w:val="left" w:pos="0"/>
              </w:tabs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 xml:space="preserve">Оформление содержания </w:t>
            </w:r>
          </w:p>
        </w:tc>
        <w:tc>
          <w:tcPr>
            <w:tcW w:w="3969" w:type="dxa"/>
          </w:tcPr>
          <w:p w:rsidR="00CE0AB1" w:rsidRPr="000B7DA0" w:rsidRDefault="00CE0AB1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Pr="000B7DA0">
              <w:rPr>
                <w:color w:val="auto"/>
                <w:sz w:val="24"/>
                <w:szCs w:val="24"/>
              </w:rPr>
              <w:t xml:space="preserve">ключает в себя заголовки всех </w:t>
            </w:r>
            <w:r>
              <w:rPr>
                <w:color w:val="auto"/>
                <w:sz w:val="24"/>
                <w:szCs w:val="24"/>
              </w:rPr>
              <w:t>структурных частей</w:t>
            </w:r>
            <w:r w:rsidRPr="000B7DA0">
              <w:rPr>
                <w:color w:val="auto"/>
                <w:sz w:val="24"/>
                <w:szCs w:val="24"/>
              </w:rPr>
              <w:t xml:space="preserve">, глав, параграфов, </w:t>
            </w:r>
            <w:r>
              <w:rPr>
                <w:color w:val="auto"/>
                <w:sz w:val="24"/>
                <w:szCs w:val="24"/>
              </w:rPr>
              <w:t xml:space="preserve">заключение, </w:t>
            </w:r>
            <w:r w:rsidRPr="000B7DA0">
              <w:rPr>
                <w:color w:val="auto"/>
                <w:sz w:val="24"/>
                <w:szCs w:val="24"/>
              </w:rPr>
              <w:t>глоссари</w:t>
            </w:r>
            <w:r>
              <w:rPr>
                <w:color w:val="auto"/>
                <w:sz w:val="24"/>
                <w:szCs w:val="24"/>
              </w:rPr>
              <w:t>й</w:t>
            </w:r>
            <w:r w:rsidRPr="000B7DA0"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с</w:t>
            </w:r>
            <w:r w:rsidRPr="000B7DA0">
              <w:rPr>
                <w:color w:val="auto"/>
                <w:sz w:val="24"/>
                <w:szCs w:val="24"/>
              </w:rPr>
              <w:t>пис</w:t>
            </w:r>
            <w:r>
              <w:rPr>
                <w:color w:val="auto"/>
                <w:sz w:val="24"/>
                <w:szCs w:val="24"/>
              </w:rPr>
              <w:t>о</w:t>
            </w:r>
            <w:r w:rsidRPr="000B7DA0">
              <w:rPr>
                <w:color w:val="auto"/>
                <w:sz w:val="24"/>
                <w:szCs w:val="24"/>
              </w:rPr>
              <w:t>к использованной литературы и источников</w:t>
            </w:r>
            <w:r>
              <w:rPr>
                <w:color w:val="auto"/>
                <w:sz w:val="24"/>
                <w:szCs w:val="24"/>
              </w:rPr>
              <w:t>,</w:t>
            </w:r>
            <w:r w:rsidRPr="000B7DA0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приложения</w:t>
            </w:r>
            <w:r w:rsidRPr="000B7DA0">
              <w:rPr>
                <w:color w:val="auto"/>
                <w:sz w:val="24"/>
                <w:szCs w:val="24"/>
              </w:rPr>
              <w:t xml:space="preserve"> с указанием страниц начала каждой части</w:t>
            </w:r>
          </w:p>
        </w:tc>
        <w:tc>
          <w:tcPr>
            <w:tcW w:w="2693" w:type="dxa"/>
          </w:tcPr>
          <w:p w:rsidR="00CE0AB1" w:rsidRPr="000B7DA0" w:rsidRDefault="00CE0AB1" w:rsidP="004C70E3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5646A" w:rsidRPr="000B7DA0" w:rsidTr="00687906">
        <w:tc>
          <w:tcPr>
            <w:tcW w:w="601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8"/>
                <w:szCs w:val="28"/>
              </w:rPr>
            </w:pPr>
            <w:r w:rsidRPr="000B7DA0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768" w:type="dxa"/>
          </w:tcPr>
          <w:p w:rsidR="0015646A" w:rsidRPr="000B7DA0" w:rsidRDefault="0015646A" w:rsidP="004C70E3">
            <w:pPr>
              <w:tabs>
                <w:tab w:val="left" w:pos="0"/>
              </w:tabs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>Объем введения</w:t>
            </w:r>
          </w:p>
        </w:tc>
        <w:tc>
          <w:tcPr>
            <w:tcW w:w="3969" w:type="dxa"/>
          </w:tcPr>
          <w:p w:rsidR="0015646A" w:rsidRPr="000B7DA0" w:rsidRDefault="009779FF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>не более 2 - 3</w:t>
            </w:r>
            <w:r w:rsidR="0015646A" w:rsidRPr="000B7DA0">
              <w:rPr>
                <w:color w:val="auto"/>
                <w:sz w:val="24"/>
                <w:szCs w:val="24"/>
              </w:rPr>
              <w:t xml:space="preserve"> стр.</w:t>
            </w:r>
          </w:p>
        </w:tc>
        <w:tc>
          <w:tcPr>
            <w:tcW w:w="2693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459C" w:rsidRPr="000B7DA0" w:rsidTr="00687906">
        <w:tc>
          <w:tcPr>
            <w:tcW w:w="601" w:type="dxa"/>
          </w:tcPr>
          <w:p w:rsidR="007D459C" w:rsidRPr="00A6443D" w:rsidRDefault="007D459C" w:rsidP="004C70E3">
            <w:pPr>
              <w:tabs>
                <w:tab w:val="left" w:pos="0"/>
              </w:tabs>
              <w:jc w:val="center"/>
              <w:rPr>
                <w:color w:val="auto"/>
                <w:sz w:val="28"/>
                <w:szCs w:val="28"/>
              </w:rPr>
            </w:pPr>
            <w:r w:rsidRPr="00A6443D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2768" w:type="dxa"/>
          </w:tcPr>
          <w:p w:rsidR="007D459C" w:rsidRPr="000B7DA0" w:rsidRDefault="007D459C" w:rsidP="004C70E3">
            <w:pPr>
              <w:tabs>
                <w:tab w:val="left" w:pos="0"/>
              </w:tabs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>Структура основной части</w:t>
            </w:r>
          </w:p>
        </w:tc>
        <w:tc>
          <w:tcPr>
            <w:tcW w:w="3969" w:type="dxa"/>
          </w:tcPr>
          <w:p w:rsidR="007D459C" w:rsidRPr="000B7DA0" w:rsidRDefault="007D459C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>2 главы, соразмерные по объему</w:t>
            </w:r>
          </w:p>
        </w:tc>
        <w:tc>
          <w:tcPr>
            <w:tcW w:w="2693" w:type="dxa"/>
          </w:tcPr>
          <w:p w:rsidR="007D459C" w:rsidRPr="000B7DA0" w:rsidRDefault="007D459C" w:rsidP="004C70E3">
            <w:pPr>
              <w:tabs>
                <w:tab w:val="left" w:pos="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646A" w:rsidRPr="000B7DA0" w:rsidTr="00687906">
        <w:tc>
          <w:tcPr>
            <w:tcW w:w="601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8"/>
                <w:szCs w:val="28"/>
              </w:rPr>
            </w:pPr>
            <w:r w:rsidRPr="000B7DA0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2768" w:type="dxa"/>
          </w:tcPr>
          <w:p w:rsidR="0015646A" w:rsidRPr="000B7DA0" w:rsidRDefault="0015646A" w:rsidP="004C70E3">
            <w:pPr>
              <w:tabs>
                <w:tab w:val="left" w:pos="0"/>
              </w:tabs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>Объем заключения</w:t>
            </w:r>
          </w:p>
        </w:tc>
        <w:tc>
          <w:tcPr>
            <w:tcW w:w="3969" w:type="dxa"/>
          </w:tcPr>
          <w:p w:rsidR="0015646A" w:rsidRPr="000B7DA0" w:rsidRDefault="009779FF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>не более 2 - 3 стр.</w:t>
            </w:r>
          </w:p>
        </w:tc>
        <w:tc>
          <w:tcPr>
            <w:tcW w:w="2693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459C" w:rsidRPr="000B7DA0" w:rsidTr="00687906">
        <w:tc>
          <w:tcPr>
            <w:tcW w:w="601" w:type="dxa"/>
          </w:tcPr>
          <w:p w:rsidR="007D459C" w:rsidRPr="000B7DA0" w:rsidRDefault="007D459C" w:rsidP="004C70E3">
            <w:pPr>
              <w:tabs>
                <w:tab w:val="left" w:pos="0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768" w:type="dxa"/>
          </w:tcPr>
          <w:p w:rsidR="007D459C" w:rsidRPr="000B7DA0" w:rsidRDefault="007D459C" w:rsidP="004C70E3">
            <w:pPr>
              <w:tabs>
                <w:tab w:val="left" w:pos="0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текста</w:t>
            </w:r>
          </w:p>
        </w:tc>
        <w:tc>
          <w:tcPr>
            <w:tcW w:w="3969" w:type="dxa"/>
          </w:tcPr>
          <w:p w:rsidR="007D459C" w:rsidRDefault="007D459C" w:rsidP="004C70E3">
            <w:pPr>
              <w:jc w:val="both"/>
              <w:rPr>
                <w:rStyle w:val="apple-style-span"/>
                <w:color w:val="auto"/>
                <w:sz w:val="24"/>
                <w:szCs w:val="24"/>
              </w:rPr>
            </w:pPr>
            <w:r>
              <w:rPr>
                <w:rStyle w:val="apple-style-span"/>
                <w:color w:val="auto"/>
                <w:sz w:val="24"/>
                <w:szCs w:val="24"/>
              </w:rPr>
              <w:t>В</w:t>
            </w:r>
            <w:r w:rsidRPr="007D459C">
              <w:rPr>
                <w:rStyle w:val="apple-style-span"/>
                <w:color w:val="auto"/>
                <w:sz w:val="24"/>
                <w:szCs w:val="24"/>
              </w:rPr>
              <w:t>ыравн</w:t>
            </w:r>
            <w:r>
              <w:rPr>
                <w:rStyle w:val="apple-style-span"/>
                <w:color w:val="auto"/>
                <w:sz w:val="24"/>
                <w:szCs w:val="24"/>
              </w:rPr>
              <w:t>ивание</w:t>
            </w:r>
            <w:r w:rsidRPr="007D459C">
              <w:rPr>
                <w:rStyle w:val="apple-style-span"/>
                <w:color w:val="auto"/>
                <w:sz w:val="24"/>
                <w:szCs w:val="24"/>
              </w:rPr>
              <w:t xml:space="preserve"> по ширине страницы</w:t>
            </w:r>
          </w:p>
          <w:p w:rsidR="007D459C" w:rsidRPr="007D459C" w:rsidRDefault="007D459C" w:rsidP="004C70E3">
            <w:pPr>
              <w:jc w:val="both"/>
              <w:rPr>
                <w:rStyle w:val="apple-style-span"/>
                <w:color w:val="auto"/>
                <w:sz w:val="24"/>
                <w:szCs w:val="24"/>
              </w:rPr>
            </w:pPr>
            <w:r>
              <w:rPr>
                <w:rStyle w:val="apple-style-span"/>
                <w:color w:val="auto"/>
                <w:sz w:val="24"/>
                <w:szCs w:val="24"/>
              </w:rPr>
              <w:t>А</w:t>
            </w:r>
            <w:r w:rsidRPr="007D459C">
              <w:rPr>
                <w:rStyle w:val="apple-style-span"/>
                <w:color w:val="auto"/>
                <w:sz w:val="24"/>
                <w:szCs w:val="24"/>
              </w:rPr>
              <w:t>втоматический перенос слов</w:t>
            </w:r>
          </w:p>
          <w:p w:rsidR="007D459C" w:rsidRPr="007D459C" w:rsidRDefault="00687906" w:rsidP="004C70E3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apple-style-span"/>
                <w:color w:val="auto"/>
                <w:sz w:val="24"/>
                <w:szCs w:val="24"/>
              </w:rPr>
              <w:t>П</w:t>
            </w:r>
            <w:r w:rsidR="007D459C" w:rsidRPr="007D459C">
              <w:rPr>
                <w:rStyle w:val="apple-style-span"/>
                <w:color w:val="auto"/>
                <w:sz w:val="24"/>
                <w:szCs w:val="24"/>
              </w:rPr>
              <w:t>одчеркивание</w:t>
            </w:r>
            <w:r>
              <w:rPr>
                <w:rStyle w:val="apple-style-span"/>
                <w:color w:val="auto"/>
                <w:sz w:val="24"/>
                <w:szCs w:val="24"/>
              </w:rPr>
              <w:t>, выделение, курсив</w:t>
            </w:r>
            <w:r w:rsidR="007D459C" w:rsidRPr="007D459C">
              <w:rPr>
                <w:rStyle w:val="apple-style-span"/>
                <w:color w:val="auto"/>
                <w:sz w:val="24"/>
                <w:szCs w:val="24"/>
              </w:rPr>
              <w:t xml:space="preserve"> отдельных слов и заголовков</w:t>
            </w:r>
          </w:p>
        </w:tc>
        <w:tc>
          <w:tcPr>
            <w:tcW w:w="2693" w:type="dxa"/>
          </w:tcPr>
          <w:p w:rsidR="007D459C" w:rsidRPr="000B7DA0" w:rsidRDefault="007D459C" w:rsidP="004C70E3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5646A" w:rsidRPr="000B7DA0" w:rsidTr="00687906">
        <w:tc>
          <w:tcPr>
            <w:tcW w:w="601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8"/>
                <w:szCs w:val="28"/>
              </w:rPr>
            </w:pPr>
            <w:r w:rsidRPr="000B7DA0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2768" w:type="dxa"/>
          </w:tcPr>
          <w:p w:rsidR="0015646A" w:rsidRPr="000B7DA0" w:rsidRDefault="0015646A" w:rsidP="004C70E3">
            <w:pPr>
              <w:tabs>
                <w:tab w:val="left" w:pos="0"/>
              </w:tabs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>Нумерация страниц</w:t>
            </w:r>
          </w:p>
        </w:tc>
        <w:tc>
          <w:tcPr>
            <w:tcW w:w="3969" w:type="dxa"/>
          </w:tcPr>
          <w:p w:rsidR="000B7DA0" w:rsidRDefault="0015646A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 xml:space="preserve">Сквозная, в </w:t>
            </w:r>
            <w:r w:rsidR="009779FF" w:rsidRPr="000B7DA0">
              <w:rPr>
                <w:color w:val="auto"/>
                <w:sz w:val="24"/>
                <w:szCs w:val="24"/>
              </w:rPr>
              <w:t xml:space="preserve">нижней </w:t>
            </w:r>
            <w:r w:rsidRPr="000B7DA0">
              <w:rPr>
                <w:color w:val="auto"/>
                <w:sz w:val="24"/>
                <w:szCs w:val="24"/>
              </w:rPr>
              <w:t xml:space="preserve">части листа, </w:t>
            </w:r>
            <w:r w:rsidRPr="000B7DA0">
              <w:rPr>
                <w:color w:val="auto"/>
                <w:sz w:val="24"/>
                <w:szCs w:val="24"/>
              </w:rPr>
              <w:lastRenderedPageBreak/>
              <w:t xml:space="preserve">посередине. </w:t>
            </w:r>
          </w:p>
          <w:p w:rsidR="0015646A" w:rsidRPr="000B7DA0" w:rsidRDefault="0015646A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>На титульном листе номер страницы не проставляется</w:t>
            </w:r>
          </w:p>
        </w:tc>
        <w:tc>
          <w:tcPr>
            <w:tcW w:w="2693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5646A" w:rsidRPr="000B7DA0" w:rsidTr="00687906">
        <w:tc>
          <w:tcPr>
            <w:tcW w:w="601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8"/>
                <w:szCs w:val="28"/>
              </w:rPr>
            </w:pPr>
            <w:r w:rsidRPr="000B7DA0">
              <w:rPr>
                <w:color w:val="auto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68" w:type="dxa"/>
          </w:tcPr>
          <w:p w:rsidR="0015646A" w:rsidRPr="000B7DA0" w:rsidRDefault="0015646A" w:rsidP="004C70E3">
            <w:pPr>
              <w:tabs>
                <w:tab w:val="left" w:pos="0"/>
              </w:tabs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>Последовательность приведения структурных частей</w:t>
            </w:r>
          </w:p>
        </w:tc>
        <w:tc>
          <w:tcPr>
            <w:tcW w:w="3969" w:type="dxa"/>
          </w:tcPr>
          <w:p w:rsidR="0015646A" w:rsidRPr="000B7DA0" w:rsidRDefault="000B7DA0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 xml:space="preserve">Задание на выполнение ВКР. </w:t>
            </w:r>
            <w:r w:rsidR="0015646A" w:rsidRPr="000B7DA0">
              <w:rPr>
                <w:color w:val="auto"/>
                <w:sz w:val="24"/>
                <w:szCs w:val="24"/>
              </w:rPr>
              <w:t>Титульный лист. Содержание. Введение. Основная часть. Заключение. Глоссарий. Список использованн</w:t>
            </w:r>
            <w:r w:rsidR="009779FF" w:rsidRPr="000B7DA0">
              <w:rPr>
                <w:color w:val="auto"/>
                <w:sz w:val="24"/>
                <w:szCs w:val="24"/>
              </w:rPr>
              <w:t xml:space="preserve">ой литературы и </w:t>
            </w:r>
            <w:r w:rsidR="0015646A" w:rsidRPr="000B7DA0">
              <w:rPr>
                <w:color w:val="auto"/>
                <w:sz w:val="24"/>
                <w:szCs w:val="24"/>
              </w:rPr>
              <w:t>источников. Приложения</w:t>
            </w:r>
          </w:p>
        </w:tc>
        <w:tc>
          <w:tcPr>
            <w:tcW w:w="2693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5646A" w:rsidRPr="000B7DA0" w:rsidTr="00687906">
        <w:tc>
          <w:tcPr>
            <w:tcW w:w="601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8"/>
                <w:szCs w:val="28"/>
              </w:rPr>
            </w:pPr>
            <w:r w:rsidRPr="000B7DA0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2768" w:type="dxa"/>
          </w:tcPr>
          <w:p w:rsidR="0015646A" w:rsidRPr="000B7DA0" w:rsidRDefault="0015646A" w:rsidP="004C70E3">
            <w:pPr>
              <w:tabs>
                <w:tab w:val="left" w:pos="0"/>
              </w:tabs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>Оформление структурных частей работы</w:t>
            </w:r>
          </w:p>
        </w:tc>
        <w:tc>
          <w:tcPr>
            <w:tcW w:w="3969" w:type="dxa"/>
          </w:tcPr>
          <w:p w:rsidR="007D459C" w:rsidRDefault="0015646A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>Каждая структурная</w:t>
            </w:r>
            <w:r w:rsidR="00687906">
              <w:rPr>
                <w:color w:val="auto"/>
                <w:sz w:val="24"/>
                <w:szCs w:val="24"/>
              </w:rPr>
              <w:t xml:space="preserve"> </w:t>
            </w:r>
            <w:r w:rsidRPr="000B7DA0">
              <w:rPr>
                <w:color w:val="auto"/>
                <w:sz w:val="24"/>
                <w:szCs w:val="24"/>
              </w:rPr>
              <w:t xml:space="preserve">часть </w:t>
            </w:r>
            <w:r w:rsidR="00687906">
              <w:rPr>
                <w:color w:val="auto"/>
                <w:sz w:val="24"/>
                <w:szCs w:val="24"/>
              </w:rPr>
              <w:t>работы</w:t>
            </w:r>
            <w:r w:rsidR="00687906" w:rsidRPr="000B7DA0">
              <w:rPr>
                <w:color w:val="auto"/>
                <w:sz w:val="24"/>
                <w:szCs w:val="24"/>
              </w:rPr>
              <w:t xml:space="preserve"> </w:t>
            </w:r>
            <w:r w:rsidRPr="000B7DA0">
              <w:rPr>
                <w:color w:val="auto"/>
                <w:sz w:val="24"/>
                <w:szCs w:val="24"/>
              </w:rPr>
              <w:t>начинается с новой страницы</w:t>
            </w:r>
          </w:p>
          <w:p w:rsidR="007D459C" w:rsidRDefault="0015646A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>Точка в конце наименования не ставится</w:t>
            </w:r>
            <w:r w:rsidR="007D459C" w:rsidRPr="000B7DA0">
              <w:rPr>
                <w:color w:val="auto"/>
                <w:sz w:val="24"/>
                <w:szCs w:val="24"/>
              </w:rPr>
              <w:t xml:space="preserve"> </w:t>
            </w:r>
          </w:p>
          <w:p w:rsidR="007D459C" w:rsidRDefault="007D459C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Напечатано заглавными буквами, </w:t>
            </w:r>
          </w:p>
          <w:p w:rsidR="007D459C" w:rsidRDefault="007D459C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без выделения жирным шрифтом</w:t>
            </w:r>
          </w:p>
          <w:p w:rsidR="0015646A" w:rsidRDefault="007D459C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 xml:space="preserve">Наименования </w:t>
            </w:r>
            <w:r>
              <w:rPr>
                <w:color w:val="auto"/>
                <w:sz w:val="24"/>
                <w:szCs w:val="24"/>
              </w:rPr>
              <w:t>параграфов</w:t>
            </w:r>
            <w:r w:rsidR="00687906">
              <w:rPr>
                <w:color w:val="auto"/>
                <w:sz w:val="24"/>
                <w:szCs w:val="24"/>
              </w:rPr>
              <w:t xml:space="preserve"> в работе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B7DA0">
              <w:rPr>
                <w:color w:val="auto"/>
                <w:sz w:val="24"/>
                <w:szCs w:val="24"/>
              </w:rPr>
              <w:t>приводятся с прописной (заглавной буквы)</w:t>
            </w:r>
            <w:r>
              <w:rPr>
                <w:color w:val="auto"/>
                <w:sz w:val="24"/>
                <w:szCs w:val="24"/>
              </w:rPr>
              <w:t>, выделено жирным шрифтом</w:t>
            </w:r>
          </w:p>
          <w:p w:rsidR="007D459C" w:rsidRPr="000B7DA0" w:rsidRDefault="007D459C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Имеются строчные пробелы между заголовками и текстом</w:t>
            </w:r>
          </w:p>
        </w:tc>
        <w:tc>
          <w:tcPr>
            <w:tcW w:w="2693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5646A" w:rsidRPr="000B7DA0" w:rsidTr="00687906">
        <w:tc>
          <w:tcPr>
            <w:tcW w:w="601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8"/>
                <w:szCs w:val="28"/>
              </w:rPr>
            </w:pPr>
            <w:r w:rsidRPr="000B7DA0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768" w:type="dxa"/>
          </w:tcPr>
          <w:p w:rsidR="0015646A" w:rsidRPr="000B7DA0" w:rsidRDefault="007D459C" w:rsidP="004C70E3">
            <w:pPr>
              <w:tabs>
                <w:tab w:val="left" w:pos="0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Оформление рисунков, таблиц</w:t>
            </w:r>
          </w:p>
        </w:tc>
        <w:tc>
          <w:tcPr>
            <w:tcW w:w="3969" w:type="dxa"/>
          </w:tcPr>
          <w:p w:rsidR="0015646A" w:rsidRPr="000B7DA0" w:rsidRDefault="00687906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соответствии с требованиями</w:t>
            </w:r>
          </w:p>
        </w:tc>
        <w:tc>
          <w:tcPr>
            <w:tcW w:w="2693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5646A" w:rsidRPr="000B7DA0" w:rsidTr="00687906">
        <w:tc>
          <w:tcPr>
            <w:tcW w:w="601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8"/>
                <w:szCs w:val="28"/>
              </w:rPr>
            </w:pPr>
            <w:r w:rsidRPr="000B7DA0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2768" w:type="dxa"/>
          </w:tcPr>
          <w:p w:rsidR="0015646A" w:rsidRPr="000B7DA0" w:rsidRDefault="0015646A" w:rsidP="004C70E3">
            <w:pPr>
              <w:tabs>
                <w:tab w:val="left" w:pos="0"/>
              </w:tabs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 xml:space="preserve">Наличие глоссария </w:t>
            </w:r>
          </w:p>
        </w:tc>
        <w:tc>
          <w:tcPr>
            <w:tcW w:w="3969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 w:rsidRPr="000B7DA0">
              <w:rPr>
                <w:color w:val="auto"/>
                <w:sz w:val="24"/>
                <w:szCs w:val="24"/>
              </w:rPr>
              <w:t xml:space="preserve">15-20 понятий </w:t>
            </w:r>
          </w:p>
        </w:tc>
        <w:tc>
          <w:tcPr>
            <w:tcW w:w="2693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5646A" w:rsidRPr="000B7DA0" w:rsidTr="00687906">
        <w:tc>
          <w:tcPr>
            <w:tcW w:w="601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8"/>
                <w:szCs w:val="28"/>
              </w:rPr>
            </w:pPr>
            <w:r w:rsidRPr="000B7DA0">
              <w:rPr>
                <w:color w:val="auto"/>
                <w:sz w:val="28"/>
                <w:szCs w:val="28"/>
              </w:rPr>
              <w:t>1</w:t>
            </w:r>
            <w:r w:rsidR="009779FF" w:rsidRPr="000B7DA0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768" w:type="dxa"/>
          </w:tcPr>
          <w:p w:rsidR="0015646A" w:rsidRPr="000B7DA0" w:rsidRDefault="000B7DA0" w:rsidP="004C70E3">
            <w:pPr>
              <w:tabs>
                <w:tab w:val="left" w:pos="0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15646A" w:rsidRPr="000B7DA0">
              <w:rPr>
                <w:color w:val="auto"/>
                <w:sz w:val="24"/>
                <w:szCs w:val="24"/>
              </w:rPr>
              <w:t>пис</w:t>
            </w:r>
            <w:r>
              <w:rPr>
                <w:color w:val="auto"/>
                <w:sz w:val="24"/>
                <w:szCs w:val="24"/>
              </w:rPr>
              <w:t>о</w:t>
            </w:r>
            <w:r w:rsidR="0015646A" w:rsidRPr="000B7DA0">
              <w:rPr>
                <w:color w:val="auto"/>
                <w:sz w:val="24"/>
                <w:szCs w:val="24"/>
              </w:rPr>
              <w:t xml:space="preserve">к </w:t>
            </w:r>
            <w:r w:rsidR="004305BC" w:rsidRPr="000B7DA0">
              <w:rPr>
                <w:color w:val="auto"/>
                <w:sz w:val="24"/>
                <w:szCs w:val="24"/>
              </w:rPr>
              <w:t>использованной литературы и источников</w:t>
            </w:r>
          </w:p>
        </w:tc>
        <w:tc>
          <w:tcPr>
            <w:tcW w:w="3969" w:type="dxa"/>
          </w:tcPr>
          <w:p w:rsidR="0015646A" w:rsidRDefault="000B7DA0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="0015646A" w:rsidRPr="000B7DA0">
              <w:rPr>
                <w:color w:val="auto"/>
                <w:sz w:val="24"/>
                <w:szCs w:val="24"/>
              </w:rPr>
              <w:t xml:space="preserve">е менее 20 </w:t>
            </w:r>
            <w:r w:rsidR="004305BC" w:rsidRPr="000B7DA0">
              <w:rPr>
                <w:color w:val="auto"/>
                <w:sz w:val="24"/>
                <w:szCs w:val="24"/>
              </w:rPr>
              <w:t xml:space="preserve"> </w:t>
            </w:r>
            <w:r w:rsidR="0015646A" w:rsidRPr="000B7DA0">
              <w:rPr>
                <w:color w:val="auto"/>
                <w:sz w:val="24"/>
                <w:szCs w:val="24"/>
              </w:rPr>
              <w:t>библиографических описаний документ</w:t>
            </w:r>
            <w:r>
              <w:rPr>
                <w:color w:val="auto"/>
                <w:sz w:val="24"/>
                <w:szCs w:val="24"/>
              </w:rPr>
              <w:t>ов</w:t>
            </w:r>
            <w:r w:rsidR="0015646A" w:rsidRPr="000B7DA0">
              <w:rPr>
                <w:color w:val="auto"/>
                <w:sz w:val="24"/>
                <w:szCs w:val="24"/>
              </w:rPr>
              <w:t xml:space="preserve"> и литературы</w:t>
            </w:r>
          </w:p>
          <w:p w:rsidR="000B7DA0" w:rsidRPr="000B7DA0" w:rsidRDefault="000B7DA0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Оформлен в соответствии с ГОСТом</w:t>
            </w:r>
          </w:p>
        </w:tc>
        <w:tc>
          <w:tcPr>
            <w:tcW w:w="2693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5646A" w:rsidRPr="000B7DA0" w:rsidTr="00687906">
        <w:tc>
          <w:tcPr>
            <w:tcW w:w="601" w:type="dxa"/>
          </w:tcPr>
          <w:p w:rsidR="0015646A" w:rsidRPr="000B7DA0" w:rsidRDefault="000B7DA0" w:rsidP="004C70E3">
            <w:pPr>
              <w:tabs>
                <w:tab w:val="left" w:pos="0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2768" w:type="dxa"/>
          </w:tcPr>
          <w:p w:rsidR="0015646A" w:rsidRPr="000B7DA0" w:rsidRDefault="000B7DA0" w:rsidP="004C70E3">
            <w:pPr>
              <w:tabs>
                <w:tab w:val="left" w:pos="0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15646A" w:rsidRPr="000B7DA0">
              <w:rPr>
                <w:color w:val="auto"/>
                <w:sz w:val="24"/>
                <w:szCs w:val="24"/>
              </w:rPr>
              <w:t>риложени</w:t>
            </w:r>
            <w:r>
              <w:rPr>
                <w:color w:val="auto"/>
                <w:sz w:val="24"/>
                <w:szCs w:val="24"/>
              </w:rPr>
              <w:t>я</w:t>
            </w:r>
          </w:p>
        </w:tc>
        <w:tc>
          <w:tcPr>
            <w:tcW w:w="3969" w:type="dxa"/>
          </w:tcPr>
          <w:p w:rsidR="00687906" w:rsidRDefault="00687906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Наличие обязательно</w:t>
            </w:r>
          </w:p>
          <w:p w:rsidR="0015646A" w:rsidRPr="000B7DA0" w:rsidRDefault="00687906" w:rsidP="004C70E3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0B7DA0">
              <w:rPr>
                <w:color w:val="auto"/>
                <w:sz w:val="24"/>
                <w:szCs w:val="24"/>
              </w:rPr>
              <w:t>формлены в соответствии с требованиями</w:t>
            </w:r>
          </w:p>
        </w:tc>
        <w:tc>
          <w:tcPr>
            <w:tcW w:w="2693" w:type="dxa"/>
          </w:tcPr>
          <w:p w:rsidR="0015646A" w:rsidRPr="000B7DA0" w:rsidRDefault="0015646A" w:rsidP="004C70E3">
            <w:pPr>
              <w:tabs>
                <w:tab w:val="left" w:pos="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15646A" w:rsidRPr="006E5F7F" w:rsidRDefault="0015646A" w:rsidP="004C70E3">
      <w:pPr>
        <w:tabs>
          <w:tab w:val="left" w:pos="0"/>
        </w:tabs>
        <w:spacing w:before="240"/>
        <w:jc w:val="both"/>
        <w:rPr>
          <w:color w:val="auto"/>
          <w:sz w:val="28"/>
          <w:szCs w:val="28"/>
        </w:rPr>
      </w:pPr>
      <w:r w:rsidRPr="006E5F7F">
        <w:rPr>
          <w:color w:val="auto"/>
          <w:sz w:val="28"/>
          <w:szCs w:val="28"/>
        </w:rPr>
        <w:t xml:space="preserve">Выпускная квалификационная работа допускается к защите после устранения выявленных несоответствий. </w:t>
      </w:r>
    </w:p>
    <w:p w:rsidR="0015646A" w:rsidRPr="000B7DA0" w:rsidRDefault="0015646A" w:rsidP="004C70E3">
      <w:pPr>
        <w:tabs>
          <w:tab w:val="left" w:pos="0"/>
        </w:tabs>
        <w:jc w:val="center"/>
        <w:rPr>
          <w:color w:val="auto"/>
          <w:sz w:val="28"/>
          <w:szCs w:val="28"/>
        </w:rPr>
      </w:pPr>
    </w:p>
    <w:p w:rsidR="0015646A" w:rsidRPr="000B7DA0" w:rsidRDefault="0015646A" w:rsidP="004C70E3">
      <w:pPr>
        <w:tabs>
          <w:tab w:val="left" w:pos="0"/>
        </w:tabs>
        <w:rPr>
          <w:color w:val="auto"/>
          <w:sz w:val="28"/>
          <w:szCs w:val="28"/>
        </w:rPr>
      </w:pPr>
      <w:r w:rsidRPr="000B7DA0">
        <w:rPr>
          <w:color w:val="auto"/>
          <w:sz w:val="28"/>
          <w:szCs w:val="28"/>
        </w:rPr>
        <w:t xml:space="preserve">Нормоконтролер </w:t>
      </w:r>
      <w:r w:rsidR="002515AB">
        <w:rPr>
          <w:color w:val="auto"/>
          <w:sz w:val="28"/>
          <w:szCs w:val="28"/>
        </w:rPr>
        <w:t>:</w:t>
      </w:r>
      <w:r w:rsidRPr="000B7DA0">
        <w:rPr>
          <w:color w:val="auto"/>
          <w:sz w:val="28"/>
          <w:szCs w:val="28"/>
        </w:rPr>
        <w:t>_______________________   ____________________</w:t>
      </w:r>
      <w:r w:rsidR="002515AB">
        <w:rPr>
          <w:color w:val="auto"/>
          <w:sz w:val="28"/>
          <w:szCs w:val="28"/>
        </w:rPr>
        <w:t>________</w:t>
      </w:r>
    </w:p>
    <w:p w:rsidR="0015646A" w:rsidRPr="000B7DA0" w:rsidRDefault="0015646A" w:rsidP="004C70E3">
      <w:pPr>
        <w:tabs>
          <w:tab w:val="left" w:pos="0"/>
        </w:tabs>
        <w:jc w:val="center"/>
        <w:rPr>
          <w:color w:val="auto"/>
          <w:sz w:val="28"/>
          <w:szCs w:val="28"/>
        </w:rPr>
      </w:pPr>
      <w:r w:rsidRPr="000B7DA0">
        <w:rPr>
          <w:color w:val="auto"/>
          <w:sz w:val="28"/>
          <w:szCs w:val="28"/>
        </w:rPr>
        <w:t xml:space="preserve">              </w:t>
      </w:r>
      <w:r w:rsidRPr="000B7DA0">
        <w:rPr>
          <w:i/>
          <w:color w:val="auto"/>
          <w:sz w:val="24"/>
          <w:szCs w:val="24"/>
        </w:rPr>
        <w:t xml:space="preserve">подпись                    </w:t>
      </w:r>
      <w:r w:rsidR="000B7DA0">
        <w:rPr>
          <w:i/>
          <w:color w:val="auto"/>
          <w:sz w:val="24"/>
          <w:szCs w:val="24"/>
        </w:rPr>
        <w:t xml:space="preserve">                    </w:t>
      </w:r>
      <w:r w:rsidRPr="000B7DA0">
        <w:rPr>
          <w:i/>
          <w:color w:val="auto"/>
          <w:sz w:val="24"/>
          <w:szCs w:val="24"/>
        </w:rPr>
        <w:t xml:space="preserve"> И.О. Фамилия                            </w:t>
      </w:r>
    </w:p>
    <w:p w:rsidR="0015646A" w:rsidRPr="000B7DA0" w:rsidRDefault="0015646A" w:rsidP="004C70E3">
      <w:pPr>
        <w:tabs>
          <w:tab w:val="left" w:pos="0"/>
        </w:tabs>
        <w:spacing w:after="120"/>
        <w:rPr>
          <w:color w:val="auto"/>
          <w:sz w:val="28"/>
          <w:szCs w:val="28"/>
        </w:rPr>
      </w:pPr>
    </w:p>
    <w:p w:rsidR="0015646A" w:rsidRPr="000B7DA0" w:rsidRDefault="0015646A" w:rsidP="004C70E3">
      <w:pPr>
        <w:tabs>
          <w:tab w:val="left" w:pos="0"/>
        </w:tabs>
        <w:spacing w:after="120"/>
        <w:rPr>
          <w:color w:val="auto"/>
          <w:sz w:val="28"/>
          <w:szCs w:val="28"/>
        </w:rPr>
      </w:pPr>
      <w:r w:rsidRPr="000B7DA0">
        <w:rPr>
          <w:color w:val="auto"/>
          <w:sz w:val="28"/>
          <w:szCs w:val="28"/>
        </w:rPr>
        <w:t>С результатами нормоконтроля ознакомлен:</w:t>
      </w:r>
    </w:p>
    <w:p w:rsidR="002515AB" w:rsidRDefault="002515AB" w:rsidP="004C70E3">
      <w:pPr>
        <w:tabs>
          <w:tab w:val="left" w:pos="0"/>
        </w:tabs>
        <w:rPr>
          <w:color w:val="auto"/>
          <w:sz w:val="28"/>
          <w:szCs w:val="28"/>
        </w:rPr>
      </w:pPr>
    </w:p>
    <w:p w:rsidR="000B7DA0" w:rsidRDefault="0015646A" w:rsidP="004C70E3">
      <w:pPr>
        <w:tabs>
          <w:tab w:val="left" w:pos="0"/>
        </w:tabs>
        <w:rPr>
          <w:color w:val="auto"/>
          <w:sz w:val="28"/>
          <w:szCs w:val="28"/>
        </w:rPr>
      </w:pPr>
      <w:r w:rsidRPr="000B7DA0">
        <w:rPr>
          <w:color w:val="auto"/>
          <w:sz w:val="28"/>
          <w:szCs w:val="28"/>
        </w:rPr>
        <w:t>Студент___________________________  ________________________</w:t>
      </w:r>
      <w:r w:rsidR="002515AB">
        <w:rPr>
          <w:color w:val="auto"/>
          <w:sz w:val="28"/>
          <w:szCs w:val="28"/>
        </w:rPr>
        <w:t>_________</w:t>
      </w:r>
      <w:r w:rsidRPr="000B7DA0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0B7DA0">
        <w:rPr>
          <w:color w:val="auto"/>
          <w:sz w:val="28"/>
          <w:szCs w:val="28"/>
        </w:rPr>
        <w:t xml:space="preserve">                                  </w:t>
      </w:r>
    </w:p>
    <w:p w:rsidR="0015646A" w:rsidRPr="000B7DA0" w:rsidRDefault="000B7DA0" w:rsidP="004C70E3">
      <w:pPr>
        <w:tabs>
          <w:tab w:val="left" w:pos="0"/>
        </w:tabs>
        <w:rPr>
          <w:i/>
          <w:color w:val="auto"/>
          <w:sz w:val="24"/>
          <w:szCs w:val="24"/>
        </w:rPr>
      </w:pPr>
      <w:r>
        <w:rPr>
          <w:color w:val="auto"/>
          <w:sz w:val="28"/>
          <w:szCs w:val="28"/>
        </w:rPr>
        <w:t xml:space="preserve">                                 </w:t>
      </w:r>
      <w:r w:rsidRPr="000B7DA0">
        <w:rPr>
          <w:i/>
          <w:color w:val="auto"/>
          <w:sz w:val="24"/>
          <w:szCs w:val="24"/>
        </w:rPr>
        <w:t>по</w:t>
      </w:r>
      <w:r w:rsidR="0015646A" w:rsidRPr="000B7DA0">
        <w:rPr>
          <w:i/>
          <w:color w:val="auto"/>
          <w:sz w:val="24"/>
          <w:szCs w:val="24"/>
        </w:rPr>
        <w:t>дпись</w:t>
      </w:r>
      <w:r w:rsidRPr="000B7DA0">
        <w:rPr>
          <w:i/>
          <w:color w:val="auto"/>
          <w:sz w:val="24"/>
          <w:szCs w:val="24"/>
        </w:rPr>
        <w:t xml:space="preserve">   </w:t>
      </w:r>
      <w:r>
        <w:rPr>
          <w:i/>
          <w:color w:val="auto"/>
          <w:sz w:val="24"/>
          <w:szCs w:val="24"/>
        </w:rPr>
        <w:t xml:space="preserve">                                                     </w:t>
      </w:r>
      <w:r w:rsidRPr="000B7DA0">
        <w:rPr>
          <w:i/>
          <w:color w:val="auto"/>
          <w:sz w:val="24"/>
          <w:szCs w:val="24"/>
        </w:rPr>
        <w:t>И.О. Фамилия</w:t>
      </w:r>
    </w:p>
    <w:p w:rsidR="000F0E0E" w:rsidRPr="000B7DA0" w:rsidRDefault="000F0E0E" w:rsidP="004C70E3">
      <w:pPr>
        <w:tabs>
          <w:tab w:val="num" w:pos="567"/>
        </w:tabs>
        <w:ind w:firstLine="709"/>
        <w:rPr>
          <w:color w:val="auto"/>
          <w:sz w:val="21"/>
          <w:szCs w:val="21"/>
        </w:rPr>
      </w:pPr>
    </w:p>
    <w:p w:rsidR="003A48B2" w:rsidRDefault="003A48B2" w:rsidP="004C70E3">
      <w:pPr>
        <w:tabs>
          <w:tab w:val="num" w:pos="567"/>
        </w:tabs>
        <w:ind w:firstLine="709"/>
        <w:jc w:val="both"/>
        <w:rPr>
          <w:color w:val="auto"/>
          <w:sz w:val="21"/>
          <w:szCs w:val="21"/>
        </w:rPr>
      </w:pPr>
    </w:p>
    <w:sectPr w:rsidR="003A48B2" w:rsidSect="00A373A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04" w:rsidRDefault="00662D04">
      <w:r>
        <w:separator/>
      </w:r>
    </w:p>
  </w:endnote>
  <w:endnote w:type="continuationSeparator" w:id="0">
    <w:p w:rsidR="00662D04" w:rsidRDefault="00662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04" w:rsidRDefault="005D6CC8" w:rsidP="005663BE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62D0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62D04" w:rsidRDefault="00662D0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04" w:rsidRDefault="005D6CC8">
    <w:pPr>
      <w:pStyle w:val="ab"/>
      <w:jc w:val="center"/>
    </w:pPr>
    <w:fldSimple w:instr=" PAGE   \* MERGEFORMAT ">
      <w:r w:rsidR="00737FD9">
        <w:rPr>
          <w:noProof/>
        </w:rPr>
        <w:t>2</w:t>
      </w:r>
    </w:fldSimple>
  </w:p>
  <w:p w:rsidR="00662D04" w:rsidRDefault="00662D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04" w:rsidRDefault="00662D04">
      <w:r>
        <w:separator/>
      </w:r>
    </w:p>
  </w:footnote>
  <w:footnote w:type="continuationSeparator" w:id="0">
    <w:p w:rsidR="00662D04" w:rsidRDefault="00662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04" w:rsidRDefault="005D6CC8" w:rsidP="005663BE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62D0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62D04" w:rsidRDefault="00662D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E020EF"/>
    <w:multiLevelType w:val="hybridMultilevel"/>
    <w:tmpl w:val="8AB0AD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990AF2"/>
    <w:multiLevelType w:val="hybridMultilevel"/>
    <w:tmpl w:val="52D68D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357D32E"/>
    <w:multiLevelType w:val="hybridMultilevel"/>
    <w:tmpl w:val="64A316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C8AB9E7"/>
    <w:multiLevelType w:val="hybridMultilevel"/>
    <w:tmpl w:val="7E6918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F21D1C"/>
    <w:multiLevelType w:val="hybridMultilevel"/>
    <w:tmpl w:val="A3F8D5B2"/>
    <w:lvl w:ilvl="0" w:tplc="9CF612C8">
      <w:start w:val="1"/>
      <w:numFmt w:val="bullet"/>
      <w:lvlText w:val=""/>
      <w:lvlJc w:val="left"/>
      <w:pPr>
        <w:tabs>
          <w:tab w:val="num" w:pos="931"/>
        </w:tabs>
        <w:ind w:left="931" w:hanging="227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1"/>
        </w:tabs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1"/>
        </w:tabs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1"/>
        </w:tabs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1"/>
        </w:tabs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1"/>
        </w:tabs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1"/>
        </w:tabs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1"/>
        </w:tabs>
        <w:ind w:left="7411" w:hanging="360"/>
      </w:pPr>
      <w:rPr>
        <w:rFonts w:ascii="Wingdings" w:hAnsi="Wingdings" w:hint="default"/>
      </w:rPr>
    </w:lvl>
  </w:abstractNum>
  <w:abstractNum w:abstractNumId="5">
    <w:nsid w:val="04A432AE"/>
    <w:multiLevelType w:val="hybridMultilevel"/>
    <w:tmpl w:val="1412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2039C"/>
    <w:multiLevelType w:val="hybridMultilevel"/>
    <w:tmpl w:val="5CB0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1F721F"/>
    <w:multiLevelType w:val="hybridMultilevel"/>
    <w:tmpl w:val="68C01F30"/>
    <w:lvl w:ilvl="0" w:tplc="E236C0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427296"/>
    <w:multiLevelType w:val="hybridMultilevel"/>
    <w:tmpl w:val="97CAB9B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DA43B04">
      <w:start w:val="3"/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092A3F65"/>
    <w:multiLevelType w:val="hybridMultilevel"/>
    <w:tmpl w:val="747E80B8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0BB8422C"/>
    <w:multiLevelType w:val="hybridMultilevel"/>
    <w:tmpl w:val="C5664F98"/>
    <w:lvl w:ilvl="0" w:tplc="FFF85486">
      <w:start w:val="7"/>
      <w:numFmt w:val="decimal"/>
      <w:lvlText w:val="%1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E20FA7"/>
    <w:multiLevelType w:val="hybridMultilevel"/>
    <w:tmpl w:val="F1D4F632"/>
    <w:lvl w:ilvl="0" w:tplc="62E09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5C460F"/>
    <w:multiLevelType w:val="hybridMultilevel"/>
    <w:tmpl w:val="FAC891E4"/>
    <w:lvl w:ilvl="0" w:tplc="04190001">
      <w:start w:val="1"/>
      <w:numFmt w:val="bullet"/>
      <w:lvlText w:val=""/>
      <w:lvlJc w:val="left"/>
      <w:pPr>
        <w:ind w:left="2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1" w:hanging="360"/>
      </w:pPr>
      <w:rPr>
        <w:rFonts w:ascii="Wingdings" w:hAnsi="Wingdings" w:hint="default"/>
      </w:rPr>
    </w:lvl>
  </w:abstractNum>
  <w:abstractNum w:abstractNumId="13">
    <w:nsid w:val="0D5D489A"/>
    <w:multiLevelType w:val="hybridMultilevel"/>
    <w:tmpl w:val="2338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EB1E9D"/>
    <w:multiLevelType w:val="hybridMultilevel"/>
    <w:tmpl w:val="39E09812"/>
    <w:lvl w:ilvl="0" w:tplc="0419000D">
      <w:start w:val="1"/>
      <w:numFmt w:val="bullet"/>
      <w:lvlText w:val=""/>
      <w:lvlJc w:val="left"/>
      <w:pPr>
        <w:ind w:left="14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5">
    <w:nsid w:val="0E2B39F0"/>
    <w:multiLevelType w:val="multilevel"/>
    <w:tmpl w:val="1DD6E0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0F1D73E2"/>
    <w:multiLevelType w:val="hybridMultilevel"/>
    <w:tmpl w:val="C914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0FD6C95"/>
    <w:multiLevelType w:val="hybridMultilevel"/>
    <w:tmpl w:val="A358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51A38B"/>
    <w:multiLevelType w:val="hybridMultilevel"/>
    <w:tmpl w:val="7E89D0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3D16E94"/>
    <w:multiLevelType w:val="hybridMultilevel"/>
    <w:tmpl w:val="F46C9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6F12AE"/>
    <w:multiLevelType w:val="hybridMultilevel"/>
    <w:tmpl w:val="7188E4F2"/>
    <w:lvl w:ilvl="0" w:tplc="E236C0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F20D0"/>
    <w:multiLevelType w:val="multilevel"/>
    <w:tmpl w:val="1EFC1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156156F7"/>
    <w:multiLevelType w:val="hybridMultilevel"/>
    <w:tmpl w:val="1494D2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15A75B9B"/>
    <w:multiLevelType w:val="hybridMultilevel"/>
    <w:tmpl w:val="D7FA344E"/>
    <w:lvl w:ilvl="0" w:tplc="E8FEF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C3AEE">
      <w:numFmt w:val="none"/>
      <w:lvlText w:val=""/>
      <w:lvlJc w:val="left"/>
      <w:pPr>
        <w:tabs>
          <w:tab w:val="num" w:pos="360"/>
        </w:tabs>
      </w:pPr>
    </w:lvl>
    <w:lvl w:ilvl="2" w:tplc="105E41B0">
      <w:numFmt w:val="none"/>
      <w:lvlText w:val=""/>
      <w:lvlJc w:val="left"/>
      <w:pPr>
        <w:tabs>
          <w:tab w:val="num" w:pos="360"/>
        </w:tabs>
      </w:pPr>
    </w:lvl>
    <w:lvl w:ilvl="3" w:tplc="6A8ABE0C">
      <w:numFmt w:val="none"/>
      <w:lvlText w:val=""/>
      <w:lvlJc w:val="left"/>
      <w:pPr>
        <w:tabs>
          <w:tab w:val="num" w:pos="360"/>
        </w:tabs>
      </w:pPr>
    </w:lvl>
    <w:lvl w:ilvl="4" w:tplc="7EBA3CB8">
      <w:numFmt w:val="none"/>
      <w:lvlText w:val=""/>
      <w:lvlJc w:val="left"/>
      <w:pPr>
        <w:tabs>
          <w:tab w:val="num" w:pos="360"/>
        </w:tabs>
      </w:pPr>
    </w:lvl>
    <w:lvl w:ilvl="5" w:tplc="B68458F4">
      <w:numFmt w:val="none"/>
      <w:lvlText w:val=""/>
      <w:lvlJc w:val="left"/>
      <w:pPr>
        <w:tabs>
          <w:tab w:val="num" w:pos="360"/>
        </w:tabs>
      </w:pPr>
    </w:lvl>
    <w:lvl w:ilvl="6" w:tplc="E65287CA">
      <w:numFmt w:val="none"/>
      <w:lvlText w:val=""/>
      <w:lvlJc w:val="left"/>
      <w:pPr>
        <w:tabs>
          <w:tab w:val="num" w:pos="360"/>
        </w:tabs>
      </w:pPr>
    </w:lvl>
    <w:lvl w:ilvl="7" w:tplc="B4C4755A">
      <w:numFmt w:val="none"/>
      <w:lvlText w:val=""/>
      <w:lvlJc w:val="left"/>
      <w:pPr>
        <w:tabs>
          <w:tab w:val="num" w:pos="360"/>
        </w:tabs>
      </w:pPr>
    </w:lvl>
    <w:lvl w:ilvl="8" w:tplc="95B0FE8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6CF303A"/>
    <w:multiLevelType w:val="multilevel"/>
    <w:tmpl w:val="12383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1F070E1F"/>
    <w:multiLevelType w:val="hybridMultilevel"/>
    <w:tmpl w:val="CB2AC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F356097"/>
    <w:multiLevelType w:val="hybridMultilevel"/>
    <w:tmpl w:val="A8FE8A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1F5F446C"/>
    <w:multiLevelType w:val="hybridMultilevel"/>
    <w:tmpl w:val="35D6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C7526E"/>
    <w:multiLevelType w:val="hybridMultilevel"/>
    <w:tmpl w:val="0542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4744B2"/>
    <w:multiLevelType w:val="hybridMultilevel"/>
    <w:tmpl w:val="26B8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113515"/>
    <w:multiLevelType w:val="hybridMultilevel"/>
    <w:tmpl w:val="D5E8BFD2"/>
    <w:lvl w:ilvl="0" w:tplc="1F7E7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27603D13"/>
    <w:multiLevelType w:val="hybridMultilevel"/>
    <w:tmpl w:val="A478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AF0D00"/>
    <w:multiLevelType w:val="multilevel"/>
    <w:tmpl w:val="9FC018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1199"/>
        </w:tabs>
        <w:ind w:left="1199" w:hanging="9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3">
    <w:nsid w:val="2AF8127B"/>
    <w:multiLevelType w:val="hybridMultilevel"/>
    <w:tmpl w:val="850B82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2BA92FF9"/>
    <w:multiLevelType w:val="hybridMultilevel"/>
    <w:tmpl w:val="2EFCC5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2EEB23A2"/>
    <w:multiLevelType w:val="hybridMultilevel"/>
    <w:tmpl w:val="71F2F160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6">
    <w:nsid w:val="2FE40651"/>
    <w:multiLevelType w:val="hybridMultilevel"/>
    <w:tmpl w:val="3C3C1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00744CE"/>
    <w:multiLevelType w:val="hybridMultilevel"/>
    <w:tmpl w:val="5318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F30556"/>
    <w:multiLevelType w:val="hybridMultilevel"/>
    <w:tmpl w:val="A530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1E42AD"/>
    <w:multiLevelType w:val="hybridMultilevel"/>
    <w:tmpl w:val="3FCE1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36319F5"/>
    <w:multiLevelType w:val="hybridMultilevel"/>
    <w:tmpl w:val="A9B2AD68"/>
    <w:lvl w:ilvl="0" w:tplc="E236C0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AB2829"/>
    <w:multiLevelType w:val="hybridMultilevel"/>
    <w:tmpl w:val="E182FB3C"/>
    <w:lvl w:ilvl="0" w:tplc="AD1CC172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DF5AC7"/>
    <w:multiLevelType w:val="hybridMultilevel"/>
    <w:tmpl w:val="BCB2A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7BF5137"/>
    <w:multiLevelType w:val="hybridMultilevel"/>
    <w:tmpl w:val="BF443F6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4">
    <w:nsid w:val="383511BE"/>
    <w:multiLevelType w:val="multilevel"/>
    <w:tmpl w:val="5E5EBF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3A0353C6"/>
    <w:multiLevelType w:val="hybridMultilevel"/>
    <w:tmpl w:val="50CE60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3A7E2C07"/>
    <w:multiLevelType w:val="hybridMultilevel"/>
    <w:tmpl w:val="24EA98F0"/>
    <w:lvl w:ilvl="0" w:tplc="E236C0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112CA9"/>
    <w:multiLevelType w:val="hybridMultilevel"/>
    <w:tmpl w:val="05DC41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3B335A9D"/>
    <w:multiLevelType w:val="hybridMultilevel"/>
    <w:tmpl w:val="188ADA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3BBA7F59"/>
    <w:multiLevelType w:val="multilevel"/>
    <w:tmpl w:val="EF205D2A"/>
    <w:lvl w:ilvl="0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NewRoman,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D8B45A8"/>
    <w:multiLevelType w:val="hybridMultilevel"/>
    <w:tmpl w:val="052A65BE"/>
    <w:lvl w:ilvl="0" w:tplc="A6360D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2271AA"/>
    <w:multiLevelType w:val="hybridMultilevel"/>
    <w:tmpl w:val="94D06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3EE810CC"/>
    <w:multiLevelType w:val="hybridMultilevel"/>
    <w:tmpl w:val="426A5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F0322A9"/>
    <w:multiLevelType w:val="hybridMultilevel"/>
    <w:tmpl w:val="BE6230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3FE163D6"/>
    <w:multiLevelType w:val="hybridMultilevel"/>
    <w:tmpl w:val="AF2A51D2"/>
    <w:lvl w:ilvl="0" w:tplc="E236C0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FD1385"/>
    <w:multiLevelType w:val="hybridMultilevel"/>
    <w:tmpl w:val="80B4E294"/>
    <w:lvl w:ilvl="0" w:tplc="E236C0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5B130C"/>
    <w:multiLevelType w:val="multilevel"/>
    <w:tmpl w:val="76ECC9EE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1189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57">
    <w:nsid w:val="463F2506"/>
    <w:multiLevelType w:val="hybridMultilevel"/>
    <w:tmpl w:val="664E4050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58">
    <w:nsid w:val="46613B86"/>
    <w:multiLevelType w:val="hybridMultilevel"/>
    <w:tmpl w:val="A26E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69E6A6A"/>
    <w:multiLevelType w:val="hybridMultilevel"/>
    <w:tmpl w:val="4774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6AD190B"/>
    <w:multiLevelType w:val="hybridMultilevel"/>
    <w:tmpl w:val="F8382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6FF5D68"/>
    <w:multiLevelType w:val="multilevel"/>
    <w:tmpl w:val="EA82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NewRoman,Bol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9383581"/>
    <w:multiLevelType w:val="hybridMultilevel"/>
    <w:tmpl w:val="751C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ACA6CDA"/>
    <w:multiLevelType w:val="hybridMultilevel"/>
    <w:tmpl w:val="734000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>
    <w:nsid w:val="4CA33FA0"/>
    <w:multiLevelType w:val="hybridMultilevel"/>
    <w:tmpl w:val="049AF0BC"/>
    <w:lvl w:ilvl="0" w:tplc="C68A256A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D3D5AA2"/>
    <w:multiLevelType w:val="hybridMultilevel"/>
    <w:tmpl w:val="6E7AD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F90601"/>
    <w:multiLevelType w:val="hybridMultilevel"/>
    <w:tmpl w:val="E2BE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E5142F3"/>
    <w:multiLevelType w:val="hybridMultilevel"/>
    <w:tmpl w:val="4C50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EFE382E"/>
    <w:multiLevelType w:val="hybridMultilevel"/>
    <w:tmpl w:val="FB70AA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>
    <w:nsid w:val="50272ACB"/>
    <w:multiLevelType w:val="hybridMultilevel"/>
    <w:tmpl w:val="EFD46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50F87D01"/>
    <w:multiLevelType w:val="hybridMultilevel"/>
    <w:tmpl w:val="E1367F9A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71">
    <w:nsid w:val="512E203D"/>
    <w:multiLevelType w:val="hybridMultilevel"/>
    <w:tmpl w:val="E0604A1E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2">
    <w:nsid w:val="51340D99"/>
    <w:multiLevelType w:val="hybridMultilevel"/>
    <w:tmpl w:val="E4E0FFE4"/>
    <w:lvl w:ilvl="0" w:tplc="6456D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2361DA5"/>
    <w:multiLevelType w:val="hybridMultilevel"/>
    <w:tmpl w:val="0CF42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4C95B97"/>
    <w:multiLevelType w:val="hybridMultilevel"/>
    <w:tmpl w:val="D046C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55003AA2"/>
    <w:multiLevelType w:val="hybridMultilevel"/>
    <w:tmpl w:val="6B1807A4"/>
    <w:lvl w:ilvl="0" w:tplc="A6360D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68D2571"/>
    <w:multiLevelType w:val="hybridMultilevel"/>
    <w:tmpl w:val="4A66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6972BFD"/>
    <w:multiLevelType w:val="hybridMultilevel"/>
    <w:tmpl w:val="6D7A5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57646126"/>
    <w:multiLevelType w:val="hybridMultilevel"/>
    <w:tmpl w:val="67C0D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492C4C"/>
    <w:multiLevelType w:val="hybridMultilevel"/>
    <w:tmpl w:val="9E245F22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80">
    <w:nsid w:val="58C841C9"/>
    <w:multiLevelType w:val="hybridMultilevel"/>
    <w:tmpl w:val="9742430A"/>
    <w:lvl w:ilvl="0" w:tplc="61B49266">
      <w:start w:val="1"/>
      <w:numFmt w:val="decimal"/>
      <w:lvlText w:val="%1."/>
      <w:lvlJc w:val="left"/>
      <w:pPr>
        <w:ind w:left="18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59694DCF"/>
    <w:multiLevelType w:val="hybridMultilevel"/>
    <w:tmpl w:val="A5D20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AE53E46"/>
    <w:multiLevelType w:val="multilevel"/>
    <w:tmpl w:val="69EE57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3">
    <w:nsid w:val="5D204CE7"/>
    <w:multiLevelType w:val="hybridMultilevel"/>
    <w:tmpl w:val="DEA27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DB240B9"/>
    <w:multiLevelType w:val="hybridMultilevel"/>
    <w:tmpl w:val="54A6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653C7B7D"/>
    <w:multiLevelType w:val="hybridMultilevel"/>
    <w:tmpl w:val="81622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67156139"/>
    <w:multiLevelType w:val="hybridMultilevel"/>
    <w:tmpl w:val="1DE6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88D3AD1"/>
    <w:multiLevelType w:val="hybridMultilevel"/>
    <w:tmpl w:val="32F6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9227D0D"/>
    <w:multiLevelType w:val="hybridMultilevel"/>
    <w:tmpl w:val="4F0E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A1038C5"/>
    <w:multiLevelType w:val="hybridMultilevel"/>
    <w:tmpl w:val="17D49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6AE761B6"/>
    <w:multiLevelType w:val="hybridMultilevel"/>
    <w:tmpl w:val="7D826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B8C20CB"/>
    <w:multiLevelType w:val="hybridMultilevel"/>
    <w:tmpl w:val="9C32AFB4"/>
    <w:lvl w:ilvl="0" w:tplc="E236C0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A67D9B"/>
    <w:multiLevelType w:val="hybridMultilevel"/>
    <w:tmpl w:val="E6308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C3C755E"/>
    <w:multiLevelType w:val="hybridMultilevel"/>
    <w:tmpl w:val="340066AA"/>
    <w:lvl w:ilvl="0" w:tplc="00C6277C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D4A0E88"/>
    <w:multiLevelType w:val="hybridMultilevel"/>
    <w:tmpl w:val="336E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>
    <w:nsid w:val="6EEA4CED"/>
    <w:multiLevelType w:val="hybridMultilevel"/>
    <w:tmpl w:val="D1DA49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6">
    <w:nsid w:val="702B6524"/>
    <w:multiLevelType w:val="hybridMultilevel"/>
    <w:tmpl w:val="DBDAE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70333229"/>
    <w:multiLevelType w:val="hybridMultilevel"/>
    <w:tmpl w:val="2328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C35D71"/>
    <w:multiLevelType w:val="hybridMultilevel"/>
    <w:tmpl w:val="926831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9">
    <w:nsid w:val="77013303"/>
    <w:multiLevelType w:val="multilevel"/>
    <w:tmpl w:val="26A4CD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0">
    <w:nsid w:val="79DE0AE2"/>
    <w:multiLevelType w:val="hybridMultilevel"/>
    <w:tmpl w:val="0212E5F2"/>
    <w:lvl w:ilvl="0" w:tplc="1A300C5A">
      <w:start w:val="1"/>
      <w:numFmt w:val="bullet"/>
      <w:lvlText w:val=""/>
      <w:lvlJc w:val="left"/>
      <w:pPr>
        <w:ind w:left="6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01">
    <w:nsid w:val="7A1720E2"/>
    <w:multiLevelType w:val="hybridMultilevel"/>
    <w:tmpl w:val="83D4F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7D9C1F7C"/>
    <w:multiLevelType w:val="hybridMultilevel"/>
    <w:tmpl w:val="D956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E0317B1"/>
    <w:multiLevelType w:val="hybridMultilevel"/>
    <w:tmpl w:val="16FE5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E9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3AFE2A">
      <w:start w:val="3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EB120E0"/>
    <w:multiLevelType w:val="hybridMultilevel"/>
    <w:tmpl w:val="F34C4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7F802C22"/>
    <w:multiLevelType w:val="hybridMultilevel"/>
    <w:tmpl w:val="7C4849B6"/>
    <w:lvl w:ilvl="0" w:tplc="534E45A0">
      <w:start w:val="1"/>
      <w:numFmt w:val="decimal"/>
      <w:lvlText w:val="%1."/>
      <w:lvlJc w:val="left"/>
      <w:pPr>
        <w:ind w:left="67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3"/>
  </w:num>
  <w:num w:numId="2">
    <w:abstractNumId w:val="52"/>
  </w:num>
  <w:num w:numId="3">
    <w:abstractNumId w:val="39"/>
  </w:num>
  <w:num w:numId="4">
    <w:abstractNumId w:val="32"/>
  </w:num>
  <w:num w:numId="5">
    <w:abstractNumId w:val="31"/>
  </w:num>
  <w:num w:numId="6">
    <w:abstractNumId w:val="90"/>
  </w:num>
  <w:num w:numId="7">
    <w:abstractNumId w:val="88"/>
  </w:num>
  <w:num w:numId="8">
    <w:abstractNumId w:val="9"/>
  </w:num>
  <w:num w:numId="9">
    <w:abstractNumId w:val="51"/>
  </w:num>
  <w:num w:numId="10">
    <w:abstractNumId w:val="71"/>
  </w:num>
  <w:num w:numId="11">
    <w:abstractNumId w:val="35"/>
  </w:num>
  <w:num w:numId="12">
    <w:abstractNumId w:val="12"/>
  </w:num>
  <w:num w:numId="13">
    <w:abstractNumId w:val="13"/>
  </w:num>
  <w:num w:numId="14">
    <w:abstractNumId w:val="47"/>
  </w:num>
  <w:num w:numId="15">
    <w:abstractNumId w:val="45"/>
  </w:num>
  <w:num w:numId="16">
    <w:abstractNumId w:val="22"/>
  </w:num>
  <w:num w:numId="17">
    <w:abstractNumId w:val="56"/>
  </w:num>
  <w:num w:numId="18">
    <w:abstractNumId w:val="76"/>
  </w:num>
  <w:num w:numId="19">
    <w:abstractNumId w:val="73"/>
  </w:num>
  <w:num w:numId="20">
    <w:abstractNumId w:val="66"/>
  </w:num>
  <w:num w:numId="21">
    <w:abstractNumId w:val="48"/>
  </w:num>
  <w:num w:numId="22">
    <w:abstractNumId w:val="26"/>
  </w:num>
  <w:num w:numId="23">
    <w:abstractNumId w:val="86"/>
  </w:num>
  <w:num w:numId="24">
    <w:abstractNumId w:val="98"/>
  </w:num>
  <w:num w:numId="25">
    <w:abstractNumId w:val="53"/>
  </w:num>
  <w:num w:numId="26">
    <w:abstractNumId w:val="79"/>
  </w:num>
  <w:num w:numId="27">
    <w:abstractNumId w:val="67"/>
  </w:num>
  <w:num w:numId="28">
    <w:abstractNumId w:val="92"/>
  </w:num>
  <w:num w:numId="29">
    <w:abstractNumId w:val="58"/>
  </w:num>
  <w:num w:numId="30">
    <w:abstractNumId w:val="37"/>
  </w:num>
  <w:num w:numId="31">
    <w:abstractNumId w:val="94"/>
  </w:num>
  <w:num w:numId="32">
    <w:abstractNumId w:val="34"/>
  </w:num>
  <w:num w:numId="33">
    <w:abstractNumId w:val="36"/>
  </w:num>
  <w:num w:numId="34">
    <w:abstractNumId w:val="28"/>
  </w:num>
  <w:num w:numId="35">
    <w:abstractNumId w:val="63"/>
  </w:num>
  <w:num w:numId="36">
    <w:abstractNumId w:val="16"/>
  </w:num>
  <w:num w:numId="37">
    <w:abstractNumId w:val="42"/>
  </w:num>
  <w:num w:numId="38">
    <w:abstractNumId w:val="95"/>
  </w:num>
  <w:num w:numId="39">
    <w:abstractNumId w:val="103"/>
  </w:num>
  <w:num w:numId="40">
    <w:abstractNumId w:val="6"/>
  </w:num>
  <w:num w:numId="41">
    <w:abstractNumId w:val="24"/>
  </w:num>
  <w:num w:numId="42">
    <w:abstractNumId w:val="83"/>
  </w:num>
  <w:num w:numId="43">
    <w:abstractNumId w:val="85"/>
  </w:num>
  <w:num w:numId="44">
    <w:abstractNumId w:val="74"/>
  </w:num>
  <w:num w:numId="45">
    <w:abstractNumId w:val="89"/>
  </w:num>
  <w:num w:numId="46">
    <w:abstractNumId w:val="102"/>
  </w:num>
  <w:num w:numId="47">
    <w:abstractNumId w:val="30"/>
  </w:num>
  <w:num w:numId="48">
    <w:abstractNumId w:val="61"/>
  </w:num>
  <w:num w:numId="49">
    <w:abstractNumId w:val="60"/>
  </w:num>
  <w:num w:numId="50">
    <w:abstractNumId w:val="84"/>
  </w:num>
  <w:num w:numId="51">
    <w:abstractNumId w:val="81"/>
  </w:num>
  <w:num w:numId="52">
    <w:abstractNumId w:val="72"/>
  </w:num>
  <w:num w:numId="53">
    <w:abstractNumId w:val="101"/>
  </w:num>
  <w:num w:numId="54">
    <w:abstractNumId w:val="70"/>
  </w:num>
  <w:num w:numId="55">
    <w:abstractNumId w:val="29"/>
  </w:num>
  <w:num w:numId="56">
    <w:abstractNumId w:val="68"/>
  </w:num>
  <w:num w:numId="57">
    <w:abstractNumId w:val="5"/>
  </w:num>
  <w:num w:numId="58">
    <w:abstractNumId w:val="38"/>
  </w:num>
  <w:num w:numId="59">
    <w:abstractNumId w:val="65"/>
  </w:num>
  <w:num w:numId="60">
    <w:abstractNumId w:val="21"/>
  </w:num>
  <w:num w:numId="61">
    <w:abstractNumId w:val="69"/>
  </w:num>
  <w:num w:numId="62">
    <w:abstractNumId w:val="77"/>
  </w:num>
  <w:num w:numId="63">
    <w:abstractNumId w:val="43"/>
  </w:num>
  <w:num w:numId="64">
    <w:abstractNumId w:val="64"/>
  </w:num>
  <w:num w:numId="65">
    <w:abstractNumId w:val="44"/>
  </w:num>
  <w:num w:numId="66">
    <w:abstractNumId w:val="82"/>
  </w:num>
  <w:num w:numId="67">
    <w:abstractNumId w:val="100"/>
  </w:num>
  <w:num w:numId="68">
    <w:abstractNumId w:val="11"/>
  </w:num>
  <w:num w:numId="69">
    <w:abstractNumId w:val="10"/>
  </w:num>
  <w:num w:numId="70">
    <w:abstractNumId w:val="104"/>
  </w:num>
  <w:num w:numId="71">
    <w:abstractNumId w:val="99"/>
  </w:num>
  <w:num w:numId="72">
    <w:abstractNumId w:val="80"/>
  </w:num>
  <w:num w:numId="73">
    <w:abstractNumId w:val="15"/>
  </w:num>
  <w:num w:numId="74">
    <w:abstractNumId w:val="57"/>
  </w:num>
  <w:num w:numId="75">
    <w:abstractNumId w:val="14"/>
  </w:num>
  <w:num w:numId="76">
    <w:abstractNumId w:val="27"/>
  </w:num>
  <w:num w:numId="77">
    <w:abstractNumId w:val="62"/>
  </w:num>
  <w:num w:numId="78">
    <w:abstractNumId w:val="96"/>
  </w:num>
  <w:num w:numId="7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5"/>
  </w:num>
  <w:num w:numId="81">
    <w:abstractNumId w:val="4"/>
  </w:num>
  <w:num w:numId="82">
    <w:abstractNumId w:val="3"/>
  </w:num>
  <w:num w:numId="83">
    <w:abstractNumId w:val="18"/>
  </w:num>
  <w:num w:numId="84">
    <w:abstractNumId w:val="33"/>
  </w:num>
  <w:num w:numId="85">
    <w:abstractNumId w:val="2"/>
  </w:num>
  <w:num w:numId="86">
    <w:abstractNumId w:val="0"/>
  </w:num>
  <w:num w:numId="87">
    <w:abstractNumId w:val="1"/>
  </w:num>
  <w:num w:numId="88">
    <w:abstractNumId w:val="50"/>
  </w:num>
  <w:num w:numId="89">
    <w:abstractNumId w:val="8"/>
  </w:num>
  <w:num w:numId="90">
    <w:abstractNumId w:val="59"/>
  </w:num>
  <w:num w:numId="91">
    <w:abstractNumId w:val="75"/>
  </w:num>
  <w:num w:numId="92">
    <w:abstractNumId w:val="93"/>
  </w:num>
  <w:num w:numId="93">
    <w:abstractNumId w:val="41"/>
  </w:num>
  <w:num w:numId="94">
    <w:abstractNumId w:val="54"/>
  </w:num>
  <w:num w:numId="95">
    <w:abstractNumId w:val="91"/>
  </w:num>
  <w:num w:numId="96">
    <w:abstractNumId w:val="55"/>
  </w:num>
  <w:num w:numId="97">
    <w:abstractNumId w:val="46"/>
  </w:num>
  <w:num w:numId="98">
    <w:abstractNumId w:val="7"/>
  </w:num>
  <w:num w:numId="99">
    <w:abstractNumId w:val="20"/>
  </w:num>
  <w:num w:numId="100">
    <w:abstractNumId w:val="40"/>
  </w:num>
  <w:num w:numId="101">
    <w:abstractNumId w:val="87"/>
  </w:num>
  <w:num w:numId="102">
    <w:abstractNumId w:val="25"/>
  </w:num>
  <w:num w:numId="103">
    <w:abstractNumId w:val="17"/>
  </w:num>
  <w:num w:numId="104">
    <w:abstractNumId w:val="78"/>
  </w:num>
  <w:num w:numId="105">
    <w:abstractNumId w:val="97"/>
  </w:num>
  <w:num w:numId="106">
    <w:abstractNumId w:val="49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804"/>
    <w:rsid w:val="000001BE"/>
    <w:rsid w:val="00001586"/>
    <w:rsid w:val="0000291B"/>
    <w:rsid w:val="00002EEF"/>
    <w:rsid w:val="00004212"/>
    <w:rsid w:val="00004579"/>
    <w:rsid w:val="00006A15"/>
    <w:rsid w:val="00012A2F"/>
    <w:rsid w:val="000201F9"/>
    <w:rsid w:val="00021536"/>
    <w:rsid w:val="00023D55"/>
    <w:rsid w:val="00026C3A"/>
    <w:rsid w:val="00026C5A"/>
    <w:rsid w:val="00027F0F"/>
    <w:rsid w:val="00032629"/>
    <w:rsid w:val="0003406D"/>
    <w:rsid w:val="000350D6"/>
    <w:rsid w:val="00035FA6"/>
    <w:rsid w:val="000370BB"/>
    <w:rsid w:val="00037744"/>
    <w:rsid w:val="00041241"/>
    <w:rsid w:val="0004738F"/>
    <w:rsid w:val="00050167"/>
    <w:rsid w:val="00060273"/>
    <w:rsid w:val="00064833"/>
    <w:rsid w:val="0006534B"/>
    <w:rsid w:val="00065875"/>
    <w:rsid w:val="00065926"/>
    <w:rsid w:val="00071EE6"/>
    <w:rsid w:val="00072D89"/>
    <w:rsid w:val="000740C3"/>
    <w:rsid w:val="000749DC"/>
    <w:rsid w:val="000767C7"/>
    <w:rsid w:val="0008174C"/>
    <w:rsid w:val="0008246D"/>
    <w:rsid w:val="00082520"/>
    <w:rsid w:val="00083136"/>
    <w:rsid w:val="00083D1F"/>
    <w:rsid w:val="00084A63"/>
    <w:rsid w:val="00086FAA"/>
    <w:rsid w:val="000875BA"/>
    <w:rsid w:val="000946EB"/>
    <w:rsid w:val="0009640A"/>
    <w:rsid w:val="000A23D2"/>
    <w:rsid w:val="000B127A"/>
    <w:rsid w:val="000B184A"/>
    <w:rsid w:val="000B7DA0"/>
    <w:rsid w:val="000C0110"/>
    <w:rsid w:val="000C17C0"/>
    <w:rsid w:val="000C40AD"/>
    <w:rsid w:val="000C4724"/>
    <w:rsid w:val="000C6C9A"/>
    <w:rsid w:val="000C76AD"/>
    <w:rsid w:val="000D2417"/>
    <w:rsid w:val="000D6882"/>
    <w:rsid w:val="000D735F"/>
    <w:rsid w:val="000E0D2A"/>
    <w:rsid w:val="000E2278"/>
    <w:rsid w:val="000E4D82"/>
    <w:rsid w:val="000E7E93"/>
    <w:rsid w:val="000F0E0E"/>
    <w:rsid w:val="000F5782"/>
    <w:rsid w:val="00103672"/>
    <w:rsid w:val="001041A2"/>
    <w:rsid w:val="00106F35"/>
    <w:rsid w:val="00107E98"/>
    <w:rsid w:val="00112528"/>
    <w:rsid w:val="0011380B"/>
    <w:rsid w:val="00113F2B"/>
    <w:rsid w:val="00114D63"/>
    <w:rsid w:val="00115668"/>
    <w:rsid w:val="001165D4"/>
    <w:rsid w:val="001169F0"/>
    <w:rsid w:val="001205DE"/>
    <w:rsid w:val="00120712"/>
    <w:rsid w:val="001251A6"/>
    <w:rsid w:val="00130803"/>
    <w:rsid w:val="00130A61"/>
    <w:rsid w:val="00131437"/>
    <w:rsid w:val="001328BB"/>
    <w:rsid w:val="00133E91"/>
    <w:rsid w:val="00135214"/>
    <w:rsid w:val="0014012A"/>
    <w:rsid w:val="00140798"/>
    <w:rsid w:val="00143A1B"/>
    <w:rsid w:val="00151B57"/>
    <w:rsid w:val="00151CE0"/>
    <w:rsid w:val="00151DF9"/>
    <w:rsid w:val="00153C20"/>
    <w:rsid w:val="001558F2"/>
    <w:rsid w:val="0015646A"/>
    <w:rsid w:val="00157FD8"/>
    <w:rsid w:val="00160964"/>
    <w:rsid w:val="00162C5C"/>
    <w:rsid w:val="00162E1E"/>
    <w:rsid w:val="00164909"/>
    <w:rsid w:val="001649F8"/>
    <w:rsid w:val="00165795"/>
    <w:rsid w:val="00165807"/>
    <w:rsid w:val="00165867"/>
    <w:rsid w:val="0016637F"/>
    <w:rsid w:val="00170F31"/>
    <w:rsid w:val="001747DF"/>
    <w:rsid w:val="00174851"/>
    <w:rsid w:val="00175463"/>
    <w:rsid w:val="00175C2F"/>
    <w:rsid w:val="001765CD"/>
    <w:rsid w:val="0018221A"/>
    <w:rsid w:val="00182543"/>
    <w:rsid w:val="00182FE6"/>
    <w:rsid w:val="00184146"/>
    <w:rsid w:val="00186C7A"/>
    <w:rsid w:val="0019392D"/>
    <w:rsid w:val="00194D40"/>
    <w:rsid w:val="00196CB0"/>
    <w:rsid w:val="001A3AE4"/>
    <w:rsid w:val="001A466E"/>
    <w:rsid w:val="001A56FF"/>
    <w:rsid w:val="001A5C1A"/>
    <w:rsid w:val="001B14E9"/>
    <w:rsid w:val="001B3576"/>
    <w:rsid w:val="001B49EA"/>
    <w:rsid w:val="001B5871"/>
    <w:rsid w:val="001B6B42"/>
    <w:rsid w:val="001C0663"/>
    <w:rsid w:val="001C61C0"/>
    <w:rsid w:val="001C6C33"/>
    <w:rsid w:val="001D57E2"/>
    <w:rsid w:val="001D5D7A"/>
    <w:rsid w:val="001E15B3"/>
    <w:rsid w:val="001F425C"/>
    <w:rsid w:val="001F7B76"/>
    <w:rsid w:val="002044D7"/>
    <w:rsid w:val="00205A0D"/>
    <w:rsid w:val="00211089"/>
    <w:rsid w:val="00211676"/>
    <w:rsid w:val="00214812"/>
    <w:rsid w:val="00214835"/>
    <w:rsid w:val="002150B7"/>
    <w:rsid w:val="00215D0E"/>
    <w:rsid w:val="00215D2D"/>
    <w:rsid w:val="002209B3"/>
    <w:rsid w:val="002264CC"/>
    <w:rsid w:val="00231354"/>
    <w:rsid w:val="002316ED"/>
    <w:rsid w:val="002362FE"/>
    <w:rsid w:val="00240B04"/>
    <w:rsid w:val="0024575C"/>
    <w:rsid w:val="00245F65"/>
    <w:rsid w:val="002464AC"/>
    <w:rsid w:val="00247B37"/>
    <w:rsid w:val="00250DB2"/>
    <w:rsid w:val="002515AB"/>
    <w:rsid w:val="00252ACE"/>
    <w:rsid w:val="002541F5"/>
    <w:rsid w:val="002623B4"/>
    <w:rsid w:val="0026486E"/>
    <w:rsid w:val="002659E1"/>
    <w:rsid w:val="00266BA0"/>
    <w:rsid w:val="00266E4B"/>
    <w:rsid w:val="00272CE3"/>
    <w:rsid w:val="00273833"/>
    <w:rsid w:val="002738B5"/>
    <w:rsid w:val="0027631D"/>
    <w:rsid w:val="00276514"/>
    <w:rsid w:val="0028447C"/>
    <w:rsid w:val="00292E29"/>
    <w:rsid w:val="00293166"/>
    <w:rsid w:val="002938A1"/>
    <w:rsid w:val="002960D6"/>
    <w:rsid w:val="002A2FDA"/>
    <w:rsid w:val="002A46F2"/>
    <w:rsid w:val="002B074B"/>
    <w:rsid w:val="002B0C4E"/>
    <w:rsid w:val="002B3D24"/>
    <w:rsid w:val="002B3DC1"/>
    <w:rsid w:val="002B4664"/>
    <w:rsid w:val="002B6170"/>
    <w:rsid w:val="002B6879"/>
    <w:rsid w:val="002C2A6E"/>
    <w:rsid w:val="002C2B71"/>
    <w:rsid w:val="002C67B9"/>
    <w:rsid w:val="002D1E16"/>
    <w:rsid w:val="002D2E53"/>
    <w:rsid w:val="002D531A"/>
    <w:rsid w:val="002E1A2C"/>
    <w:rsid w:val="002E49A2"/>
    <w:rsid w:val="002E57F3"/>
    <w:rsid w:val="002F19C1"/>
    <w:rsid w:val="002F733C"/>
    <w:rsid w:val="003017EA"/>
    <w:rsid w:val="003021CE"/>
    <w:rsid w:val="00304BAD"/>
    <w:rsid w:val="0031411B"/>
    <w:rsid w:val="003158CB"/>
    <w:rsid w:val="003168D0"/>
    <w:rsid w:val="00317137"/>
    <w:rsid w:val="00317D64"/>
    <w:rsid w:val="00317EBA"/>
    <w:rsid w:val="0032135F"/>
    <w:rsid w:val="00322C99"/>
    <w:rsid w:val="00322EF4"/>
    <w:rsid w:val="003339F8"/>
    <w:rsid w:val="00334614"/>
    <w:rsid w:val="00334C81"/>
    <w:rsid w:val="003350B5"/>
    <w:rsid w:val="00341D5D"/>
    <w:rsid w:val="003466CC"/>
    <w:rsid w:val="00346B6D"/>
    <w:rsid w:val="00346D67"/>
    <w:rsid w:val="00350D38"/>
    <w:rsid w:val="00353BA4"/>
    <w:rsid w:val="0036112B"/>
    <w:rsid w:val="00363949"/>
    <w:rsid w:val="00376059"/>
    <w:rsid w:val="00376C25"/>
    <w:rsid w:val="003772A0"/>
    <w:rsid w:val="00377655"/>
    <w:rsid w:val="00377F37"/>
    <w:rsid w:val="00381237"/>
    <w:rsid w:val="00384BA3"/>
    <w:rsid w:val="0038643A"/>
    <w:rsid w:val="0038653B"/>
    <w:rsid w:val="00390B63"/>
    <w:rsid w:val="00392224"/>
    <w:rsid w:val="00393196"/>
    <w:rsid w:val="003941E9"/>
    <w:rsid w:val="003975D5"/>
    <w:rsid w:val="003976EF"/>
    <w:rsid w:val="003A05E5"/>
    <w:rsid w:val="003A1120"/>
    <w:rsid w:val="003A48B2"/>
    <w:rsid w:val="003A7379"/>
    <w:rsid w:val="003C32AB"/>
    <w:rsid w:val="003C693D"/>
    <w:rsid w:val="003D0C8E"/>
    <w:rsid w:val="003D1950"/>
    <w:rsid w:val="003D3291"/>
    <w:rsid w:val="003D38E4"/>
    <w:rsid w:val="003D4C78"/>
    <w:rsid w:val="003D4E70"/>
    <w:rsid w:val="003D626F"/>
    <w:rsid w:val="003D6B16"/>
    <w:rsid w:val="003E0250"/>
    <w:rsid w:val="003E0549"/>
    <w:rsid w:val="003E10DE"/>
    <w:rsid w:val="003F02BF"/>
    <w:rsid w:val="003F0876"/>
    <w:rsid w:val="003F1FC6"/>
    <w:rsid w:val="003F3F5C"/>
    <w:rsid w:val="003F5125"/>
    <w:rsid w:val="004032CB"/>
    <w:rsid w:val="0040518E"/>
    <w:rsid w:val="0041466C"/>
    <w:rsid w:val="00415C6A"/>
    <w:rsid w:val="004174BA"/>
    <w:rsid w:val="0042368D"/>
    <w:rsid w:val="00426DBF"/>
    <w:rsid w:val="00427F5B"/>
    <w:rsid w:val="004305BC"/>
    <w:rsid w:val="00433F30"/>
    <w:rsid w:val="004377B8"/>
    <w:rsid w:val="004405CF"/>
    <w:rsid w:val="00441F11"/>
    <w:rsid w:val="0044203A"/>
    <w:rsid w:val="0044325C"/>
    <w:rsid w:val="004476F8"/>
    <w:rsid w:val="00453901"/>
    <w:rsid w:val="004542AB"/>
    <w:rsid w:val="004546D0"/>
    <w:rsid w:val="004612C5"/>
    <w:rsid w:val="00465E23"/>
    <w:rsid w:val="004722E9"/>
    <w:rsid w:val="0047290F"/>
    <w:rsid w:val="0047366E"/>
    <w:rsid w:val="00474DB7"/>
    <w:rsid w:val="00474E5B"/>
    <w:rsid w:val="00485796"/>
    <w:rsid w:val="00487D81"/>
    <w:rsid w:val="00487F8E"/>
    <w:rsid w:val="004950C4"/>
    <w:rsid w:val="004962B3"/>
    <w:rsid w:val="004A3C35"/>
    <w:rsid w:val="004A76DE"/>
    <w:rsid w:val="004B0A52"/>
    <w:rsid w:val="004B24FF"/>
    <w:rsid w:val="004C273C"/>
    <w:rsid w:val="004C5D23"/>
    <w:rsid w:val="004C6DED"/>
    <w:rsid w:val="004C70E3"/>
    <w:rsid w:val="004D0E20"/>
    <w:rsid w:val="004D50DE"/>
    <w:rsid w:val="004D6FAD"/>
    <w:rsid w:val="004E626A"/>
    <w:rsid w:val="004E6EFD"/>
    <w:rsid w:val="004F15D4"/>
    <w:rsid w:val="004F668B"/>
    <w:rsid w:val="004F7331"/>
    <w:rsid w:val="004F73A3"/>
    <w:rsid w:val="005003F8"/>
    <w:rsid w:val="00507A23"/>
    <w:rsid w:val="00507AD4"/>
    <w:rsid w:val="005116D3"/>
    <w:rsid w:val="00515828"/>
    <w:rsid w:val="00523E3E"/>
    <w:rsid w:val="0052560D"/>
    <w:rsid w:val="00526EB5"/>
    <w:rsid w:val="0052744F"/>
    <w:rsid w:val="00533910"/>
    <w:rsid w:val="00534DCA"/>
    <w:rsid w:val="005377CD"/>
    <w:rsid w:val="00537AE5"/>
    <w:rsid w:val="00537D99"/>
    <w:rsid w:val="00542595"/>
    <w:rsid w:val="005445D0"/>
    <w:rsid w:val="00544B2F"/>
    <w:rsid w:val="00551985"/>
    <w:rsid w:val="00553B69"/>
    <w:rsid w:val="005574F3"/>
    <w:rsid w:val="005601F1"/>
    <w:rsid w:val="0056533C"/>
    <w:rsid w:val="00565EC0"/>
    <w:rsid w:val="005663BE"/>
    <w:rsid w:val="00566BF3"/>
    <w:rsid w:val="005713E9"/>
    <w:rsid w:val="00576370"/>
    <w:rsid w:val="00582451"/>
    <w:rsid w:val="00582F14"/>
    <w:rsid w:val="00582F92"/>
    <w:rsid w:val="00583901"/>
    <w:rsid w:val="00585A03"/>
    <w:rsid w:val="0058767F"/>
    <w:rsid w:val="005926A6"/>
    <w:rsid w:val="00595247"/>
    <w:rsid w:val="005971B6"/>
    <w:rsid w:val="0059795E"/>
    <w:rsid w:val="005A1B3D"/>
    <w:rsid w:val="005A2C41"/>
    <w:rsid w:val="005A4AEA"/>
    <w:rsid w:val="005A67D3"/>
    <w:rsid w:val="005A6FE3"/>
    <w:rsid w:val="005A7D2D"/>
    <w:rsid w:val="005B0189"/>
    <w:rsid w:val="005B45C8"/>
    <w:rsid w:val="005B65D5"/>
    <w:rsid w:val="005B74EE"/>
    <w:rsid w:val="005B7721"/>
    <w:rsid w:val="005C333A"/>
    <w:rsid w:val="005C517B"/>
    <w:rsid w:val="005C57D7"/>
    <w:rsid w:val="005D3539"/>
    <w:rsid w:val="005D45D6"/>
    <w:rsid w:val="005D5286"/>
    <w:rsid w:val="005D658C"/>
    <w:rsid w:val="005D6CC8"/>
    <w:rsid w:val="005E2444"/>
    <w:rsid w:val="005E2479"/>
    <w:rsid w:val="005E2677"/>
    <w:rsid w:val="005E2EBD"/>
    <w:rsid w:val="005E363D"/>
    <w:rsid w:val="005E43F8"/>
    <w:rsid w:val="005E580A"/>
    <w:rsid w:val="005E64AE"/>
    <w:rsid w:val="005F02A9"/>
    <w:rsid w:val="005F0609"/>
    <w:rsid w:val="005F0ED1"/>
    <w:rsid w:val="005F2ED2"/>
    <w:rsid w:val="005F524C"/>
    <w:rsid w:val="005F7928"/>
    <w:rsid w:val="0060142E"/>
    <w:rsid w:val="00602611"/>
    <w:rsid w:val="00607A5B"/>
    <w:rsid w:val="00607FD5"/>
    <w:rsid w:val="0061011B"/>
    <w:rsid w:val="00610F55"/>
    <w:rsid w:val="00613895"/>
    <w:rsid w:val="00614983"/>
    <w:rsid w:val="00614B6E"/>
    <w:rsid w:val="00614C5A"/>
    <w:rsid w:val="006207E9"/>
    <w:rsid w:val="00621A5D"/>
    <w:rsid w:val="006222D1"/>
    <w:rsid w:val="0062418E"/>
    <w:rsid w:val="00626364"/>
    <w:rsid w:val="00626ABD"/>
    <w:rsid w:val="00635542"/>
    <w:rsid w:val="0063746B"/>
    <w:rsid w:val="00644DAA"/>
    <w:rsid w:val="0064663F"/>
    <w:rsid w:val="00647281"/>
    <w:rsid w:val="0065167A"/>
    <w:rsid w:val="0065714E"/>
    <w:rsid w:val="0065720F"/>
    <w:rsid w:val="00660060"/>
    <w:rsid w:val="00662D04"/>
    <w:rsid w:val="00670222"/>
    <w:rsid w:val="006703B8"/>
    <w:rsid w:val="00670FEF"/>
    <w:rsid w:val="006735DD"/>
    <w:rsid w:val="00675FA1"/>
    <w:rsid w:val="00682CF6"/>
    <w:rsid w:val="00687906"/>
    <w:rsid w:val="00687A3C"/>
    <w:rsid w:val="00687BBB"/>
    <w:rsid w:val="00692A82"/>
    <w:rsid w:val="00692EDF"/>
    <w:rsid w:val="006A1552"/>
    <w:rsid w:val="006A34BF"/>
    <w:rsid w:val="006A5E82"/>
    <w:rsid w:val="006B14A9"/>
    <w:rsid w:val="006B2535"/>
    <w:rsid w:val="006B5A29"/>
    <w:rsid w:val="006B7DD5"/>
    <w:rsid w:val="006C0D9B"/>
    <w:rsid w:val="006C1157"/>
    <w:rsid w:val="006C1DEB"/>
    <w:rsid w:val="006C2D05"/>
    <w:rsid w:val="006C335A"/>
    <w:rsid w:val="006C524B"/>
    <w:rsid w:val="006C5C20"/>
    <w:rsid w:val="006D08A3"/>
    <w:rsid w:val="006D4761"/>
    <w:rsid w:val="006D47C7"/>
    <w:rsid w:val="006D4BDD"/>
    <w:rsid w:val="006D4EE3"/>
    <w:rsid w:val="006E11A4"/>
    <w:rsid w:val="006E153F"/>
    <w:rsid w:val="006E2821"/>
    <w:rsid w:val="006E5F7F"/>
    <w:rsid w:val="006E6E55"/>
    <w:rsid w:val="006F016E"/>
    <w:rsid w:val="00700DB1"/>
    <w:rsid w:val="00706049"/>
    <w:rsid w:val="00711B20"/>
    <w:rsid w:val="007124AC"/>
    <w:rsid w:val="0071404A"/>
    <w:rsid w:val="00715913"/>
    <w:rsid w:val="00716DF1"/>
    <w:rsid w:val="007172D5"/>
    <w:rsid w:val="00717840"/>
    <w:rsid w:val="00721762"/>
    <w:rsid w:val="00724A07"/>
    <w:rsid w:val="00725468"/>
    <w:rsid w:val="00734B1E"/>
    <w:rsid w:val="00736ADC"/>
    <w:rsid w:val="00737FD9"/>
    <w:rsid w:val="00741A04"/>
    <w:rsid w:val="00743CF4"/>
    <w:rsid w:val="00745DEB"/>
    <w:rsid w:val="00752E25"/>
    <w:rsid w:val="00753248"/>
    <w:rsid w:val="00757498"/>
    <w:rsid w:val="00763D08"/>
    <w:rsid w:val="007713FE"/>
    <w:rsid w:val="0077296A"/>
    <w:rsid w:val="007734AA"/>
    <w:rsid w:val="007746E5"/>
    <w:rsid w:val="00775DED"/>
    <w:rsid w:val="00782D8D"/>
    <w:rsid w:val="00794777"/>
    <w:rsid w:val="007A2DCE"/>
    <w:rsid w:val="007A33A2"/>
    <w:rsid w:val="007A3EBB"/>
    <w:rsid w:val="007A4374"/>
    <w:rsid w:val="007A4FC2"/>
    <w:rsid w:val="007A6E25"/>
    <w:rsid w:val="007B1C1B"/>
    <w:rsid w:val="007B2C92"/>
    <w:rsid w:val="007B33B7"/>
    <w:rsid w:val="007B6F91"/>
    <w:rsid w:val="007C1EC7"/>
    <w:rsid w:val="007C21EB"/>
    <w:rsid w:val="007C3166"/>
    <w:rsid w:val="007D459C"/>
    <w:rsid w:val="007D7DF6"/>
    <w:rsid w:val="007E028B"/>
    <w:rsid w:val="007E2E78"/>
    <w:rsid w:val="007E3C82"/>
    <w:rsid w:val="007F37F1"/>
    <w:rsid w:val="007F626F"/>
    <w:rsid w:val="008002FE"/>
    <w:rsid w:val="00800F08"/>
    <w:rsid w:val="008108B7"/>
    <w:rsid w:val="008147F8"/>
    <w:rsid w:val="00814DFC"/>
    <w:rsid w:val="008204CB"/>
    <w:rsid w:val="0082118D"/>
    <w:rsid w:val="00821300"/>
    <w:rsid w:val="00822A41"/>
    <w:rsid w:val="00823E86"/>
    <w:rsid w:val="008243B6"/>
    <w:rsid w:val="008267F0"/>
    <w:rsid w:val="008268B1"/>
    <w:rsid w:val="008303BD"/>
    <w:rsid w:val="0083269E"/>
    <w:rsid w:val="008357E6"/>
    <w:rsid w:val="00840D6D"/>
    <w:rsid w:val="00841662"/>
    <w:rsid w:val="008436D9"/>
    <w:rsid w:val="008452E5"/>
    <w:rsid w:val="00855A5E"/>
    <w:rsid w:val="00856A71"/>
    <w:rsid w:val="00856FEA"/>
    <w:rsid w:val="00862363"/>
    <w:rsid w:val="00863972"/>
    <w:rsid w:val="00864EA0"/>
    <w:rsid w:val="00877A25"/>
    <w:rsid w:val="00881285"/>
    <w:rsid w:val="008834A2"/>
    <w:rsid w:val="008841A7"/>
    <w:rsid w:val="00884A36"/>
    <w:rsid w:val="008863F1"/>
    <w:rsid w:val="00886D03"/>
    <w:rsid w:val="00890D11"/>
    <w:rsid w:val="008958C7"/>
    <w:rsid w:val="008978C0"/>
    <w:rsid w:val="008A3D67"/>
    <w:rsid w:val="008A52A0"/>
    <w:rsid w:val="008A58C6"/>
    <w:rsid w:val="008B0F07"/>
    <w:rsid w:val="008B14FB"/>
    <w:rsid w:val="008B2022"/>
    <w:rsid w:val="008B2C82"/>
    <w:rsid w:val="008B494A"/>
    <w:rsid w:val="008C60C5"/>
    <w:rsid w:val="008C6441"/>
    <w:rsid w:val="008D07A7"/>
    <w:rsid w:val="008D21CC"/>
    <w:rsid w:val="008D2A1E"/>
    <w:rsid w:val="008D6B4E"/>
    <w:rsid w:val="008E14D1"/>
    <w:rsid w:val="008E444A"/>
    <w:rsid w:val="008E5771"/>
    <w:rsid w:val="008F70D4"/>
    <w:rsid w:val="00900BA5"/>
    <w:rsid w:val="00902C19"/>
    <w:rsid w:val="009043FC"/>
    <w:rsid w:val="00904EF8"/>
    <w:rsid w:val="00910D41"/>
    <w:rsid w:val="00912FE6"/>
    <w:rsid w:val="00915AE6"/>
    <w:rsid w:val="00921898"/>
    <w:rsid w:val="009219DF"/>
    <w:rsid w:val="009251F4"/>
    <w:rsid w:val="0093066F"/>
    <w:rsid w:val="009311C9"/>
    <w:rsid w:val="00933E4A"/>
    <w:rsid w:val="00935258"/>
    <w:rsid w:val="00936C5E"/>
    <w:rsid w:val="009412EC"/>
    <w:rsid w:val="00945DC1"/>
    <w:rsid w:val="00946F0A"/>
    <w:rsid w:val="00951A5C"/>
    <w:rsid w:val="00952804"/>
    <w:rsid w:val="009538A3"/>
    <w:rsid w:val="00954B71"/>
    <w:rsid w:val="009558CC"/>
    <w:rsid w:val="009566CF"/>
    <w:rsid w:val="009571F5"/>
    <w:rsid w:val="00962A0C"/>
    <w:rsid w:val="0096319E"/>
    <w:rsid w:val="009635B0"/>
    <w:rsid w:val="009646B6"/>
    <w:rsid w:val="00973FFE"/>
    <w:rsid w:val="00975C3E"/>
    <w:rsid w:val="009779FF"/>
    <w:rsid w:val="00977D50"/>
    <w:rsid w:val="009861C3"/>
    <w:rsid w:val="009867D3"/>
    <w:rsid w:val="00990F2A"/>
    <w:rsid w:val="009962FC"/>
    <w:rsid w:val="009A153B"/>
    <w:rsid w:val="009A53A5"/>
    <w:rsid w:val="009A60D5"/>
    <w:rsid w:val="009A62B8"/>
    <w:rsid w:val="009B5B88"/>
    <w:rsid w:val="009B65A2"/>
    <w:rsid w:val="009C0A04"/>
    <w:rsid w:val="009D15B1"/>
    <w:rsid w:val="009D2A41"/>
    <w:rsid w:val="009D38F7"/>
    <w:rsid w:val="009D509A"/>
    <w:rsid w:val="009E0060"/>
    <w:rsid w:val="009E5ACB"/>
    <w:rsid w:val="009E707C"/>
    <w:rsid w:val="009E761F"/>
    <w:rsid w:val="009F00E3"/>
    <w:rsid w:val="009F58D5"/>
    <w:rsid w:val="009F7FA7"/>
    <w:rsid w:val="00A0054C"/>
    <w:rsid w:val="00A01DB2"/>
    <w:rsid w:val="00A0270D"/>
    <w:rsid w:val="00A02B98"/>
    <w:rsid w:val="00A02FB7"/>
    <w:rsid w:val="00A04FE2"/>
    <w:rsid w:val="00A05264"/>
    <w:rsid w:val="00A068B4"/>
    <w:rsid w:val="00A10100"/>
    <w:rsid w:val="00A10679"/>
    <w:rsid w:val="00A10D7D"/>
    <w:rsid w:val="00A13135"/>
    <w:rsid w:val="00A13232"/>
    <w:rsid w:val="00A13FC5"/>
    <w:rsid w:val="00A1402C"/>
    <w:rsid w:val="00A1408C"/>
    <w:rsid w:val="00A14EFA"/>
    <w:rsid w:val="00A20B15"/>
    <w:rsid w:val="00A231B7"/>
    <w:rsid w:val="00A244DE"/>
    <w:rsid w:val="00A26124"/>
    <w:rsid w:val="00A26E12"/>
    <w:rsid w:val="00A30F66"/>
    <w:rsid w:val="00A32D6F"/>
    <w:rsid w:val="00A330A5"/>
    <w:rsid w:val="00A33BF0"/>
    <w:rsid w:val="00A37318"/>
    <w:rsid w:val="00A373A5"/>
    <w:rsid w:val="00A4118F"/>
    <w:rsid w:val="00A4538F"/>
    <w:rsid w:val="00A47702"/>
    <w:rsid w:val="00A503D5"/>
    <w:rsid w:val="00A510AF"/>
    <w:rsid w:val="00A51FB2"/>
    <w:rsid w:val="00A5252B"/>
    <w:rsid w:val="00A534FF"/>
    <w:rsid w:val="00A57741"/>
    <w:rsid w:val="00A6443D"/>
    <w:rsid w:val="00A67E99"/>
    <w:rsid w:val="00A72809"/>
    <w:rsid w:val="00A74061"/>
    <w:rsid w:val="00A76436"/>
    <w:rsid w:val="00A77AC2"/>
    <w:rsid w:val="00A803AD"/>
    <w:rsid w:val="00A83303"/>
    <w:rsid w:val="00A83B4E"/>
    <w:rsid w:val="00A8627E"/>
    <w:rsid w:val="00A86AC1"/>
    <w:rsid w:val="00A87653"/>
    <w:rsid w:val="00A90239"/>
    <w:rsid w:val="00A921AF"/>
    <w:rsid w:val="00A9576E"/>
    <w:rsid w:val="00A95E69"/>
    <w:rsid w:val="00A968C1"/>
    <w:rsid w:val="00AA09CF"/>
    <w:rsid w:val="00AA1138"/>
    <w:rsid w:val="00AA3035"/>
    <w:rsid w:val="00AA51B5"/>
    <w:rsid w:val="00AA734F"/>
    <w:rsid w:val="00AB22F4"/>
    <w:rsid w:val="00AB4090"/>
    <w:rsid w:val="00AB41B8"/>
    <w:rsid w:val="00AB5ABC"/>
    <w:rsid w:val="00AB7B25"/>
    <w:rsid w:val="00AC4A65"/>
    <w:rsid w:val="00AC7FC8"/>
    <w:rsid w:val="00AD0EA0"/>
    <w:rsid w:val="00AD19D6"/>
    <w:rsid w:val="00AD20CD"/>
    <w:rsid w:val="00AD233C"/>
    <w:rsid w:val="00AE0011"/>
    <w:rsid w:val="00AE02FA"/>
    <w:rsid w:val="00AE0728"/>
    <w:rsid w:val="00AE0C47"/>
    <w:rsid w:val="00AE69FB"/>
    <w:rsid w:val="00AF1535"/>
    <w:rsid w:val="00AF210F"/>
    <w:rsid w:val="00B01407"/>
    <w:rsid w:val="00B06D39"/>
    <w:rsid w:val="00B1392A"/>
    <w:rsid w:val="00B15FC9"/>
    <w:rsid w:val="00B169CA"/>
    <w:rsid w:val="00B21FE9"/>
    <w:rsid w:val="00B236D4"/>
    <w:rsid w:val="00B24C2A"/>
    <w:rsid w:val="00B25E70"/>
    <w:rsid w:val="00B279BA"/>
    <w:rsid w:val="00B30458"/>
    <w:rsid w:val="00B40741"/>
    <w:rsid w:val="00B41C4F"/>
    <w:rsid w:val="00B43BD7"/>
    <w:rsid w:val="00B456B9"/>
    <w:rsid w:val="00B50802"/>
    <w:rsid w:val="00B54A44"/>
    <w:rsid w:val="00B57683"/>
    <w:rsid w:val="00B62428"/>
    <w:rsid w:val="00B625FB"/>
    <w:rsid w:val="00B63D8B"/>
    <w:rsid w:val="00B66B2B"/>
    <w:rsid w:val="00B677A6"/>
    <w:rsid w:val="00B80C54"/>
    <w:rsid w:val="00B8432E"/>
    <w:rsid w:val="00B87407"/>
    <w:rsid w:val="00B90877"/>
    <w:rsid w:val="00B90ACA"/>
    <w:rsid w:val="00B921FC"/>
    <w:rsid w:val="00B9626F"/>
    <w:rsid w:val="00BA0564"/>
    <w:rsid w:val="00BB0158"/>
    <w:rsid w:val="00BB147D"/>
    <w:rsid w:val="00BB172B"/>
    <w:rsid w:val="00BB231E"/>
    <w:rsid w:val="00BB42CC"/>
    <w:rsid w:val="00BB67A9"/>
    <w:rsid w:val="00BC209A"/>
    <w:rsid w:val="00BE093F"/>
    <w:rsid w:val="00BE1EDF"/>
    <w:rsid w:val="00BF04C7"/>
    <w:rsid w:val="00BF3EA0"/>
    <w:rsid w:val="00BF427C"/>
    <w:rsid w:val="00BF5AAE"/>
    <w:rsid w:val="00BF7BC4"/>
    <w:rsid w:val="00C00719"/>
    <w:rsid w:val="00C00AEC"/>
    <w:rsid w:val="00C01DDB"/>
    <w:rsid w:val="00C055E1"/>
    <w:rsid w:val="00C077A3"/>
    <w:rsid w:val="00C117B3"/>
    <w:rsid w:val="00C12B5C"/>
    <w:rsid w:val="00C139A8"/>
    <w:rsid w:val="00C13BF8"/>
    <w:rsid w:val="00C16DB7"/>
    <w:rsid w:val="00C21410"/>
    <w:rsid w:val="00C21E5F"/>
    <w:rsid w:val="00C3099C"/>
    <w:rsid w:val="00C33426"/>
    <w:rsid w:val="00C3662D"/>
    <w:rsid w:val="00C42085"/>
    <w:rsid w:val="00C53036"/>
    <w:rsid w:val="00C55353"/>
    <w:rsid w:val="00C55B2C"/>
    <w:rsid w:val="00C5620F"/>
    <w:rsid w:val="00C652CF"/>
    <w:rsid w:val="00C70330"/>
    <w:rsid w:val="00C710DB"/>
    <w:rsid w:val="00C714C0"/>
    <w:rsid w:val="00C87AC7"/>
    <w:rsid w:val="00C9097B"/>
    <w:rsid w:val="00C912D1"/>
    <w:rsid w:val="00C95BFF"/>
    <w:rsid w:val="00C975E7"/>
    <w:rsid w:val="00CA13A1"/>
    <w:rsid w:val="00CA2D12"/>
    <w:rsid w:val="00CA4CC0"/>
    <w:rsid w:val="00CA506A"/>
    <w:rsid w:val="00CA60A9"/>
    <w:rsid w:val="00CA7315"/>
    <w:rsid w:val="00CB0E9D"/>
    <w:rsid w:val="00CD14E8"/>
    <w:rsid w:val="00CD1859"/>
    <w:rsid w:val="00CD24CB"/>
    <w:rsid w:val="00CD3C94"/>
    <w:rsid w:val="00CD3E11"/>
    <w:rsid w:val="00CE0361"/>
    <w:rsid w:val="00CE0571"/>
    <w:rsid w:val="00CE0AB1"/>
    <w:rsid w:val="00CE1690"/>
    <w:rsid w:val="00CE19EC"/>
    <w:rsid w:val="00CE2179"/>
    <w:rsid w:val="00CE63D9"/>
    <w:rsid w:val="00CE6874"/>
    <w:rsid w:val="00CE7E83"/>
    <w:rsid w:val="00CF08D4"/>
    <w:rsid w:val="00CF2C82"/>
    <w:rsid w:val="00CF4920"/>
    <w:rsid w:val="00CF5BE5"/>
    <w:rsid w:val="00CF7125"/>
    <w:rsid w:val="00CF7AC8"/>
    <w:rsid w:val="00D0477A"/>
    <w:rsid w:val="00D0673B"/>
    <w:rsid w:val="00D068F2"/>
    <w:rsid w:val="00D11051"/>
    <w:rsid w:val="00D12241"/>
    <w:rsid w:val="00D13DF1"/>
    <w:rsid w:val="00D22506"/>
    <w:rsid w:val="00D225FC"/>
    <w:rsid w:val="00D235CB"/>
    <w:rsid w:val="00D23E97"/>
    <w:rsid w:val="00D23F22"/>
    <w:rsid w:val="00D26386"/>
    <w:rsid w:val="00D30591"/>
    <w:rsid w:val="00D33B01"/>
    <w:rsid w:val="00D34742"/>
    <w:rsid w:val="00D352D5"/>
    <w:rsid w:val="00D36B8A"/>
    <w:rsid w:val="00D37C76"/>
    <w:rsid w:val="00D4031A"/>
    <w:rsid w:val="00D407FD"/>
    <w:rsid w:val="00D4586A"/>
    <w:rsid w:val="00D60045"/>
    <w:rsid w:val="00D64310"/>
    <w:rsid w:val="00D65D57"/>
    <w:rsid w:val="00D738DF"/>
    <w:rsid w:val="00D76CDA"/>
    <w:rsid w:val="00D76F77"/>
    <w:rsid w:val="00D85D87"/>
    <w:rsid w:val="00D87FDC"/>
    <w:rsid w:val="00D90D98"/>
    <w:rsid w:val="00D9136E"/>
    <w:rsid w:val="00D973EB"/>
    <w:rsid w:val="00DA0C5A"/>
    <w:rsid w:val="00DA26F8"/>
    <w:rsid w:val="00DA2B38"/>
    <w:rsid w:val="00DA387C"/>
    <w:rsid w:val="00DA3CEA"/>
    <w:rsid w:val="00DA5EF9"/>
    <w:rsid w:val="00DA66A9"/>
    <w:rsid w:val="00DB0125"/>
    <w:rsid w:val="00DB0C6E"/>
    <w:rsid w:val="00DB2CD6"/>
    <w:rsid w:val="00DB6BC4"/>
    <w:rsid w:val="00DB73C0"/>
    <w:rsid w:val="00DC012C"/>
    <w:rsid w:val="00DC1934"/>
    <w:rsid w:val="00DC25CF"/>
    <w:rsid w:val="00DC3371"/>
    <w:rsid w:val="00DC4FDA"/>
    <w:rsid w:val="00DC7421"/>
    <w:rsid w:val="00DD2F66"/>
    <w:rsid w:val="00DD3BD7"/>
    <w:rsid w:val="00DD590B"/>
    <w:rsid w:val="00DD5F09"/>
    <w:rsid w:val="00DE1CBB"/>
    <w:rsid w:val="00DE20C3"/>
    <w:rsid w:val="00DE32D2"/>
    <w:rsid w:val="00DE76AD"/>
    <w:rsid w:val="00DF08A7"/>
    <w:rsid w:val="00DF1F6A"/>
    <w:rsid w:val="00DF371B"/>
    <w:rsid w:val="00DF586B"/>
    <w:rsid w:val="00DF7B22"/>
    <w:rsid w:val="00E00C3F"/>
    <w:rsid w:val="00E02FF7"/>
    <w:rsid w:val="00E03EA0"/>
    <w:rsid w:val="00E12484"/>
    <w:rsid w:val="00E20CCB"/>
    <w:rsid w:val="00E2210A"/>
    <w:rsid w:val="00E243A6"/>
    <w:rsid w:val="00E244B8"/>
    <w:rsid w:val="00E24E4B"/>
    <w:rsid w:val="00E30525"/>
    <w:rsid w:val="00E32C3D"/>
    <w:rsid w:val="00E345B6"/>
    <w:rsid w:val="00E34672"/>
    <w:rsid w:val="00E34A94"/>
    <w:rsid w:val="00E3658D"/>
    <w:rsid w:val="00E4161B"/>
    <w:rsid w:val="00E41B4E"/>
    <w:rsid w:val="00E421C5"/>
    <w:rsid w:val="00E43603"/>
    <w:rsid w:val="00E45782"/>
    <w:rsid w:val="00E50479"/>
    <w:rsid w:val="00E54D48"/>
    <w:rsid w:val="00E55D88"/>
    <w:rsid w:val="00E5787E"/>
    <w:rsid w:val="00E6750E"/>
    <w:rsid w:val="00E67597"/>
    <w:rsid w:val="00E74385"/>
    <w:rsid w:val="00E80B21"/>
    <w:rsid w:val="00E8485F"/>
    <w:rsid w:val="00E90E8D"/>
    <w:rsid w:val="00E9246C"/>
    <w:rsid w:val="00EA05B9"/>
    <w:rsid w:val="00EA0B24"/>
    <w:rsid w:val="00EA3335"/>
    <w:rsid w:val="00EA368A"/>
    <w:rsid w:val="00EA5B91"/>
    <w:rsid w:val="00EA6801"/>
    <w:rsid w:val="00EB082B"/>
    <w:rsid w:val="00EC3158"/>
    <w:rsid w:val="00EC7903"/>
    <w:rsid w:val="00EC7B51"/>
    <w:rsid w:val="00EE30E5"/>
    <w:rsid w:val="00EE6A14"/>
    <w:rsid w:val="00EE7036"/>
    <w:rsid w:val="00EF2840"/>
    <w:rsid w:val="00EF2A5C"/>
    <w:rsid w:val="00EF2B04"/>
    <w:rsid w:val="00EF3D66"/>
    <w:rsid w:val="00EF5B38"/>
    <w:rsid w:val="00F0317F"/>
    <w:rsid w:val="00F0450B"/>
    <w:rsid w:val="00F05B8E"/>
    <w:rsid w:val="00F05B90"/>
    <w:rsid w:val="00F065F8"/>
    <w:rsid w:val="00F12BB4"/>
    <w:rsid w:val="00F15A8C"/>
    <w:rsid w:val="00F15B35"/>
    <w:rsid w:val="00F1697F"/>
    <w:rsid w:val="00F233C6"/>
    <w:rsid w:val="00F24299"/>
    <w:rsid w:val="00F26129"/>
    <w:rsid w:val="00F27529"/>
    <w:rsid w:val="00F30402"/>
    <w:rsid w:val="00F319D1"/>
    <w:rsid w:val="00F37DAC"/>
    <w:rsid w:val="00F4200C"/>
    <w:rsid w:val="00F429F9"/>
    <w:rsid w:val="00F455A0"/>
    <w:rsid w:val="00F46629"/>
    <w:rsid w:val="00F525BB"/>
    <w:rsid w:val="00F63512"/>
    <w:rsid w:val="00F64356"/>
    <w:rsid w:val="00F76D2F"/>
    <w:rsid w:val="00F80D4A"/>
    <w:rsid w:val="00F826CA"/>
    <w:rsid w:val="00F844DA"/>
    <w:rsid w:val="00F85564"/>
    <w:rsid w:val="00F857C4"/>
    <w:rsid w:val="00F8717A"/>
    <w:rsid w:val="00F90D12"/>
    <w:rsid w:val="00F90D77"/>
    <w:rsid w:val="00F90F1D"/>
    <w:rsid w:val="00F943DB"/>
    <w:rsid w:val="00FA16AB"/>
    <w:rsid w:val="00FA4651"/>
    <w:rsid w:val="00FA53AB"/>
    <w:rsid w:val="00FA77FD"/>
    <w:rsid w:val="00FA7BBF"/>
    <w:rsid w:val="00FB040A"/>
    <w:rsid w:val="00FB454A"/>
    <w:rsid w:val="00FB491F"/>
    <w:rsid w:val="00FB4F1C"/>
    <w:rsid w:val="00FB61B0"/>
    <w:rsid w:val="00FC1D86"/>
    <w:rsid w:val="00FC3257"/>
    <w:rsid w:val="00FC7DD4"/>
    <w:rsid w:val="00FD3373"/>
    <w:rsid w:val="00FD3C35"/>
    <w:rsid w:val="00FE201D"/>
    <w:rsid w:val="00FE36B0"/>
    <w:rsid w:val="00FE4E74"/>
    <w:rsid w:val="00FE5128"/>
    <w:rsid w:val="00FE57AF"/>
    <w:rsid w:val="00FE5A97"/>
    <w:rsid w:val="00FE6263"/>
    <w:rsid w:val="00FF6D19"/>
    <w:rsid w:val="00FF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804"/>
    <w:rPr>
      <w:color w:val="484848"/>
      <w:sz w:val="23"/>
      <w:szCs w:val="23"/>
    </w:rPr>
  </w:style>
  <w:style w:type="paragraph" w:styleId="1">
    <w:name w:val="heading 1"/>
    <w:basedOn w:val="a"/>
    <w:next w:val="a"/>
    <w:qFormat/>
    <w:rsid w:val="00952804"/>
    <w:pPr>
      <w:keepNext/>
      <w:ind w:right="355"/>
      <w:outlineLvl w:val="0"/>
    </w:pPr>
    <w:rPr>
      <w:sz w:val="28"/>
    </w:rPr>
  </w:style>
  <w:style w:type="paragraph" w:styleId="2">
    <w:name w:val="heading 2"/>
    <w:basedOn w:val="a"/>
    <w:next w:val="a"/>
    <w:qFormat/>
    <w:rsid w:val="00952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528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2804"/>
    <w:pPr>
      <w:keepNext/>
      <w:shd w:val="clear" w:color="auto" w:fill="FFFFFF"/>
      <w:spacing w:line="274" w:lineRule="exact"/>
      <w:ind w:left="5" w:right="14" w:firstLine="730"/>
      <w:jc w:val="center"/>
      <w:outlineLvl w:val="3"/>
    </w:pPr>
    <w:rPr>
      <w:b/>
      <w:bCs/>
      <w:i/>
      <w:iCs/>
      <w:color w:val="auto"/>
      <w:spacing w:val="-4"/>
      <w:sz w:val="24"/>
      <w:szCs w:val="24"/>
    </w:rPr>
  </w:style>
  <w:style w:type="paragraph" w:styleId="5">
    <w:name w:val="heading 5"/>
    <w:basedOn w:val="a"/>
    <w:next w:val="a"/>
    <w:qFormat/>
    <w:rsid w:val="00952804"/>
    <w:pPr>
      <w:keepNext/>
      <w:widowControl w:val="0"/>
      <w:shd w:val="clear" w:color="auto" w:fill="FFFFFF"/>
      <w:autoSpaceDE w:val="0"/>
      <w:autoSpaceDN w:val="0"/>
      <w:adjustRightInd w:val="0"/>
      <w:ind w:left="1066"/>
      <w:jc w:val="right"/>
      <w:outlineLvl w:val="4"/>
    </w:pPr>
    <w:rPr>
      <w:b/>
      <w:bCs/>
      <w:color w:val="auto"/>
      <w:spacing w:val="-1"/>
      <w:w w:val="101"/>
      <w:sz w:val="28"/>
    </w:rPr>
  </w:style>
  <w:style w:type="paragraph" w:styleId="6">
    <w:name w:val="heading 6"/>
    <w:basedOn w:val="a"/>
    <w:next w:val="a"/>
    <w:qFormat/>
    <w:rsid w:val="00952804"/>
    <w:pPr>
      <w:keepNext/>
      <w:jc w:val="center"/>
      <w:outlineLvl w:val="5"/>
    </w:pPr>
    <w:rPr>
      <w:b/>
      <w:bCs/>
      <w:i/>
      <w:iCs/>
      <w:color w:val="auto"/>
      <w:sz w:val="28"/>
    </w:rPr>
  </w:style>
  <w:style w:type="paragraph" w:styleId="7">
    <w:name w:val="heading 7"/>
    <w:basedOn w:val="a"/>
    <w:next w:val="a"/>
    <w:qFormat/>
    <w:rsid w:val="00952804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6"/>
    </w:pPr>
    <w:rPr>
      <w:b/>
      <w:bCs/>
      <w:color w:val="auto"/>
      <w:spacing w:val="-1"/>
      <w:w w:val="101"/>
    </w:rPr>
  </w:style>
  <w:style w:type="paragraph" w:styleId="8">
    <w:name w:val="heading 8"/>
    <w:basedOn w:val="a"/>
    <w:next w:val="a"/>
    <w:qFormat/>
    <w:rsid w:val="00952804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7"/>
    </w:pPr>
    <w:rPr>
      <w:color w:val="000000"/>
      <w:spacing w:val="-1"/>
      <w:w w:val="101"/>
      <w:sz w:val="28"/>
    </w:rPr>
  </w:style>
  <w:style w:type="paragraph" w:styleId="9">
    <w:name w:val="heading 9"/>
    <w:basedOn w:val="a"/>
    <w:next w:val="a"/>
    <w:qFormat/>
    <w:rsid w:val="00952804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8"/>
    </w:pPr>
    <w:rPr>
      <w:color w:val="000000"/>
      <w:spacing w:val="-1"/>
      <w:w w:val="10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2804"/>
    <w:pPr>
      <w:ind w:firstLine="540"/>
    </w:pPr>
    <w:rPr>
      <w:sz w:val="28"/>
    </w:rPr>
  </w:style>
  <w:style w:type="paragraph" w:styleId="a4">
    <w:name w:val="Block Text"/>
    <w:basedOn w:val="a"/>
    <w:rsid w:val="00952804"/>
    <w:pPr>
      <w:ind w:left="360" w:right="355" w:hanging="360"/>
    </w:pPr>
    <w:rPr>
      <w:sz w:val="28"/>
    </w:rPr>
  </w:style>
  <w:style w:type="paragraph" w:styleId="20">
    <w:name w:val="Body Text Indent 2"/>
    <w:basedOn w:val="a"/>
    <w:link w:val="21"/>
    <w:rsid w:val="00952804"/>
    <w:pPr>
      <w:ind w:right="355" w:firstLine="540"/>
    </w:pPr>
    <w:rPr>
      <w:sz w:val="28"/>
    </w:rPr>
  </w:style>
  <w:style w:type="paragraph" w:styleId="30">
    <w:name w:val="Body Text Indent 3"/>
    <w:basedOn w:val="a"/>
    <w:rsid w:val="00952804"/>
    <w:pPr>
      <w:tabs>
        <w:tab w:val="left" w:pos="360"/>
      </w:tabs>
      <w:ind w:left="540" w:hanging="540"/>
    </w:pPr>
    <w:rPr>
      <w:sz w:val="28"/>
    </w:rPr>
  </w:style>
  <w:style w:type="paragraph" w:styleId="a5">
    <w:name w:val="Body Text"/>
    <w:basedOn w:val="a"/>
    <w:link w:val="a6"/>
    <w:rsid w:val="00952804"/>
    <w:pPr>
      <w:tabs>
        <w:tab w:val="left" w:pos="0"/>
      </w:tabs>
      <w:ind w:right="355"/>
    </w:pPr>
  </w:style>
  <w:style w:type="paragraph" w:styleId="22">
    <w:name w:val="Body Text 2"/>
    <w:basedOn w:val="a"/>
    <w:rsid w:val="00952804"/>
    <w:pPr>
      <w:ind w:right="355"/>
      <w:jc w:val="both"/>
    </w:pPr>
  </w:style>
  <w:style w:type="paragraph" w:styleId="31">
    <w:name w:val="Body Text 3"/>
    <w:basedOn w:val="a"/>
    <w:rsid w:val="00952804"/>
    <w:rPr>
      <w:sz w:val="28"/>
    </w:rPr>
  </w:style>
  <w:style w:type="paragraph" w:styleId="a7">
    <w:name w:val="Title"/>
    <w:basedOn w:val="a"/>
    <w:link w:val="a8"/>
    <w:qFormat/>
    <w:rsid w:val="00952804"/>
    <w:pPr>
      <w:shd w:val="clear" w:color="auto" w:fill="FFFFFF"/>
      <w:spacing w:before="317"/>
      <w:ind w:left="7"/>
      <w:jc w:val="center"/>
    </w:pPr>
    <w:rPr>
      <w:b/>
      <w:bCs/>
      <w:color w:val="222222"/>
      <w:spacing w:val="-7"/>
      <w:sz w:val="21"/>
      <w:szCs w:val="21"/>
    </w:rPr>
  </w:style>
  <w:style w:type="paragraph" w:styleId="a9">
    <w:name w:val="header"/>
    <w:basedOn w:val="a"/>
    <w:link w:val="aa"/>
    <w:rsid w:val="00952804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952804"/>
    <w:pPr>
      <w:tabs>
        <w:tab w:val="center" w:pos="4677"/>
        <w:tab w:val="right" w:pos="9355"/>
      </w:tabs>
    </w:pPr>
  </w:style>
  <w:style w:type="paragraph" w:styleId="ad">
    <w:name w:val="Subtitle"/>
    <w:basedOn w:val="a"/>
    <w:link w:val="ae"/>
    <w:qFormat/>
    <w:rsid w:val="00952804"/>
    <w:pPr>
      <w:jc w:val="center"/>
    </w:pPr>
    <w:rPr>
      <w:b/>
      <w:bCs/>
      <w:i/>
      <w:iCs/>
      <w:color w:val="auto"/>
      <w:w w:val="102"/>
      <w:sz w:val="28"/>
    </w:rPr>
  </w:style>
  <w:style w:type="character" w:styleId="af">
    <w:name w:val="page number"/>
    <w:basedOn w:val="a0"/>
    <w:rsid w:val="00952804"/>
  </w:style>
  <w:style w:type="paragraph" w:customStyle="1" w:styleId="Default">
    <w:name w:val="Default"/>
    <w:rsid w:val="00B279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qFormat/>
    <w:rsid w:val="006C1157"/>
    <w:rPr>
      <w:rFonts w:ascii="Calibri" w:hAnsi="Calibri"/>
      <w:sz w:val="22"/>
      <w:szCs w:val="22"/>
    </w:rPr>
  </w:style>
  <w:style w:type="character" w:customStyle="1" w:styleId="a6">
    <w:name w:val="Основной текст Знак"/>
    <w:link w:val="a5"/>
    <w:rsid w:val="00D87FDC"/>
    <w:rPr>
      <w:color w:val="484848"/>
      <w:sz w:val="23"/>
      <w:szCs w:val="23"/>
    </w:rPr>
  </w:style>
  <w:style w:type="table" w:styleId="af1">
    <w:name w:val="Table Grid"/>
    <w:basedOn w:val="a1"/>
    <w:uiPriority w:val="59"/>
    <w:rsid w:val="00986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2"/>
    <w:basedOn w:val="a"/>
    <w:rsid w:val="007F37F1"/>
    <w:pPr>
      <w:ind w:left="566" w:hanging="283"/>
    </w:pPr>
    <w:rPr>
      <w:color w:val="auto"/>
      <w:sz w:val="20"/>
      <w:szCs w:val="20"/>
    </w:rPr>
  </w:style>
  <w:style w:type="paragraph" w:customStyle="1" w:styleId="ConsNormal">
    <w:name w:val="ConsNormal"/>
    <w:rsid w:val="007F37F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F37F1"/>
    <w:pPr>
      <w:widowControl w:val="0"/>
    </w:pPr>
    <w:rPr>
      <w:rFonts w:ascii="Courier New" w:hAnsi="Courier New"/>
      <w:snapToGrid w:val="0"/>
    </w:rPr>
  </w:style>
  <w:style w:type="paragraph" w:styleId="af2">
    <w:name w:val="List Paragraph"/>
    <w:basedOn w:val="a"/>
    <w:uiPriority w:val="34"/>
    <w:qFormat/>
    <w:rsid w:val="00AA734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614983"/>
    <w:pPr>
      <w:suppressAutoHyphens/>
    </w:pPr>
    <w:rPr>
      <w:color w:val="000000"/>
      <w:sz w:val="28"/>
      <w:szCs w:val="24"/>
      <w:lang w:eastAsia="ar-SA"/>
    </w:rPr>
  </w:style>
  <w:style w:type="character" w:customStyle="1" w:styleId="aa">
    <w:name w:val="Верхний колонтитул Знак"/>
    <w:link w:val="a9"/>
    <w:rsid w:val="005445D0"/>
    <w:rPr>
      <w:color w:val="484848"/>
      <w:sz w:val="23"/>
      <w:szCs w:val="23"/>
    </w:rPr>
  </w:style>
  <w:style w:type="character" w:customStyle="1" w:styleId="ac">
    <w:name w:val="Нижний колонтитул Знак"/>
    <w:link w:val="ab"/>
    <w:uiPriority w:val="99"/>
    <w:rsid w:val="005445D0"/>
    <w:rPr>
      <w:color w:val="484848"/>
      <w:sz w:val="23"/>
      <w:szCs w:val="23"/>
    </w:rPr>
  </w:style>
  <w:style w:type="character" w:customStyle="1" w:styleId="24">
    <w:name w:val="Основной текст (2)_"/>
    <w:link w:val="25"/>
    <w:rsid w:val="005445D0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af3">
    <w:name w:val="Основной текст_"/>
    <w:link w:val="10"/>
    <w:rsid w:val="005445D0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445D0"/>
    <w:pPr>
      <w:shd w:val="clear" w:color="auto" w:fill="FFFFFF"/>
      <w:spacing w:line="0" w:lineRule="atLeast"/>
    </w:pPr>
    <w:rPr>
      <w:rFonts w:ascii="Arial" w:eastAsia="Arial" w:hAnsi="Arial"/>
      <w:color w:val="auto"/>
      <w:sz w:val="15"/>
      <w:szCs w:val="15"/>
    </w:rPr>
  </w:style>
  <w:style w:type="paragraph" w:customStyle="1" w:styleId="10">
    <w:name w:val="Основной текст1"/>
    <w:basedOn w:val="a"/>
    <w:link w:val="af3"/>
    <w:rsid w:val="005445D0"/>
    <w:pPr>
      <w:shd w:val="clear" w:color="auto" w:fill="FFFFFF"/>
      <w:spacing w:line="206" w:lineRule="exact"/>
    </w:pPr>
    <w:rPr>
      <w:rFonts w:ascii="Arial" w:eastAsia="Arial" w:hAnsi="Arial"/>
      <w:color w:val="auto"/>
      <w:sz w:val="15"/>
      <w:szCs w:val="15"/>
    </w:rPr>
  </w:style>
  <w:style w:type="character" w:customStyle="1" w:styleId="af4">
    <w:name w:val="Подпись к таблице_"/>
    <w:link w:val="af5"/>
    <w:rsid w:val="005445D0"/>
    <w:rPr>
      <w:shd w:val="clear" w:color="auto" w:fill="FFFFFF"/>
    </w:rPr>
  </w:style>
  <w:style w:type="character" w:customStyle="1" w:styleId="af6">
    <w:name w:val="Подпись к таблице + Не полужирный"/>
    <w:rsid w:val="005445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_"/>
    <w:link w:val="33"/>
    <w:rsid w:val="005445D0"/>
    <w:rPr>
      <w:shd w:val="clear" w:color="auto" w:fill="FFFFFF"/>
    </w:rPr>
  </w:style>
  <w:style w:type="character" w:customStyle="1" w:styleId="af7">
    <w:name w:val="Основной текст + Полужирный"/>
    <w:rsid w:val="005445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5445D0"/>
    <w:pPr>
      <w:shd w:val="clear" w:color="auto" w:fill="FFFFFF"/>
      <w:spacing w:line="0" w:lineRule="atLeast"/>
    </w:pPr>
    <w:rPr>
      <w:color w:val="auto"/>
      <w:sz w:val="20"/>
      <w:szCs w:val="20"/>
    </w:rPr>
  </w:style>
  <w:style w:type="paragraph" w:customStyle="1" w:styleId="33">
    <w:name w:val="Основной текст (3)"/>
    <w:basedOn w:val="a"/>
    <w:link w:val="32"/>
    <w:rsid w:val="005445D0"/>
    <w:pPr>
      <w:shd w:val="clear" w:color="auto" w:fill="FFFFFF"/>
      <w:spacing w:line="274" w:lineRule="exact"/>
    </w:pPr>
    <w:rPr>
      <w:color w:val="auto"/>
      <w:sz w:val="20"/>
      <w:szCs w:val="20"/>
    </w:rPr>
  </w:style>
  <w:style w:type="character" w:customStyle="1" w:styleId="apple-style-span">
    <w:name w:val="apple-style-span"/>
    <w:rsid w:val="005663BE"/>
    <w:rPr>
      <w:rFonts w:cs="Times New Roman"/>
    </w:rPr>
  </w:style>
  <w:style w:type="paragraph" w:customStyle="1" w:styleId="Style2">
    <w:name w:val="Style2"/>
    <w:basedOn w:val="a"/>
    <w:rsid w:val="005663BE"/>
    <w:pPr>
      <w:widowControl w:val="0"/>
      <w:autoSpaceDE w:val="0"/>
      <w:autoSpaceDN w:val="0"/>
      <w:adjustRightInd w:val="0"/>
    </w:pPr>
    <w:rPr>
      <w:rFonts w:ascii="Arial Narrow" w:hAnsi="Arial Narrow"/>
      <w:color w:val="auto"/>
      <w:sz w:val="24"/>
      <w:szCs w:val="24"/>
    </w:rPr>
  </w:style>
  <w:style w:type="character" w:customStyle="1" w:styleId="FontStyle18">
    <w:name w:val="Font Style18"/>
    <w:rsid w:val="005663BE"/>
    <w:rPr>
      <w:rFonts w:ascii="Arial Narrow" w:hAnsi="Arial Narrow" w:cs="Arial Narrow"/>
      <w:sz w:val="22"/>
      <w:szCs w:val="22"/>
    </w:rPr>
  </w:style>
  <w:style w:type="paragraph" w:customStyle="1" w:styleId="11">
    <w:name w:val="Абзац списка1"/>
    <w:basedOn w:val="a"/>
    <w:rsid w:val="005663B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styleId="af8">
    <w:name w:val="Balloon Text"/>
    <w:basedOn w:val="a"/>
    <w:link w:val="af9"/>
    <w:rsid w:val="002B3D24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2B3D24"/>
    <w:rPr>
      <w:rFonts w:ascii="Tahoma" w:hAnsi="Tahoma" w:cs="Tahoma"/>
      <w:color w:val="484848"/>
      <w:sz w:val="16"/>
      <w:szCs w:val="16"/>
    </w:rPr>
  </w:style>
  <w:style w:type="character" w:customStyle="1" w:styleId="FontStyle14">
    <w:name w:val="Font Style14"/>
    <w:rsid w:val="00582451"/>
    <w:rPr>
      <w:rFonts w:ascii="Arial Narrow" w:hAnsi="Arial Narrow" w:cs="Arial Narrow"/>
      <w:b/>
      <w:bCs/>
      <w:sz w:val="34"/>
      <w:szCs w:val="34"/>
    </w:rPr>
  </w:style>
  <w:style w:type="paragraph" w:styleId="afa">
    <w:name w:val="Normal (Web)"/>
    <w:basedOn w:val="a"/>
    <w:uiPriority w:val="99"/>
    <w:rsid w:val="00474E5B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b">
    <w:name w:val="Hyperlink"/>
    <w:uiPriority w:val="99"/>
    <w:rsid w:val="0063746B"/>
    <w:rPr>
      <w:color w:val="0000FF"/>
      <w:u w:val="single"/>
    </w:rPr>
  </w:style>
  <w:style w:type="character" w:styleId="afc">
    <w:name w:val="Strong"/>
    <w:uiPriority w:val="22"/>
    <w:qFormat/>
    <w:rsid w:val="0063746B"/>
    <w:rPr>
      <w:b/>
      <w:bCs/>
    </w:rPr>
  </w:style>
  <w:style w:type="character" w:customStyle="1" w:styleId="a8">
    <w:name w:val="Название Знак"/>
    <w:link w:val="a7"/>
    <w:rsid w:val="00DF371B"/>
    <w:rPr>
      <w:b/>
      <w:bCs/>
      <w:color w:val="222222"/>
      <w:spacing w:val="-7"/>
      <w:sz w:val="21"/>
      <w:szCs w:val="21"/>
      <w:shd w:val="clear" w:color="auto" w:fill="FFFFFF"/>
    </w:rPr>
  </w:style>
  <w:style w:type="character" w:customStyle="1" w:styleId="ae">
    <w:name w:val="Подзаголовок Знак"/>
    <w:link w:val="ad"/>
    <w:rsid w:val="00DF371B"/>
    <w:rPr>
      <w:b/>
      <w:bCs/>
      <w:i/>
      <w:iCs/>
      <w:w w:val="102"/>
      <w:sz w:val="28"/>
      <w:szCs w:val="23"/>
    </w:rPr>
  </w:style>
  <w:style w:type="character" w:customStyle="1" w:styleId="21">
    <w:name w:val="Основной текст с отступом 2 Знак"/>
    <w:link w:val="20"/>
    <w:rsid w:val="00936C5E"/>
    <w:rPr>
      <w:color w:val="484848"/>
      <w:sz w:val="28"/>
      <w:szCs w:val="23"/>
    </w:rPr>
  </w:style>
  <w:style w:type="paragraph" w:customStyle="1" w:styleId="afd">
    <w:name w:val="Массив текста"/>
    <w:basedOn w:val="a"/>
    <w:rsid w:val="00346B6D"/>
    <w:pPr>
      <w:ind w:firstLine="709"/>
      <w:jc w:val="both"/>
    </w:pPr>
    <w:rPr>
      <w:color w:val="auto"/>
      <w:sz w:val="24"/>
      <w:szCs w:val="20"/>
    </w:rPr>
  </w:style>
  <w:style w:type="paragraph" w:customStyle="1" w:styleId="FR3">
    <w:name w:val="FR3"/>
    <w:rsid w:val="00346B6D"/>
    <w:pPr>
      <w:widowControl w:val="0"/>
      <w:ind w:left="160"/>
    </w:pPr>
    <w:rPr>
      <w:rFonts w:ascii="Courier New" w:hAnsi="Courier New"/>
      <w:sz w:val="22"/>
    </w:rPr>
  </w:style>
  <w:style w:type="paragraph" w:customStyle="1" w:styleId="FR2">
    <w:name w:val="FR2"/>
    <w:rsid w:val="001649F8"/>
    <w:pPr>
      <w:widowControl w:val="0"/>
      <w:spacing w:before="5420"/>
      <w:jc w:val="center"/>
    </w:pPr>
    <w:rPr>
      <w:rFonts w:ascii="Courier New" w:hAnsi="Courier New"/>
      <w:b/>
      <w:sz w:val="28"/>
    </w:rPr>
  </w:style>
  <w:style w:type="paragraph" w:customStyle="1" w:styleId="26">
    <w:name w:val="Абзац списка2"/>
    <w:basedOn w:val="a"/>
    <w:rsid w:val="006D08A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80">
    <w:name w:val="Основной текст (8)_"/>
    <w:link w:val="81"/>
    <w:rsid w:val="005E2EBD"/>
    <w:rPr>
      <w:sz w:val="23"/>
      <w:szCs w:val="23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5E2EBD"/>
    <w:pPr>
      <w:shd w:val="clear" w:color="auto" w:fill="FFFFFF"/>
      <w:spacing w:before="660" w:after="840" w:line="0" w:lineRule="atLeast"/>
      <w:jc w:val="both"/>
    </w:pPr>
    <w:rPr>
      <w:color w:val="auto"/>
    </w:rPr>
  </w:style>
  <w:style w:type="character" w:customStyle="1" w:styleId="82">
    <w:name w:val="Основной текст (8) + Курсив"/>
    <w:rsid w:val="005E2E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dov.ru" TargetMode="External"/><Relationship Id="rId13" Type="http://schemas.openxmlformats.org/officeDocument/2006/relationships/hyperlink" Target="http://www.nsu.ru/education/powerpoin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spu.tula.ru:8080/resources/informat/po/labor/lab8/prakt8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erdoc.narod.ru/pp/demo/present1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ages.marsu.ru/iac/opendizab/works/razdatka/office/prezent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0F00-8E44-4CEE-86E0-B6909A45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77</Pages>
  <Words>24458</Words>
  <Characters>139416</Characters>
  <Application>Microsoft Office Word</Application>
  <DocSecurity>0</DocSecurity>
  <Lines>1161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Зауральский КФКиЗ</Company>
  <LinksUpToDate>false</LinksUpToDate>
  <CharactersWithSpaces>163547</CharactersWithSpaces>
  <SharedDoc>false</SharedDoc>
  <HLinks>
    <vt:vector size="24" baseType="variant">
      <vt:variant>
        <vt:i4>3735674</vt:i4>
      </vt:variant>
      <vt:variant>
        <vt:i4>12</vt:i4>
      </vt:variant>
      <vt:variant>
        <vt:i4>0</vt:i4>
      </vt:variant>
      <vt:variant>
        <vt:i4>5</vt:i4>
      </vt:variant>
      <vt:variant>
        <vt:lpwstr>http://www.nsu.ru/education/powerpoint/</vt:lpwstr>
      </vt:variant>
      <vt:variant>
        <vt:lpwstr/>
      </vt:variant>
      <vt:variant>
        <vt:i4>1835016</vt:i4>
      </vt:variant>
      <vt:variant>
        <vt:i4>9</vt:i4>
      </vt:variant>
      <vt:variant>
        <vt:i4>0</vt:i4>
      </vt:variant>
      <vt:variant>
        <vt:i4>5</vt:i4>
      </vt:variant>
      <vt:variant>
        <vt:lpwstr>http://www.tspu.tula.ru:8080/resources/informat/po/labor/lab8/prakt8.htm</vt:lpwstr>
      </vt:variant>
      <vt:variant>
        <vt:lpwstr/>
      </vt:variant>
      <vt:variant>
        <vt:i4>1310743</vt:i4>
      </vt:variant>
      <vt:variant>
        <vt:i4>6</vt:i4>
      </vt:variant>
      <vt:variant>
        <vt:i4>0</vt:i4>
      </vt:variant>
      <vt:variant>
        <vt:i4>5</vt:i4>
      </vt:variant>
      <vt:variant>
        <vt:lpwstr>http://userdoc.narod.ru/pp/demo/present1.htm</vt:lpwstr>
      </vt:variant>
      <vt:variant>
        <vt:lpwstr/>
      </vt:variant>
      <vt:variant>
        <vt:i4>2162726</vt:i4>
      </vt:variant>
      <vt:variant>
        <vt:i4>3</vt:i4>
      </vt:variant>
      <vt:variant>
        <vt:i4>0</vt:i4>
      </vt:variant>
      <vt:variant>
        <vt:i4>5</vt:i4>
      </vt:variant>
      <vt:variant>
        <vt:lpwstr>http://pages.marsu.ru/iac/opendizab/works/razdatka/office/prezent.html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Шадрина Н.А.</dc:creator>
  <cp:lastModifiedBy>Наталья</cp:lastModifiedBy>
  <cp:revision>6</cp:revision>
  <cp:lastPrinted>2017-02-06T06:41:00Z</cp:lastPrinted>
  <dcterms:created xsi:type="dcterms:W3CDTF">2017-02-06T07:03:00Z</dcterms:created>
  <dcterms:modified xsi:type="dcterms:W3CDTF">2017-02-06T09:39:00Z</dcterms:modified>
</cp:coreProperties>
</file>